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D6108" w14:textId="4E13BA86" w:rsidR="00147BE7" w:rsidRPr="00EE6C11" w:rsidRDefault="00412F3C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EE6C11">
        <w:rPr>
          <w:rFonts w:ascii="Times New Roman" w:hAnsi="Times New Roman" w:cs="Times New Roman"/>
          <w:b/>
          <w:lang w:val="en-US"/>
        </w:rPr>
        <w:t xml:space="preserve">A </w:t>
      </w:r>
      <w:r w:rsidR="00147BE7" w:rsidRPr="00EE6C11">
        <w:rPr>
          <w:rFonts w:ascii="Times New Roman" w:hAnsi="Times New Roman" w:cs="Times New Roman"/>
          <w:b/>
          <w:lang w:val="en-US"/>
        </w:rPr>
        <w:t xml:space="preserve">mixed </w:t>
      </w:r>
      <w:r w:rsidRPr="00EE6C11">
        <w:rPr>
          <w:rFonts w:ascii="Times New Roman" w:hAnsi="Times New Roman" w:cs="Times New Roman"/>
          <w:b/>
          <w:lang w:val="en-US"/>
        </w:rPr>
        <w:t>lipid emulsion</w:t>
      </w:r>
      <w:r w:rsidR="00925B85">
        <w:rPr>
          <w:rFonts w:ascii="Times New Roman" w:hAnsi="Times New Roman" w:cs="Times New Roman"/>
          <w:b/>
          <w:lang w:val="en-US"/>
        </w:rPr>
        <w:t xml:space="preserve"> containing </w:t>
      </w:r>
      <w:proofErr w:type="gramStart"/>
      <w:r w:rsidR="00925B85">
        <w:rPr>
          <w:rFonts w:ascii="Times New Roman" w:hAnsi="Times New Roman" w:cs="Times New Roman"/>
          <w:b/>
          <w:lang w:val="en-US"/>
        </w:rPr>
        <w:t>fish</w:t>
      </w:r>
      <w:proofErr w:type="gramEnd"/>
      <w:r w:rsidR="00925B85">
        <w:rPr>
          <w:rFonts w:ascii="Times New Roman" w:hAnsi="Times New Roman" w:cs="Times New Roman"/>
          <w:b/>
          <w:lang w:val="en-US"/>
        </w:rPr>
        <w:t xml:space="preserve"> oil</w:t>
      </w:r>
      <w:r w:rsidRPr="00EE6C11">
        <w:rPr>
          <w:rFonts w:ascii="Times New Roman" w:hAnsi="Times New Roman" w:cs="Times New Roman"/>
          <w:b/>
          <w:lang w:val="en-US"/>
        </w:rPr>
        <w:t xml:space="preserve"> and</w:t>
      </w:r>
      <w:r w:rsidR="00147BE7" w:rsidRPr="00EE6C11">
        <w:rPr>
          <w:rFonts w:ascii="Times New Roman" w:hAnsi="Times New Roman" w:cs="Times New Roman"/>
          <w:b/>
          <w:lang w:val="en-US"/>
        </w:rPr>
        <w:t xml:space="preserve"> its effect on </w:t>
      </w:r>
      <w:r w:rsidR="003F46DC">
        <w:rPr>
          <w:rFonts w:ascii="Times New Roman" w:hAnsi="Times New Roman" w:cs="Times New Roman"/>
          <w:b/>
          <w:lang w:val="en-US"/>
        </w:rPr>
        <w:t xml:space="preserve">electrophysiological </w:t>
      </w:r>
      <w:r w:rsidR="00147BE7" w:rsidRPr="00EE6C11">
        <w:rPr>
          <w:rFonts w:ascii="Times New Roman" w:hAnsi="Times New Roman" w:cs="Times New Roman"/>
          <w:b/>
          <w:lang w:val="en-US"/>
        </w:rPr>
        <w:t>brain maturation in extremely low birth weight infants</w:t>
      </w:r>
      <w:r w:rsidR="00791676" w:rsidRPr="00EE6C11">
        <w:rPr>
          <w:rFonts w:ascii="Times New Roman" w:hAnsi="Times New Roman" w:cs="Times New Roman"/>
          <w:b/>
          <w:lang w:val="en-US"/>
        </w:rPr>
        <w:t>: A secondary analysis of a randomized clinical trial</w:t>
      </w:r>
    </w:p>
    <w:p w14:paraId="3FF17435" w14:textId="77777777" w:rsidR="00412F3C" w:rsidRPr="00EE6C11" w:rsidRDefault="00412F3C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1BC61E5B" w14:textId="04588426" w:rsidR="00866894" w:rsidRPr="003A41C5" w:rsidRDefault="00412F3C" w:rsidP="00934785">
      <w:pPr>
        <w:spacing w:line="480" w:lineRule="auto"/>
        <w:jc w:val="both"/>
        <w:rPr>
          <w:rFonts w:ascii="Times New Roman" w:hAnsi="Times New Roman" w:cs="Times New Roman"/>
          <w:vertAlign w:val="superscript"/>
          <w:lang w:val="en-US"/>
        </w:rPr>
      </w:pPr>
      <w:r w:rsidRPr="00EE6C11">
        <w:rPr>
          <w:rFonts w:ascii="Times New Roman" w:hAnsi="Times New Roman" w:cs="Times New Roman"/>
          <w:lang w:val="en-US"/>
        </w:rPr>
        <w:t xml:space="preserve">Christoph </w:t>
      </w:r>
      <w:r w:rsidR="00866894" w:rsidRPr="00EE6C11">
        <w:rPr>
          <w:rFonts w:ascii="Times New Roman" w:hAnsi="Times New Roman" w:cs="Times New Roman"/>
          <w:lang w:val="en-US"/>
        </w:rPr>
        <w:t>Binder</w:t>
      </w:r>
      <w:r w:rsidR="00704300">
        <w:rPr>
          <w:rFonts w:ascii="Times New Roman" w:hAnsi="Times New Roman" w:cs="Times New Roman"/>
          <w:lang w:val="en-US"/>
        </w:rPr>
        <w:t xml:space="preserve">, </w:t>
      </w:r>
      <w:r w:rsidR="003A41C5">
        <w:rPr>
          <w:rFonts w:ascii="Times New Roman" w:hAnsi="Times New Roman" w:cs="Times New Roman"/>
          <w:lang w:val="en-US"/>
        </w:rPr>
        <w:t>MD</w:t>
      </w:r>
      <w:r w:rsidR="00866894" w:rsidRPr="00EE6C11">
        <w:rPr>
          <w:rFonts w:ascii="Times New Roman" w:hAnsi="Times New Roman" w:cs="Times New Roman"/>
          <w:vertAlign w:val="superscript"/>
          <w:lang w:val="en-US"/>
        </w:rPr>
        <w:t>1</w:t>
      </w:r>
      <w:r w:rsidR="00704300" w:rsidRPr="00A135B8">
        <w:rPr>
          <w:rFonts w:ascii="Times New Roman" w:hAnsi="Times New Roman" w:cs="Times New Roman"/>
          <w:lang w:val="en-US"/>
        </w:rPr>
        <w:t>;</w:t>
      </w:r>
      <w:r w:rsidR="00704300">
        <w:rPr>
          <w:rFonts w:ascii="Times New Roman" w:hAnsi="Times New Roman" w:cs="Times New Roman"/>
          <w:lang w:val="en-US"/>
        </w:rPr>
        <w:t xml:space="preserve"> </w:t>
      </w:r>
      <w:r w:rsidR="001814AE" w:rsidRPr="000E1737">
        <w:rPr>
          <w:rFonts w:ascii="Times New Roman" w:hAnsi="Times New Roman" w:cs="Times New Roman"/>
          <w:lang w:val="en-US"/>
        </w:rPr>
        <w:t>Vito</w:t>
      </w:r>
      <w:r w:rsidR="001814AE" w:rsidRPr="00EE6C11">
        <w:rPr>
          <w:rFonts w:ascii="Times New Roman" w:hAnsi="Times New Roman" w:cs="Times New Roman"/>
          <w:lang w:val="en-US"/>
        </w:rPr>
        <w:t xml:space="preserve"> Giordano</w:t>
      </w:r>
      <w:r w:rsidR="00704300">
        <w:rPr>
          <w:rFonts w:ascii="Times New Roman" w:hAnsi="Times New Roman" w:cs="Times New Roman"/>
          <w:lang w:val="en-US"/>
        </w:rPr>
        <w:t>,</w:t>
      </w:r>
      <w:r w:rsidR="003A41C5">
        <w:rPr>
          <w:rFonts w:ascii="Times New Roman" w:hAnsi="Times New Roman" w:cs="Times New Roman"/>
          <w:lang w:val="en-US"/>
        </w:rPr>
        <w:t xml:space="preserve"> PhD</w:t>
      </w:r>
      <w:r w:rsidR="001814AE" w:rsidRPr="00EE6C11">
        <w:rPr>
          <w:rFonts w:ascii="Times New Roman" w:hAnsi="Times New Roman" w:cs="Times New Roman"/>
          <w:vertAlign w:val="superscript"/>
          <w:lang w:val="en-US"/>
        </w:rPr>
        <w:t>1</w:t>
      </w:r>
      <w:r w:rsidR="00704300">
        <w:rPr>
          <w:rFonts w:ascii="Times New Roman" w:hAnsi="Times New Roman" w:cs="Times New Roman"/>
          <w:lang w:val="en-US"/>
        </w:rPr>
        <w:t>;</w:t>
      </w:r>
      <w:r w:rsidR="00FE738A" w:rsidRPr="00EE6C11">
        <w:rPr>
          <w:rFonts w:ascii="Times New Roman" w:hAnsi="Times New Roman" w:cs="Times New Roman"/>
          <w:lang w:val="en-US"/>
        </w:rPr>
        <w:t xml:space="preserve"> Margarita Thanhaeuser</w:t>
      </w:r>
      <w:r w:rsidR="00704300">
        <w:rPr>
          <w:rFonts w:ascii="Times New Roman" w:hAnsi="Times New Roman" w:cs="Times New Roman"/>
          <w:lang w:val="en-US"/>
        </w:rPr>
        <w:t xml:space="preserve">, </w:t>
      </w:r>
      <w:r w:rsidR="003A41C5">
        <w:rPr>
          <w:rFonts w:ascii="Times New Roman" w:hAnsi="Times New Roman" w:cs="Times New Roman"/>
          <w:lang w:val="en-US"/>
        </w:rPr>
        <w:t>MD</w:t>
      </w:r>
      <w:r w:rsidR="00FE738A" w:rsidRPr="00EE6C11">
        <w:rPr>
          <w:rFonts w:ascii="Times New Roman" w:hAnsi="Times New Roman" w:cs="Times New Roman"/>
          <w:vertAlign w:val="superscript"/>
          <w:lang w:val="en-US"/>
        </w:rPr>
        <w:t>1</w:t>
      </w:r>
      <w:r w:rsidR="00704300">
        <w:rPr>
          <w:rFonts w:ascii="Times New Roman" w:hAnsi="Times New Roman" w:cs="Times New Roman"/>
          <w:lang w:val="en-US"/>
        </w:rPr>
        <w:t>;</w:t>
      </w:r>
      <w:r w:rsidR="00FE738A" w:rsidRPr="00EE6C11">
        <w:rPr>
          <w:rFonts w:ascii="Times New Roman" w:hAnsi="Times New Roman" w:cs="Times New Roman"/>
          <w:lang w:val="en-US"/>
        </w:rPr>
        <w:t xml:space="preserve"> </w:t>
      </w:r>
      <w:r w:rsidR="009B1009" w:rsidRPr="00EE6C11">
        <w:rPr>
          <w:rFonts w:ascii="Times New Roman" w:hAnsi="Times New Roman" w:cs="Times New Roman"/>
          <w:lang w:val="en-US"/>
        </w:rPr>
        <w:t>Alexandra Kreissl</w:t>
      </w:r>
      <w:r w:rsidR="00704300">
        <w:rPr>
          <w:rFonts w:ascii="Times New Roman" w:hAnsi="Times New Roman" w:cs="Times New Roman"/>
          <w:lang w:val="en-US"/>
        </w:rPr>
        <w:t>,</w:t>
      </w:r>
      <w:r w:rsidR="003A41C5">
        <w:rPr>
          <w:rFonts w:ascii="Times New Roman" w:hAnsi="Times New Roman" w:cs="Times New Roman"/>
          <w:lang w:val="en-US"/>
        </w:rPr>
        <w:t xml:space="preserve"> PhD</w:t>
      </w:r>
      <w:r w:rsidR="00FE738A" w:rsidRPr="00EE6C11">
        <w:rPr>
          <w:rFonts w:ascii="Times New Roman" w:hAnsi="Times New Roman" w:cs="Times New Roman"/>
          <w:vertAlign w:val="superscript"/>
          <w:lang w:val="en-US"/>
        </w:rPr>
        <w:t>1</w:t>
      </w:r>
      <w:r w:rsidR="00704300">
        <w:rPr>
          <w:rFonts w:ascii="Times New Roman" w:hAnsi="Times New Roman" w:cs="Times New Roman"/>
          <w:lang w:val="en-US"/>
        </w:rPr>
        <w:t>;</w:t>
      </w:r>
      <w:r w:rsidR="001814AE" w:rsidRPr="00EE6C11">
        <w:rPr>
          <w:rFonts w:ascii="Times New Roman" w:hAnsi="Times New Roman" w:cs="Times New Roman"/>
          <w:lang w:val="en-US"/>
        </w:rPr>
        <w:t xml:space="preserve"> </w:t>
      </w:r>
      <w:r w:rsidR="000E1737">
        <w:rPr>
          <w:rFonts w:ascii="Times New Roman" w:hAnsi="Times New Roman" w:cs="Times New Roman"/>
          <w:lang w:val="en-US"/>
        </w:rPr>
        <w:t>Mercedes Huber-Dangl</w:t>
      </w:r>
      <w:r w:rsidR="00704300">
        <w:rPr>
          <w:rFonts w:ascii="Times New Roman" w:hAnsi="Times New Roman" w:cs="Times New Roman"/>
          <w:lang w:val="en-US"/>
        </w:rPr>
        <w:t>,</w:t>
      </w:r>
      <w:r w:rsidR="003A41C5">
        <w:rPr>
          <w:rFonts w:ascii="Times New Roman" w:hAnsi="Times New Roman" w:cs="Times New Roman"/>
          <w:lang w:val="en-US"/>
        </w:rPr>
        <w:t xml:space="preserve"> MD</w:t>
      </w:r>
      <w:r w:rsidR="000E1737">
        <w:rPr>
          <w:rFonts w:ascii="Times New Roman" w:hAnsi="Times New Roman" w:cs="Times New Roman"/>
          <w:vertAlign w:val="superscript"/>
          <w:lang w:val="en-US"/>
        </w:rPr>
        <w:t>1</w:t>
      </w:r>
      <w:r w:rsidR="00704300">
        <w:rPr>
          <w:rFonts w:ascii="Times New Roman" w:hAnsi="Times New Roman" w:cs="Times New Roman"/>
          <w:lang w:val="en-US"/>
        </w:rPr>
        <w:t>;</w:t>
      </w:r>
      <w:r w:rsidR="00FE738A" w:rsidRPr="00EE6C11">
        <w:rPr>
          <w:rFonts w:ascii="Times New Roman" w:hAnsi="Times New Roman" w:cs="Times New Roman"/>
          <w:lang w:val="en-US"/>
        </w:rPr>
        <w:t xml:space="preserve"> Nicholas </w:t>
      </w:r>
      <w:proofErr w:type="spellStart"/>
      <w:r w:rsidR="00FE738A" w:rsidRPr="00EE6C11">
        <w:rPr>
          <w:rFonts w:ascii="Times New Roman" w:hAnsi="Times New Roman" w:cs="Times New Roman"/>
          <w:lang w:val="en-US"/>
        </w:rPr>
        <w:t>Longford</w:t>
      </w:r>
      <w:proofErr w:type="spellEnd"/>
      <w:r w:rsidR="00704300">
        <w:rPr>
          <w:rFonts w:ascii="Times New Roman" w:hAnsi="Times New Roman" w:cs="Times New Roman"/>
          <w:lang w:val="en-US"/>
        </w:rPr>
        <w:t>,</w:t>
      </w:r>
      <w:r w:rsidR="003A41C5">
        <w:rPr>
          <w:rFonts w:ascii="Times New Roman" w:hAnsi="Times New Roman" w:cs="Times New Roman"/>
          <w:lang w:val="en-US"/>
        </w:rPr>
        <w:t xml:space="preserve"> PhD</w:t>
      </w:r>
      <w:r w:rsidR="00FE738A" w:rsidRPr="00EE6C11">
        <w:rPr>
          <w:rFonts w:ascii="Times New Roman" w:hAnsi="Times New Roman" w:cs="Times New Roman"/>
          <w:vertAlign w:val="superscript"/>
          <w:lang w:val="en-US"/>
        </w:rPr>
        <w:t>2</w:t>
      </w:r>
      <w:r w:rsidR="00704300">
        <w:rPr>
          <w:rFonts w:ascii="Times New Roman" w:hAnsi="Times New Roman" w:cs="Times New Roman"/>
          <w:lang w:val="en-US"/>
        </w:rPr>
        <w:t>;</w:t>
      </w:r>
      <w:r w:rsidR="00FE738A" w:rsidRPr="00EE6C11">
        <w:rPr>
          <w:rFonts w:ascii="Times New Roman" w:hAnsi="Times New Roman" w:cs="Times New Roman"/>
          <w:lang w:val="en-US"/>
        </w:rPr>
        <w:t xml:space="preserve"> </w:t>
      </w:r>
      <w:r w:rsidR="00664223" w:rsidRPr="00EE6C11">
        <w:rPr>
          <w:rFonts w:ascii="Times New Roman" w:hAnsi="Times New Roman" w:cs="Times New Roman"/>
          <w:lang w:val="en-US"/>
        </w:rPr>
        <w:t>Nadja Haiden</w:t>
      </w:r>
      <w:r w:rsidR="00704300">
        <w:rPr>
          <w:rFonts w:ascii="Times New Roman" w:hAnsi="Times New Roman" w:cs="Times New Roman"/>
          <w:lang w:val="en-US"/>
        </w:rPr>
        <w:t>,</w:t>
      </w:r>
      <w:r w:rsidR="003A41C5">
        <w:rPr>
          <w:rFonts w:ascii="Times New Roman" w:hAnsi="Times New Roman" w:cs="Times New Roman"/>
          <w:lang w:val="en-US"/>
        </w:rPr>
        <w:t xml:space="preserve"> </w:t>
      </w:r>
      <w:r w:rsidR="00704300">
        <w:rPr>
          <w:rFonts w:ascii="Times New Roman" w:hAnsi="Times New Roman" w:cs="Times New Roman"/>
          <w:lang w:val="en-US"/>
        </w:rPr>
        <w:t>MD</w:t>
      </w:r>
      <w:r w:rsidR="00664223" w:rsidRPr="00EE6C11">
        <w:rPr>
          <w:rFonts w:ascii="Times New Roman" w:hAnsi="Times New Roman" w:cs="Times New Roman"/>
          <w:vertAlign w:val="superscript"/>
          <w:lang w:val="en-US"/>
        </w:rPr>
        <w:t>1</w:t>
      </w:r>
      <w:r w:rsidR="00704300">
        <w:rPr>
          <w:rFonts w:ascii="Times New Roman" w:hAnsi="Times New Roman" w:cs="Times New Roman"/>
          <w:lang w:val="en-US"/>
        </w:rPr>
        <w:t>;</w:t>
      </w:r>
      <w:r w:rsidR="00664223" w:rsidRPr="00A135B8">
        <w:rPr>
          <w:rFonts w:ascii="Times New Roman" w:hAnsi="Times New Roman" w:cs="Times New Roman"/>
          <w:lang w:val="en-US"/>
        </w:rPr>
        <w:t xml:space="preserve"> </w:t>
      </w:r>
      <w:r w:rsidR="000E1737" w:rsidRPr="00EE6C11">
        <w:rPr>
          <w:rFonts w:ascii="Times New Roman" w:hAnsi="Times New Roman" w:cs="Times New Roman"/>
          <w:lang w:val="en-US"/>
        </w:rPr>
        <w:t>Angelika Berger</w:t>
      </w:r>
      <w:r w:rsidR="00704300">
        <w:rPr>
          <w:rFonts w:ascii="Times New Roman" w:hAnsi="Times New Roman" w:cs="Times New Roman"/>
          <w:lang w:val="en-US"/>
        </w:rPr>
        <w:t>,</w:t>
      </w:r>
      <w:r w:rsidR="003A41C5">
        <w:rPr>
          <w:rFonts w:ascii="Times New Roman" w:hAnsi="Times New Roman" w:cs="Times New Roman"/>
          <w:lang w:val="en-US"/>
        </w:rPr>
        <w:t xml:space="preserve"> </w:t>
      </w:r>
      <w:r w:rsidR="00704300">
        <w:rPr>
          <w:rFonts w:ascii="Times New Roman" w:hAnsi="Times New Roman" w:cs="Times New Roman"/>
          <w:lang w:val="en-US"/>
        </w:rPr>
        <w:t>MD</w:t>
      </w:r>
      <w:r w:rsidR="000E1737" w:rsidRPr="00EE6C11">
        <w:rPr>
          <w:rFonts w:ascii="Times New Roman" w:hAnsi="Times New Roman" w:cs="Times New Roman"/>
          <w:vertAlign w:val="superscript"/>
          <w:lang w:val="en-US"/>
        </w:rPr>
        <w:t>1</w:t>
      </w:r>
      <w:r w:rsidR="00704300">
        <w:rPr>
          <w:rFonts w:ascii="Times New Roman" w:hAnsi="Times New Roman" w:cs="Times New Roman"/>
          <w:lang w:val="en-US"/>
        </w:rPr>
        <w:t>;</w:t>
      </w:r>
      <w:r w:rsidR="00664223" w:rsidRPr="00EE6C11">
        <w:rPr>
          <w:rFonts w:ascii="Times New Roman" w:hAnsi="Times New Roman" w:cs="Times New Roman"/>
          <w:lang w:val="en-US"/>
        </w:rPr>
        <w:t xml:space="preserve"> </w:t>
      </w:r>
      <w:r w:rsidR="00704300" w:rsidRPr="00EE6C11">
        <w:rPr>
          <w:rFonts w:ascii="Times New Roman" w:hAnsi="Times New Roman" w:cs="Times New Roman"/>
          <w:lang w:val="en-US"/>
        </w:rPr>
        <w:t xml:space="preserve">Andreas </w:t>
      </w:r>
      <w:r w:rsidR="00704300">
        <w:rPr>
          <w:rFonts w:ascii="Times New Roman" w:hAnsi="Times New Roman" w:cs="Times New Roman"/>
          <w:lang w:val="en-US"/>
        </w:rPr>
        <w:t>Repa, MD</w:t>
      </w:r>
      <w:r w:rsidR="00704300">
        <w:rPr>
          <w:rFonts w:ascii="Times New Roman" w:hAnsi="Times New Roman" w:cs="Times New Roman"/>
          <w:vertAlign w:val="superscript"/>
          <w:lang w:val="en-US"/>
        </w:rPr>
        <w:t>1</w:t>
      </w:r>
      <w:r w:rsidR="00E07485" w:rsidRPr="00E07485">
        <w:rPr>
          <w:rFonts w:ascii="Times New Roman" w:hAnsi="Times New Roman" w:cs="Times New Roman"/>
          <w:lang w:val="en-US"/>
        </w:rPr>
        <w:t>;</w:t>
      </w:r>
      <w:r w:rsidR="00704300" w:rsidRPr="00704300">
        <w:rPr>
          <w:rFonts w:ascii="Times New Roman" w:hAnsi="Times New Roman" w:cs="Times New Roman"/>
          <w:vertAlign w:val="superscript"/>
          <w:lang w:val="en-US"/>
        </w:rPr>
        <w:t xml:space="preserve"> </w:t>
      </w:r>
      <w:proofErr w:type="spellStart"/>
      <w:r w:rsidR="001814AE" w:rsidRPr="00EE6C11">
        <w:rPr>
          <w:rFonts w:ascii="Times New Roman" w:hAnsi="Times New Roman" w:cs="Times New Roman"/>
          <w:lang w:val="en-US"/>
        </w:rPr>
        <w:t>Katrin</w:t>
      </w:r>
      <w:proofErr w:type="spellEnd"/>
      <w:r w:rsidR="001814AE" w:rsidRPr="00EE6C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814AE" w:rsidRPr="00EE6C11">
        <w:rPr>
          <w:rFonts w:ascii="Times New Roman" w:hAnsi="Times New Roman" w:cs="Times New Roman"/>
          <w:lang w:val="en-US"/>
        </w:rPr>
        <w:t>Klebermass-Schrehof</w:t>
      </w:r>
      <w:proofErr w:type="spellEnd"/>
      <w:r w:rsidR="00704300">
        <w:rPr>
          <w:rFonts w:ascii="Times New Roman" w:hAnsi="Times New Roman" w:cs="Times New Roman"/>
          <w:lang w:val="en-US"/>
        </w:rPr>
        <w:t>, MD</w:t>
      </w:r>
      <w:r w:rsidR="003A41C5">
        <w:rPr>
          <w:rFonts w:ascii="Times New Roman" w:hAnsi="Times New Roman" w:cs="Times New Roman"/>
          <w:vertAlign w:val="superscript"/>
          <w:lang w:val="en-US"/>
        </w:rPr>
        <w:t>1</w:t>
      </w:r>
    </w:p>
    <w:p w14:paraId="1A87569D" w14:textId="77777777" w:rsidR="00866894" w:rsidRPr="00EE6C11" w:rsidRDefault="00866894" w:rsidP="00934785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5512786F" w14:textId="06CE2F62" w:rsidR="00866894" w:rsidRPr="00EE6C11" w:rsidRDefault="00866894" w:rsidP="00934785">
      <w:pPr>
        <w:tabs>
          <w:tab w:val="left" w:pos="851"/>
        </w:tabs>
        <w:spacing w:line="480" w:lineRule="auto"/>
        <w:ind w:left="142" w:hanging="142"/>
        <w:contextualSpacing/>
        <w:jc w:val="both"/>
        <w:rPr>
          <w:rFonts w:ascii="Times New Roman" w:hAnsi="Times New Roman" w:cs="Times New Roman"/>
          <w:bCs/>
          <w:color w:val="343434"/>
          <w:lang w:val="en-US" w:eastAsia="de-AT"/>
        </w:rPr>
      </w:pPr>
      <w:r w:rsidRPr="00EE6C11">
        <w:rPr>
          <w:rFonts w:ascii="Times New Roman" w:hAnsi="Times New Roman" w:cs="Times New Roman"/>
          <w:vertAlign w:val="superscript"/>
          <w:lang w:val="en-US"/>
        </w:rPr>
        <w:t xml:space="preserve">1 </w:t>
      </w:r>
      <w:r w:rsidRPr="00EE6C11">
        <w:rPr>
          <w:rFonts w:ascii="Times New Roman" w:hAnsi="Times New Roman" w:cs="Times New Roman"/>
          <w:bCs/>
          <w:color w:val="343434"/>
          <w:lang w:val="en-US" w:eastAsia="de-AT"/>
        </w:rPr>
        <w:t>Department</w:t>
      </w:r>
      <w:r w:rsidRPr="00EE6C11">
        <w:rPr>
          <w:rFonts w:ascii="Times New Roman" w:hAnsi="Times New Roman" w:cs="Times New Roman"/>
          <w:color w:val="343434"/>
          <w:lang w:val="en-US" w:eastAsia="de-AT"/>
        </w:rPr>
        <w:t xml:space="preserve"> of Pediatrics and Adolescent Medicine, </w:t>
      </w:r>
      <w:r w:rsidRPr="00EE6C11">
        <w:rPr>
          <w:rFonts w:ascii="Times New Roman" w:hAnsi="Times New Roman" w:cs="Times New Roman"/>
          <w:bCs/>
          <w:color w:val="343434"/>
          <w:lang w:val="en-US" w:eastAsia="de-AT"/>
        </w:rPr>
        <w:t>Division</w:t>
      </w:r>
      <w:r w:rsidRPr="00EE6C11">
        <w:rPr>
          <w:rFonts w:ascii="Times New Roman" w:hAnsi="Times New Roman" w:cs="Times New Roman"/>
          <w:color w:val="343434"/>
          <w:lang w:val="en-US" w:eastAsia="de-AT"/>
        </w:rPr>
        <w:t xml:space="preserve"> of </w:t>
      </w:r>
      <w:r w:rsidRPr="00EE6C11">
        <w:rPr>
          <w:rFonts w:ascii="Times New Roman" w:hAnsi="Times New Roman" w:cs="Times New Roman"/>
          <w:bCs/>
          <w:color w:val="343434"/>
          <w:lang w:val="en-US" w:eastAsia="de-AT"/>
        </w:rPr>
        <w:t>Neonatology</w:t>
      </w:r>
      <w:r w:rsidRPr="00EE6C11">
        <w:rPr>
          <w:rFonts w:ascii="Times New Roman" w:hAnsi="Times New Roman" w:cs="Times New Roman"/>
          <w:color w:val="343434"/>
          <w:lang w:val="en-US" w:eastAsia="de-AT"/>
        </w:rPr>
        <w:t xml:space="preserve">, </w:t>
      </w:r>
      <w:r w:rsidRPr="00EE6C11">
        <w:rPr>
          <w:rFonts w:ascii="Times New Roman" w:hAnsi="Times New Roman" w:cs="Times New Roman"/>
          <w:bCs/>
          <w:color w:val="343434"/>
          <w:lang w:val="en-US" w:eastAsia="de-AT"/>
        </w:rPr>
        <w:t>Pediatric</w:t>
      </w:r>
      <w:r w:rsidRPr="00EE6C11">
        <w:rPr>
          <w:rFonts w:ascii="Times New Roman" w:hAnsi="Times New Roman" w:cs="Times New Roman"/>
          <w:color w:val="343434"/>
          <w:lang w:val="en-US" w:eastAsia="de-AT"/>
        </w:rPr>
        <w:t xml:space="preserve"> Intensive Care </w:t>
      </w:r>
      <w:r w:rsidRPr="00EE6C11">
        <w:rPr>
          <w:rFonts w:ascii="Times New Roman" w:hAnsi="Times New Roman" w:cs="Times New Roman"/>
          <w:bCs/>
          <w:color w:val="343434"/>
          <w:lang w:val="en-US" w:eastAsia="de-AT"/>
        </w:rPr>
        <w:t>Medicine</w:t>
      </w:r>
      <w:r w:rsidRPr="00EE6C11">
        <w:rPr>
          <w:rFonts w:ascii="Times New Roman" w:hAnsi="Times New Roman" w:cs="Times New Roman"/>
          <w:color w:val="343434"/>
          <w:lang w:val="en-US" w:eastAsia="de-AT"/>
        </w:rPr>
        <w:t xml:space="preserve"> and </w:t>
      </w:r>
      <w:r w:rsidRPr="00EE6C11">
        <w:rPr>
          <w:rFonts w:ascii="Times New Roman" w:hAnsi="Times New Roman" w:cs="Times New Roman"/>
          <w:bCs/>
          <w:color w:val="343434"/>
          <w:lang w:val="en-US" w:eastAsia="de-AT"/>
        </w:rPr>
        <w:t>Neuropediatrics</w:t>
      </w:r>
      <w:r w:rsidR="00AE41FF">
        <w:rPr>
          <w:rFonts w:ascii="Times New Roman" w:hAnsi="Times New Roman" w:cs="Times New Roman"/>
          <w:lang w:val="en-US"/>
        </w:rPr>
        <w:t xml:space="preserve">; </w:t>
      </w:r>
      <w:r w:rsidR="00AE41FF" w:rsidRPr="00EE6C11">
        <w:rPr>
          <w:rFonts w:ascii="Times New Roman" w:hAnsi="Times New Roman" w:cs="Times New Roman"/>
          <w:lang w:val="en-US"/>
        </w:rPr>
        <w:t>Medical University of Vienna, Austria</w:t>
      </w:r>
    </w:p>
    <w:p w14:paraId="006F609A" w14:textId="46329A78" w:rsidR="00D6155A" w:rsidRPr="00EE6C11" w:rsidRDefault="00D6155A" w:rsidP="00934785">
      <w:pPr>
        <w:spacing w:line="480" w:lineRule="auto"/>
        <w:ind w:left="142" w:hanging="142"/>
        <w:contextualSpacing/>
        <w:jc w:val="both"/>
        <w:rPr>
          <w:rFonts w:ascii="Times New Roman" w:hAnsi="Times New Roman" w:cs="Times New Roman"/>
          <w:bCs/>
          <w:color w:val="343434"/>
          <w:vertAlign w:val="superscript"/>
          <w:lang w:val="en-US" w:eastAsia="de-AT"/>
        </w:rPr>
      </w:pPr>
      <w:r w:rsidRPr="00EE6C11">
        <w:rPr>
          <w:rFonts w:ascii="Times New Roman" w:hAnsi="Times New Roman" w:cs="Times New Roman"/>
          <w:bCs/>
          <w:color w:val="343434"/>
          <w:vertAlign w:val="superscript"/>
          <w:lang w:val="en-US" w:eastAsia="de-AT"/>
        </w:rPr>
        <w:t xml:space="preserve">2 </w:t>
      </w:r>
      <w:r w:rsidR="00291D05" w:rsidRPr="00EE6C11">
        <w:rPr>
          <w:rFonts w:ascii="Times New Roman" w:hAnsi="Times New Roman" w:cs="Times New Roman"/>
          <w:lang w:val="en-US"/>
        </w:rPr>
        <w:t>Section of Neonatal Medicine, Department of Medicine</w:t>
      </w:r>
      <w:r w:rsidR="00AE41FF">
        <w:rPr>
          <w:rFonts w:ascii="Times New Roman" w:hAnsi="Times New Roman" w:cs="Times New Roman"/>
          <w:lang w:val="en-US"/>
        </w:rPr>
        <w:t xml:space="preserve">; </w:t>
      </w:r>
      <w:r w:rsidR="00291D05" w:rsidRPr="00EE6C11">
        <w:rPr>
          <w:rFonts w:ascii="Times New Roman" w:hAnsi="Times New Roman" w:cs="Times New Roman"/>
          <w:lang w:val="en-US"/>
        </w:rPr>
        <w:t>Imperial College London, Chelsea and Westminster Campus, London, United Kingdom</w:t>
      </w:r>
    </w:p>
    <w:p w14:paraId="40A32B64" w14:textId="77777777" w:rsidR="00866894" w:rsidRPr="00EE6C11" w:rsidRDefault="00866894" w:rsidP="00934785">
      <w:pPr>
        <w:spacing w:line="480" w:lineRule="auto"/>
        <w:rPr>
          <w:rFonts w:ascii="Times New Roman" w:hAnsi="Times New Roman" w:cs="Times New Roman"/>
          <w:bCs/>
          <w:lang w:val="en-US"/>
        </w:rPr>
      </w:pPr>
    </w:p>
    <w:p w14:paraId="4EC478D7" w14:textId="7C1FD017" w:rsidR="00866894" w:rsidRPr="00EE6C11" w:rsidRDefault="00866894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EE6C11">
        <w:rPr>
          <w:rFonts w:ascii="Times New Roman" w:hAnsi="Times New Roman" w:cs="Times New Roman"/>
          <w:b/>
          <w:lang w:val="en-US"/>
        </w:rPr>
        <w:t>Corresponding author:</w:t>
      </w:r>
    </w:p>
    <w:p w14:paraId="625C9DF4" w14:textId="74706690" w:rsidR="001814AE" w:rsidRPr="00EE6C11" w:rsidRDefault="00704300" w:rsidP="00934785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Andreas Repa, MD</w:t>
      </w:r>
      <w:r w:rsidR="00D01424" w:rsidRPr="00EE6C11">
        <w:rPr>
          <w:rFonts w:ascii="Times New Roman" w:hAnsi="Times New Roman" w:cs="Times New Roman"/>
          <w:lang w:val="en-US"/>
        </w:rPr>
        <w:t xml:space="preserve"> </w:t>
      </w:r>
    </w:p>
    <w:p w14:paraId="4A54DAD5" w14:textId="6456CD2E" w:rsidR="00704300" w:rsidRDefault="00704300" w:rsidP="00934785">
      <w:pPr>
        <w:spacing w:line="480" w:lineRule="auto"/>
        <w:rPr>
          <w:rFonts w:ascii="Times New Roman" w:hAnsi="Times New Roman" w:cs="Times New Roman"/>
          <w:bCs/>
          <w:lang w:val="en-US"/>
        </w:rPr>
      </w:pPr>
      <w:r w:rsidRPr="00EE6C11">
        <w:rPr>
          <w:rFonts w:ascii="Times New Roman" w:hAnsi="Times New Roman" w:cs="Times New Roman"/>
          <w:bCs/>
          <w:lang w:val="en-US"/>
        </w:rPr>
        <w:t xml:space="preserve">Department of Pediatrics </w:t>
      </w:r>
      <w:r w:rsidRPr="00EE6C11">
        <w:rPr>
          <w:rFonts w:ascii="Times New Roman" w:hAnsi="Times New Roman" w:cs="Times New Roman"/>
          <w:lang w:val="en-US"/>
        </w:rPr>
        <w:t>and Adolescent Medicine</w:t>
      </w:r>
    </w:p>
    <w:p w14:paraId="16248F48" w14:textId="7548361D" w:rsidR="001814AE" w:rsidRPr="00EE6C11" w:rsidRDefault="001814AE" w:rsidP="00934785">
      <w:pPr>
        <w:spacing w:line="480" w:lineRule="auto"/>
        <w:rPr>
          <w:rFonts w:ascii="Times New Roman" w:hAnsi="Times New Roman" w:cs="Times New Roman"/>
          <w:bCs/>
          <w:lang w:val="en-US"/>
        </w:rPr>
      </w:pPr>
      <w:r w:rsidRPr="00EE6C11">
        <w:rPr>
          <w:rFonts w:ascii="Times New Roman" w:hAnsi="Times New Roman" w:cs="Times New Roman"/>
          <w:bCs/>
          <w:lang w:val="en-US"/>
        </w:rPr>
        <w:t>Medical University of Vienna</w:t>
      </w:r>
    </w:p>
    <w:p w14:paraId="4527011C" w14:textId="77777777" w:rsidR="00704300" w:rsidRDefault="00D16581" w:rsidP="00934785">
      <w:pPr>
        <w:spacing w:line="480" w:lineRule="auto"/>
        <w:rPr>
          <w:rFonts w:ascii="Times New Roman" w:hAnsi="Times New Roman" w:cs="Times New Roman"/>
          <w:bCs/>
          <w:lang w:val="en-US"/>
        </w:rPr>
      </w:pPr>
      <w:r w:rsidRPr="00EE6C11">
        <w:rPr>
          <w:rFonts w:ascii="Times New Roman" w:hAnsi="Times New Roman" w:cs="Times New Roman"/>
          <w:lang w:val="en-US"/>
        </w:rPr>
        <w:t>W</w:t>
      </w:r>
      <w:r w:rsidR="00664223" w:rsidRPr="00EE6C11">
        <w:rPr>
          <w:rFonts w:ascii="Times New Roman" w:hAnsi="Times New Roman" w:cs="Times New Roman"/>
          <w:lang w:val="en-US"/>
        </w:rPr>
        <w:t>ae</w:t>
      </w:r>
      <w:r w:rsidR="001814AE" w:rsidRPr="00EE6C11">
        <w:rPr>
          <w:rFonts w:ascii="Times New Roman" w:hAnsi="Times New Roman" w:cs="Times New Roman"/>
          <w:lang w:val="en-US"/>
        </w:rPr>
        <w:t>hringer G</w:t>
      </w:r>
      <w:r w:rsidR="00664223" w:rsidRPr="00EE6C11">
        <w:rPr>
          <w:rFonts w:ascii="Times New Roman" w:hAnsi="Times New Roman" w:cs="Times New Roman"/>
          <w:lang w:val="en-US"/>
        </w:rPr>
        <w:t>ue</w:t>
      </w:r>
      <w:r w:rsidR="001814AE" w:rsidRPr="00EE6C11">
        <w:rPr>
          <w:rFonts w:ascii="Times New Roman" w:hAnsi="Times New Roman" w:cs="Times New Roman"/>
          <w:lang w:val="en-US"/>
        </w:rPr>
        <w:t>rtel 18-20</w:t>
      </w:r>
      <w:r w:rsidR="001814AE" w:rsidRPr="00EE6C11">
        <w:rPr>
          <w:rFonts w:ascii="Times New Roman" w:hAnsi="Times New Roman" w:cs="Times New Roman"/>
          <w:bCs/>
          <w:lang w:val="en-US"/>
        </w:rPr>
        <w:t xml:space="preserve">, </w:t>
      </w:r>
    </w:p>
    <w:p w14:paraId="13997761" w14:textId="04627800" w:rsidR="001814AE" w:rsidRPr="00704300" w:rsidRDefault="001814AE" w:rsidP="00934785">
      <w:pPr>
        <w:spacing w:line="480" w:lineRule="auto"/>
        <w:rPr>
          <w:rFonts w:ascii="Times New Roman" w:hAnsi="Times New Roman" w:cs="Times New Roman"/>
          <w:lang w:val="en-US"/>
        </w:rPr>
      </w:pPr>
      <w:r w:rsidRPr="00EE6C11">
        <w:rPr>
          <w:rFonts w:ascii="Times New Roman" w:hAnsi="Times New Roman" w:cs="Times New Roman"/>
          <w:lang w:val="en-US"/>
        </w:rPr>
        <w:t>1090 Vienna, Austria</w:t>
      </w:r>
    </w:p>
    <w:p w14:paraId="01857CE3" w14:textId="6749EB00" w:rsidR="001814AE" w:rsidRPr="00EE6C11" w:rsidRDefault="001814AE" w:rsidP="00934785">
      <w:pPr>
        <w:spacing w:line="480" w:lineRule="auto"/>
        <w:rPr>
          <w:rFonts w:ascii="Times New Roman" w:hAnsi="Times New Roman" w:cs="Times New Roman"/>
          <w:lang w:val="en-US"/>
        </w:rPr>
      </w:pPr>
      <w:r w:rsidRPr="00EE6C11">
        <w:rPr>
          <w:rFonts w:ascii="Times New Roman" w:hAnsi="Times New Roman" w:cs="Times New Roman"/>
          <w:lang w:val="en-US"/>
        </w:rPr>
        <w:t xml:space="preserve">Tel: </w:t>
      </w:r>
      <w:r w:rsidRPr="00EE6C11">
        <w:rPr>
          <w:rFonts w:ascii="Times New Roman" w:hAnsi="Times New Roman" w:cs="Times New Roman"/>
          <w:iCs/>
          <w:lang w:val="en-US"/>
        </w:rPr>
        <w:t>+43-1-40400-32320</w:t>
      </w:r>
      <w:r w:rsidRPr="00EE6C11">
        <w:rPr>
          <w:rFonts w:ascii="Times New Roman" w:hAnsi="Times New Roman" w:cs="Times New Roman"/>
          <w:lang w:val="en-US"/>
        </w:rPr>
        <w:t>, Fax: +43-1-40400-</w:t>
      </w:r>
      <w:r w:rsidR="00C603F4" w:rsidRPr="00EE6C11">
        <w:rPr>
          <w:rFonts w:ascii="Times New Roman" w:hAnsi="Times New Roman" w:cs="Times New Roman"/>
          <w:lang w:val="en-US"/>
        </w:rPr>
        <w:t>32380</w:t>
      </w:r>
    </w:p>
    <w:p w14:paraId="7914D03A" w14:textId="4336EDCC" w:rsidR="001814AE" w:rsidRPr="00EE6C11" w:rsidRDefault="00D01424" w:rsidP="00934785">
      <w:pPr>
        <w:spacing w:line="480" w:lineRule="auto"/>
        <w:rPr>
          <w:rFonts w:ascii="Times New Roman" w:hAnsi="Times New Roman" w:cs="Times New Roman"/>
          <w:lang w:val="en-US"/>
        </w:rPr>
      </w:pPr>
      <w:proofErr w:type="gramStart"/>
      <w:r w:rsidRPr="00EE6C11">
        <w:rPr>
          <w:rFonts w:ascii="Times New Roman" w:hAnsi="Times New Roman" w:cs="Times New Roman"/>
          <w:lang w:val="en-US"/>
        </w:rPr>
        <w:t>andreas.repa</w:t>
      </w:r>
      <w:r w:rsidR="001814AE" w:rsidRPr="00EE6C11">
        <w:rPr>
          <w:rFonts w:ascii="Times New Roman" w:hAnsi="Times New Roman" w:cs="Times New Roman"/>
          <w:lang w:val="en-US"/>
        </w:rPr>
        <w:t>@meduniwien.ac.at</w:t>
      </w:r>
      <w:proofErr w:type="gramEnd"/>
    </w:p>
    <w:p w14:paraId="2E853104" w14:textId="77777777" w:rsidR="001814AE" w:rsidRPr="00EE6C11" w:rsidRDefault="001814AE" w:rsidP="00934785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6B633B4" w14:textId="77777777" w:rsidR="001814AE" w:rsidRDefault="001814AE" w:rsidP="00934785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C698CBA" w14:textId="440972A0" w:rsidR="001B25BA" w:rsidRDefault="001B25BA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881355">
        <w:rPr>
          <w:rFonts w:ascii="Times New Roman" w:hAnsi="Times New Roman" w:cs="Times New Roman"/>
          <w:b/>
          <w:lang w:val="en-US"/>
        </w:rPr>
        <w:t>Word count</w:t>
      </w:r>
      <w:bookmarkStart w:id="0" w:name="_GoBack"/>
      <w:bookmarkEnd w:id="0"/>
      <w:r w:rsidR="00881355" w:rsidRPr="00143ED2">
        <w:rPr>
          <w:rFonts w:ascii="Times New Roman" w:hAnsi="Times New Roman" w:cs="Times New Roman"/>
          <w:b/>
          <w:lang w:val="en-US"/>
        </w:rPr>
        <w:t>:</w:t>
      </w:r>
      <w:r w:rsidR="001D5669" w:rsidRPr="00143ED2">
        <w:rPr>
          <w:rFonts w:ascii="Times New Roman" w:hAnsi="Times New Roman" w:cs="Times New Roman"/>
          <w:b/>
          <w:lang w:val="en-US"/>
        </w:rPr>
        <w:t xml:space="preserve"> </w:t>
      </w:r>
      <w:r w:rsidR="00143ED2" w:rsidRPr="00143ED2">
        <w:rPr>
          <w:rFonts w:ascii="Times New Roman" w:hAnsi="Times New Roman" w:cs="Times New Roman"/>
          <w:b/>
          <w:lang w:val="en-US"/>
        </w:rPr>
        <w:t>2334</w:t>
      </w:r>
    </w:p>
    <w:p w14:paraId="083D88D1" w14:textId="77777777" w:rsidR="00214150" w:rsidRDefault="00214150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2A2175C0" w14:textId="77777777" w:rsidR="00214150" w:rsidRPr="00DC0EF6" w:rsidRDefault="00214150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697F7B53" w14:textId="7D017182" w:rsidR="007E0206" w:rsidRDefault="00DC0EF6" w:rsidP="00934785">
      <w:pPr>
        <w:spacing w:line="480" w:lineRule="auto"/>
        <w:rPr>
          <w:rFonts w:ascii="Times New Roman" w:hAnsi="Times New Roman" w:cs="Times New Roman"/>
          <w:lang w:val="en-US"/>
        </w:rPr>
      </w:pPr>
      <w:r w:rsidRPr="003F46DC">
        <w:rPr>
          <w:rFonts w:ascii="Times New Roman" w:hAnsi="Times New Roman" w:cs="Times New Roman"/>
          <w:b/>
          <w:lang w:val="en-US"/>
        </w:rPr>
        <w:lastRenderedPageBreak/>
        <w:t>Key Points</w:t>
      </w:r>
    </w:p>
    <w:p w14:paraId="12C14BB3" w14:textId="77777777" w:rsidR="007E0206" w:rsidRDefault="007E0206" w:rsidP="007E0206">
      <w:pPr>
        <w:tabs>
          <w:tab w:val="left" w:pos="6237"/>
        </w:tabs>
        <w:spacing w:line="480" w:lineRule="auto"/>
        <w:rPr>
          <w:rFonts w:ascii="Times New Roman" w:hAnsi="Times New Roman" w:cs="Times New Roman"/>
          <w:lang w:val="en-US"/>
        </w:rPr>
      </w:pPr>
      <w:r w:rsidRPr="007E0206">
        <w:rPr>
          <w:rFonts w:ascii="Times New Roman" w:hAnsi="Times New Roman" w:cs="Times New Roman"/>
          <w:b/>
          <w:lang w:val="en-US"/>
        </w:rPr>
        <w:t>Question:</w:t>
      </w:r>
      <w:r w:rsidRPr="007E0206">
        <w:rPr>
          <w:rFonts w:ascii="Times New Roman" w:hAnsi="Times New Roman" w:cs="Times New Roman"/>
          <w:lang w:val="en-US"/>
        </w:rPr>
        <w:t xml:space="preserve"> </w:t>
      </w:r>
    </w:p>
    <w:p w14:paraId="3D995D47" w14:textId="79380274" w:rsidR="007E0206" w:rsidRPr="007E0206" w:rsidRDefault="00704300" w:rsidP="00556848">
      <w:pPr>
        <w:tabs>
          <w:tab w:val="left" w:pos="6237"/>
        </w:tabs>
        <w:spacing w:line="48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Does </w:t>
      </w:r>
      <w:r w:rsidR="00024A25">
        <w:rPr>
          <w:rFonts w:ascii="Times New Roman" w:hAnsi="Times New Roman" w:cs="Times New Roman"/>
          <w:lang w:val="en-US"/>
        </w:rPr>
        <w:t xml:space="preserve">parenteral nutrition using </w:t>
      </w:r>
      <w:r w:rsidR="00E226D8">
        <w:rPr>
          <w:rFonts w:ascii="Times New Roman" w:hAnsi="Times New Roman" w:cs="Times New Roman"/>
          <w:lang w:val="en-US"/>
        </w:rPr>
        <w:t xml:space="preserve">a </w:t>
      </w:r>
      <w:r w:rsidR="007E0206">
        <w:rPr>
          <w:rFonts w:ascii="Times New Roman" w:hAnsi="Times New Roman" w:cs="Times New Roman"/>
          <w:lang w:val="en-US"/>
        </w:rPr>
        <w:t xml:space="preserve">mixed </w:t>
      </w:r>
      <w:r w:rsidR="00D3197D">
        <w:rPr>
          <w:rFonts w:ascii="Times New Roman" w:hAnsi="Times New Roman" w:cs="Times New Roman"/>
          <w:lang w:val="en-US"/>
        </w:rPr>
        <w:t>lipid emulsion</w:t>
      </w:r>
      <w:r w:rsidR="000C5935">
        <w:rPr>
          <w:rFonts w:ascii="Times New Roman" w:hAnsi="Times New Roman" w:cs="Times New Roman"/>
          <w:lang w:val="en-US"/>
        </w:rPr>
        <w:t xml:space="preserve"> </w:t>
      </w:r>
      <w:r w:rsidRPr="00704300">
        <w:rPr>
          <w:rFonts w:ascii="Times New Roman" w:hAnsi="Times New Roman" w:cs="Times New Roman"/>
          <w:lang w:val="en-US"/>
        </w:rPr>
        <w:t xml:space="preserve">composed of soybean </w:t>
      </w:r>
      <w:proofErr w:type="gramStart"/>
      <w:r w:rsidRPr="00704300">
        <w:rPr>
          <w:rFonts w:ascii="Times New Roman" w:hAnsi="Times New Roman" w:cs="Times New Roman"/>
          <w:lang w:val="en-US"/>
        </w:rPr>
        <w:t>oil,</w:t>
      </w:r>
      <w:proofErr w:type="gramEnd"/>
      <w:r w:rsidRPr="00704300">
        <w:rPr>
          <w:rFonts w:ascii="Times New Roman" w:hAnsi="Times New Roman" w:cs="Times New Roman"/>
          <w:lang w:val="en-US"/>
        </w:rPr>
        <w:t xml:space="preserve"> medium chain triglycerides, olive </w:t>
      </w:r>
      <w:r w:rsidR="00AE41FF">
        <w:rPr>
          <w:rFonts w:ascii="Times New Roman" w:hAnsi="Times New Roman" w:cs="Times New Roman"/>
          <w:lang w:val="en-US"/>
        </w:rPr>
        <w:t xml:space="preserve">oil </w:t>
      </w:r>
      <w:r w:rsidRPr="00704300">
        <w:rPr>
          <w:rFonts w:ascii="Times New Roman" w:hAnsi="Times New Roman" w:cs="Times New Roman"/>
          <w:lang w:val="en-US"/>
        </w:rPr>
        <w:t>and fish oil</w:t>
      </w:r>
      <w:r w:rsidR="00434AA0">
        <w:rPr>
          <w:rFonts w:ascii="Times New Roman" w:hAnsi="Times New Roman" w:cs="Times New Roman"/>
          <w:lang w:val="en-US"/>
        </w:rPr>
        <w:t xml:space="preserve"> differently </w:t>
      </w:r>
      <w:r w:rsidR="00A6665C">
        <w:rPr>
          <w:rFonts w:ascii="Times New Roman" w:hAnsi="Times New Roman" w:cs="Times New Roman"/>
          <w:lang w:val="en-US"/>
        </w:rPr>
        <w:t xml:space="preserve">affect electrophysiological </w:t>
      </w:r>
      <w:r>
        <w:rPr>
          <w:rFonts w:ascii="Times New Roman" w:hAnsi="Times New Roman" w:cs="Times New Roman"/>
          <w:lang w:val="en-US"/>
        </w:rPr>
        <w:t xml:space="preserve">brain maturation </w:t>
      </w:r>
      <w:r w:rsidR="00E226D8">
        <w:rPr>
          <w:rFonts w:ascii="Times New Roman" w:hAnsi="Times New Roman" w:cs="Times New Roman"/>
          <w:lang w:val="en-US"/>
        </w:rPr>
        <w:t>compared</w:t>
      </w:r>
      <w:r w:rsidR="009F5111">
        <w:rPr>
          <w:rFonts w:ascii="Times New Roman" w:hAnsi="Times New Roman" w:cs="Times New Roman"/>
          <w:lang w:val="en-US"/>
        </w:rPr>
        <w:t xml:space="preserve"> to </w:t>
      </w:r>
      <w:r w:rsidR="00D3197D">
        <w:rPr>
          <w:rFonts w:ascii="Times New Roman" w:hAnsi="Times New Roman" w:cs="Times New Roman"/>
          <w:lang w:val="en-US"/>
        </w:rPr>
        <w:t xml:space="preserve">soybean oil-based </w:t>
      </w:r>
      <w:r>
        <w:rPr>
          <w:rFonts w:ascii="Times New Roman" w:hAnsi="Times New Roman" w:cs="Times New Roman"/>
          <w:lang w:val="en-US"/>
        </w:rPr>
        <w:t xml:space="preserve">lipid </w:t>
      </w:r>
      <w:r w:rsidR="009F5111">
        <w:rPr>
          <w:rFonts w:ascii="Times New Roman" w:hAnsi="Times New Roman" w:cs="Times New Roman"/>
          <w:lang w:val="en-US"/>
        </w:rPr>
        <w:t>emulsion?</w:t>
      </w:r>
    </w:p>
    <w:p w14:paraId="27232646" w14:textId="3B74012A" w:rsidR="00DC0EF6" w:rsidRDefault="007E0206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Findings:</w:t>
      </w:r>
    </w:p>
    <w:p w14:paraId="0A80153D" w14:textId="1E4A2B9A" w:rsidR="00DC0EF6" w:rsidRPr="000C5935" w:rsidRDefault="00A135B8" w:rsidP="00934785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Analysis</w:t>
      </w:r>
      <w:r w:rsidR="003F46DC">
        <w:rPr>
          <w:rFonts w:ascii="Times New Roman" w:hAnsi="Times New Roman" w:cs="Times New Roman"/>
          <w:lang w:val="en-US"/>
        </w:rPr>
        <w:t xml:space="preserve"> of </w:t>
      </w:r>
      <w:r w:rsidR="00FB2A4C">
        <w:rPr>
          <w:rFonts w:ascii="Times New Roman" w:hAnsi="Times New Roman" w:cs="Times New Roman"/>
          <w:lang w:val="en-US"/>
        </w:rPr>
        <w:t xml:space="preserve">serial </w:t>
      </w:r>
      <w:r w:rsidR="00CC7E54">
        <w:rPr>
          <w:rFonts w:ascii="Times New Roman" w:hAnsi="Times New Roman" w:cs="Times New Roman"/>
          <w:lang w:val="en-US"/>
        </w:rPr>
        <w:t>amplitude-integrated EEG measurements f</w:t>
      </w:r>
      <w:r w:rsidR="00FB2A4C">
        <w:rPr>
          <w:rFonts w:ascii="Times New Roman" w:hAnsi="Times New Roman" w:cs="Times New Roman"/>
          <w:lang w:val="en-US"/>
        </w:rPr>
        <w:t>rom</w:t>
      </w:r>
      <w:r w:rsidR="00024A25">
        <w:rPr>
          <w:rFonts w:ascii="Times New Roman" w:hAnsi="Times New Roman" w:cs="Times New Roman"/>
          <w:lang w:val="en-US"/>
        </w:rPr>
        <w:t xml:space="preserve"> </w:t>
      </w:r>
      <w:r w:rsidR="00FB2A4C">
        <w:rPr>
          <w:rFonts w:ascii="Times New Roman" w:hAnsi="Times New Roman" w:cs="Times New Roman"/>
          <w:lang w:val="en-US"/>
        </w:rPr>
        <w:t xml:space="preserve">121 </w:t>
      </w:r>
      <w:r w:rsidR="00E316E3">
        <w:rPr>
          <w:rFonts w:ascii="Times New Roman" w:hAnsi="Times New Roman" w:cs="Times New Roman"/>
          <w:lang w:val="en-US"/>
        </w:rPr>
        <w:t>extremely low birth weight (&lt;</w:t>
      </w:r>
      <w:r w:rsidR="00947A22">
        <w:rPr>
          <w:rFonts w:ascii="Times New Roman" w:hAnsi="Times New Roman" w:cs="Times New Roman"/>
          <w:lang w:val="en-US"/>
        </w:rPr>
        <w:t xml:space="preserve"> </w:t>
      </w:r>
      <w:r w:rsidR="00E316E3">
        <w:rPr>
          <w:rFonts w:ascii="Times New Roman" w:hAnsi="Times New Roman" w:cs="Times New Roman"/>
          <w:lang w:val="en-US"/>
        </w:rPr>
        <w:t>1000 g</w:t>
      </w:r>
      <w:r w:rsidR="00947A22">
        <w:rPr>
          <w:rFonts w:ascii="Times New Roman" w:hAnsi="Times New Roman" w:cs="Times New Roman"/>
          <w:lang w:val="en-US"/>
        </w:rPr>
        <w:t>rams</w:t>
      </w:r>
      <w:r w:rsidR="00E316E3">
        <w:rPr>
          <w:rFonts w:ascii="Times New Roman" w:hAnsi="Times New Roman" w:cs="Times New Roman"/>
          <w:lang w:val="en-US"/>
        </w:rPr>
        <w:t xml:space="preserve">) </w:t>
      </w:r>
      <w:r w:rsidR="00556848" w:rsidRPr="00EE6C11">
        <w:rPr>
          <w:rFonts w:ascii="Times New Roman" w:hAnsi="Times New Roman" w:cs="Times New Roman"/>
          <w:lang w:val="en-US"/>
        </w:rPr>
        <w:t>infants</w:t>
      </w:r>
      <w:r w:rsidR="003F46DC">
        <w:rPr>
          <w:rFonts w:ascii="Times New Roman" w:hAnsi="Times New Roman" w:cs="Times New Roman"/>
          <w:lang w:val="en-US"/>
        </w:rPr>
        <w:t xml:space="preserve"> </w:t>
      </w:r>
      <w:r w:rsidR="00024A25" w:rsidRPr="00EE6C11">
        <w:rPr>
          <w:rFonts w:ascii="Times New Roman" w:hAnsi="Times New Roman" w:cs="Times New Roman"/>
          <w:lang w:val="en-US"/>
        </w:rPr>
        <w:t>(</w:t>
      </w:r>
      <w:r w:rsidR="009F5111">
        <w:rPr>
          <w:rFonts w:ascii="Times New Roman" w:hAnsi="Times New Roman" w:cs="Times New Roman"/>
          <w:lang w:val="en-US"/>
        </w:rPr>
        <w:t>mixed lipid emulsion</w:t>
      </w:r>
      <w:r w:rsidR="00434AA0" w:rsidRPr="00EE6C11">
        <w:rPr>
          <w:rFonts w:ascii="Times New Roman" w:hAnsi="Times New Roman" w:cs="Times New Roman"/>
          <w:lang w:val="en-US"/>
        </w:rPr>
        <w:t>: n=63</w:t>
      </w:r>
      <w:r w:rsidR="00434AA0">
        <w:rPr>
          <w:rFonts w:ascii="Times New Roman" w:hAnsi="Times New Roman" w:cs="Times New Roman"/>
          <w:lang w:val="en-US"/>
        </w:rPr>
        <w:t xml:space="preserve">; </w:t>
      </w:r>
      <w:r w:rsidR="009F5111">
        <w:rPr>
          <w:rFonts w:ascii="Times New Roman" w:hAnsi="Times New Roman" w:cs="Times New Roman"/>
          <w:lang w:val="en-US"/>
        </w:rPr>
        <w:t>soybean oil</w:t>
      </w:r>
      <w:r w:rsidR="00024A25">
        <w:rPr>
          <w:rFonts w:ascii="Times New Roman" w:hAnsi="Times New Roman" w:cs="Times New Roman"/>
          <w:lang w:val="en-US"/>
        </w:rPr>
        <w:t>: n=58</w:t>
      </w:r>
      <w:r w:rsidR="00024A25" w:rsidRPr="00EE6C11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 xml:space="preserve">revealed </w:t>
      </w:r>
      <w:r w:rsidR="00FB2A4C">
        <w:rPr>
          <w:rFonts w:ascii="Times New Roman" w:hAnsi="Times New Roman" w:cs="Times New Roman"/>
          <w:lang w:val="en-US"/>
        </w:rPr>
        <w:t xml:space="preserve">a </w:t>
      </w:r>
      <w:r w:rsidR="00925B85">
        <w:rPr>
          <w:rFonts w:ascii="Times New Roman" w:hAnsi="Times New Roman" w:cs="Times New Roman"/>
          <w:lang w:val="en-US"/>
        </w:rPr>
        <w:t xml:space="preserve">significant acceleration of electrophysiological </w:t>
      </w:r>
      <w:r>
        <w:rPr>
          <w:rFonts w:ascii="Times New Roman" w:hAnsi="Times New Roman" w:cs="Times New Roman"/>
          <w:lang w:val="en-US"/>
        </w:rPr>
        <w:t>b</w:t>
      </w:r>
      <w:r w:rsidR="00556848">
        <w:rPr>
          <w:rFonts w:ascii="Times New Roman" w:hAnsi="Times New Roman" w:cs="Times New Roman"/>
          <w:lang w:val="en-US"/>
        </w:rPr>
        <w:t xml:space="preserve">rain maturation </w:t>
      </w:r>
      <w:r w:rsidR="00024A25">
        <w:rPr>
          <w:rFonts w:ascii="Times New Roman" w:hAnsi="Times New Roman" w:cs="Times New Roman"/>
          <w:lang w:val="en-US"/>
        </w:rPr>
        <w:t>using</w:t>
      </w:r>
      <w:r w:rsidR="00556848">
        <w:rPr>
          <w:rFonts w:ascii="Times New Roman" w:hAnsi="Times New Roman" w:cs="Times New Roman"/>
          <w:lang w:val="en-US"/>
        </w:rPr>
        <w:t xml:space="preserve"> </w:t>
      </w:r>
      <w:r w:rsidR="00FB2A4C">
        <w:rPr>
          <w:rFonts w:ascii="Times New Roman" w:hAnsi="Times New Roman" w:cs="Times New Roman"/>
          <w:lang w:val="en-US"/>
        </w:rPr>
        <w:t>the</w:t>
      </w:r>
      <w:r w:rsidR="00704300">
        <w:rPr>
          <w:rFonts w:ascii="Times New Roman" w:hAnsi="Times New Roman" w:cs="Times New Roman"/>
          <w:lang w:val="en-US"/>
        </w:rPr>
        <w:t xml:space="preserve"> mixed </w:t>
      </w:r>
      <w:r w:rsidR="00434AA0">
        <w:rPr>
          <w:rFonts w:ascii="Times New Roman" w:hAnsi="Times New Roman" w:cs="Times New Roman"/>
          <w:lang w:val="en-US"/>
        </w:rPr>
        <w:t>lipid emulsion</w:t>
      </w:r>
      <w:r w:rsidR="00925B85">
        <w:rPr>
          <w:rFonts w:ascii="Times New Roman" w:hAnsi="Times New Roman" w:cs="Times New Roman"/>
          <w:lang w:val="en-US"/>
        </w:rPr>
        <w:t>.</w:t>
      </w:r>
    </w:p>
    <w:p w14:paraId="6FE0F35C" w14:textId="77777777" w:rsidR="00556848" w:rsidRDefault="00556848" w:rsidP="00556848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Meaning:</w:t>
      </w:r>
      <w:r w:rsidRPr="00556848">
        <w:rPr>
          <w:rFonts w:ascii="Times New Roman" w:hAnsi="Times New Roman" w:cs="Times New Roman"/>
          <w:lang w:val="en-US"/>
        </w:rPr>
        <w:t xml:space="preserve"> </w:t>
      </w:r>
    </w:p>
    <w:p w14:paraId="2C5F6B59" w14:textId="25DEBCCA" w:rsidR="00556848" w:rsidRDefault="00231994" w:rsidP="00556848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Electrophysiological brain maturation was accelerated in extremely low birth weight infants using a mixed lipid emulsion that contains fish oil, which may indicate a</w:t>
      </w:r>
      <w:r w:rsidR="007C087D">
        <w:rPr>
          <w:rFonts w:ascii="Times New Roman" w:hAnsi="Times New Roman" w:cs="Times New Roman"/>
          <w:lang w:val="en-US"/>
        </w:rPr>
        <w:t xml:space="preserve"> </w:t>
      </w:r>
      <w:r w:rsidR="003B0094">
        <w:rPr>
          <w:rFonts w:ascii="Times New Roman" w:hAnsi="Times New Roman" w:cs="Times New Roman"/>
          <w:lang w:val="en-US"/>
        </w:rPr>
        <w:t xml:space="preserve">neurodevelopmental </w:t>
      </w:r>
      <w:r>
        <w:rPr>
          <w:rFonts w:ascii="Times New Roman" w:hAnsi="Times New Roman" w:cs="Times New Roman"/>
          <w:lang w:val="en-US"/>
        </w:rPr>
        <w:t>benefit</w:t>
      </w:r>
      <w:r w:rsidR="00925B85">
        <w:rPr>
          <w:rFonts w:ascii="Times New Roman" w:hAnsi="Times New Roman" w:cs="Times New Roman"/>
          <w:lang w:val="en-US"/>
        </w:rPr>
        <w:t>.</w:t>
      </w:r>
    </w:p>
    <w:p w14:paraId="4DFDA08D" w14:textId="77777777" w:rsidR="00024A25" w:rsidRPr="00EE6C11" w:rsidRDefault="00024A25" w:rsidP="00556848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1686D157" w14:textId="0F40F6CE" w:rsidR="00556848" w:rsidRDefault="00556848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0D3D99C6" w14:textId="77777777" w:rsidR="00556848" w:rsidRDefault="00556848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6EBB7569" w14:textId="77777777" w:rsidR="00DC0EF6" w:rsidRDefault="00DC0EF6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28943C73" w14:textId="77777777" w:rsidR="00DC0EF6" w:rsidRDefault="00DC0EF6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59DFD2A1" w14:textId="77777777" w:rsidR="00DC0EF6" w:rsidRDefault="00DC0EF6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7AA055EF" w14:textId="77777777" w:rsidR="00DC0EF6" w:rsidRDefault="00DC0EF6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740D9DCB" w14:textId="77777777" w:rsidR="00DC0EF6" w:rsidRDefault="00DC0EF6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496B6B35" w14:textId="77777777" w:rsidR="00DC0EF6" w:rsidRDefault="00DC0EF6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38FCB0D6" w14:textId="77777777" w:rsidR="00DC0EF6" w:rsidRDefault="00DC0EF6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7F235BAA" w14:textId="77777777" w:rsidR="00B3709E" w:rsidRDefault="00B3709E" w:rsidP="00EC349E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651A6347" w14:textId="77777777" w:rsidR="00A570D1" w:rsidRDefault="00A570D1" w:rsidP="00EC349E">
      <w:pPr>
        <w:spacing w:line="480" w:lineRule="auto"/>
        <w:rPr>
          <w:rFonts w:ascii="Times New Roman" w:hAnsi="Times New Roman" w:cs="Times New Roman"/>
          <w:b/>
          <w:highlight w:val="yellow"/>
          <w:lang w:val="en-US"/>
        </w:rPr>
      </w:pPr>
    </w:p>
    <w:p w14:paraId="2F3426FA" w14:textId="096E398F" w:rsidR="00EC349E" w:rsidRDefault="00EC349E" w:rsidP="00C828AC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C04035">
        <w:rPr>
          <w:rFonts w:ascii="Times New Roman" w:hAnsi="Times New Roman" w:cs="Times New Roman"/>
          <w:b/>
          <w:lang w:val="en-US"/>
        </w:rPr>
        <w:lastRenderedPageBreak/>
        <w:t>ABSTRACT</w:t>
      </w:r>
      <w:r w:rsidR="007E49B0" w:rsidRPr="00C04035">
        <w:rPr>
          <w:rFonts w:ascii="Times New Roman" w:hAnsi="Times New Roman" w:cs="Times New Roman"/>
          <w:b/>
          <w:lang w:val="en-US"/>
        </w:rPr>
        <w:t xml:space="preserve"> </w:t>
      </w:r>
    </w:p>
    <w:p w14:paraId="6FDBF3CE" w14:textId="138F3544" w:rsidR="0016394D" w:rsidRDefault="00EC349E" w:rsidP="00C828AC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5F3389">
        <w:rPr>
          <w:rFonts w:ascii="Times New Roman" w:hAnsi="Times New Roman" w:cs="Times New Roman"/>
          <w:b/>
          <w:lang w:val="en-US"/>
        </w:rPr>
        <w:t>Importance:</w:t>
      </w:r>
      <w:r w:rsidR="00BD7DA7">
        <w:rPr>
          <w:rFonts w:ascii="Times New Roman" w:hAnsi="Times New Roman" w:cs="Times New Roman"/>
          <w:b/>
          <w:lang w:val="en-US"/>
        </w:rPr>
        <w:t xml:space="preserve"> </w:t>
      </w:r>
      <w:r w:rsidR="00ED08E4">
        <w:rPr>
          <w:rFonts w:ascii="Times New Roman" w:hAnsi="Times New Roman" w:cs="Times New Roman"/>
          <w:lang w:val="en-US"/>
        </w:rPr>
        <w:t>D</w:t>
      </w:r>
      <w:r w:rsidR="00ED08E4" w:rsidRPr="00EE6C11">
        <w:rPr>
          <w:rFonts w:ascii="Times New Roman" w:hAnsi="Times New Roman" w:cs="Times New Roman"/>
          <w:lang w:val="en-US"/>
        </w:rPr>
        <w:t>ocosahexaenoic</w:t>
      </w:r>
      <w:r w:rsidR="00ED08E4">
        <w:rPr>
          <w:rFonts w:ascii="Times New Roman" w:hAnsi="Times New Roman" w:cs="Times New Roman"/>
          <w:lang w:val="en-US"/>
        </w:rPr>
        <w:t xml:space="preserve"> acid </w:t>
      </w:r>
      <w:r w:rsidR="00CC7E54">
        <w:rPr>
          <w:rFonts w:ascii="Times New Roman" w:hAnsi="Times New Roman" w:cs="Times New Roman"/>
          <w:lang w:val="en-US"/>
        </w:rPr>
        <w:t>c</w:t>
      </w:r>
      <w:r w:rsidR="00CC7E54" w:rsidRPr="00EE6C11">
        <w:rPr>
          <w:rFonts w:ascii="Times New Roman" w:hAnsi="Times New Roman" w:cs="Times New Roman"/>
          <w:lang w:val="en-US"/>
        </w:rPr>
        <w:t xml:space="preserve">omprises </w:t>
      </w:r>
      <w:r w:rsidR="00CC7E54" w:rsidRPr="00F4771D">
        <w:rPr>
          <w:rFonts w:ascii="Times New Roman" w:hAnsi="Times New Roman" w:cs="Times New Roman"/>
          <w:lang w:val="en-US"/>
        </w:rPr>
        <w:t>40%</w:t>
      </w:r>
      <w:r w:rsidR="00CC7E54" w:rsidRPr="00EE6C11">
        <w:rPr>
          <w:rFonts w:ascii="Times New Roman" w:hAnsi="Times New Roman" w:cs="Times New Roman"/>
          <w:lang w:val="en-US"/>
        </w:rPr>
        <w:t xml:space="preserve"> of total brain fatty acids</w:t>
      </w:r>
      <w:r w:rsidR="00CC7E54">
        <w:rPr>
          <w:rFonts w:ascii="Times New Roman" w:hAnsi="Times New Roman" w:cs="Times New Roman"/>
          <w:lang w:val="en-US"/>
        </w:rPr>
        <w:t xml:space="preserve"> and is</w:t>
      </w:r>
      <w:r w:rsidR="00ED08E4">
        <w:rPr>
          <w:rFonts w:ascii="Times New Roman" w:hAnsi="Times New Roman" w:cs="Times New Roman"/>
          <w:lang w:val="en-US"/>
        </w:rPr>
        <w:t xml:space="preserve"> </w:t>
      </w:r>
      <w:r w:rsidR="00BD7DA7">
        <w:rPr>
          <w:rFonts w:ascii="Times New Roman" w:hAnsi="Times New Roman" w:cs="Times New Roman"/>
          <w:lang w:val="en-US"/>
        </w:rPr>
        <w:t xml:space="preserve">considered </w:t>
      </w:r>
      <w:r w:rsidR="00ED08E4">
        <w:rPr>
          <w:rFonts w:ascii="Times New Roman" w:hAnsi="Times New Roman" w:cs="Times New Roman"/>
          <w:lang w:val="en-US"/>
        </w:rPr>
        <w:t xml:space="preserve">an important functional </w:t>
      </w:r>
      <w:r w:rsidR="00727FB4">
        <w:rPr>
          <w:rFonts w:ascii="Times New Roman" w:hAnsi="Times New Roman" w:cs="Times New Roman"/>
          <w:lang w:val="en-US"/>
        </w:rPr>
        <w:t xml:space="preserve">and structural </w:t>
      </w:r>
      <w:r w:rsidR="00ED08E4">
        <w:rPr>
          <w:rFonts w:ascii="Times New Roman" w:hAnsi="Times New Roman" w:cs="Times New Roman"/>
          <w:lang w:val="en-US"/>
        </w:rPr>
        <w:t xml:space="preserve">component. </w:t>
      </w:r>
      <w:r w:rsidR="00BD7DA7">
        <w:rPr>
          <w:rFonts w:ascii="Times New Roman" w:hAnsi="Times New Roman" w:cs="Times New Roman"/>
          <w:lang w:val="en-US"/>
        </w:rPr>
        <w:t>Preterm</w:t>
      </w:r>
      <w:r w:rsidR="00727FB4">
        <w:rPr>
          <w:rFonts w:ascii="Times New Roman" w:hAnsi="Times New Roman" w:cs="Times New Roman"/>
          <w:lang w:val="en-US"/>
        </w:rPr>
        <w:t xml:space="preserve"> </w:t>
      </w:r>
      <w:r w:rsidR="00FA0270">
        <w:rPr>
          <w:rFonts w:ascii="Times New Roman" w:hAnsi="Times New Roman" w:cs="Times New Roman"/>
          <w:lang w:val="en-US"/>
        </w:rPr>
        <w:t xml:space="preserve">infants </w:t>
      </w:r>
      <w:r w:rsidR="00ED08E4">
        <w:rPr>
          <w:rFonts w:ascii="Times New Roman" w:hAnsi="Times New Roman" w:cs="Times New Roman"/>
          <w:lang w:val="en-GB"/>
        </w:rPr>
        <w:t xml:space="preserve">accumulate </w:t>
      </w:r>
      <w:r w:rsidR="00FA0270">
        <w:rPr>
          <w:rFonts w:ascii="Times New Roman" w:hAnsi="Times New Roman" w:cs="Times New Roman"/>
          <w:lang w:val="en-GB"/>
        </w:rPr>
        <w:t>larg</w:t>
      </w:r>
      <w:r w:rsidR="00ED08E4">
        <w:rPr>
          <w:rFonts w:ascii="Times New Roman" w:hAnsi="Times New Roman" w:cs="Times New Roman"/>
          <w:lang w:val="en-GB"/>
        </w:rPr>
        <w:t>e deficits</w:t>
      </w:r>
      <w:r w:rsidR="003B7768">
        <w:rPr>
          <w:rFonts w:ascii="Times New Roman" w:hAnsi="Times New Roman" w:cs="Times New Roman"/>
          <w:lang w:val="en-GB"/>
        </w:rPr>
        <w:t xml:space="preserve"> after birth</w:t>
      </w:r>
      <w:r w:rsidR="00FA0270">
        <w:rPr>
          <w:rFonts w:ascii="Times New Roman" w:hAnsi="Times New Roman" w:cs="Times New Roman"/>
          <w:lang w:val="en-US"/>
        </w:rPr>
        <w:t>.</w:t>
      </w:r>
      <w:r w:rsidR="00ED08E4">
        <w:rPr>
          <w:rFonts w:ascii="Times New Roman" w:hAnsi="Times New Roman" w:cs="Times New Roman"/>
          <w:lang w:val="en-US"/>
        </w:rPr>
        <w:t xml:space="preserve"> </w:t>
      </w:r>
      <w:r w:rsidR="005830C5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</w:t>
      </w:r>
      <w:r w:rsidRPr="00EE6C11">
        <w:rPr>
          <w:rFonts w:ascii="Times New Roman" w:hAnsi="Times New Roman" w:cs="Times New Roman"/>
          <w:lang w:val="en-US"/>
        </w:rPr>
        <w:t>new</w:t>
      </w:r>
      <w:r w:rsidRPr="00EE6C11">
        <w:rPr>
          <w:rFonts w:ascii="Times New Roman" w:hAnsi="Times New Roman" w:cs="Times New Roman"/>
          <w:color w:val="262626"/>
          <w:lang w:val="en-US"/>
        </w:rPr>
        <w:t xml:space="preserve"> mixed </w:t>
      </w:r>
      <w:r>
        <w:rPr>
          <w:rFonts w:ascii="Times New Roman" w:hAnsi="Times New Roman" w:cs="Times New Roman"/>
          <w:color w:val="262626"/>
          <w:lang w:val="en-US"/>
        </w:rPr>
        <w:t>lipid emulsion</w:t>
      </w:r>
      <w:r w:rsidR="003E426F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BD7DA7">
        <w:rPr>
          <w:rFonts w:ascii="Times New Roman" w:hAnsi="Times New Roman" w:cs="Times New Roman"/>
          <w:color w:val="262626"/>
          <w:lang w:val="en-US"/>
        </w:rPr>
        <w:t xml:space="preserve">that contains fish oil </w:t>
      </w:r>
      <w:r>
        <w:rPr>
          <w:rFonts w:ascii="Times New Roman" w:hAnsi="Times New Roman" w:cs="Times New Roman"/>
          <w:lang w:val="en-US"/>
        </w:rPr>
        <w:t>provide</w:t>
      </w:r>
      <w:r w:rsidR="00ED08E4">
        <w:rPr>
          <w:rFonts w:ascii="Times New Roman" w:hAnsi="Times New Roman" w:cs="Times New Roman"/>
          <w:lang w:val="en-US"/>
        </w:rPr>
        <w:t>s</w:t>
      </w:r>
      <w:r w:rsidR="005830C5">
        <w:rPr>
          <w:rFonts w:ascii="Times New Roman" w:hAnsi="Times New Roman" w:cs="Times New Roman"/>
          <w:lang w:val="en-US"/>
        </w:rPr>
        <w:t xml:space="preserve"> </w:t>
      </w:r>
      <w:r w:rsidR="00A135B8" w:rsidRPr="00EE6C11">
        <w:rPr>
          <w:rFonts w:ascii="Times New Roman" w:hAnsi="Times New Roman" w:cs="Times New Roman"/>
          <w:lang w:val="en-US"/>
        </w:rPr>
        <w:t>docosahexaenoic</w:t>
      </w:r>
      <w:r w:rsidR="00FA0270">
        <w:rPr>
          <w:rFonts w:ascii="Times New Roman" w:hAnsi="Times New Roman" w:cs="Times New Roman"/>
          <w:lang w:val="en-US"/>
        </w:rPr>
        <w:t xml:space="preserve"> acid</w:t>
      </w:r>
      <w:r w:rsidR="005830C5">
        <w:rPr>
          <w:rFonts w:ascii="Times New Roman" w:hAnsi="Times New Roman" w:cs="Times New Roman"/>
          <w:lang w:val="en-US"/>
        </w:rPr>
        <w:t xml:space="preserve"> comparable to </w:t>
      </w:r>
      <w:r w:rsidR="005830C5" w:rsidRPr="003E426F">
        <w:rPr>
          <w:rFonts w:ascii="Times New Roman" w:hAnsi="Times New Roman" w:cs="Times New Roman"/>
          <w:i/>
          <w:lang w:val="en-US"/>
        </w:rPr>
        <w:t>in utero</w:t>
      </w:r>
      <w:r w:rsidR="005830C5">
        <w:rPr>
          <w:rFonts w:ascii="Times New Roman" w:hAnsi="Times New Roman" w:cs="Times New Roman"/>
          <w:lang w:val="en-US"/>
        </w:rPr>
        <w:t xml:space="preserve"> amounts. </w:t>
      </w:r>
      <w:r w:rsidR="003E426F">
        <w:rPr>
          <w:rFonts w:ascii="Times New Roman" w:hAnsi="Times New Roman" w:cs="Times New Roman"/>
          <w:lang w:val="en-US"/>
        </w:rPr>
        <w:t>Effects</w:t>
      </w:r>
      <w:r w:rsidR="00872A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on brain maturation</w:t>
      </w:r>
      <w:r w:rsidR="00872A1B">
        <w:rPr>
          <w:rFonts w:ascii="Times New Roman" w:hAnsi="Times New Roman" w:cs="Times New Roman"/>
          <w:lang w:val="en-US"/>
        </w:rPr>
        <w:t xml:space="preserve"> in preterm infants</w:t>
      </w:r>
      <w:r>
        <w:rPr>
          <w:rFonts w:ascii="Times New Roman" w:hAnsi="Times New Roman" w:cs="Times New Roman"/>
          <w:lang w:val="en-US"/>
        </w:rPr>
        <w:t xml:space="preserve"> </w:t>
      </w:r>
      <w:r w:rsidR="003E426F">
        <w:rPr>
          <w:rFonts w:ascii="Times New Roman" w:hAnsi="Times New Roman" w:cs="Times New Roman"/>
          <w:lang w:val="en-US"/>
        </w:rPr>
        <w:t>are</w:t>
      </w:r>
      <w:r w:rsidR="00ED08E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unknown.</w:t>
      </w:r>
    </w:p>
    <w:p w14:paraId="25DC11E8" w14:textId="5CE4065B" w:rsidR="0016394D" w:rsidRDefault="00EC349E" w:rsidP="00BD7DA7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B36B1B">
        <w:rPr>
          <w:rFonts w:ascii="Times New Roman" w:hAnsi="Times New Roman" w:cs="Times New Roman"/>
          <w:b/>
          <w:lang w:val="en-US"/>
        </w:rPr>
        <w:t>Objective: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BD7DA7">
        <w:rPr>
          <w:rFonts w:ascii="Times New Roman" w:hAnsi="Times New Roman" w:cs="Times New Roman"/>
          <w:b/>
          <w:lang w:val="en-US"/>
        </w:rPr>
        <w:t xml:space="preserve"> </w:t>
      </w:r>
      <w:r w:rsidRPr="00B36B1B">
        <w:rPr>
          <w:rFonts w:ascii="Times New Roman" w:hAnsi="Times New Roman" w:cs="Times New Roman"/>
          <w:lang w:val="en-US"/>
        </w:rPr>
        <w:t xml:space="preserve">To </w:t>
      </w:r>
      <w:r w:rsidR="00001203">
        <w:rPr>
          <w:rFonts w:ascii="Times New Roman" w:hAnsi="Times New Roman" w:cs="Times New Roman"/>
          <w:lang w:val="en-US"/>
        </w:rPr>
        <w:t xml:space="preserve">examine </w:t>
      </w:r>
      <w:r w:rsidR="00AF3A43">
        <w:rPr>
          <w:rFonts w:ascii="Times New Roman" w:hAnsi="Times New Roman" w:cs="Times New Roman"/>
          <w:lang w:val="en-US"/>
        </w:rPr>
        <w:t xml:space="preserve">the </w:t>
      </w:r>
      <w:r w:rsidR="009F3A7C">
        <w:rPr>
          <w:rFonts w:ascii="Times New Roman" w:hAnsi="Times New Roman" w:cs="Times New Roman"/>
          <w:lang w:val="en-US"/>
        </w:rPr>
        <w:t>effect</w:t>
      </w:r>
      <w:r w:rsidR="00AF3A43">
        <w:rPr>
          <w:rFonts w:ascii="Times New Roman" w:hAnsi="Times New Roman" w:cs="Times New Roman"/>
          <w:lang w:val="en-US"/>
        </w:rPr>
        <w:t xml:space="preserve"> of</w:t>
      </w:r>
      <w:r w:rsidR="00ED08E4">
        <w:rPr>
          <w:rFonts w:ascii="Times New Roman" w:hAnsi="Times New Roman" w:cs="Times New Roman"/>
          <w:lang w:val="en-US"/>
        </w:rPr>
        <w:t xml:space="preserve"> </w:t>
      </w:r>
      <w:r w:rsidR="009F3A7C">
        <w:rPr>
          <w:rFonts w:ascii="Times New Roman" w:hAnsi="Times New Roman" w:cs="Times New Roman"/>
          <w:lang w:val="en-US"/>
        </w:rPr>
        <w:t xml:space="preserve">parenteral nutrition using </w:t>
      </w:r>
      <w:r w:rsidR="00BD7DA7">
        <w:rPr>
          <w:rFonts w:ascii="Times New Roman" w:hAnsi="Times New Roman" w:cs="Times New Roman"/>
          <w:lang w:val="en-US"/>
        </w:rPr>
        <w:t>a</w:t>
      </w:r>
      <w:r w:rsidR="00ED08E4">
        <w:rPr>
          <w:rFonts w:ascii="Times New Roman" w:hAnsi="Times New Roman" w:cs="Times New Roman"/>
          <w:lang w:val="en-US"/>
        </w:rPr>
        <w:t xml:space="preserve"> mixed lipid </w:t>
      </w:r>
      <w:r w:rsidR="00BD7DA7">
        <w:rPr>
          <w:rFonts w:ascii="Times New Roman" w:hAnsi="Times New Roman" w:cs="Times New Roman"/>
          <w:lang w:val="en-US"/>
        </w:rPr>
        <w:t xml:space="preserve">emulsion that contains fish oil </w:t>
      </w:r>
      <w:r w:rsidR="00AF3A43">
        <w:rPr>
          <w:rFonts w:ascii="Times New Roman" w:hAnsi="Times New Roman" w:cs="Times New Roman"/>
          <w:lang w:val="en-US"/>
        </w:rPr>
        <w:t xml:space="preserve">on </w:t>
      </w:r>
      <w:r w:rsidR="00ED08E4">
        <w:rPr>
          <w:rFonts w:ascii="Times New Roman" w:hAnsi="Times New Roman" w:cs="Times New Roman"/>
          <w:lang w:val="en-US"/>
        </w:rPr>
        <w:t xml:space="preserve">electrophysiological </w:t>
      </w:r>
      <w:r w:rsidR="00AF3A43">
        <w:rPr>
          <w:rFonts w:ascii="Times New Roman" w:hAnsi="Times New Roman" w:cs="Times New Roman"/>
          <w:lang w:val="en-US"/>
        </w:rPr>
        <w:t>brain maturation</w:t>
      </w:r>
      <w:r w:rsidR="00813211">
        <w:rPr>
          <w:rFonts w:ascii="Times New Roman" w:hAnsi="Times New Roman" w:cs="Times New Roman"/>
          <w:lang w:val="en-US"/>
        </w:rPr>
        <w:t xml:space="preserve"> in extremely low birth weight infants</w:t>
      </w:r>
      <w:r w:rsidR="00AF3A43">
        <w:rPr>
          <w:rFonts w:ascii="Times New Roman" w:hAnsi="Times New Roman" w:cs="Times New Roman"/>
          <w:lang w:val="en-US"/>
        </w:rPr>
        <w:t>.</w:t>
      </w:r>
    </w:p>
    <w:p w14:paraId="6292D108" w14:textId="24DAC519" w:rsidR="0016394D" w:rsidRDefault="00EC349E" w:rsidP="00BD7DA7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300CCE">
        <w:rPr>
          <w:rFonts w:ascii="Times New Roman" w:hAnsi="Times New Roman" w:cs="Times New Roman"/>
          <w:b/>
          <w:lang w:val="en-US"/>
        </w:rPr>
        <w:t>Design</w:t>
      </w:r>
      <w:r>
        <w:rPr>
          <w:rFonts w:ascii="Times New Roman" w:hAnsi="Times New Roman" w:cs="Times New Roman"/>
          <w:b/>
          <w:lang w:val="en-US"/>
        </w:rPr>
        <w:t>:</w:t>
      </w:r>
      <w:r w:rsidR="00BD7DA7">
        <w:rPr>
          <w:rFonts w:ascii="Times New Roman" w:hAnsi="Times New Roman" w:cs="Times New Roman"/>
          <w:b/>
          <w:lang w:val="en-US"/>
        </w:rPr>
        <w:t xml:space="preserve"> </w:t>
      </w:r>
      <w:r w:rsidR="00CC7E54" w:rsidRPr="00CC7E54">
        <w:rPr>
          <w:rFonts w:ascii="Times New Roman" w:hAnsi="Times New Roman" w:cs="Times New Roman"/>
          <w:lang w:val="en-US"/>
        </w:rPr>
        <w:t xml:space="preserve">Pre-specified </w:t>
      </w:r>
      <w:r w:rsidR="00CC7E54">
        <w:rPr>
          <w:rFonts w:ascii="Times New Roman" w:hAnsi="Times New Roman" w:cs="Times New Roman"/>
          <w:lang w:val="en-US"/>
        </w:rPr>
        <w:t>s</w:t>
      </w:r>
      <w:r w:rsidRPr="00EE6C11">
        <w:rPr>
          <w:rFonts w:ascii="Times New Roman" w:hAnsi="Times New Roman" w:cs="Times New Roman"/>
          <w:lang w:val="en-US"/>
        </w:rPr>
        <w:t>econdary outcome analysis of a randomized controlled trial</w:t>
      </w:r>
      <w:r w:rsidR="002D4A49">
        <w:rPr>
          <w:rFonts w:ascii="Times New Roman" w:hAnsi="Times New Roman" w:cs="Times New Roman"/>
          <w:lang w:val="en-US"/>
        </w:rPr>
        <w:t xml:space="preserve"> </w:t>
      </w:r>
      <w:r w:rsidR="004122DB">
        <w:rPr>
          <w:rFonts w:ascii="Times New Roman" w:hAnsi="Times New Roman" w:cs="Times New Roman"/>
          <w:lang w:val="en-US"/>
        </w:rPr>
        <w:t>(</w:t>
      </w:r>
      <w:r w:rsidR="009F3A7C">
        <w:rPr>
          <w:rFonts w:ascii="Times New Roman" w:hAnsi="Times New Roman" w:cs="Times New Roman"/>
          <w:lang w:val="en-US"/>
        </w:rPr>
        <w:t>06/2012 – 10/</w:t>
      </w:r>
      <w:r w:rsidR="004122DB" w:rsidRPr="00EE6C11">
        <w:rPr>
          <w:rFonts w:ascii="Times New Roman" w:hAnsi="Times New Roman" w:cs="Times New Roman"/>
          <w:lang w:val="en-US"/>
        </w:rPr>
        <w:t>2015</w:t>
      </w:r>
      <w:r w:rsidR="004122DB">
        <w:rPr>
          <w:rFonts w:ascii="Times New Roman" w:hAnsi="Times New Roman" w:cs="Times New Roman"/>
          <w:lang w:val="en-US"/>
        </w:rPr>
        <w:t xml:space="preserve">) </w:t>
      </w:r>
      <w:r w:rsidR="002D4A49">
        <w:rPr>
          <w:rFonts w:ascii="Times New Roman" w:hAnsi="Times New Roman" w:cs="Times New Roman"/>
          <w:lang w:val="en-US"/>
        </w:rPr>
        <w:t>o</w:t>
      </w:r>
      <w:r w:rsidR="004122DB">
        <w:rPr>
          <w:rFonts w:ascii="Times New Roman" w:hAnsi="Times New Roman" w:cs="Times New Roman"/>
          <w:lang w:val="en-US"/>
        </w:rPr>
        <w:t>n</w:t>
      </w:r>
      <w:r w:rsidR="00AF3A43">
        <w:rPr>
          <w:rFonts w:ascii="Times New Roman" w:hAnsi="Times New Roman" w:cs="Times New Roman"/>
          <w:lang w:val="en-US"/>
        </w:rPr>
        <w:t xml:space="preserve"> parenteral nutrition</w:t>
      </w:r>
      <w:r w:rsidR="00872A1B" w:rsidRPr="00EE6C11">
        <w:rPr>
          <w:rFonts w:ascii="Times New Roman" w:hAnsi="Times New Roman" w:cs="Times New Roman"/>
          <w:lang w:val="en-US"/>
        </w:rPr>
        <w:t xml:space="preserve"> associated cholestasis</w:t>
      </w:r>
      <w:r>
        <w:rPr>
          <w:rFonts w:ascii="Times New Roman" w:hAnsi="Times New Roman" w:cs="Times New Roman"/>
          <w:lang w:val="en-US"/>
        </w:rPr>
        <w:t>.</w:t>
      </w:r>
      <w:r w:rsidRPr="00EE6C11">
        <w:rPr>
          <w:rFonts w:ascii="Times New Roman" w:hAnsi="Times New Roman" w:cs="Times New Roman"/>
          <w:lang w:val="en-US"/>
        </w:rPr>
        <w:t xml:space="preserve"> </w:t>
      </w:r>
      <w:r w:rsidR="00AF3A43">
        <w:rPr>
          <w:rFonts w:ascii="Times New Roman" w:hAnsi="Times New Roman" w:cs="Times New Roman"/>
          <w:lang w:val="en-US"/>
        </w:rPr>
        <w:t>Electrophysiological brain maturation was assessed bi-weekly by a</w:t>
      </w:r>
      <w:r w:rsidR="00AF3A43" w:rsidRPr="00EE6C11">
        <w:rPr>
          <w:rFonts w:ascii="Times New Roman" w:hAnsi="Times New Roman" w:cs="Times New Roman"/>
          <w:lang w:val="en-US"/>
        </w:rPr>
        <w:t>mplitude-integrated EEG</w:t>
      </w:r>
      <w:r w:rsidR="00AF3A43">
        <w:rPr>
          <w:rFonts w:ascii="Times New Roman" w:hAnsi="Times New Roman" w:cs="Times New Roman"/>
          <w:lang w:val="en-US"/>
        </w:rPr>
        <w:t>.</w:t>
      </w:r>
    </w:p>
    <w:p w14:paraId="2A91EFC8" w14:textId="3A2A4F67" w:rsidR="0016394D" w:rsidRDefault="00EC349E" w:rsidP="00C828AC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Setting</w:t>
      </w:r>
      <w:r w:rsidRPr="005830C5">
        <w:rPr>
          <w:rFonts w:ascii="Times New Roman" w:hAnsi="Times New Roman" w:cs="Times New Roman"/>
          <w:b/>
          <w:lang w:val="en-US"/>
        </w:rPr>
        <w:t xml:space="preserve">: </w:t>
      </w:r>
      <w:r w:rsidR="00BD7DA7">
        <w:rPr>
          <w:rFonts w:ascii="Times New Roman" w:hAnsi="Times New Roman" w:cs="Times New Roman"/>
          <w:lang w:val="en-US"/>
        </w:rPr>
        <w:t>A</w:t>
      </w:r>
      <w:r w:rsidR="00ED08E4" w:rsidRPr="005830C5">
        <w:rPr>
          <w:rFonts w:ascii="Times New Roman" w:hAnsi="Times New Roman" w:cs="Times New Roman"/>
          <w:lang w:val="en-US"/>
        </w:rPr>
        <w:t xml:space="preserve"> level IV neonatal care unit</w:t>
      </w:r>
      <w:r w:rsidR="00872A1B">
        <w:rPr>
          <w:rFonts w:ascii="Times New Roman" w:hAnsi="Times New Roman" w:cs="Times New Roman"/>
          <w:lang w:val="en-US"/>
        </w:rPr>
        <w:t xml:space="preserve"> </w:t>
      </w:r>
      <w:r w:rsidR="004122DB">
        <w:rPr>
          <w:rFonts w:ascii="Times New Roman" w:hAnsi="Times New Roman" w:cs="Times New Roman"/>
          <w:lang w:val="en-US"/>
        </w:rPr>
        <w:t>(</w:t>
      </w:r>
      <w:r w:rsidR="00872A1B" w:rsidRPr="00EE6C11">
        <w:rPr>
          <w:rFonts w:ascii="Times New Roman" w:hAnsi="Times New Roman" w:cs="Times New Roman"/>
          <w:lang w:val="en-US"/>
        </w:rPr>
        <w:t>University Children’s Hospita</w:t>
      </w:r>
      <w:r w:rsidR="00872A1B">
        <w:rPr>
          <w:rFonts w:ascii="Times New Roman" w:hAnsi="Times New Roman" w:cs="Times New Roman"/>
          <w:lang w:val="en-US"/>
        </w:rPr>
        <w:t>l Vienna</w:t>
      </w:r>
      <w:r w:rsidR="004122DB">
        <w:rPr>
          <w:rFonts w:ascii="Times New Roman" w:hAnsi="Times New Roman" w:cs="Times New Roman"/>
          <w:lang w:val="en-US"/>
        </w:rPr>
        <w:t>)</w:t>
      </w:r>
      <w:r w:rsidR="005830C5">
        <w:rPr>
          <w:rFonts w:ascii="Times New Roman" w:hAnsi="Times New Roman" w:cs="Times New Roman"/>
          <w:lang w:val="en-US"/>
        </w:rPr>
        <w:t>.</w:t>
      </w:r>
    </w:p>
    <w:p w14:paraId="2E7E8FA1" w14:textId="638CE222" w:rsidR="0016394D" w:rsidRPr="00BD7DA7" w:rsidRDefault="00EC349E" w:rsidP="00727FB4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Participants:</w:t>
      </w:r>
      <w:r w:rsidR="00BD7DA7">
        <w:rPr>
          <w:rFonts w:ascii="Times New Roman" w:hAnsi="Times New Roman" w:cs="Times New Roman"/>
          <w:lang w:val="en-US"/>
        </w:rPr>
        <w:t xml:space="preserve"> </w:t>
      </w:r>
      <w:r w:rsidR="002D4A49">
        <w:rPr>
          <w:rFonts w:ascii="Times New Roman" w:hAnsi="Times New Roman" w:cs="Times New Roman"/>
          <w:lang w:val="en-US"/>
        </w:rPr>
        <w:t xml:space="preserve">Participants included 121 </w:t>
      </w:r>
      <w:r w:rsidR="008222F6">
        <w:rPr>
          <w:rFonts w:ascii="Times New Roman" w:hAnsi="Times New Roman" w:cs="Times New Roman"/>
          <w:lang w:val="en-US"/>
        </w:rPr>
        <w:t>(intervention</w:t>
      </w:r>
      <w:r w:rsidR="008222F6" w:rsidRPr="00EE6C11">
        <w:rPr>
          <w:rFonts w:ascii="Times New Roman" w:hAnsi="Times New Roman" w:cs="Times New Roman"/>
          <w:lang w:val="en-US"/>
        </w:rPr>
        <w:t>: n=63</w:t>
      </w:r>
      <w:r w:rsidR="008222F6">
        <w:rPr>
          <w:rFonts w:ascii="Times New Roman" w:hAnsi="Times New Roman" w:cs="Times New Roman"/>
          <w:lang w:val="en-US"/>
        </w:rPr>
        <w:t>; control: n=58</w:t>
      </w:r>
      <w:r w:rsidR="008222F6" w:rsidRPr="00EE6C11">
        <w:rPr>
          <w:rFonts w:ascii="Times New Roman" w:hAnsi="Times New Roman" w:cs="Times New Roman"/>
          <w:lang w:val="en-US"/>
        </w:rPr>
        <w:t xml:space="preserve">) </w:t>
      </w:r>
      <w:r w:rsidR="002D4A49">
        <w:rPr>
          <w:rFonts w:ascii="Times New Roman" w:hAnsi="Times New Roman" w:cs="Times New Roman"/>
          <w:lang w:val="en-US"/>
        </w:rPr>
        <w:t>out of 230 e</w:t>
      </w:r>
      <w:r w:rsidR="00A570D1">
        <w:rPr>
          <w:rFonts w:ascii="Times New Roman" w:hAnsi="Times New Roman" w:cs="Times New Roman"/>
          <w:lang w:val="en-US"/>
        </w:rPr>
        <w:t>xtremely low birth weight (&lt;</w:t>
      </w:r>
      <w:r w:rsidR="00947A22">
        <w:rPr>
          <w:rFonts w:ascii="Times New Roman" w:hAnsi="Times New Roman" w:cs="Times New Roman"/>
          <w:lang w:val="en-US"/>
        </w:rPr>
        <w:t xml:space="preserve"> </w:t>
      </w:r>
      <w:r w:rsidR="00A570D1">
        <w:rPr>
          <w:rFonts w:ascii="Times New Roman" w:hAnsi="Times New Roman" w:cs="Times New Roman"/>
          <w:lang w:val="en-US"/>
        </w:rPr>
        <w:t>1000</w:t>
      </w:r>
      <w:r w:rsidR="00947A22">
        <w:rPr>
          <w:rFonts w:ascii="Times New Roman" w:hAnsi="Times New Roman" w:cs="Times New Roman"/>
          <w:lang w:val="en-US"/>
        </w:rPr>
        <w:t xml:space="preserve"> </w:t>
      </w:r>
      <w:r w:rsidR="00A570D1">
        <w:rPr>
          <w:rFonts w:ascii="Times New Roman" w:hAnsi="Times New Roman" w:cs="Times New Roman"/>
          <w:lang w:val="en-US"/>
        </w:rPr>
        <w:t>g</w:t>
      </w:r>
      <w:r w:rsidR="00947A22">
        <w:rPr>
          <w:rFonts w:ascii="Times New Roman" w:hAnsi="Times New Roman" w:cs="Times New Roman"/>
          <w:lang w:val="en-US"/>
        </w:rPr>
        <w:t>rams</w:t>
      </w:r>
      <w:r w:rsidR="00A570D1">
        <w:rPr>
          <w:rFonts w:ascii="Times New Roman" w:hAnsi="Times New Roman" w:cs="Times New Roman"/>
          <w:lang w:val="en-US"/>
        </w:rPr>
        <w:t>)</w:t>
      </w:r>
      <w:r w:rsidR="004122DB">
        <w:rPr>
          <w:rFonts w:ascii="Times New Roman" w:hAnsi="Times New Roman" w:cs="Times New Roman"/>
          <w:lang w:val="en-US"/>
        </w:rPr>
        <w:t xml:space="preserve"> infants</w:t>
      </w:r>
      <w:r w:rsidR="002D4A49">
        <w:rPr>
          <w:rFonts w:ascii="Times New Roman" w:hAnsi="Times New Roman" w:cs="Times New Roman"/>
          <w:lang w:val="en-US"/>
        </w:rPr>
        <w:t>. Reasons for non</w:t>
      </w:r>
      <w:r w:rsidR="001F03E5">
        <w:rPr>
          <w:rFonts w:ascii="Times New Roman" w:hAnsi="Times New Roman" w:cs="Times New Roman"/>
          <w:lang w:val="en-US"/>
        </w:rPr>
        <w:t>-</w:t>
      </w:r>
      <w:r w:rsidR="002D4A49">
        <w:rPr>
          <w:rFonts w:ascii="Times New Roman" w:hAnsi="Times New Roman" w:cs="Times New Roman"/>
          <w:lang w:val="en-US"/>
        </w:rPr>
        <w:t xml:space="preserve">eligibility were </w:t>
      </w:r>
      <w:r w:rsidR="006B6456">
        <w:rPr>
          <w:rFonts w:ascii="Times New Roman" w:hAnsi="Times New Roman" w:cs="Times New Roman"/>
          <w:lang w:val="en-US"/>
        </w:rPr>
        <w:t>non-availability</w:t>
      </w:r>
      <w:r w:rsidR="00813211">
        <w:rPr>
          <w:rFonts w:ascii="Times New Roman" w:hAnsi="Times New Roman" w:cs="Times New Roman"/>
          <w:lang w:val="en-US"/>
        </w:rPr>
        <w:t xml:space="preserve"> of </w:t>
      </w:r>
      <w:r w:rsidR="002D4A49">
        <w:rPr>
          <w:rFonts w:ascii="Times New Roman" w:hAnsi="Times New Roman" w:cs="Times New Roman"/>
          <w:lang w:val="en-US"/>
        </w:rPr>
        <w:t xml:space="preserve">records (n=85), </w:t>
      </w:r>
      <w:r w:rsidR="00CC7E54">
        <w:rPr>
          <w:rFonts w:ascii="Times New Roman" w:hAnsi="Times New Roman" w:cs="Times New Roman"/>
          <w:lang w:val="en-US"/>
        </w:rPr>
        <w:t>intraventricular</w:t>
      </w:r>
      <w:r w:rsidR="006B6456">
        <w:rPr>
          <w:rFonts w:ascii="Times New Roman" w:hAnsi="Times New Roman" w:cs="Times New Roman"/>
          <w:lang w:val="en-US"/>
        </w:rPr>
        <w:t xml:space="preserve"> hemorrhage (n=11), </w:t>
      </w:r>
      <w:r w:rsidR="004122DB">
        <w:rPr>
          <w:rFonts w:ascii="Times New Roman" w:hAnsi="Times New Roman" w:cs="Times New Roman"/>
          <w:lang w:val="en-US"/>
        </w:rPr>
        <w:t>sedative drugs at</w:t>
      </w:r>
      <w:r w:rsidR="008D3DBD">
        <w:rPr>
          <w:rFonts w:ascii="Times New Roman" w:hAnsi="Times New Roman" w:cs="Times New Roman"/>
          <w:lang w:val="en-US"/>
        </w:rPr>
        <w:t xml:space="preserve"> measurement </w:t>
      </w:r>
      <w:r w:rsidR="006B6456">
        <w:rPr>
          <w:rFonts w:ascii="Times New Roman" w:hAnsi="Times New Roman" w:cs="Times New Roman"/>
          <w:lang w:val="en-US"/>
        </w:rPr>
        <w:t xml:space="preserve">(n=4) and cystic periventricular leucomalacia (n=2). </w:t>
      </w:r>
    </w:p>
    <w:p w14:paraId="1B0F8270" w14:textId="0DAE0D58" w:rsidR="0016394D" w:rsidRPr="00BD7DA7" w:rsidRDefault="00EC349E" w:rsidP="00C828AC">
      <w:pPr>
        <w:spacing w:line="480" w:lineRule="auto"/>
        <w:rPr>
          <w:rFonts w:ascii="Times New Roman" w:hAnsi="Times New Roman" w:cs="Times New Roman"/>
          <w:lang w:val="en-US"/>
        </w:rPr>
      </w:pPr>
      <w:r w:rsidRPr="00D951CC">
        <w:rPr>
          <w:rFonts w:ascii="Times New Roman" w:hAnsi="Times New Roman" w:cs="Times New Roman"/>
          <w:b/>
          <w:lang w:val="en-US"/>
        </w:rPr>
        <w:t>Intervention:</w:t>
      </w:r>
      <w:r w:rsidRPr="00D951CC">
        <w:rPr>
          <w:rFonts w:ascii="Times New Roman" w:hAnsi="Times New Roman" w:cs="Times New Roman"/>
          <w:lang w:val="en-US"/>
        </w:rPr>
        <w:t xml:space="preserve"> </w:t>
      </w:r>
      <w:r w:rsidR="00CC7E54">
        <w:rPr>
          <w:rFonts w:ascii="Times New Roman" w:hAnsi="Times New Roman" w:cs="Times New Roman"/>
          <w:lang w:val="en-US"/>
        </w:rPr>
        <w:t xml:space="preserve">A </w:t>
      </w:r>
      <w:r w:rsidR="00872A1B">
        <w:rPr>
          <w:rFonts w:ascii="Times New Roman" w:hAnsi="Times New Roman" w:cs="Times New Roman"/>
          <w:lang w:val="en-US"/>
        </w:rPr>
        <w:t>lipid emulsion</w:t>
      </w:r>
      <w:r w:rsidRPr="00EE6C11">
        <w:rPr>
          <w:rFonts w:ascii="Times New Roman" w:hAnsi="Times New Roman" w:cs="Times New Roman"/>
          <w:lang w:val="en-US"/>
        </w:rPr>
        <w:t xml:space="preserve"> composed</w:t>
      </w:r>
      <w:r>
        <w:rPr>
          <w:rFonts w:ascii="Times New Roman" w:hAnsi="Times New Roman" w:cs="Times New Roman"/>
          <w:lang w:val="en-US"/>
        </w:rPr>
        <w:t xml:space="preserve"> of soybean oil, </w:t>
      </w:r>
      <w:r w:rsidR="00872A1B">
        <w:rPr>
          <w:rFonts w:ascii="Times New Roman" w:hAnsi="Times New Roman" w:cs="Times New Roman"/>
          <w:lang w:val="en-US"/>
        </w:rPr>
        <w:t>medium chain triglycerides</w:t>
      </w:r>
      <w:r w:rsidRPr="00EE6C11">
        <w:rPr>
          <w:rFonts w:ascii="Times New Roman" w:hAnsi="Times New Roman" w:cs="Times New Roman"/>
          <w:lang w:val="en-US"/>
        </w:rPr>
        <w:t>, oli</w:t>
      </w:r>
      <w:r>
        <w:rPr>
          <w:rFonts w:ascii="Times New Roman" w:hAnsi="Times New Roman" w:cs="Times New Roman"/>
          <w:lang w:val="en-US"/>
        </w:rPr>
        <w:t>ve oil and fish oil (</w:t>
      </w:r>
      <w:r w:rsidR="0016394D">
        <w:rPr>
          <w:rFonts w:ascii="Times New Roman" w:hAnsi="Times New Roman" w:cs="Times New Roman"/>
          <w:lang w:val="en-US"/>
        </w:rPr>
        <w:t xml:space="preserve">intervention) </w:t>
      </w:r>
      <w:r w:rsidR="00D15D3B">
        <w:rPr>
          <w:rFonts w:ascii="Times New Roman" w:hAnsi="Times New Roman" w:cs="Times New Roman"/>
          <w:lang w:val="en-US"/>
        </w:rPr>
        <w:t xml:space="preserve">or </w:t>
      </w:r>
      <w:r w:rsidR="00872A1B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  <w:lang w:val="en-US"/>
        </w:rPr>
        <w:t xml:space="preserve">soybean oil-based </w:t>
      </w:r>
      <w:r w:rsidR="00872A1B">
        <w:rPr>
          <w:rFonts w:ascii="Times New Roman" w:hAnsi="Times New Roman" w:cs="Times New Roman"/>
          <w:lang w:val="en-US"/>
        </w:rPr>
        <w:t xml:space="preserve">lipid </w:t>
      </w:r>
      <w:r w:rsidR="00872A1B" w:rsidRPr="0016394D">
        <w:rPr>
          <w:rFonts w:ascii="Times New Roman" w:hAnsi="Times New Roman" w:cs="Times New Roman"/>
          <w:lang w:val="en-US"/>
        </w:rPr>
        <w:t>emulsion</w:t>
      </w:r>
      <w:r w:rsidRPr="0016394D">
        <w:rPr>
          <w:rFonts w:ascii="Times New Roman" w:hAnsi="Times New Roman" w:cs="Times New Roman"/>
          <w:lang w:val="en-US"/>
        </w:rPr>
        <w:t xml:space="preserve"> </w:t>
      </w:r>
      <w:r w:rsidRPr="003E0496">
        <w:rPr>
          <w:rFonts w:ascii="Times New Roman" w:hAnsi="Times New Roman" w:cs="Times New Roman"/>
          <w:lang w:val="en-US"/>
        </w:rPr>
        <w:t>(</w:t>
      </w:r>
      <w:r w:rsidR="0016394D" w:rsidRPr="003E0496">
        <w:rPr>
          <w:rFonts w:ascii="Times New Roman" w:hAnsi="Times New Roman" w:cs="Times New Roman"/>
          <w:lang w:val="en-US"/>
        </w:rPr>
        <w:t>control</w:t>
      </w:r>
      <w:r w:rsidRPr="003E0496">
        <w:rPr>
          <w:rFonts w:ascii="Times New Roman" w:hAnsi="Times New Roman" w:cs="Times New Roman"/>
          <w:lang w:val="en-US"/>
        </w:rPr>
        <w:t>).</w:t>
      </w:r>
    </w:p>
    <w:p w14:paraId="4B9142F1" w14:textId="76AD4B80" w:rsidR="0016394D" w:rsidRDefault="00EC349E" w:rsidP="00C828AC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062ACC">
        <w:rPr>
          <w:rFonts w:ascii="Times New Roman" w:hAnsi="Times New Roman" w:cs="Times New Roman"/>
          <w:b/>
          <w:lang w:val="en-US"/>
        </w:rPr>
        <w:t>Main outcome and measure</w:t>
      </w:r>
      <w:r w:rsidR="00E11D90">
        <w:rPr>
          <w:rFonts w:ascii="Times New Roman" w:hAnsi="Times New Roman" w:cs="Times New Roman"/>
          <w:b/>
          <w:lang w:val="en-US"/>
        </w:rPr>
        <w:t>s</w:t>
      </w:r>
      <w:r w:rsidRPr="00062ACC">
        <w:rPr>
          <w:rFonts w:ascii="Times New Roman" w:hAnsi="Times New Roman" w:cs="Times New Roman"/>
          <w:b/>
          <w:lang w:val="en-US"/>
        </w:rPr>
        <w:t>:</w:t>
      </w:r>
      <w:r w:rsidR="00BD7DA7">
        <w:rPr>
          <w:rFonts w:ascii="Times New Roman" w:hAnsi="Times New Roman" w:cs="Times New Roman"/>
          <w:b/>
          <w:lang w:val="en-US"/>
        </w:rPr>
        <w:t xml:space="preserve"> </w:t>
      </w:r>
      <w:r w:rsidR="00CC7E54">
        <w:rPr>
          <w:rFonts w:ascii="Times New Roman" w:hAnsi="Times New Roman" w:cs="Times New Roman"/>
          <w:lang w:val="en-US"/>
        </w:rPr>
        <w:t>E</w:t>
      </w:r>
      <w:r w:rsidR="0016394D">
        <w:rPr>
          <w:rFonts w:ascii="Times New Roman" w:hAnsi="Times New Roman" w:cs="Times New Roman"/>
          <w:lang w:val="en-US"/>
        </w:rPr>
        <w:t xml:space="preserve">lectrophysiological </w:t>
      </w:r>
      <w:r>
        <w:rPr>
          <w:rFonts w:ascii="Times New Roman" w:hAnsi="Times New Roman" w:cs="Times New Roman"/>
          <w:lang w:val="en-US"/>
        </w:rPr>
        <w:t>brain maturation (</w:t>
      </w:r>
      <w:r w:rsidR="00E11D90">
        <w:rPr>
          <w:rFonts w:ascii="Times New Roman" w:hAnsi="Times New Roman" w:cs="Times New Roman"/>
          <w:lang w:val="en-US"/>
        </w:rPr>
        <w:t>background activity</w:t>
      </w:r>
      <w:r w:rsidR="00CC7E54">
        <w:rPr>
          <w:rFonts w:ascii="Times New Roman" w:hAnsi="Times New Roman" w:cs="Times New Roman"/>
          <w:lang w:val="en-US"/>
        </w:rPr>
        <w:t>, sleep-wake cycling and brain maturation</w:t>
      </w:r>
      <w:r w:rsidR="00813211">
        <w:rPr>
          <w:rFonts w:ascii="Times New Roman" w:hAnsi="Times New Roman" w:cs="Times New Roman"/>
          <w:lang w:val="en-US"/>
        </w:rPr>
        <w:t>al</w:t>
      </w:r>
      <w:r w:rsidR="00CC7E54">
        <w:rPr>
          <w:rFonts w:ascii="Times New Roman" w:hAnsi="Times New Roman" w:cs="Times New Roman"/>
          <w:lang w:val="en-US"/>
        </w:rPr>
        <w:t xml:space="preserve"> scores</w:t>
      </w:r>
      <w:r>
        <w:rPr>
          <w:rFonts w:ascii="Times New Roman" w:hAnsi="Times New Roman" w:cs="Times New Roman"/>
          <w:lang w:val="en-US"/>
        </w:rPr>
        <w:t xml:space="preserve">) </w:t>
      </w:r>
      <w:r w:rsidR="00CC7E54">
        <w:rPr>
          <w:rFonts w:ascii="Times New Roman" w:hAnsi="Times New Roman" w:cs="Times New Roman"/>
          <w:lang w:val="en-US"/>
        </w:rPr>
        <w:t>assessed</w:t>
      </w:r>
      <w:r>
        <w:rPr>
          <w:rFonts w:ascii="Times New Roman" w:hAnsi="Times New Roman" w:cs="Times New Roman"/>
          <w:lang w:val="en-US"/>
        </w:rPr>
        <w:t xml:space="preserve"> </w:t>
      </w:r>
      <w:r w:rsidRPr="00EE6C11">
        <w:rPr>
          <w:rFonts w:ascii="Times New Roman" w:hAnsi="Times New Roman" w:cs="Times New Roman"/>
          <w:lang w:val="en-US"/>
        </w:rPr>
        <w:t>by a</w:t>
      </w:r>
      <w:r w:rsidR="002D4A49">
        <w:rPr>
          <w:rFonts w:ascii="Times New Roman" w:hAnsi="Times New Roman" w:cs="Times New Roman"/>
          <w:lang w:val="en-US"/>
        </w:rPr>
        <w:t xml:space="preserve">mplitude-integrated </w:t>
      </w:r>
      <w:r w:rsidRPr="00EE6C11">
        <w:rPr>
          <w:rFonts w:ascii="Times New Roman" w:hAnsi="Times New Roman" w:cs="Times New Roman"/>
          <w:lang w:val="en-US"/>
        </w:rPr>
        <w:t>EEG</w:t>
      </w:r>
      <w:r w:rsidR="00E11D90">
        <w:rPr>
          <w:rFonts w:ascii="Times New Roman" w:hAnsi="Times New Roman" w:cs="Times New Roman"/>
          <w:lang w:val="en-US"/>
        </w:rPr>
        <w:t>.</w:t>
      </w:r>
    </w:p>
    <w:p w14:paraId="039709DB" w14:textId="4BCB6B1C" w:rsidR="0016394D" w:rsidRDefault="00EC349E" w:rsidP="00BD7DA7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062ACC">
        <w:rPr>
          <w:rFonts w:ascii="Times New Roman" w:hAnsi="Times New Roman" w:cs="Times New Roman"/>
          <w:b/>
          <w:lang w:val="en-US"/>
        </w:rPr>
        <w:t>Results:</w:t>
      </w:r>
      <w:r w:rsidR="00BD7DA7">
        <w:rPr>
          <w:rFonts w:ascii="Times New Roman" w:hAnsi="Times New Roman" w:cs="Times New Roman"/>
          <w:b/>
          <w:lang w:val="en-US"/>
        </w:rPr>
        <w:t xml:space="preserve"> </w:t>
      </w:r>
      <w:r w:rsidR="002D4A49">
        <w:rPr>
          <w:rFonts w:ascii="Times New Roman" w:hAnsi="Times New Roman" w:cs="Times New Roman"/>
          <w:lang w:val="en-US"/>
        </w:rPr>
        <w:t xml:space="preserve">A total of </w:t>
      </w:r>
      <w:r w:rsidRPr="00EE6C11">
        <w:rPr>
          <w:rFonts w:ascii="Times New Roman" w:hAnsi="Times New Roman" w:cs="Times New Roman"/>
          <w:lang w:val="en-US"/>
        </w:rPr>
        <w:t xml:space="preserve">317 aEEG measurements </w:t>
      </w:r>
      <w:r>
        <w:rPr>
          <w:rFonts w:ascii="Times New Roman" w:hAnsi="Times New Roman" w:cs="Times New Roman"/>
          <w:lang w:val="en-US"/>
        </w:rPr>
        <w:t xml:space="preserve">were </w:t>
      </w:r>
      <w:r w:rsidR="0016394D">
        <w:rPr>
          <w:rFonts w:ascii="Times New Roman" w:hAnsi="Times New Roman" w:cs="Times New Roman"/>
          <w:lang w:val="en-US"/>
        </w:rPr>
        <w:t xml:space="preserve">analyzed </w:t>
      </w:r>
      <w:r w:rsidRPr="00EE6C11">
        <w:rPr>
          <w:rFonts w:ascii="Times New Roman" w:hAnsi="Times New Roman" w:cs="Times New Roman"/>
          <w:lang w:val="en-US"/>
        </w:rPr>
        <w:t>(</w:t>
      </w:r>
      <w:r w:rsidR="0016394D">
        <w:rPr>
          <w:rFonts w:ascii="Times New Roman" w:hAnsi="Times New Roman" w:cs="Times New Roman"/>
          <w:lang w:val="en-US"/>
        </w:rPr>
        <w:t>intervention</w:t>
      </w:r>
      <w:r w:rsidR="0016394D" w:rsidRPr="00EE6C11">
        <w:rPr>
          <w:rFonts w:ascii="Times New Roman" w:hAnsi="Times New Roman" w:cs="Times New Roman"/>
          <w:lang w:val="en-US"/>
        </w:rPr>
        <w:t>: n=165</w:t>
      </w:r>
      <w:r w:rsidR="0016394D">
        <w:rPr>
          <w:rFonts w:ascii="Times New Roman" w:hAnsi="Times New Roman" w:cs="Times New Roman"/>
          <w:lang w:val="en-US"/>
        </w:rPr>
        <w:t>; control</w:t>
      </w:r>
      <w:r>
        <w:rPr>
          <w:rFonts w:ascii="Times New Roman" w:hAnsi="Times New Roman" w:cs="Times New Roman"/>
          <w:lang w:val="en-US"/>
        </w:rPr>
        <w:t>: n=152</w:t>
      </w:r>
      <w:r w:rsidRPr="00EE6C11">
        <w:rPr>
          <w:rFonts w:ascii="Times New Roman" w:hAnsi="Times New Roman" w:cs="Times New Roman"/>
          <w:lang w:val="en-US"/>
        </w:rPr>
        <w:t>).</w:t>
      </w:r>
      <w:r w:rsidR="0016394D">
        <w:rPr>
          <w:rFonts w:ascii="Times New Roman" w:hAnsi="Times New Roman" w:cs="Times New Roman"/>
          <w:lang w:val="en-US"/>
        </w:rPr>
        <w:t xml:space="preserve"> D</w:t>
      </w:r>
      <w:r w:rsidRPr="00EE6C11">
        <w:rPr>
          <w:rFonts w:ascii="Times New Roman" w:hAnsi="Times New Roman" w:cs="Times New Roman"/>
          <w:lang w:val="en-US"/>
        </w:rPr>
        <w:t xml:space="preserve">emographic characteristics did not differ </w:t>
      </w:r>
      <w:r w:rsidR="008222F6">
        <w:rPr>
          <w:rFonts w:ascii="Times New Roman" w:hAnsi="Times New Roman" w:cs="Times New Roman"/>
          <w:lang w:val="en-US"/>
        </w:rPr>
        <w:t>between the two groups</w:t>
      </w:r>
      <w:r>
        <w:rPr>
          <w:rFonts w:ascii="Times New Roman" w:hAnsi="Times New Roman" w:cs="Times New Roman"/>
          <w:lang w:val="en-US"/>
        </w:rPr>
        <w:t>.</w:t>
      </w:r>
      <w:r w:rsidRPr="007E27CF">
        <w:rPr>
          <w:rFonts w:ascii="Times New Roman" w:hAnsi="Times New Roman" w:cs="Times New Roman"/>
          <w:lang w:val="en-US"/>
        </w:rPr>
        <w:t xml:space="preserve"> </w:t>
      </w:r>
      <w:r w:rsidR="00FE60E1">
        <w:rPr>
          <w:rFonts w:ascii="Times New Roman" w:hAnsi="Times New Roman" w:cs="Times New Roman"/>
          <w:lang w:val="en-US"/>
        </w:rPr>
        <w:t>Starting from 28 weeks postmenstrual age</w:t>
      </w:r>
      <w:r>
        <w:rPr>
          <w:rFonts w:ascii="Times New Roman" w:hAnsi="Times New Roman" w:cs="Times New Roman"/>
          <w:lang w:val="en-US"/>
        </w:rPr>
        <w:t>, i</w:t>
      </w:r>
      <w:r w:rsidRPr="00EE6C11">
        <w:rPr>
          <w:rFonts w:ascii="Times New Roman" w:hAnsi="Times New Roman" w:cs="Times New Roman"/>
          <w:lang w:val="en-US"/>
        </w:rPr>
        <w:t xml:space="preserve">nfants </w:t>
      </w:r>
      <w:r w:rsidR="00E11D90">
        <w:rPr>
          <w:rFonts w:ascii="Times New Roman" w:hAnsi="Times New Roman" w:cs="Times New Roman"/>
          <w:lang w:val="en-US"/>
        </w:rPr>
        <w:t>receiving</w:t>
      </w:r>
      <w:r w:rsidRPr="00EE6C11">
        <w:rPr>
          <w:rFonts w:ascii="Times New Roman" w:hAnsi="Times New Roman" w:cs="Times New Roman"/>
          <w:lang w:val="en-US"/>
        </w:rPr>
        <w:t xml:space="preserve"> </w:t>
      </w:r>
      <w:r w:rsidR="0016394D">
        <w:rPr>
          <w:rFonts w:ascii="Times New Roman" w:hAnsi="Times New Roman" w:cs="Times New Roman"/>
          <w:lang w:val="en-US"/>
        </w:rPr>
        <w:t>the intervention</w:t>
      </w:r>
      <w:r>
        <w:rPr>
          <w:rFonts w:ascii="Times New Roman" w:hAnsi="Times New Roman" w:cs="Times New Roman"/>
          <w:lang w:val="en-US"/>
        </w:rPr>
        <w:t xml:space="preserve"> displayed a significantly higher percentage of continu</w:t>
      </w:r>
      <w:r w:rsidR="00CA1401">
        <w:rPr>
          <w:rFonts w:ascii="Times New Roman" w:hAnsi="Times New Roman" w:cs="Times New Roman"/>
          <w:lang w:val="en-US"/>
        </w:rPr>
        <w:t xml:space="preserve">ous background activity. </w:t>
      </w:r>
      <w:r w:rsidR="00C04399">
        <w:rPr>
          <w:rFonts w:ascii="Times New Roman" w:hAnsi="Times New Roman" w:cs="Times New Roman"/>
          <w:lang w:val="en-US"/>
        </w:rPr>
        <w:t>T</w:t>
      </w:r>
      <w:r w:rsidR="00CA1401">
        <w:rPr>
          <w:rFonts w:ascii="Times New Roman" w:hAnsi="Times New Roman" w:cs="Times New Roman"/>
          <w:lang w:val="en-US"/>
        </w:rPr>
        <w:t xml:space="preserve">otal maturational scores and </w:t>
      </w:r>
      <w:r w:rsidR="00E11D90">
        <w:rPr>
          <w:rFonts w:ascii="Times New Roman" w:hAnsi="Times New Roman" w:cs="Times New Roman"/>
          <w:lang w:val="en-US"/>
        </w:rPr>
        <w:t xml:space="preserve">individual </w:t>
      </w:r>
      <w:r>
        <w:rPr>
          <w:rFonts w:ascii="Times New Roman" w:hAnsi="Times New Roman" w:cs="Times New Roman"/>
          <w:lang w:val="en-US"/>
        </w:rPr>
        <w:t xml:space="preserve">scores for </w:t>
      </w:r>
      <w:r w:rsidRPr="00EE6C11">
        <w:rPr>
          <w:rFonts w:ascii="Times New Roman" w:hAnsi="Times New Roman" w:cs="Times New Roman"/>
          <w:lang w:val="en-US"/>
        </w:rPr>
        <w:t>continuity, cycling and bandwidth</w:t>
      </w:r>
      <w:r w:rsidR="00813211">
        <w:rPr>
          <w:rFonts w:ascii="Times New Roman" w:hAnsi="Times New Roman" w:cs="Times New Roman"/>
          <w:lang w:val="en-US"/>
        </w:rPr>
        <w:t xml:space="preserve"> were significantly higher and m</w:t>
      </w:r>
      <w:r w:rsidRPr="00EE6C11">
        <w:rPr>
          <w:rFonts w:ascii="Times New Roman" w:hAnsi="Times New Roman" w:cs="Times New Roman"/>
          <w:lang w:val="en-US"/>
        </w:rPr>
        <w:t xml:space="preserve">aximum </w:t>
      </w:r>
      <w:r>
        <w:rPr>
          <w:rFonts w:ascii="Times New Roman" w:hAnsi="Times New Roman" w:cs="Times New Roman"/>
          <w:lang w:val="en-US"/>
        </w:rPr>
        <w:t xml:space="preserve">brain </w:t>
      </w:r>
      <w:r w:rsidR="00C04399">
        <w:rPr>
          <w:rFonts w:ascii="Times New Roman" w:hAnsi="Times New Roman" w:cs="Times New Roman"/>
          <w:lang w:val="en-US"/>
        </w:rPr>
        <w:lastRenderedPageBreak/>
        <w:t>maturation</w:t>
      </w:r>
      <w:r w:rsidR="00813211">
        <w:rPr>
          <w:rFonts w:ascii="Times New Roman" w:hAnsi="Times New Roman" w:cs="Times New Roman"/>
          <w:lang w:val="en-US"/>
        </w:rPr>
        <w:t>al scores were</w:t>
      </w:r>
      <w:r w:rsidR="007403FD">
        <w:rPr>
          <w:rFonts w:ascii="Times New Roman" w:hAnsi="Times New Roman" w:cs="Times New Roman"/>
          <w:lang w:val="en-US"/>
        </w:rPr>
        <w:t xml:space="preserve"> reached</w:t>
      </w:r>
      <w:r w:rsidR="001F03E5">
        <w:rPr>
          <w:rFonts w:ascii="Times New Roman" w:hAnsi="Times New Roman" w:cs="Times New Roman"/>
          <w:lang w:val="en-US"/>
        </w:rPr>
        <w:t xml:space="preserve"> </w:t>
      </w:r>
      <w:r w:rsidR="008222F6">
        <w:rPr>
          <w:rFonts w:ascii="Times New Roman" w:hAnsi="Times New Roman" w:cs="Times New Roman"/>
          <w:lang w:val="en-US"/>
        </w:rPr>
        <w:t xml:space="preserve">by two weeks earlier </w:t>
      </w:r>
      <w:r w:rsidR="00B1280E">
        <w:rPr>
          <w:rFonts w:ascii="Times New Roman" w:hAnsi="Times New Roman" w:cs="Times New Roman"/>
          <w:lang w:val="en-US"/>
        </w:rPr>
        <w:t>in the intervention group</w:t>
      </w:r>
      <w:r w:rsidR="00813211" w:rsidRPr="00813211">
        <w:rPr>
          <w:rFonts w:ascii="Times New Roman" w:hAnsi="Times New Roman" w:cs="Times New Roman"/>
          <w:lang w:val="en-US"/>
        </w:rPr>
        <w:t xml:space="preserve"> </w:t>
      </w:r>
      <w:r w:rsidR="00813211">
        <w:rPr>
          <w:rFonts w:ascii="Times New Roman" w:hAnsi="Times New Roman" w:cs="Times New Roman"/>
          <w:lang w:val="en-US"/>
        </w:rPr>
        <w:t xml:space="preserve">(36.4 weeks, 35.4 - </w:t>
      </w:r>
      <w:r w:rsidR="00813211" w:rsidRPr="00EE6C11">
        <w:rPr>
          <w:rFonts w:ascii="Times New Roman" w:hAnsi="Times New Roman" w:cs="Times New Roman"/>
          <w:lang w:val="en-US"/>
        </w:rPr>
        <w:t>37.5)</w:t>
      </w:r>
      <w:r w:rsidR="00B1280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compared to </w:t>
      </w:r>
      <w:r w:rsidR="00813211">
        <w:rPr>
          <w:rFonts w:ascii="Times New Roman" w:hAnsi="Times New Roman" w:cs="Times New Roman"/>
          <w:lang w:val="en-US"/>
        </w:rPr>
        <w:t>the control group (38.4 weeks, 37.1 -42.4) (</w:t>
      </w:r>
      <w:r w:rsidR="00C04399" w:rsidRPr="00EE6C11">
        <w:rPr>
          <w:rFonts w:ascii="Times New Roman" w:hAnsi="Times New Roman" w:cs="Times New Roman"/>
          <w:lang w:val="en-US"/>
        </w:rPr>
        <w:t>median</w:t>
      </w:r>
      <w:r w:rsidR="00C04399">
        <w:rPr>
          <w:rFonts w:ascii="Times New Roman" w:hAnsi="Times New Roman" w:cs="Times New Roman"/>
          <w:lang w:val="en-US"/>
        </w:rPr>
        <w:t xml:space="preserve"> postmenstrual age</w:t>
      </w:r>
      <w:r w:rsidR="00C04399" w:rsidRPr="00EE6C11">
        <w:rPr>
          <w:rFonts w:ascii="Times New Roman" w:hAnsi="Times New Roman" w:cs="Times New Roman"/>
          <w:lang w:val="en-US"/>
        </w:rPr>
        <w:t xml:space="preserve">, </w:t>
      </w:r>
      <w:r w:rsidR="00C04399">
        <w:rPr>
          <w:rFonts w:ascii="Times New Roman" w:hAnsi="Times New Roman" w:cs="Times New Roman"/>
          <w:lang w:val="en-US"/>
        </w:rPr>
        <w:t xml:space="preserve">interquartile range; </w:t>
      </w:r>
      <w:r w:rsidR="00C04399" w:rsidRPr="00C04399">
        <w:rPr>
          <w:rFonts w:ascii="Times New Roman" w:hAnsi="Times New Roman" w:cs="Times New Roman"/>
          <w:i/>
          <w:lang w:val="en-US"/>
        </w:rPr>
        <w:t>P</w:t>
      </w:r>
      <w:r w:rsidRPr="00C04B76">
        <w:rPr>
          <w:rFonts w:ascii="Times New Roman" w:hAnsi="Times New Roman" w:cs="Times New Roman"/>
          <w:lang w:val="en-US"/>
        </w:rPr>
        <w:t>&lt;</w:t>
      </w:r>
      <w:proofErr w:type="gramStart"/>
      <w:r w:rsidRPr="00C04B76">
        <w:rPr>
          <w:rFonts w:ascii="Times New Roman" w:hAnsi="Times New Roman" w:cs="Times New Roman"/>
          <w:lang w:val="en-US"/>
        </w:rPr>
        <w:t>.001</w:t>
      </w:r>
      <w:proofErr w:type="gramEnd"/>
      <w:r>
        <w:rPr>
          <w:rFonts w:ascii="Times New Roman" w:hAnsi="Times New Roman" w:cs="Times New Roman"/>
          <w:lang w:val="en-US"/>
        </w:rPr>
        <w:t>).</w:t>
      </w:r>
    </w:p>
    <w:p w14:paraId="0CAA505B" w14:textId="42BA5020" w:rsidR="001F03E5" w:rsidRPr="00BD7DA7" w:rsidRDefault="00EC349E" w:rsidP="00C828AC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0B1DD5">
        <w:rPr>
          <w:rFonts w:ascii="Times New Roman" w:hAnsi="Times New Roman" w:cs="Times New Roman"/>
          <w:b/>
          <w:lang w:val="en-US"/>
        </w:rPr>
        <w:t>Conclusions and Relevance:</w:t>
      </w:r>
      <w:r w:rsidR="00BD7DA7">
        <w:rPr>
          <w:rFonts w:ascii="Times New Roman" w:hAnsi="Times New Roman" w:cs="Times New Roman"/>
          <w:b/>
          <w:lang w:val="en-US"/>
        </w:rPr>
        <w:t xml:space="preserve"> </w:t>
      </w:r>
      <w:r w:rsidR="00813211">
        <w:rPr>
          <w:rFonts w:ascii="Times New Roman" w:hAnsi="Times New Roman" w:cs="Times New Roman"/>
          <w:lang w:val="en-US"/>
        </w:rPr>
        <w:t>Electrophysiological brain maturation was accelerated in preterm infants using a</w:t>
      </w:r>
      <w:r w:rsidR="001F03E5">
        <w:rPr>
          <w:rFonts w:ascii="Times New Roman" w:hAnsi="Times New Roman" w:cs="Times New Roman"/>
          <w:lang w:val="en-US"/>
        </w:rPr>
        <w:t xml:space="preserve"> mixed parenteral lipid </w:t>
      </w:r>
      <w:r w:rsidR="00813211">
        <w:rPr>
          <w:rFonts w:ascii="Times New Roman" w:hAnsi="Times New Roman" w:cs="Times New Roman"/>
          <w:lang w:val="en-US"/>
        </w:rPr>
        <w:t>emulsion that contains fish oil</w:t>
      </w:r>
      <w:r>
        <w:rPr>
          <w:rFonts w:ascii="Times New Roman" w:hAnsi="Times New Roman" w:cs="Times New Roman"/>
          <w:lang w:val="en-US"/>
        </w:rPr>
        <w:t>.</w:t>
      </w:r>
      <w:r w:rsidR="001F03E5">
        <w:rPr>
          <w:rFonts w:ascii="Times New Roman" w:hAnsi="Times New Roman" w:cs="Times New Roman"/>
          <w:lang w:val="en-US"/>
        </w:rPr>
        <w:t xml:space="preserve"> </w:t>
      </w:r>
      <w:r w:rsidR="00D42B36">
        <w:rPr>
          <w:rFonts w:ascii="Times New Roman" w:hAnsi="Times New Roman" w:cs="Times New Roman"/>
          <w:lang w:val="en-US"/>
        </w:rPr>
        <w:t>An</w:t>
      </w:r>
      <w:r w:rsidR="003460E3">
        <w:rPr>
          <w:rFonts w:ascii="Times New Roman" w:hAnsi="Times New Roman" w:cs="Times New Roman"/>
          <w:lang w:val="en-US"/>
        </w:rPr>
        <w:t xml:space="preserve"> impact on </w:t>
      </w:r>
      <w:r w:rsidR="003E426F">
        <w:rPr>
          <w:rFonts w:ascii="Times New Roman" w:hAnsi="Times New Roman" w:cs="Times New Roman"/>
          <w:lang w:val="en-US"/>
        </w:rPr>
        <w:t>long-term neurodevelopment seems possible.</w:t>
      </w:r>
    </w:p>
    <w:p w14:paraId="657507F1" w14:textId="592E4B02" w:rsidR="00EC349E" w:rsidRPr="006A1DED" w:rsidRDefault="00EC349E" w:rsidP="00C828AC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  <w:r w:rsidRPr="006A1DED">
        <w:rPr>
          <w:rFonts w:ascii="Times New Roman" w:hAnsi="Times New Roman" w:cs="Times New Roman"/>
          <w:b/>
          <w:lang w:val="en-US"/>
        </w:rPr>
        <w:t>Trial registration:</w:t>
      </w:r>
      <w:r w:rsidR="00BD7DA7">
        <w:rPr>
          <w:rFonts w:ascii="Times New Roman" w:hAnsi="Times New Roman" w:cs="Times New Roman"/>
          <w:b/>
          <w:lang w:val="en-US"/>
        </w:rPr>
        <w:t xml:space="preserve"> </w:t>
      </w:r>
      <w:r w:rsidRPr="00EE6C11">
        <w:rPr>
          <w:rFonts w:ascii="Times New Roman" w:hAnsi="Times New Roman" w:cs="Times New Roman"/>
          <w:lang w:val="en-US"/>
        </w:rPr>
        <w:t xml:space="preserve">ClinicalTrials.gov </w:t>
      </w:r>
      <w:r>
        <w:rPr>
          <w:rFonts w:ascii="Times New Roman" w:hAnsi="Times New Roman" w:cs="Times New Roman"/>
          <w:lang w:val="en-US"/>
        </w:rPr>
        <w:t xml:space="preserve">Identifier: </w:t>
      </w:r>
      <w:r w:rsidRPr="00EE6C11">
        <w:rPr>
          <w:rFonts w:ascii="Times New Roman" w:hAnsi="Times New Roman" w:cs="Times New Roman"/>
          <w:lang w:val="en-US"/>
        </w:rPr>
        <w:t>NCT01585935</w:t>
      </w:r>
    </w:p>
    <w:p w14:paraId="55BE8948" w14:textId="77777777" w:rsidR="00EC349E" w:rsidRDefault="00EC349E" w:rsidP="00C828AC">
      <w:pPr>
        <w:spacing w:line="480" w:lineRule="auto"/>
      </w:pPr>
    </w:p>
    <w:p w14:paraId="2C96CF55" w14:textId="77777777" w:rsidR="00EC349E" w:rsidRDefault="00EC349E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43A32624" w14:textId="77777777" w:rsidR="00214150" w:rsidRDefault="00214150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70510C7" w14:textId="77777777" w:rsidR="00214150" w:rsidRDefault="00214150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6878C236" w14:textId="77777777" w:rsidR="00214150" w:rsidRDefault="00214150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1537E556" w14:textId="77777777" w:rsidR="00214150" w:rsidRDefault="00214150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5A7C2C51" w14:textId="77777777" w:rsidR="00214150" w:rsidRDefault="00214150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30EBF2A1" w14:textId="77777777" w:rsidR="00214150" w:rsidRDefault="00214150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5EFA063E" w14:textId="77777777" w:rsidR="00214150" w:rsidRDefault="00214150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C2D261E" w14:textId="77777777" w:rsidR="00214150" w:rsidRDefault="00214150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6EEDBD32" w14:textId="77777777" w:rsidR="00214150" w:rsidRDefault="00214150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FE92AC8" w14:textId="77777777" w:rsidR="00214150" w:rsidRDefault="00214150" w:rsidP="00214150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3C2EFB1C" w14:textId="77777777" w:rsidR="00214150" w:rsidRDefault="00214150" w:rsidP="00214150">
      <w:pPr>
        <w:spacing w:line="480" w:lineRule="auto"/>
      </w:pPr>
    </w:p>
    <w:p w14:paraId="5585CFBE" w14:textId="77777777" w:rsidR="00214150" w:rsidRDefault="00214150" w:rsidP="00214150">
      <w:pPr>
        <w:spacing w:line="480" w:lineRule="auto"/>
      </w:pPr>
    </w:p>
    <w:p w14:paraId="4E9EBDDF" w14:textId="77777777" w:rsidR="00214150" w:rsidRDefault="00214150" w:rsidP="00214150">
      <w:pPr>
        <w:spacing w:line="480" w:lineRule="auto"/>
      </w:pPr>
    </w:p>
    <w:p w14:paraId="45B08BA0" w14:textId="77777777" w:rsidR="00214150" w:rsidRDefault="00214150" w:rsidP="00214150">
      <w:pPr>
        <w:spacing w:line="480" w:lineRule="auto"/>
      </w:pPr>
    </w:p>
    <w:p w14:paraId="498C7E92" w14:textId="77777777" w:rsidR="00214150" w:rsidRDefault="00214150" w:rsidP="00214150">
      <w:pPr>
        <w:spacing w:line="480" w:lineRule="auto"/>
      </w:pPr>
    </w:p>
    <w:p w14:paraId="7074432E" w14:textId="77777777" w:rsidR="00214150" w:rsidRDefault="00214150" w:rsidP="00214150">
      <w:pPr>
        <w:spacing w:line="480" w:lineRule="auto"/>
      </w:pPr>
    </w:p>
    <w:p w14:paraId="0ABD86C8" w14:textId="77777777" w:rsidR="007555C5" w:rsidRDefault="007555C5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sz w:val="24"/>
          <w:szCs w:val="24"/>
          <w:lang w:val="en-US"/>
        </w:rPr>
        <w:sectPr w:rsidR="007555C5" w:rsidSect="00214150">
          <w:footerReference w:type="even" r:id="rId9"/>
          <w:footerReference w:type="default" r:id="rId10"/>
          <w:pgSz w:w="11900" w:h="16840"/>
          <w:pgMar w:top="1417" w:right="1417" w:bottom="1134" w:left="1417" w:header="708" w:footer="708" w:gutter="0"/>
          <w:lnNumType w:countBy="1" w:restart="continuous"/>
          <w:cols w:space="708"/>
          <w:titlePg/>
          <w:docGrid w:linePitch="360"/>
        </w:sectPr>
      </w:pPr>
    </w:p>
    <w:p w14:paraId="7E23D22E" w14:textId="1F2FE053" w:rsidR="00077E22" w:rsidRPr="00E2510D" w:rsidRDefault="00A96F89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sz w:val="24"/>
          <w:szCs w:val="24"/>
          <w:lang w:val="en-US"/>
        </w:rPr>
      </w:pPr>
      <w:r w:rsidRPr="00E2510D">
        <w:rPr>
          <w:rFonts w:ascii="Times New Roman" w:hAnsi="Times New Roman"/>
          <w:sz w:val="24"/>
          <w:szCs w:val="24"/>
          <w:lang w:val="en-US"/>
        </w:rPr>
        <w:lastRenderedPageBreak/>
        <w:t>INTRODUCTION</w:t>
      </w:r>
    </w:p>
    <w:p w14:paraId="14F45D7D" w14:textId="100109E2" w:rsidR="00DC3BC0" w:rsidRDefault="004F539A" w:rsidP="00934785">
      <w:pPr>
        <w:spacing w:line="480" w:lineRule="auto"/>
        <w:rPr>
          <w:rFonts w:ascii="Times New Roman" w:hAnsi="Times New Roman" w:cs="Times New Roman"/>
          <w:lang w:val="en-US"/>
        </w:rPr>
      </w:pPr>
      <w:r w:rsidRPr="00EE6C11">
        <w:rPr>
          <w:rFonts w:ascii="Times New Roman" w:hAnsi="Times New Roman" w:cs="Times New Roman"/>
          <w:lang w:val="en-US"/>
        </w:rPr>
        <w:t>Infants with e</w:t>
      </w:r>
      <w:r w:rsidR="00502F97">
        <w:rPr>
          <w:rFonts w:ascii="Times New Roman" w:hAnsi="Times New Roman" w:cs="Times New Roman"/>
          <w:lang w:val="en-US"/>
        </w:rPr>
        <w:t xml:space="preserve">xtremely low birth </w:t>
      </w:r>
      <w:r w:rsidR="00502F97" w:rsidRPr="001D7842">
        <w:rPr>
          <w:rFonts w:ascii="Times New Roman" w:hAnsi="Times New Roman" w:cs="Times New Roman"/>
          <w:lang w:val="en-US"/>
        </w:rPr>
        <w:t xml:space="preserve">weight </w:t>
      </w:r>
      <w:r w:rsidR="001D7842" w:rsidRPr="001D7842">
        <w:rPr>
          <w:rFonts w:ascii="Times New Roman" w:hAnsi="Times New Roman" w:cs="Times New Roman"/>
          <w:lang w:val="en-US"/>
        </w:rPr>
        <w:t>(</w:t>
      </w:r>
      <w:r w:rsidR="006E5D50" w:rsidRPr="001D7842">
        <w:rPr>
          <w:rFonts w:ascii="Times New Roman" w:hAnsi="Times New Roman" w:cs="Times New Roman"/>
          <w:lang w:val="en-US"/>
        </w:rPr>
        <w:t>ELBW, birth weight &lt;1000</w:t>
      </w:r>
      <w:r w:rsidR="008045D1" w:rsidRPr="001D7842">
        <w:rPr>
          <w:rFonts w:ascii="Times New Roman" w:hAnsi="Times New Roman" w:cs="Times New Roman"/>
          <w:lang w:val="en-US"/>
        </w:rPr>
        <w:t xml:space="preserve"> </w:t>
      </w:r>
      <w:r w:rsidR="006E5D50" w:rsidRPr="001D7842">
        <w:rPr>
          <w:rFonts w:ascii="Times New Roman" w:hAnsi="Times New Roman" w:cs="Times New Roman"/>
          <w:lang w:val="en-US"/>
        </w:rPr>
        <w:t>g</w:t>
      </w:r>
      <w:r w:rsidR="008045D1" w:rsidRPr="001D7842">
        <w:rPr>
          <w:rFonts w:ascii="Times New Roman" w:hAnsi="Times New Roman" w:cs="Times New Roman"/>
          <w:lang w:val="en-US"/>
        </w:rPr>
        <w:t>ram</w:t>
      </w:r>
      <w:r w:rsidR="00C568B3">
        <w:rPr>
          <w:rFonts w:ascii="Times New Roman" w:hAnsi="Times New Roman" w:cs="Times New Roman"/>
          <w:lang w:val="en-US"/>
        </w:rPr>
        <w:t>s</w:t>
      </w:r>
      <w:r w:rsidR="001D7842" w:rsidRPr="001D7842">
        <w:rPr>
          <w:rFonts w:ascii="Times New Roman" w:hAnsi="Times New Roman" w:cs="Times New Roman"/>
          <w:lang w:val="en-US"/>
        </w:rPr>
        <w:t>)</w:t>
      </w:r>
      <w:r w:rsidR="006E5D50" w:rsidRPr="001D7842">
        <w:rPr>
          <w:rFonts w:ascii="Times New Roman" w:hAnsi="Times New Roman" w:cs="Times New Roman"/>
          <w:lang w:val="en-US"/>
        </w:rPr>
        <w:t xml:space="preserve"> are</w:t>
      </w:r>
      <w:r w:rsidR="006E5D50" w:rsidRPr="00EE6C11">
        <w:rPr>
          <w:rFonts w:ascii="Times New Roman" w:hAnsi="Times New Roman" w:cs="Times New Roman"/>
          <w:lang w:val="en-US"/>
        </w:rPr>
        <w:t xml:space="preserve"> at </w:t>
      </w:r>
      <w:r w:rsidR="00CA2386" w:rsidRPr="00EE6C11">
        <w:rPr>
          <w:rFonts w:ascii="Times New Roman" w:hAnsi="Times New Roman" w:cs="Times New Roman"/>
          <w:lang w:val="en-US"/>
        </w:rPr>
        <w:t xml:space="preserve">high </w:t>
      </w:r>
      <w:r w:rsidRPr="00EE6C11">
        <w:rPr>
          <w:rFonts w:ascii="Times New Roman" w:hAnsi="Times New Roman" w:cs="Times New Roman"/>
          <w:lang w:val="en-US"/>
        </w:rPr>
        <w:t>risk of</w:t>
      </w:r>
      <w:r w:rsidR="006E5D50" w:rsidRPr="00EE6C11">
        <w:rPr>
          <w:rFonts w:ascii="Times New Roman" w:hAnsi="Times New Roman" w:cs="Times New Roman"/>
          <w:lang w:val="en-US"/>
        </w:rPr>
        <w:t xml:space="preserve"> adverse neurological </w:t>
      </w:r>
      <w:r w:rsidR="00724429" w:rsidRPr="00EE6C11">
        <w:rPr>
          <w:rFonts w:ascii="Times New Roman" w:hAnsi="Times New Roman" w:cs="Times New Roman"/>
          <w:lang w:val="en-US"/>
        </w:rPr>
        <w:t>outcome</w:t>
      </w:r>
      <w:r w:rsidR="006E5D50" w:rsidRPr="00EE6C11">
        <w:rPr>
          <w:rFonts w:ascii="Times New Roman" w:hAnsi="Times New Roman" w:cs="Times New Roman"/>
          <w:lang w:val="en-US"/>
        </w:rPr>
        <w:t>.</w:t>
      </w:r>
      <w:r w:rsidR="006E5D50" w:rsidRPr="00EE6C11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PEVuZE5vdGU+PENpdGU+PEF1dGhvcj5NZXJjaWVyPC9BdXRob3I+PFllYXI+MjAxMDwvWWVhcj48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</w:fldData>
        </w:fldChar>
      </w:r>
      <w:r w:rsidR="00437763">
        <w:rPr>
          <w:rFonts w:ascii="Times New Roman" w:hAnsi="Times New Roman" w:cs="Times New Roman"/>
          <w:lang w:val="en-US"/>
        </w:rPr>
        <w:instrText xml:space="preserve"> ADDIN EN.CITE </w:instrText>
      </w:r>
      <w:r w:rsidR="00437763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PEVuZE5vdGU+PENpdGU+PEF1dGhvcj5NZXJjaWVyPC9BdXRob3I+PFllYXI+MjAxMDwvWWVhcj48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</w:fldData>
        </w:fldChar>
      </w:r>
      <w:r w:rsidR="00437763">
        <w:rPr>
          <w:rFonts w:ascii="Times New Roman" w:hAnsi="Times New Roman" w:cs="Times New Roman"/>
          <w:lang w:val="en-US"/>
        </w:rPr>
        <w:instrText xml:space="preserve"> ADDIN EN.CITE.DATA </w:instrText>
      </w:r>
      <w:r w:rsidR="00437763">
        <w:rPr>
          <w:rFonts w:ascii="Times New Roman" w:hAnsi="Times New Roman" w:cs="Times New Roman"/>
          <w:lang w:val="en-US"/>
        </w:rPr>
      </w:r>
      <w:r w:rsidR="00437763">
        <w:rPr>
          <w:rFonts w:ascii="Times New Roman" w:hAnsi="Times New Roman" w:cs="Times New Roman"/>
          <w:lang w:val="en-US"/>
        </w:rPr>
        <w:fldChar w:fldCharType="end"/>
      </w:r>
      <w:r w:rsidR="006E5D50" w:rsidRPr="00EE6C11">
        <w:rPr>
          <w:rFonts w:ascii="Times New Roman" w:hAnsi="Times New Roman" w:cs="Times New Roman"/>
          <w:lang w:val="en-US"/>
        </w:rPr>
      </w:r>
      <w:r w:rsidR="006E5D50" w:rsidRPr="00EE6C11">
        <w:rPr>
          <w:rFonts w:ascii="Times New Roman" w:hAnsi="Times New Roman" w:cs="Times New Roman"/>
          <w:lang w:val="en-US"/>
        </w:rPr>
        <w:fldChar w:fldCharType="separate"/>
      </w:r>
      <w:r w:rsidR="00437763" w:rsidRPr="00437763">
        <w:rPr>
          <w:rFonts w:ascii="Times New Roman" w:hAnsi="Times New Roman" w:cs="Times New Roman"/>
          <w:noProof/>
          <w:vertAlign w:val="superscript"/>
          <w:lang w:val="en-US"/>
        </w:rPr>
        <w:t>1</w:t>
      </w:r>
      <w:r w:rsidR="006E5D50" w:rsidRPr="00EE6C11">
        <w:rPr>
          <w:rFonts w:ascii="Times New Roman" w:hAnsi="Times New Roman" w:cs="Times New Roman"/>
          <w:lang w:val="en-US"/>
        </w:rPr>
        <w:fldChar w:fldCharType="end"/>
      </w:r>
      <w:r w:rsidR="00981219" w:rsidRPr="00EE6C11">
        <w:rPr>
          <w:rFonts w:ascii="Times New Roman" w:hAnsi="Times New Roman" w:cs="Times New Roman"/>
          <w:lang w:val="en-US"/>
        </w:rPr>
        <w:t xml:space="preserve"> Current </w:t>
      </w:r>
      <w:proofErr w:type="spellStart"/>
      <w:r w:rsidR="00981219" w:rsidRPr="00EE6C11">
        <w:rPr>
          <w:rFonts w:ascii="Times New Roman" w:hAnsi="Times New Roman" w:cs="Times New Roman"/>
          <w:lang w:val="en-US"/>
        </w:rPr>
        <w:t>neuroprotective</w:t>
      </w:r>
      <w:proofErr w:type="spellEnd"/>
      <w:r w:rsidR="00981219" w:rsidRPr="00EE6C11">
        <w:rPr>
          <w:rFonts w:ascii="Times New Roman" w:hAnsi="Times New Roman" w:cs="Times New Roman"/>
          <w:lang w:val="en-US"/>
        </w:rPr>
        <w:t xml:space="preserve"> strategies </w:t>
      </w:r>
      <w:r w:rsidR="0037505E" w:rsidRPr="00EE6C11">
        <w:rPr>
          <w:rFonts w:ascii="Times New Roman" w:hAnsi="Times New Roman" w:cs="Times New Roman"/>
          <w:lang w:val="en-US"/>
        </w:rPr>
        <w:t>comprise</w:t>
      </w:r>
      <w:r w:rsidR="00981219" w:rsidRPr="00EE6C11">
        <w:rPr>
          <w:rFonts w:ascii="Times New Roman" w:hAnsi="Times New Roman" w:cs="Times New Roman"/>
          <w:lang w:val="en-US"/>
        </w:rPr>
        <w:t xml:space="preserve"> </w:t>
      </w:r>
      <w:r w:rsidR="00484B60" w:rsidRPr="00EE6C11">
        <w:rPr>
          <w:rFonts w:ascii="Times New Roman" w:hAnsi="Times New Roman" w:cs="Times New Roman"/>
          <w:lang w:val="en-US"/>
        </w:rPr>
        <w:t xml:space="preserve">the use of </w:t>
      </w:r>
      <w:r w:rsidR="00981219" w:rsidRPr="00EE6C11">
        <w:rPr>
          <w:rFonts w:ascii="Times New Roman" w:hAnsi="Times New Roman" w:cs="Times New Roman"/>
          <w:lang w:val="en-US"/>
        </w:rPr>
        <w:t>antenatal steroids, magnesium sulfate and caffeine.</w:t>
      </w:r>
      <w:r w:rsidR="00981219" w:rsidRPr="00EE6C11">
        <w:rPr>
          <w:rFonts w:ascii="Times New Roman" w:hAnsi="Times New Roman" w:cs="Times New Roman"/>
          <w:lang w:val="en-US"/>
        </w:rPr>
        <w:fldChar w:fldCharType="begin"/>
      </w:r>
      <w:r w:rsidR="00437763">
        <w:rPr>
          <w:rFonts w:ascii="Times New Roman" w:hAnsi="Times New Roman" w:cs="Times New Roman"/>
          <w:lang w:val="en-US"/>
        </w:rPr>
        <w:instrText xml:space="preserve"> ADDIN EN.CITE &lt;EndNote&gt;&lt;Cite&gt;&lt;Author&gt;Lea&lt;/Author&gt;&lt;Year&gt;2017&lt;/Year&gt;&lt;RecNum&gt;56&lt;/RecNum&gt;&lt;DisplayText&gt;&lt;style face="superscript"&gt;2&lt;/style&gt;&lt;/DisplayText&gt;&lt;record&gt;&lt;rec-number&gt;56&lt;/rec-number&gt;&lt;foreign-keys&gt;&lt;key app="EN" db-id="5vze5pz0xwdt25edpzaxa0at0tt0apf20z0t" timestamp="0"&gt;56&lt;/key&gt;&lt;/foreign-keys&gt;&lt;ref-type name="Journal Article"&gt;17&lt;/ref-type&gt;&lt;contributors&gt;&lt;authors&gt;&lt;author&gt;Lea, C. L.&lt;/author&gt;&lt;author&gt;Smith-Collins, A.&lt;/author&gt;&lt;author&gt;Luyt, K.&lt;/author&gt;&lt;/authors&gt;&lt;/contributors&gt;&lt;auth-address&gt;Department of Neonatal Neuroscience, St Michael&amp;apos;s Hospital, Bristol, UK.&amp;#xD;School of Clinical Sciences, University of Bristol, Bristol, UK.&lt;/auth-address&gt;&lt;titles&gt;&lt;title&gt;Protecting the premature brain: current evidence-based strategies for minimising perinatal brain injury in preterm infants&lt;/title&gt;&lt;secondary-title&gt;Arch Dis Child Fetal Neonatal Ed&lt;/secondary-title&gt;&lt;/titles&gt;&lt;pages&gt;F176-F182&lt;/pages&gt;&lt;volume&gt;102&lt;/volume&gt;&lt;number&gt;2&lt;/number&gt;&lt;keywords&gt;&lt;keyword&gt;Brain/*pathology&lt;/keyword&gt;&lt;keyword&gt;Brain Injuries/*prevention &amp;amp; control&lt;/keyword&gt;&lt;keyword&gt;Evidence-Based Medicine/*methods&lt;/keyword&gt;&lt;keyword&gt;Humans&lt;/keyword&gt;&lt;keyword&gt;Infant, Newborn&lt;/keyword&gt;&lt;keyword&gt;*Infant, Premature&lt;/keyword&gt;&lt;keyword&gt;Infant, Premature, Diseases/*prevention &amp;amp; control&lt;/keyword&gt;&lt;keyword&gt;*Evidence Based Medicine&lt;/keyword&gt;&lt;keyword&gt;*Injury Prevention&lt;/keyword&gt;&lt;keyword&gt;*Neonatology&lt;/keyword&gt;&lt;keyword&gt;*Neurodevelopment&lt;/keyword&gt;&lt;keyword&gt;*Neurodisability&lt;/keyword&gt;&lt;/keywords&gt;&lt;dates&gt;&lt;year&gt;2017&lt;/year&gt;&lt;pub-dates&gt;&lt;date&gt;Mar&lt;/date&gt;&lt;/pub-dates&gt;&lt;/dates&gt;&lt;isbn&gt;1468-2052 (Electronic)&amp;#xD;1359-2998 (Linking)&lt;/isbn&gt;&lt;accession-num&gt;28011793&lt;/accession-num&gt;&lt;urls&gt;&lt;related-urls&gt;&lt;url&gt;https://www.ncbi.nlm.nih.gov/pubmed/28011793&lt;/url&gt;&lt;/related-urls&gt;&lt;/urls&gt;&lt;electronic-resource-num&gt;10.1136/archdischild-2016-311949&lt;/electronic-resource-num&gt;&lt;/record&gt;&lt;/Cite&gt;&lt;/EndNote&gt;</w:instrText>
      </w:r>
      <w:r w:rsidR="00981219" w:rsidRPr="00EE6C11">
        <w:rPr>
          <w:rFonts w:ascii="Times New Roman" w:hAnsi="Times New Roman" w:cs="Times New Roman"/>
          <w:lang w:val="en-US"/>
        </w:rPr>
        <w:fldChar w:fldCharType="separate"/>
      </w:r>
      <w:r w:rsidR="00437763" w:rsidRPr="00437763">
        <w:rPr>
          <w:rFonts w:ascii="Times New Roman" w:hAnsi="Times New Roman" w:cs="Times New Roman"/>
          <w:noProof/>
          <w:vertAlign w:val="superscript"/>
          <w:lang w:val="en-US"/>
        </w:rPr>
        <w:t>2</w:t>
      </w:r>
      <w:r w:rsidR="00981219" w:rsidRPr="00EE6C11">
        <w:rPr>
          <w:rFonts w:ascii="Times New Roman" w:hAnsi="Times New Roman" w:cs="Times New Roman"/>
          <w:lang w:val="en-US"/>
        </w:rPr>
        <w:fldChar w:fldCharType="end"/>
      </w:r>
      <w:r w:rsidR="00E66052" w:rsidRPr="00EE6C11">
        <w:rPr>
          <w:rFonts w:ascii="Times New Roman" w:hAnsi="Times New Roman" w:cs="Times New Roman"/>
          <w:lang w:val="en-US"/>
        </w:rPr>
        <w:t xml:space="preserve"> </w:t>
      </w:r>
      <w:r w:rsidR="000737E1" w:rsidRPr="00EE6C11">
        <w:rPr>
          <w:rFonts w:ascii="Times New Roman" w:hAnsi="Times New Roman" w:cs="Times New Roman"/>
          <w:lang w:val="en-US"/>
        </w:rPr>
        <w:t>Optimized</w:t>
      </w:r>
      <w:r w:rsidR="00B347A6" w:rsidRPr="00EE6C11">
        <w:rPr>
          <w:rFonts w:ascii="Times New Roman" w:hAnsi="Times New Roman" w:cs="Times New Roman"/>
          <w:lang w:val="en-US"/>
        </w:rPr>
        <w:t xml:space="preserve"> </w:t>
      </w:r>
      <w:r w:rsidR="000E506E" w:rsidRPr="00EE6C11">
        <w:rPr>
          <w:rFonts w:ascii="Times New Roman" w:hAnsi="Times New Roman" w:cs="Times New Roman"/>
          <w:lang w:val="en-US"/>
        </w:rPr>
        <w:t>n</w:t>
      </w:r>
      <w:r w:rsidR="005F4D81" w:rsidRPr="00EE6C11">
        <w:rPr>
          <w:rFonts w:ascii="Times New Roman" w:hAnsi="Times New Roman" w:cs="Times New Roman"/>
          <w:lang w:val="en-US"/>
        </w:rPr>
        <w:t xml:space="preserve">utrition </w:t>
      </w:r>
      <w:r w:rsidR="000737E1" w:rsidRPr="00EE6C11">
        <w:rPr>
          <w:rFonts w:ascii="Times New Roman" w:hAnsi="Times New Roman" w:cs="Times New Roman"/>
          <w:lang w:val="en-US"/>
        </w:rPr>
        <w:t>positively supports</w:t>
      </w:r>
      <w:r w:rsidR="0026793E" w:rsidRPr="00EE6C11">
        <w:rPr>
          <w:rFonts w:ascii="Times New Roman" w:hAnsi="Times New Roman" w:cs="Times New Roman"/>
          <w:lang w:val="en-US"/>
        </w:rPr>
        <w:t xml:space="preserve"> </w:t>
      </w:r>
      <w:r w:rsidR="00FE5F3D" w:rsidRPr="00EE6C11">
        <w:rPr>
          <w:rFonts w:ascii="Times New Roman" w:hAnsi="Times New Roman" w:cs="Times New Roman"/>
          <w:lang w:val="en-US"/>
        </w:rPr>
        <w:t>brain</w:t>
      </w:r>
      <w:r w:rsidR="001E7B33" w:rsidRPr="00EE6C11">
        <w:rPr>
          <w:rFonts w:ascii="Times New Roman" w:hAnsi="Times New Roman" w:cs="Times New Roman"/>
          <w:lang w:val="en-US"/>
        </w:rPr>
        <w:t xml:space="preserve"> </w:t>
      </w:r>
      <w:r w:rsidR="007E7704" w:rsidRPr="00EE6C11">
        <w:rPr>
          <w:rFonts w:ascii="Times New Roman" w:hAnsi="Times New Roman" w:cs="Times New Roman"/>
          <w:lang w:val="en-US"/>
        </w:rPr>
        <w:t>maturation</w:t>
      </w:r>
      <w:r w:rsidR="009E10F9" w:rsidRPr="00EE6C11">
        <w:rPr>
          <w:rFonts w:ascii="Times New Roman" w:hAnsi="Times New Roman" w:cs="Times New Roman"/>
          <w:lang w:val="en-US"/>
        </w:rPr>
        <w:t xml:space="preserve"> and</w:t>
      </w:r>
      <w:r w:rsidR="000E506E" w:rsidRPr="00EE6C11">
        <w:rPr>
          <w:rFonts w:ascii="Times New Roman" w:hAnsi="Times New Roman" w:cs="Times New Roman"/>
          <w:lang w:val="en-US"/>
        </w:rPr>
        <w:t xml:space="preserve"> </w:t>
      </w:r>
      <w:r w:rsidR="001E7B33" w:rsidRPr="00EE6C11">
        <w:rPr>
          <w:rFonts w:ascii="Times New Roman" w:hAnsi="Times New Roman" w:cs="Times New Roman"/>
          <w:lang w:val="en-US"/>
        </w:rPr>
        <w:t>neuro</w:t>
      </w:r>
      <w:r w:rsidR="003F5980" w:rsidRPr="00EE6C11">
        <w:rPr>
          <w:rFonts w:ascii="Times New Roman" w:hAnsi="Times New Roman" w:cs="Times New Roman"/>
          <w:lang w:val="en-US"/>
        </w:rPr>
        <w:t xml:space="preserve">cognitive </w:t>
      </w:r>
      <w:r w:rsidR="005F3E11" w:rsidRPr="00EE6C11">
        <w:rPr>
          <w:rFonts w:ascii="Times New Roman" w:hAnsi="Times New Roman" w:cs="Times New Roman"/>
          <w:lang w:val="en-US"/>
        </w:rPr>
        <w:t>development</w:t>
      </w:r>
      <w:r w:rsidR="000737E1" w:rsidRPr="00EE6C11">
        <w:rPr>
          <w:rFonts w:ascii="Times New Roman" w:hAnsi="Times New Roman" w:cs="Times New Roman"/>
          <w:lang w:val="en-US"/>
        </w:rPr>
        <w:t xml:space="preserve"> </w:t>
      </w:r>
      <w:r w:rsidR="0026793E" w:rsidRPr="00EE6C11">
        <w:rPr>
          <w:rFonts w:ascii="Times New Roman" w:hAnsi="Times New Roman" w:cs="Times New Roman"/>
          <w:lang w:val="en-US"/>
        </w:rPr>
        <w:t xml:space="preserve">of </w:t>
      </w:r>
      <w:r w:rsidR="000737E1" w:rsidRPr="00EE6C11">
        <w:rPr>
          <w:rFonts w:ascii="Times New Roman" w:hAnsi="Times New Roman" w:cs="Times New Roman"/>
          <w:lang w:val="en-US"/>
        </w:rPr>
        <w:t>ELBW infants</w:t>
      </w:r>
      <w:r w:rsidR="00FE5F3D" w:rsidRPr="00EE6C11">
        <w:rPr>
          <w:rFonts w:ascii="Times New Roman" w:hAnsi="Times New Roman" w:cs="Times New Roman"/>
          <w:lang w:val="en-US"/>
        </w:rPr>
        <w:t>.</w:t>
      </w:r>
      <w:r w:rsidR="00305669" w:rsidRPr="00EE6C11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PEVuZE5vdGU+PENpdGU+PEF1dGhvcj5LZXVuZW48L0F1dGhvcj48WWVhcj4yMDE1PC9ZZWFyPjxS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</w:fldData>
        </w:fldChar>
      </w:r>
      <w:r w:rsidR="00EC3A02">
        <w:rPr>
          <w:rFonts w:ascii="Times New Roman" w:hAnsi="Times New Roman" w:cs="Times New Roman"/>
          <w:lang w:val="en-US"/>
        </w:rPr>
        <w:instrText xml:space="preserve"> ADDIN EN.CITE </w:instrText>
      </w:r>
      <w:r w:rsidR="00EC3A02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PEVuZE5vdGU+PENpdGU+PEF1dGhvcj5LZXVuZW48L0F1dGhvcj48WWVhcj4yMDE1PC9ZZWFyPjxS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</w:fldData>
        </w:fldChar>
      </w:r>
      <w:r w:rsidR="00EC3A02">
        <w:rPr>
          <w:rFonts w:ascii="Times New Roman" w:hAnsi="Times New Roman" w:cs="Times New Roman"/>
          <w:lang w:val="en-US"/>
        </w:rPr>
        <w:instrText xml:space="preserve"> ADDIN EN.CITE.DATA </w:instrText>
      </w:r>
      <w:r w:rsidR="00EC3A02">
        <w:rPr>
          <w:rFonts w:ascii="Times New Roman" w:hAnsi="Times New Roman" w:cs="Times New Roman"/>
          <w:lang w:val="en-US"/>
        </w:rPr>
      </w:r>
      <w:r w:rsidR="00EC3A02">
        <w:rPr>
          <w:rFonts w:ascii="Times New Roman" w:hAnsi="Times New Roman" w:cs="Times New Roman"/>
          <w:lang w:val="en-US"/>
        </w:rPr>
        <w:fldChar w:fldCharType="end"/>
      </w:r>
      <w:r w:rsidR="00305669" w:rsidRPr="00EE6C11">
        <w:rPr>
          <w:rFonts w:ascii="Times New Roman" w:hAnsi="Times New Roman" w:cs="Times New Roman"/>
          <w:lang w:val="en-US"/>
        </w:rPr>
      </w:r>
      <w:r w:rsidR="00305669" w:rsidRPr="00EE6C11">
        <w:rPr>
          <w:rFonts w:ascii="Times New Roman" w:hAnsi="Times New Roman" w:cs="Times New Roman"/>
          <w:lang w:val="en-US"/>
        </w:rPr>
        <w:fldChar w:fldCharType="separate"/>
      </w:r>
      <w:r w:rsidR="00437763" w:rsidRPr="00437763">
        <w:rPr>
          <w:rFonts w:ascii="Times New Roman" w:hAnsi="Times New Roman" w:cs="Times New Roman"/>
          <w:noProof/>
          <w:vertAlign w:val="superscript"/>
          <w:lang w:val="en-US"/>
        </w:rPr>
        <w:t>3,4</w:t>
      </w:r>
      <w:r w:rsidR="00305669" w:rsidRPr="00EE6C11">
        <w:rPr>
          <w:rFonts w:ascii="Times New Roman" w:hAnsi="Times New Roman" w:cs="Times New Roman"/>
          <w:lang w:val="en-US"/>
        </w:rPr>
        <w:fldChar w:fldCharType="end"/>
      </w:r>
      <w:r w:rsidR="00FE5F3D" w:rsidRPr="00EE6C11">
        <w:rPr>
          <w:rFonts w:ascii="Times New Roman" w:hAnsi="Times New Roman" w:cs="Times New Roman"/>
          <w:lang w:val="en-US"/>
        </w:rPr>
        <w:t xml:space="preserve"> </w:t>
      </w:r>
      <w:r w:rsidR="003F5980" w:rsidRPr="00EE6C11">
        <w:rPr>
          <w:rFonts w:ascii="Times New Roman" w:hAnsi="Times New Roman" w:cs="Times New Roman"/>
          <w:lang w:val="en-US"/>
        </w:rPr>
        <w:t xml:space="preserve">Here, </w:t>
      </w:r>
      <w:r w:rsidR="0033302A" w:rsidRPr="00EE6C11">
        <w:rPr>
          <w:rFonts w:ascii="Times New Roman" w:hAnsi="Times New Roman" w:cs="Times New Roman"/>
          <w:lang w:val="en-US"/>
        </w:rPr>
        <w:t>o</w:t>
      </w:r>
      <w:r w:rsidR="00C24AB1" w:rsidRPr="00EE6C11">
        <w:rPr>
          <w:rFonts w:ascii="Times New Roman" w:hAnsi="Times New Roman" w:cs="Times New Roman"/>
          <w:lang w:val="en-US"/>
        </w:rPr>
        <w:t>mega (</w:t>
      </w:r>
      <w:r w:rsidR="00E666CB" w:rsidRPr="00EE6C11">
        <w:rPr>
          <w:rFonts w:ascii="Symbol" w:hAnsi="Symbol" w:cs="Times New Roman"/>
          <w:lang w:val="en-US"/>
        </w:rPr>
        <w:t></w:t>
      </w:r>
      <w:r w:rsidR="00C24AB1" w:rsidRPr="00EE6C11">
        <w:rPr>
          <w:rFonts w:ascii="Times New Roman" w:hAnsi="Times New Roman" w:cs="Times New Roman"/>
          <w:lang w:val="en-US"/>
        </w:rPr>
        <w:t></w:t>
      </w:r>
      <w:r w:rsidR="00E666CB" w:rsidRPr="00EE6C11">
        <w:rPr>
          <w:rFonts w:ascii="Times New Roman" w:hAnsi="Times New Roman" w:cs="Times New Roman"/>
          <w:lang w:val="en-US"/>
        </w:rPr>
        <w:t>-3 long-chain polyu</w:t>
      </w:r>
      <w:r w:rsidR="007D506B" w:rsidRPr="00EE6C11">
        <w:rPr>
          <w:rFonts w:ascii="Times New Roman" w:hAnsi="Times New Roman" w:cs="Times New Roman"/>
          <w:lang w:val="en-US"/>
        </w:rPr>
        <w:t>nsaturated fatty acid</w:t>
      </w:r>
      <w:r w:rsidR="00071EE8" w:rsidRPr="00EE6C11">
        <w:rPr>
          <w:rFonts w:ascii="Times New Roman" w:hAnsi="Times New Roman" w:cs="Times New Roman"/>
          <w:lang w:val="en-US"/>
        </w:rPr>
        <w:t>s</w:t>
      </w:r>
      <w:r w:rsidR="007D506B" w:rsidRPr="00EE6C11">
        <w:rPr>
          <w:rFonts w:ascii="Times New Roman" w:hAnsi="Times New Roman" w:cs="Times New Roman"/>
          <w:lang w:val="en-US"/>
        </w:rPr>
        <w:t xml:space="preserve"> (LC-PUFA)</w:t>
      </w:r>
      <w:r w:rsidR="00E666CB" w:rsidRPr="00EE6C11">
        <w:rPr>
          <w:rFonts w:ascii="Times New Roman" w:hAnsi="Times New Roman" w:cs="Times New Roman"/>
          <w:lang w:val="en-US"/>
        </w:rPr>
        <w:t xml:space="preserve"> </w:t>
      </w:r>
      <w:r w:rsidR="00D12998" w:rsidRPr="00EE6C11">
        <w:rPr>
          <w:rFonts w:ascii="Times New Roman" w:hAnsi="Times New Roman" w:cs="Times New Roman"/>
          <w:lang w:val="en-US"/>
        </w:rPr>
        <w:t>are</w:t>
      </w:r>
      <w:r w:rsidR="001D6522" w:rsidRPr="00EE6C11">
        <w:rPr>
          <w:rFonts w:ascii="Times New Roman" w:hAnsi="Times New Roman" w:cs="Times New Roman"/>
          <w:lang w:val="en-US"/>
        </w:rPr>
        <w:t xml:space="preserve"> </w:t>
      </w:r>
      <w:r w:rsidR="00840F2D">
        <w:rPr>
          <w:rFonts w:ascii="Times New Roman" w:hAnsi="Times New Roman" w:cs="Times New Roman"/>
          <w:lang w:val="en-US"/>
        </w:rPr>
        <w:t>important</w:t>
      </w:r>
      <w:r w:rsidR="00840F2D" w:rsidRPr="00EE6C11">
        <w:rPr>
          <w:rFonts w:ascii="Times New Roman" w:hAnsi="Times New Roman" w:cs="Times New Roman"/>
          <w:lang w:val="en-US"/>
        </w:rPr>
        <w:t xml:space="preserve"> </w:t>
      </w:r>
      <w:r w:rsidR="00C97BB6" w:rsidRPr="00EE6C11">
        <w:rPr>
          <w:rFonts w:ascii="Times New Roman" w:hAnsi="Times New Roman" w:cs="Times New Roman"/>
          <w:lang w:val="en-US"/>
        </w:rPr>
        <w:t>for</w:t>
      </w:r>
      <w:r w:rsidR="00F6056D">
        <w:rPr>
          <w:rFonts w:ascii="Times New Roman" w:hAnsi="Times New Roman" w:cs="Times New Roman"/>
          <w:lang w:val="en-US"/>
        </w:rPr>
        <w:t xml:space="preserve"> </w:t>
      </w:r>
      <w:r w:rsidR="00D12998" w:rsidRPr="00EE6C11">
        <w:rPr>
          <w:rFonts w:ascii="Times New Roman" w:hAnsi="Times New Roman" w:cs="Times New Roman"/>
          <w:lang w:val="en-US"/>
        </w:rPr>
        <w:t>normal</w:t>
      </w:r>
      <w:r w:rsidR="001D6522" w:rsidRPr="00EE6C11">
        <w:rPr>
          <w:rFonts w:ascii="Times New Roman" w:hAnsi="Times New Roman" w:cs="Times New Roman"/>
          <w:lang w:val="en-US"/>
        </w:rPr>
        <w:t xml:space="preserve"> brain development.</w:t>
      </w:r>
      <w:r w:rsidR="00F97F5D" w:rsidRPr="00EE6C11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PEVuZE5vdGU+PENpdGU+PEF1dGhvcj5DbGFuZGluaW48L0F1dGhvcj48WWVhcj4xOTgwPC9ZZWFy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</w:fldData>
        </w:fldChar>
      </w:r>
      <w:r w:rsidR="000707BB">
        <w:rPr>
          <w:rFonts w:ascii="Times New Roman" w:hAnsi="Times New Roman" w:cs="Times New Roman"/>
          <w:lang w:val="en-US"/>
        </w:rPr>
        <w:instrText xml:space="preserve"> ADDIN EN.CITE </w:instrText>
      </w:r>
      <w:r w:rsidR="000707BB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PEVuZE5vdGU+PENpdGU+PEF1dGhvcj5DbGFuZGluaW48L0F1dGhvcj48WWVhcj4xOTgwPC9ZZWFy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</w:fldData>
        </w:fldChar>
      </w:r>
      <w:r w:rsidR="000707BB">
        <w:rPr>
          <w:rFonts w:ascii="Times New Roman" w:hAnsi="Times New Roman" w:cs="Times New Roman"/>
          <w:lang w:val="en-US"/>
        </w:rPr>
        <w:instrText xml:space="preserve"> ADDIN EN.CITE.DATA </w:instrText>
      </w:r>
      <w:r w:rsidR="000707BB">
        <w:rPr>
          <w:rFonts w:ascii="Times New Roman" w:hAnsi="Times New Roman" w:cs="Times New Roman"/>
          <w:lang w:val="en-US"/>
        </w:rPr>
      </w:r>
      <w:r w:rsidR="000707BB">
        <w:rPr>
          <w:rFonts w:ascii="Times New Roman" w:hAnsi="Times New Roman" w:cs="Times New Roman"/>
          <w:lang w:val="en-US"/>
        </w:rPr>
        <w:fldChar w:fldCharType="end"/>
      </w:r>
      <w:r w:rsidR="00F97F5D" w:rsidRPr="00EE6C11">
        <w:rPr>
          <w:rFonts w:ascii="Times New Roman" w:hAnsi="Times New Roman" w:cs="Times New Roman"/>
          <w:lang w:val="en-US"/>
        </w:rPr>
      </w:r>
      <w:r w:rsidR="00F97F5D" w:rsidRPr="00EE6C11">
        <w:rPr>
          <w:rFonts w:ascii="Times New Roman" w:hAnsi="Times New Roman" w:cs="Times New Roman"/>
          <w:lang w:val="en-US"/>
        </w:rPr>
        <w:fldChar w:fldCharType="separate"/>
      </w:r>
      <w:r w:rsidR="00437763" w:rsidRPr="00437763">
        <w:rPr>
          <w:rFonts w:ascii="Times New Roman" w:hAnsi="Times New Roman" w:cs="Times New Roman"/>
          <w:noProof/>
          <w:vertAlign w:val="superscript"/>
          <w:lang w:val="en-US"/>
        </w:rPr>
        <w:t>5-7</w:t>
      </w:r>
      <w:r w:rsidR="00F97F5D" w:rsidRPr="00EE6C11">
        <w:rPr>
          <w:rFonts w:ascii="Times New Roman" w:hAnsi="Times New Roman" w:cs="Times New Roman"/>
          <w:lang w:val="en-US"/>
        </w:rPr>
        <w:fldChar w:fldCharType="end"/>
      </w:r>
      <w:r w:rsidR="00B347A6" w:rsidRPr="00EE6C11">
        <w:rPr>
          <w:rFonts w:ascii="Times New Roman" w:hAnsi="Times New Roman" w:cs="Times New Roman"/>
          <w:lang w:val="en-US"/>
        </w:rPr>
        <w:t xml:space="preserve"> T</w:t>
      </w:r>
      <w:r w:rsidR="001E59FD" w:rsidRPr="00EE6C11">
        <w:rPr>
          <w:rFonts w:ascii="Times New Roman" w:hAnsi="Times New Roman" w:cs="Times New Roman"/>
          <w:lang w:val="en-US"/>
        </w:rPr>
        <w:t>he (</w:t>
      </w:r>
      <w:r w:rsidR="001E59FD" w:rsidRPr="00EE6C11">
        <w:rPr>
          <w:rFonts w:ascii="Symbol" w:hAnsi="Symbol" w:cs="Times New Roman"/>
          <w:lang w:val="en-US"/>
        </w:rPr>
        <w:t></w:t>
      </w:r>
      <w:r w:rsidR="001E59FD" w:rsidRPr="00EE6C11">
        <w:rPr>
          <w:rFonts w:ascii="Times New Roman" w:hAnsi="Times New Roman" w:cs="Times New Roman"/>
          <w:lang w:val="en-US"/>
        </w:rPr>
        <w:t>-3 LC-PUFA docosahexaenoic acid (</w:t>
      </w:r>
      <w:r w:rsidR="00404AC1" w:rsidRPr="00EE6C11">
        <w:rPr>
          <w:rFonts w:ascii="Times New Roman" w:hAnsi="Times New Roman" w:cs="Times New Roman"/>
          <w:lang w:val="en-US"/>
        </w:rPr>
        <w:t>DHA</w:t>
      </w:r>
      <w:r w:rsidR="001E59FD" w:rsidRPr="00EE6C11">
        <w:rPr>
          <w:rFonts w:ascii="Times New Roman" w:hAnsi="Times New Roman" w:cs="Times New Roman"/>
          <w:lang w:val="en-US"/>
        </w:rPr>
        <w:t>)</w:t>
      </w:r>
      <w:r w:rsidR="007D506B" w:rsidRPr="00EE6C11">
        <w:rPr>
          <w:rFonts w:ascii="Times New Roman" w:hAnsi="Times New Roman" w:cs="Times New Roman"/>
          <w:lang w:val="en-US"/>
        </w:rPr>
        <w:t xml:space="preserve"> </w:t>
      </w:r>
      <w:r w:rsidR="003F5980" w:rsidRPr="00EE6C11">
        <w:rPr>
          <w:rFonts w:ascii="Times New Roman" w:hAnsi="Times New Roman" w:cs="Times New Roman"/>
          <w:lang w:val="en-US"/>
        </w:rPr>
        <w:t xml:space="preserve">comprises </w:t>
      </w:r>
      <w:r w:rsidR="00DA6B03" w:rsidRPr="00F4771D">
        <w:rPr>
          <w:rFonts w:ascii="Times New Roman" w:hAnsi="Times New Roman" w:cs="Times New Roman"/>
          <w:lang w:val="en-US"/>
        </w:rPr>
        <w:t>40%</w:t>
      </w:r>
      <w:r w:rsidR="00DA6B03" w:rsidRPr="00EE6C11">
        <w:rPr>
          <w:rFonts w:ascii="Times New Roman" w:hAnsi="Times New Roman" w:cs="Times New Roman"/>
          <w:lang w:val="en-US"/>
        </w:rPr>
        <w:t xml:space="preserve"> of total brain fatty </w:t>
      </w:r>
      <w:r w:rsidR="00FF6CB3" w:rsidRPr="00EE6C11">
        <w:rPr>
          <w:rFonts w:ascii="Times New Roman" w:hAnsi="Times New Roman" w:cs="Times New Roman"/>
          <w:lang w:val="en-US"/>
        </w:rPr>
        <w:t>acids</w:t>
      </w:r>
      <w:r w:rsidR="00B347A6" w:rsidRPr="00EE6C11">
        <w:rPr>
          <w:rFonts w:ascii="Times New Roman" w:hAnsi="Times New Roman" w:cs="Times New Roman"/>
          <w:lang w:val="en-US"/>
        </w:rPr>
        <w:t xml:space="preserve"> and </w:t>
      </w:r>
      <w:r w:rsidR="003F5980" w:rsidRPr="00EE6C11">
        <w:rPr>
          <w:rFonts w:ascii="Times New Roman" w:hAnsi="Times New Roman" w:cs="Times New Roman"/>
          <w:lang w:val="en-US"/>
        </w:rPr>
        <w:t>is</w:t>
      </w:r>
      <w:r w:rsidR="00DA6B03" w:rsidRPr="00EE6C11">
        <w:rPr>
          <w:rFonts w:ascii="Times New Roman" w:hAnsi="Times New Roman" w:cs="Times New Roman"/>
          <w:lang w:val="en-US"/>
        </w:rPr>
        <w:t xml:space="preserve"> </w:t>
      </w:r>
      <w:r w:rsidR="003F5980" w:rsidRPr="00EE6C11">
        <w:rPr>
          <w:rFonts w:ascii="Times New Roman" w:hAnsi="Times New Roman" w:cs="Times New Roman"/>
          <w:lang w:val="en-US"/>
        </w:rPr>
        <w:t>considered</w:t>
      </w:r>
      <w:r w:rsidRPr="00EE6C11">
        <w:rPr>
          <w:rFonts w:ascii="Times New Roman" w:hAnsi="Times New Roman" w:cs="Times New Roman"/>
          <w:lang w:val="en-US"/>
        </w:rPr>
        <w:t xml:space="preserve"> </w:t>
      </w:r>
      <w:r w:rsidR="003F5980" w:rsidRPr="00EE6C11">
        <w:rPr>
          <w:rFonts w:ascii="Times New Roman" w:hAnsi="Times New Roman" w:cs="Times New Roman"/>
          <w:lang w:val="en-US"/>
        </w:rPr>
        <w:t xml:space="preserve">a </w:t>
      </w:r>
      <w:r w:rsidR="00665B08" w:rsidRPr="00EE6C11">
        <w:rPr>
          <w:rFonts w:ascii="Times New Roman" w:hAnsi="Times New Roman" w:cs="Times New Roman"/>
          <w:lang w:val="en-US"/>
        </w:rPr>
        <w:t xml:space="preserve">main </w:t>
      </w:r>
      <w:r w:rsidR="003F5980" w:rsidRPr="00EE6C11">
        <w:rPr>
          <w:rFonts w:ascii="Times New Roman" w:hAnsi="Times New Roman" w:cs="Times New Roman"/>
          <w:lang w:val="en-US"/>
        </w:rPr>
        <w:t>structural and functional component</w:t>
      </w:r>
      <w:r w:rsidR="00C752DD" w:rsidRPr="00EE6C11">
        <w:rPr>
          <w:rFonts w:ascii="Times New Roman" w:hAnsi="Times New Roman" w:cs="Times New Roman"/>
          <w:lang w:val="en-US"/>
        </w:rPr>
        <w:t>.</w:t>
      </w:r>
      <w:r w:rsidR="00631B94" w:rsidRPr="00EE6C11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PEVuZE5vdGU+PENpdGU+PEF1dGhvcj5DbGFuZGluaW48L0F1dGhvcj48WWVhcj4xOTgwPC9ZZWFy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</w:fldData>
        </w:fldChar>
      </w:r>
      <w:r w:rsidR="000707BB">
        <w:rPr>
          <w:rFonts w:ascii="Times New Roman" w:hAnsi="Times New Roman" w:cs="Times New Roman"/>
          <w:lang w:val="en-US"/>
        </w:rPr>
        <w:instrText xml:space="preserve"> ADDIN EN.CITE </w:instrText>
      </w:r>
      <w:r w:rsidR="000707BB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PEVuZE5vdGU+PENpdGU+PEF1dGhvcj5DbGFuZGluaW48L0F1dGhvcj48WWVhcj4xOTgwPC9ZZWFy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</w:fldData>
        </w:fldChar>
      </w:r>
      <w:r w:rsidR="000707BB">
        <w:rPr>
          <w:rFonts w:ascii="Times New Roman" w:hAnsi="Times New Roman" w:cs="Times New Roman"/>
          <w:lang w:val="en-US"/>
        </w:rPr>
        <w:instrText xml:space="preserve"> ADDIN EN.CITE.DATA </w:instrText>
      </w:r>
      <w:r w:rsidR="000707BB">
        <w:rPr>
          <w:rFonts w:ascii="Times New Roman" w:hAnsi="Times New Roman" w:cs="Times New Roman"/>
          <w:lang w:val="en-US"/>
        </w:rPr>
      </w:r>
      <w:r w:rsidR="000707BB">
        <w:rPr>
          <w:rFonts w:ascii="Times New Roman" w:hAnsi="Times New Roman" w:cs="Times New Roman"/>
          <w:lang w:val="en-US"/>
        </w:rPr>
        <w:fldChar w:fldCharType="end"/>
      </w:r>
      <w:r w:rsidR="00631B94" w:rsidRPr="00EE6C11">
        <w:rPr>
          <w:rFonts w:ascii="Times New Roman" w:hAnsi="Times New Roman" w:cs="Times New Roman"/>
          <w:lang w:val="en-US"/>
        </w:rPr>
      </w:r>
      <w:r w:rsidR="00631B94" w:rsidRPr="00EE6C11">
        <w:rPr>
          <w:rFonts w:ascii="Times New Roman" w:hAnsi="Times New Roman" w:cs="Times New Roman"/>
          <w:lang w:val="en-US"/>
        </w:rPr>
        <w:fldChar w:fldCharType="separate"/>
      </w:r>
      <w:r w:rsidR="00437763" w:rsidRPr="00437763">
        <w:rPr>
          <w:rFonts w:ascii="Times New Roman" w:hAnsi="Times New Roman" w:cs="Times New Roman"/>
          <w:noProof/>
          <w:vertAlign w:val="superscript"/>
          <w:lang w:val="en-US"/>
        </w:rPr>
        <w:t>5,6</w:t>
      </w:r>
      <w:r w:rsidR="00631B94" w:rsidRPr="00EE6C11">
        <w:rPr>
          <w:rFonts w:ascii="Times New Roman" w:hAnsi="Times New Roman" w:cs="Times New Roman"/>
          <w:lang w:val="en-US"/>
        </w:rPr>
        <w:fldChar w:fldCharType="end"/>
      </w:r>
      <w:r w:rsidR="00D836E6">
        <w:rPr>
          <w:rFonts w:ascii="Times New Roman" w:hAnsi="Times New Roman" w:cs="Times New Roman"/>
          <w:lang w:val="en-US"/>
        </w:rPr>
        <w:t xml:space="preserve"> </w:t>
      </w:r>
      <w:r w:rsidR="006E45A6" w:rsidRPr="00EE6C11">
        <w:rPr>
          <w:rFonts w:ascii="Times New Roman" w:hAnsi="Times New Roman" w:cs="Times New Roman"/>
          <w:i/>
          <w:lang w:val="en-US"/>
        </w:rPr>
        <w:t>In utero</w:t>
      </w:r>
      <w:r w:rsidR="006E45A6" w:rsidRPr="00EE6C11">
        <w:rPr>
          <w:rFonts w:ascii="Times New Roman" w:hAnsi="Times New Roman" w:cs="Times New Roman"/>
          <w:lang w:val="en-US"/>
        </w:rPr>
        <w:t xml:space="preserve">, high amounts </w:t>
      </w:r>
      <w:r w:rsidR="00D12998" w:rsidRPr="00EE6C11">
        <w:rPr>
          <w:rFonts w:ascii="Times New Roman" w:hAnsi="Times New Roman" w:cs="Times New Roman"/>
          <w:lang w:val="en-US"/>
        </w:rPr>
        <w:t xml:space="preserve">of DHA </w:t>
      </w:r>
      <w:r w:rsidR="00C24AB1" w:rsidRPr="00EE6C11">
        <w:rPr>
          <w:rFonts w:ascii="Times New Roman" w:hAnsi="Times New Roman" w:cs="Times New Roman"/>
          <w:lang w:val="en-US"/>
        </w:rPr>
        <w:t xml:space="preserve">are transferred </w:t>
      </w:r>
      <w:r w:rsidR="00F55F0F" w:rsidRPr="00EE6C11">
        <w:rPr>
          <w:rFonts w:ascii="Times New Roman" w:hAnsi="Times New Roman" w:cs="Times New Roman"/>
          <w:lang w:val="en-US"/>
        </w:rPr>
        <w:t>to the fetus</w:t>
      </w:r>
      <w:r w:rsidR="000662FD" w:rsidRPr="00EE6C11">
        <w:rPr>
          <w:rFonts w:ascii="Times New Roman" w:hAnsi="Times New Roman" w:cs="Times New Roman"/>
          <w:lang w:val="en-US"/>
        </w:rPr>
        <w:t xml:space="preserve"> </w:t>
      </w:r>
      <w:r w:rsidR="007D506B" w:rsidRPr="00EE6C11">
        <w:rPr>
          <w:rFonts w:ascii="Times New Roman" w:hAnsi="Times New Roman" w:cs="Times New Roman"/>
          <w:lang w:val="en-US"/>
        </w:rPr>
        <w:t xml:space="preserve">in the last trimester </w:t>
      </w:r>
      <w:r w:rsidR="000662FD" w:rsidRPr="00EE6C11">
        <w:rPr>
          <w:rFonts w:ascii="Times New Roman" w:hAnsi="Times New Roman" w:cs="Times New Roman"/>
          <w:lang w:val="en-US"/>
        </w:rPr>
        <w:t xml:space="preserve">to </w:t>
      </w:r>
      <w:r w:rsidR="00B56E8F" w:rsidRPr="00EE6C11">
        <w:rPr>
          <w:rFonts w:ascii="Times New Roman" w:hAnsi="Times New Roman" w:cs="Times New Roman"/>
          <w:lang w:val="en-US"/>
        </w:rPr>
        <w:t>meet the demand</w:t>
      </w:r>
      <w:r w:rsidR="00F55F0F" w:rsidRPr="00EE6C11">
        <w:rPr>
          <w:rFonts w:ascii="Times New Roman" w:hAnsi="Times New Roman" w:cs="Times New Roman"/>
          <w:lang w:val="en-US"/>
        </w:rPr>
        <w:t>s</w:t>
      </w:r>
      <w:r w:rsidR="00B56E8F" w:rsidRPr="00EE6C11">
        <w:rPr>
          <w:rFonts w:ascii="Times New Roman" w:hAnsi="Times New Roman" w:cs="Times New Roman"/>
          <w:lang w:val="en-US"/>
        </w:rPr>
        <w:t xml:space="preserve"> of </w:t>
      </w:r>
      <w:r w:rsidR="00AE1730">
        <w:rPr>
          <w:rFonts w:ascii="Times New Roman" w:hAnsi="Times New Roman" w:cs="Times New Roman"/>
          <w:lang w:val="en-US"/>
        </w:rPr>
        <w:t>rapid</w:t>
      </w:r>
      <w:r w:rsidR="00F55F0F" w:rsidRPr="00EE6C11">
        <w:rPr>
          <w:rFonts w:ascii="Times New Roman" w:hAnsi="Times New Roman" w:cs="Times New Roman"/>
          <w:lang w:val="en-US"/>
        </w:rPr>
        <w:t xml:space="preserve"> </w:t>
      </w:r>
      <w:r w:rsidR="00AA3FC4">
        <w:rPr>
          <w:rFonts w:ascii="Times New Roman" w:hAnsi="Times New Roman" w:cs="Times New Roman"/>
          <w:lang w:val="en-US"/>
        </w:rPr>
        <w:t xml:space="preserve">brain </w:t>
      </w:r>
      <w:r w:rsidR="00F55F0F" w:rsidRPr="00EE6C11">
        <w:rPr>
          <w:rFonts w:ascii="Times New Roman" w:hAnsi="Times New Roman" w:cs="Times New Roman"/>
          <w:lang w:val="en-US"/>
        </w:rPr>
        <w:t>grow</w:t>
      </w:r>
      <w:r w:rsidR="00AE1730">
        <w:rPr>
          <w:rFonts w:ascii="Times New Roman" w:hAnsi="Times New Roman" w:cs="Times New Roman"/>
          <w:lang w:val="en-US"/>
        </w:rPr>
        <w:t>th</w:t>
      </w:r>
      <w:r w:rsidR="00C7346F" w:rsidRPr="00EE6C11">
        <w:rPr>
          <w:rFonts w:ascii="Times New Roman" w:hAnsi="Times New Roman" w:cs="Times New Roman"/>
          <w:lang w:val="en-US"/>
        </w:rPr>
        <w:t>.</w:t>
      </w:r>
      <w:r w:rsidR="0023566C" w:rsidRPr="00EE6C11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PEVuZE5vdGU+PENpdGU+PEF1dGhvcj5LdWlwZXJzPC9BdXRob3I+PFllYXI+MjAxMjwvWWVhcj48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==
</w:fldData>
        </w:fldChar>
      </w:r>
      <w:r w:rsidR="00C96303">
        <w:rPr>
          <w:rFonts w:ascii="Times New Roman" w:hAnsi="Times New Roman" w:cs="Times New Roman"/>
          <w:lang w:val="en-US"/>
        </w:rPr>
        <w:instrText xml:space="preserve"> ADDIN EN.CITE </w:instrText>
      </w:r>
      <w:r w:rsidR="00C96303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PEVuZE5vdGU+PENpdGU+PEF1dGhvcj5LdWlwZXJzPC9BdXRob3I+PFllYXI+MjAxMjwvWWVhcj48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==
</w:fldData>
        </w:fldChar>
      </w:r>
      <w:r w:rsidR="00C96303">
        <w:rPr>
          <w:rFonts w:ascii="Times New Roman" w:hAnsi="Times New Roman" w:cs="Times New Roman"/>
          <w:lang w:val="en-US"/>
        </w:rPr>
        <w:instrText xml:space="preserve"> ADDIN EN.CITE.DATA </w:instrText>
      </w:r>
      <w:r w:rsidR="00C96303">
        <w:rPr>
          <w:rFonts w:ascii="Times New Roman" w:hAnsi="Times New Roman" w:cs="Times New Roman"/>
          <w:lang w:val="en-US"/>
        </w:rPr>
      </w:r>
      <w:r w:rsidR="00C96303">
        <w:rPr>
          <w:rFonts w:ascii="Times New Roman" w:hAnsi="Times New Roman" w:cs="Times New Roman"/>
          <w:lang w:val="en-US"/>
        </w:rPr>
        <w:fldChar w:fldCharType="end"/>
      </w:r>
      <w:r w:rsidR="0023566C" w:rsidRPr="00EE6C11">
        <w:rPr>
          <w:rFonts w:ascii="Times New Roman" w:hAnsi="Times New Roman" w:cs="Times New Roman"/>
          <w:lang w:val="en-US"/>
        </w:rPr>
      </w:r>
      <w:r w:rsidR="0023566C" w:rsidRPr="00EE6C11">
        <w:rPr>
          <w:rFonts w:ascii="Times New Roman" w:hAnsi="Times New Roman" w:cs="Times New Roman"/>
          <w:lang w:val="en-US"/>
        </w:rPr>
        <w:fldChar w:fldCharType="separate"/>
      </w:r>
      <w:r w:rsidR="00437763" w:rsidRPr="00437763">
        <w:rPr>
          <w:rFonts w:ascii="Times New Roman" w:hAnsi="Times New Roman" w:cs="Times New Roman"/>
          <w:noProof/>
          <w:vertAlign w:val="superscript"/>
          <w:lang w:val="en-US"/>
        </w:rPr>
        <w:t>8,9</w:t>
      </w:r>
      <w:r w:rsidR="0023566C" w:rsidRPr="00EE6C11">
        <w:rPr>
          <w:rFonts w:ascii="Times New Roman" w:hAnsi="Times New Roman" w:cs="Times New Roman"/>
          <w:lang w:val="en-US"/>
        </w:rPr>
        <w:fldChar w:fldCharType="end"/>
      </w:r>
      <w:r w:rsidR="0023566C" w:rsidRPr="00EE6C11">
        <w:rPr>
          <w:rFonts w:ascii="Times New Roman" w:hAnsi="Times New Roman" w:cs="Times New Roman"/>
          <w:lang w:val="en-US"/>
        </w:rPr>
        <w:t xml:space="preserve"> </w:t>
      </w:r>
      <w:r w:rsidR="008368E7">
        <w:rPr>
          <w:rFonts w:ascii="Times New Roman" w:hAnsi="Times New Roman" w:cs="Times New Roman"/>
          <w:lang w:val="en-US"/>
        </w:rPr>
        <w:t>In preterm infants</w:t>
      </w:r>
      <w:r w:rsidR="004C7403" w:rsidRPr="00EE6C11">
        <w:rPr>
          <w:rFonts w:ascii="Times New Roman" w:hAnsi="Times New Roman" w:cs="Times New Roman"/>
          <w:lang w:val="en-US"/>
        </w:rPr>
        <w:t xml:space="preserve">, </w:t>
      </w:r>
      <w:r w:rsidR="006C3972" w:rsidRPr="00EE6C11">
        <w:rPr>
          <w:rFonts w:ascii="Times New Roman" w:hAnsi="Times New Roman" w:cs="Times New Roman"/>
          <w:lang w:val="en-US"/>
        </w:rPr>
        <w:t xml:space="preserve">DHA supply from </w:t>
      </w:r>
      <w:r w:rsidR="00D42B36">
        <w:rPr>
          <w:rFonts w:ascii="Times New Roman" w:hAnsi="Times New Roman" w:cs="Times New Roman"/>
          <w:lang w:val="en-US"/>
        </w:rPr>
        <w:t>enteral nutrition</w:t>
      </w:r>
      <w:r w:rsidR="00C47B61" w:rsidRPr="00EE6C11">
        <w:rPr>
          <w:rFonts w:ascii="Times New Roman" w:hAnsi="Times New Roman" w:cs="Times New Roman"/>
          <w:lang w:val="en-US"/>
        </w:rPr>
        <w:t xml:space="preserve"> </w:t>
      </w:r>
      <w:r w:rsidR="003A5B0B" w:rsidRPr="00EE6C11">
        <w:rPr>
          <w:rFonts w:ascii="Times New Roman" w:hAnsi="Times New Roman" w:cs="Times New Roman"/>
          <w:lang w:val="en-US"/>
        </w:rPr>
        <w:t xml:space="preserve">falls </w:t>
      </w:r>
      <w:r w:rsidR="00C5405B" w:rsidRPr="00EE6C11">
        <w:rPr>
          <w:rFonts w:ascii="Times New Roman" w:hAnsi="Times New Roman" w:cs="Times New Roman"/>
          <w:lang w:val="en-US"/>
        </w:rPr>
        <w:t xml:space="preserve">short of </w:t>
      </w:r>
      <w:r w:rsidR="003B2B35" w:rsidRPr="00EE6C11">
        <w:rPr>
          <w:rFonts w:ascii="Times New Roman" w:hAnsi="Times New Roman" w:cs="Times New Roman"/>
          <w:lang w:val="en-US"/>
        </w:rPr>
        <w:t>fetal</w:t>
      </w:r>
      <w:r w:rsidR="00B56E8F" w:rsidRPr="00EE6C11">
        <w:rPr>
          <w:rFonts w:ascii="Times New Roman" w:hAnsi="Times New Roman" w:cs="Times New Roman"/>
          <w:lang w:val="en-US"/>
        </w:rPr>
        <w:t xml:space="preserve"> </w:t>
      </w:r>
      <w:r w:rsidR="00D12998" w:rsidRPr="00EE6C11">
        <w:rPr>
          <w:rFonts w:ascii="Times New Roman" w:hAnsi="Times New Roman" w:cs="Times New Roman"/>
          <w:lang w:val="en-US"/>
        </w:rPr>
        <w:t>demands</w:t>
      </w:r>
      <w:r w:rsidR="00DC411C">
        <w:rPr>
          <w:rFonts w:ascii="Times New Roman" w:hAnsi="Times New Roman" w:cs="Times New Roman"/>
          <w:lang w:val="en-US"/>
        </w:rPr>
        <w:t>,</w:t>
      </w:r>
      <w:r w:rsidR="00D13BDC" w:rsidRPr="00EE6C11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PEVuZE5vdGU+PENpdGU+PEF1dGhvcj5LdWlwZXJzPC9BdXRob3I+PFllYXI+MjAxMjwvWWVhcj48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</w:fldData>
        </w:fldChar>
      </w:r>
      <w:r w:rsidR="008529AB">
        <w:rPr>
          <w:rFonts w:ascii="Times New Roman" w:hAnsi="Times New Roman" w:cs="Times New Roman"/>
          <w:lang w:val="en-US"/>
        </w:rPr>
        <w:instrText xml:space="preserve"> ADDIN EN.CITE </w:instrText>
      </w:r>
      <w:r w:rsidR="008529AB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PEVuZE5vdGU+PENpdGU+PEF1dGhvcj5LdWlwZXJzPC9BdXRob3I+PFllYXI+MjAxMjwvWWVhcj48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</w:fldData>
        </w:fldChar>
      </w:r>
      <w:r w:rsidR="008529AB">
        <w:rPr>
          <w:rFonts w:ascii="Times New Roman" w:hAnsi="Times New Roman" w:cs="Times New Roman"/>
          <w:lang w:val="en-US"/>
        </w:rPr>
        <w:instrText xml:space="preserve"> ADDIN EN.CITE.DATA </w:instrText>
      </w:r>
      <w:r w:rsidR="008529AB">
        <w:rPr>
          <w:rFonts w:ascii="Times New Roman" w:hAnsi="Times New Roman" w:cs="Times New Roman"/>
          <w:lang w:val="en-US"/>
        </w:rPr>
      </w:r>
      <w:r w:rsidR="008529AB">
        <w:rPr>
          <w:rFonts w:ascii="Times New Roman" w:hAnsi="Times New Roman" w:cs="Times New Roman"/>
          <w:lang w:val="en-US"/>
        </w:rPr>
        <w:fldChar w:fldCharType="end"/>
      </w:r>
      <w:r w:rsidR="00D13BDC" w:rsidRPr="00EE6C11">
        <w:rPr>
          <w:rFonts w:ascii="Times New Roman" w:hAnsi="Times New Roman" w:cs="Times New Roman"/>
          <w:lang w:val="en-US"/>
        </w:rPr>
      </w:r>
      <w:r w:rsidR="00D13BDC" w:rsidRPr="00EE6C11">
        <w:rPr>
          <w:rFonts w:ascii="Times New Roman" w:hAnsi="Times New Roman" w:cs="Times New Roman"/>
          <w:lang w:val="en-US"/>
        </w:rPr>
        <w:fldChar w:fldCharType="separate"/>
      </w:r>
      <w:r w:rsidR="00437763" w:rsidRPr="00437763">
        <w:rPr>
          <w:rFonts w:ascii="Times New Roman" w:hAnsi="Times New Roman" w:cs="Times New Roman"/>
          <w:noProof/>
          <w:vertAlign w:val="superscript"/>
          <w:lang w:val="en-US"/>
        </w:rPr>
        <w:t>8</w:t>
      </w:r>
      <w:r w:rsidR="00D13BDC" w:rsidRPr="00EE6C11">
        <w:rPr>
          <w:rFonts w:ascii="Times New Roman" w:hAnsi="Times New Roman" w:cs="Times New Roman"/>
          <w:lang w:val="en-US"/>
        </w:rPr>
        <w:fldChar w:fldCharType="end"/>
      </w:r>
      <w:r w:rsidR="00E725A3">
        <w:rPr>
          <w:rFonts w:ascii="Times New Roman" w:hAnsi="Times New Roman" w:cs="Times New Roman"/>
          <w:lang w:val="en-US"/>
        </w:rPr>
        <w:t xml:space="preserve"> and</w:t>
      </w:r>
      <w:r w:rsidR="00D42B36">
        <w:rPr>
          <w:rFonts w:ascii="Times New Roman" w:hAnsi="Times New Roman" w:cs="Times New Roman"/>
          <w:lang w:val="en-US"/>
        </w:rPr>
        <w:t xml:space="preserve"> </w:t>
      </w:r>
      <w:r w:rsidR="00E725A3">
        <w:rPr>
          <w:rFonts w:ascii="Times New Roman" w:hAnsi="Times New Roman" w:cs="Times New Roman"/>
          <w:lang w:val="en-US"/>
        </w:rPr>
        <w:t>t</w:t>
      </w:r>
      <w:r w:rsidR="00AE1730">
        <w:rPr>
          <w:rFonts w:ascii="Times New Roman" w:hAnsi="Times New Roman" w:cs="Times New Roman"/>
          <w:lang w:val="en-US"/>
        </w:rPr>
        <w:t>he</w:t>
      </w:r>
      <w:r w:rsidR="008368E7">
        <w:rPr>
          <w:rFonts w:ascii="Times New Roman" w:hAnsi="Times New Roman" w:cs="Times New Roman"/>
          <w:lang w:val="en-US"/>
        </w:rPr>
        <w:t>ir</w:t>
      </w:r>
      <w:r w:rsidR="00AE1730">
        <w:rPr>
          <w:rFonts w:ascii="Times New Roman" w:hAnsi="Times New Roman" w:cs="Times New Roman"/>
          <w:lang w:val="en-US"/>
        </w:rPr>
        <w:t xml:space="preserve"> capacity to synthetize </w:t>
      </w:r>
      <w:r w:rsidR="00E725A3">
        <w:rPr>
          <w:rFonts w:ascii="Times New Roman" w:hAnsi="Times New Roman" w:cs="Times New Roman"/>
          <w:lang w:val="en-US"/>
        </w:rPr>
        <w:t>DHA</w:t>
      </w:r>
      <w:r w:rsidR="00AE1730">
        <w:rPr>
          <w:rFonts w:ascii="Times New Roman" w:hAnsi="Times New Roman" w:cs="Times New Roman"/>
          <w:lang w:val="en-US"/>
        </w:rPr>
        <w:t xml:space="preserve"> </w:t>
      </w:r>
      <w:r w:rsidR="00D42B36">
        <w:rPr>
          <w:rFonts w:ascii="Times New Roman" w:hAnsi="Times New Roman" w:cs="Times New Roman"/>
          <w:lang w:val="en-US"/>
        </w:rPr>
        <w:t xml:space="preserve">from </w:t>
      </w:r>
      <w:r w:rsidR="00E725A3" w:rsidRPr="00EE6C11">
        <w:rPr>
          <w:rFonts w:ascii="Times New Roman" w:hAnsi="Times New Roman" w:cs="Times New Roman"/>
          <w:lang w:val="en-US"/>
        </w:rPr>
        <w:t>(</w:t>
      </w:r>
      <w:r w:rsidR="00E725A3" w:rsidRPr="00EE6C11">
        <w:rPr>
          <w:rFonts w:ascii="Symbol" w:hAnsi="Symbol" w:cs="Times New Roman"/>
          <w:lang w:val="en-US"/>
        </w:rPr>
        <w:t></w:t>
      </w:r>
      <w:r w:rsidR="00E725A3" w:rsidRPr="00EE6C11">
        <w:rPr>
          <w:rFonts w:ascii="Times New Roman" w:hAnsi="Times New Roman" w:cs="Times New Roman"/>
          <w:lang w:val="en-US"/>
        </w:rPr>
        <w:t xml:space="preserve">-3 </w:t>
      </w:r>
      <w:r w:rsidR="00E725A3">
        <w:rPr>
          <w:rFonts w:ascii="Times New Roman" w:hAnsi="Times New Roman" w:cs="Times New Roman"/>
          <w:lang w:val="en-US"/>
        </w:rPr>
        <w:t>precursor fatty acids</w:t>
      </w:r>
      <w:r w:rsidR="00D42B36">
        <w:rPr>
          <w:rFonts w:ascii="Times New Roman" w:hAnsi="Times New Roman" w:cs="Times New Roman"/>
          <w:lang w:val="en-US"/>
        </w:rPr>
        <w:t xml:space="preserve"> </w:t>
      </w:r>
      <w:r w:rsidR="00AE1730">
        <w:rPr>
          <w:rFonts w:ascii="Times New Roman" w:hAnsi="Times New Roman" w:cs="Times New Roman"/>
          <w:lang w:val="en-US"/>
        </w:rPr>
        <w:t xml:space="preserve">is </w:t>
      </w:r>
      <w:r w:rsidR="00E725A3">
        <w:rPr>
          <w:rFonts w:ascii="Times New Roman" w:hAnsi="Times New Roman" w:cs="Times New Roman"/>
          <w:lang w:val="en-US"/>
        </w:rPr>
        <w:t>low</w:t>
      </w:r>
      <w:r w:rsidR="008C4F6B">
        <w:rPr>
          <w:rFonts w:ascii="Times New Roman" w:hAnsi="Times New Roman" w:cs="Times New Roman"/>
          <w:lang w:val="en-US"/>
        </w:rPr>
        <w:t>.</w:t>
      </w:r>
      <w:r w:rsidR="00F4771D">
        <w:rPr>
          <w:rFonts w:ascii="Times New Roman" w:hAnsi="Times New Roman" w:cs="Times New Roman"/>
          <w:lang w:val="en-US"/>
        </w:rPr>
        <w:fldChar w:fldCharType="begin"/>
      </w:r>
      <w:r w:rsidR="008529AB">
        <w:rPr>
          <w:rFonts w:ascii="Times New Roman" w:hAnsi="Times New Roman" w:cs="Times New Roman"/>
          <w:lang w:val="en-US"/>
        </w:rPr>
        <w:instrText xml:space="preserve"> ADDIN EN.CITE &lt;EndNote&gt;&lt;Cite&gt;&lt;Author&gt;Lapillonne&lt;/Author&gt;&lt;Year&gt;2009&lt;/Year&gt;&lt;RecNum&gt;43&lt;/RecNum&gt;&lt;DisplayText&gt;&lt;style face="superscript"&gt;10&lt;/style&gt;&lt;/DisplayText&gt;&lt;record&gt;&lt;rec-number&gt;43&lt;/rec-number&gt;&lt;foreign-keys&gt;&lt;key app="EN" db-id="5vze5pz0xwdt25edpzaxa0at0tt0apf20z0t" timestamp="0"&gt;43&lt;/key&gt;&lt;/foreign-keys&gt;&lt;ref-type name="Journal Article"&gt;17&lt;/ref-type&gt;&lt;contributors&gt;&lt;authors&gt;&lt;author&gt;Lapillonne, A.&lt;/author&gt;&lt;author&gt;Jensen, C. L.&lt;/author&gt;&lt;/authors&gt;&lt;/contributors&gt;&lt;auth-address&gt;APHP, Paris Descartes University, Paris, France. alexandre.lapillonne@svp.aphp.fr&lt;/auth-address&gt;&lt;titles&gt;&lt;title&gt;Reevaluation of the DHA requirement for the premature infant&lt;/title&gt;&lt;secondary-title&gt;Prostaglandins Leukot Essent Fatty Acids&lt;/secondary-title&gt;&lt;/titles&gt;&lt;periodical&gt;&lt;full-title&gt;Prostaglandins Leukot Essent Fatty Acids&lt;/full-title&gt;&lt;/periodical&gt;&lt;pages&gt;143-50&lt;/pages&gt;&lt;volume&gt;81&lt;/volume&gt;&lt;number&gt;2-3&lt;/number&gt;&lt;keywords&gt;&lt;keyword&gt;Animals&lt;/keyword&gt;&lt;keyword&gt;Docosahexaenoic Acids/*administration &amp;amp; dosage/blood/metabolism&lt;/keyword&gt;&lt;keyword&gt;Female&lt;/keyword&gt;&lt;keyword&gt;Fetus/metabolism&lt;/keyword&gt;&lt;keyword&gt;Humans&lt;/keyword&gt;&lt;keyword&gt;Infant&lt;/keyword&gt;&lt;keyword&gt;Infant Formula/chemistry&lt;/keyword&gt;&lt;keyword&gt;*Infant Nutritional Physiological Phenomena&lt;/keyword&gt;&lt;keyword&gt;Infant, Newborn&lt;/keyword&gt;&lt;keyword&gt;Infant, Premature/*growth &amp;amp; development/physiology&lt;/keyword&gt;&lt;keyword&gt;Infant, Very Low Birth Weight/growth &amp;amp; development&lt;/keyword&gt;&lt;keyword&gt;Milk, Human/chemistry&lt;/keyword&gt;&lt;keyword&gt;Nervous System/drug effects/growth &amp;amp; development&lt;/keyword&gt;&lt;keyword&gt;Nutrition Policy&lt;/keyword&gt;&lt;keyword&gt;*Nutritional Requirements&lt;/keyword&gt;&lt;keyword&gt;Retina/metabolism&lt;/keyword&gt;&lt;/keywords&gt;&lt;dates&gt;&lt;year&gt;2009&lt;/year&gt;&lt;pub-dates&gt;&lt;date&gt;Aug-Sep&lt;/date&gt;&lt;/pub-dates&gt;&lt;/dates&gt;&lt;isbn&gt;1532-2823 (Electronic)&amp;#xD;0952-3278 (Linking)&lt;/isbn&gt;&lt;accession-num&gt;19577914&lt;/accession-num&gt;&lt;urls&gt;&lt;related-urls&gt;&lt;url&gt;https://www.ncbi.nlm.nih.gov/pubmed/19577914&lt;/url&gt;&lt;/related-urls&gt;&lt;/urls&gt;&lt;electronic-resource-num&gt;10.1016/j.plefa.2009.05.014&lt;/electronic-resource-num&gt;&lt;/record&gt;&lt;/Cite&gt;&lt;/EndNote&gt;</w:instrText>
      </w:r>
      <w:r w:rsidR="00F4771D">
        <w:rPr>
          <w:rFonts w:ascii="Times New Roman" w:hAnsi="Times New Roman" w:cs="Times New Roman"/>
          <w:lang w:val="en-US"/>
        </w:rPr>
        <w:fldChar w:fldCharType="separate"/>
      </w:r>
      <w:r w:rsidR="00437763" w:rsidRPr="00437763">
        <w:rPr>
          <w:rFonts w:ascii="Times New Roman" w:hAnsi="Times New Roman" w:cs="Times New Roman"/>
          <w:noProof/>
          <w:vertAlign w:val="superscript"/>
          <w:lang w:val="en-US"/>
        </w:rPr>
        <w:t>10</w:t>
      </w:r>
      <w:r w:rsidR="00F4771D">
        <w:rPr>
          <w:rFonts w:ascii="Times New Roman" w:hAnsi="Times New Roman" w:cs="Times New Roman"/>
          <w:lang w:val="en-US"/>
        </w:rPr>
        <w:fldChar w:fldCharType="end"/>
      </w:r>
      <w:r w:rsidR="00AE1730">
        <w:rPr>
          <w:rFonts w:ascii="Times New Roman" w:hAnsi="Times New Roman" w:cs="Times New Roman"/>
          <w:lang w:val="en-US"/>
        </w:rPr>
        <w:t xml:space="preserve"> </w:t>
      </w:r>
      <w:r w:rsidR="00232E47">
        <w:rPr>
          <w:rFonts w:ascii="Times New Roman" w:hAnsi="Times New Roman" w:cs="Times New Roman"/>
          <w:lang w:val="en-US"/>
        </w:rPr>
        <w:t>ELBW infants</w:t>
      </w:r>
      <w:r w:rsidR="00224E24" w:rsidRPr="00EE6C11">
        <w:rPr>
          <w:rFonts w:ascii="Times New Roman" w:hAnsi="Times New Roman" w:cs="Times New Roman"/>
          <w:lang w:val="en-US"/>
        </w:rPr>
        <w:t xml:space="preserve"> </w:t>
      </w:r>
      <w:r w:rsidR="004C7403" w:rsidRPr="00EE6C11">
        <w:rPr>
          <w:rFonts w:ascii="Times New Roman" w:hAnsi="Times New Roman" w:cs="Times New Roman"/>
          <w:lang w:val="en-US"/>
        </w:rPr>
        <w:t xml:space="preserve">are </w:t>
      </w:r>
      <w:r w:rsidR="00E725A3">
        <w:rPr>
          <w:rFonts w:ascii="Times New Roman" w:hAnsi="Times New Roman" w:cs="Times New Roman"/>
          <w:lang w:val="en-US"/>
        </w:rPr>
        <w:t xml:space="preserve">therefore </w:t>
      </w:r>
      <w:r w:rsidR="004C7403" w:rsidRPr="00EE6C11">
        <w:rPr>
          <w:rFonts w:ascii="Times New Roman" w:hAnsi="Times New Roman" w:cs="Times New Roman"/>
          <w:lang w:val="en-US"/>
        </w:rPr>
        <w:t xml:space="preserve">at </w:t>
      </w:r>
      <w:r w:rsidR="006C3972" w:rsidRPr="00EE6C11">
        <w:rPr>
          <w:rFonts w:ascii="Times New Roman" w:hAnsi="Times New Roman" w:cs="Times New Roman"/>
          <w:lang w:val="en-US"/>
        </w:rPr>
        <w:t>particular</w:t>
      </w:r>
      <w:r w:rsidR="004C7403" w:rsidRPr="00EE6C11">
        <w:rPr>
          <w:rFonts w:ascii="Times New Roman" w:hAnsi="Times New Roman" w:cs="Times New Roman"/>
          <w:lang w:val="en-US"/>
        </w:rPr>
        <w:t xml:space="preserve"> risk due </w:t>
      </w:r>
      <w:r w:rsidR="00D12998" w:rsidRPr="00EE6C11">
        <w:rPr>
          <w:rFonts w:ascii="Times New Roman" w:hAnsi="Times New Roman" w:cs="Times New Roman"/>
          <w:lang w:val="en-US"/>
        </w:rPr>
        <w:t xml:space="preserve">to </w:t>
      </w:r>
      <w:r w:rsidR="00DC3BC0">
        <w:rPr>
          <w:rFonts w:ascii="Times New Roman" w:hAnsi="Times New Roman" w:cs="Times New Roman"/>
          <w:lang w:val="en-US"/>
        </w:rPr>
        <w:t>initially</w:t>
      </w:r>
      <w:r w:rsidR="006C3972" w:rsidRPr="00EE6C11">
        <w:rPr>
          <w:rFonts w:ascii="Times New Roman" w:hAnsi="Times New Roman" w:cs="Times New Roman"/>
          <w:lang w:val="en-US"/>
        </w:rPr>
        <w:t xml:space="preserve"> </w:t>
      </w:r>
      <w:r w:rsidR="00CF79FB" w:rsidRPr="00EE6C11">
        <w:rPr>
          <w:rFonts w:ascii="Times New Roman" w:hAnsi="Times New Roman" w:cs="Times New Roman"/>
          <w:lang w:val="en-US"/>
        </w:rPr>
        <w:t xml:space="preserve">low </w:t>
      </w:r>
      <w:r w:rsidR="00D42B36">
        <w:rPr>
          <w:rFonts w:ascii="Times New Roman" w:hAnsi="Times New Roman" w:cs="Times New Roman"/>
          <w:lang w:val="en-US"/>
        </w:rPr>
        <w:t>enteral</w:t>
      </w:r>
      <w:r w:rsidR="00E07498" w:rsidRPr="00EE6C11">
        <w:rPr>
          <w:rFonts w:ascii="Times New Roman" w:hAnsi="Times New Roman" w:cs="Times New Roman"/>
          <w:lang w:val="en-US"/>
        </w:rPr>
        <w:t xml:space="preserve"> </w:t>
      </w:r>
      <w:r w:rsidR="00CF79FB" w:rsidRPr="00EE6C11">
        <w:rPr>
          <w:rFonts w:ascii="Times New Roman" w:hAnsi="Times New Roman" w:cs="Times New Roman"/>
          <w:lang w:val="en-US"/>
        </w:rPr>
        <w:t>intake</w:t>
      </w:r>
      <w:r w:rsidR="00CF79FB" w:rsidRPr="00EE6C11">
        <w:rPr>
          <w:rFonts w:ascii="Times New Roman" w:hAnsi="Times New Roman" w:cs="Times New Roman"/>
          <w:lang w:val="en-US"/>
        </w:rPr>
        <w:fldChar w:fldCharType="begin"/>
      </w:r>
      <w:r w:rsidR="008529AB">
        <w:rPr>
          <w:rFonts w:ascii="Times New Roman" w:hAnsi="Times New Roman" w:cs="Times New Roman"/>
          <w:lang w:val="en-US"/>
        </w:rPr>
        <w:instrText xml:space="preserve"> ADDIN EN.CITE &lt;EndNote&gt;&lt;Cite&gt;&lt;Author&gt;Lapillonne&lt;/Author&gt;&lt;Year&gt;2009&lt;/Year&gt;&lt;RecNum&gt;43&lt;/RecNum&gt;&lt;DisplayText&gt;&lt;style face="superscript"&gt;10&lt;/style&gt;&lt;/DisplayText&gt;&lt;record&gt;&lt;rec-number&gt;43&lt;/rec-number&gt;&lt;foreign-keys&gt;&lt;key app="EN" db-id="5vze5pz0xwdt25edpzaxa0at0tt0apf20z0t" timestamp="0"&gt;43&lt;/key&gt;&lt;/foreign-keys&gt;&lt;ref-type name="Journal Article"&gt;17&lt;/ref-type&gt;&lt;contributors&gt;&lt;authors&gt;&lt;author&gt;Lapillonne, A.&lt;/author&gt;&lt;author&gt;Jensen, C. L.&lt;/author&gt;&lt;/authors&gt;&lt;/contributors&gt;&lt;auth-address&gt;APHP, Paris Descartes University, Paris, France. alexandre.lapillonne@svp.aphp.fr&lt;/auth-address&gt;&lt;titles&gt;&lt;title&gt;Reevaluation of the DHA requirement for the premature infant&lt;/title&gt;&lt;secondary-title&gt;Prostaglandins Leukot Essent Fatty Acids&lt;/secondary-title&gt;&lt;/titles&gt;&lt;periodical&gt;&lt;full-title&gt;Prostaglandins Leukot Essent Fatty Acids&lt;/full-title&gt;&lt;/periodical&gt;&lt;pages&gt;143-50&lt;/pages&gt;&lt;volume&gt;81&lt;/volume&gt;&lt;number&gt;2-3&lt;/number&gt;&lt;keywords&gt;&lt;keyword&gt;Animals&lt;/keyword&gt;&lt;keyword&gt;Docosahexaenoic Acids/*administration &amp;amp; dosage/blood/metabolism&lt;/keyword&gt;&lt;keyword&gt;Female&lt;/keyword&gt;&lt;keyword&gt;Fetus/metabolism&lt;/keyword&gt;&lt;keyword&gt;Humans&lt;/keyword&gt;&lt;keyword&gt;Infant&lt;/keyword&gt;&lt;keyword&gt;Infant Formula/chemistry&lt;/keyword&gt;&lt;keyword&gt;*Infant Nutritional Physiological Phenomena&lt;/keyword&gt;&lt;keyword&gt;Infant, Newborn&lt;/keyword&gt;&lt;keyword&gt;Infant, Premature/*growth &amp;amp; development/physiology&lt;/keyword&gt;&lt;keyword&gt;Infant, Very Low Birth Weight/growth &amp;amp; development&lt;/keyword&gt;&lt;keyword&gt;Milk, Human/chemistry&lt;/keyword&gt;&lt;keyword&gt;Nervous System/drug effects/growth &amp;amp; development&lt;/keyword&gt;&lt;keyword&gt;Nutrition Policy&lt;/keyword&gt;&lt;keyword&gt;*Nutritional Requirements&lt;/keyword&gt;&lt;keyword&gt;Retina/metabolism&lt;/keyword&gt;&lt;/keywords&gt;&lt;dates&gt;&lt;year&gt;2009&lt;/year&gt;&lt;pub-dates&gt;&lt;date&gt;Aug-Sep&lt;/date&gt;&lt;/pub-dates&gt;&lt;/dates&gt;&lt;isbn&gt;1532-2823 (Electronic)&amp;#xD;0952-3278 (Linking)&lt;/isbn&gt;&lt;accession-num&gt;19577914&lt;/accession-num&gt;&lt;urls&gt;&lt;related-urls&gt;&lt;url&gt;https://www.ncbi.nlm.nih.gov/pubmed/19577914&lt;/url&gt;&lt;/related-urls&gt;&lt;/urls&gt;&lt;electronic-resource-num&gt;10.1016/j.plefa.2009.05.014&lt;/electronic-resource-num&gt;&lt;/record&gt;&lt;/Cite&gt;&lt;/EndNote&gt;</w:instrText>
      </w:r>
      <w:r w:rsidR="00CF79FB" w:rsidRPr="00EE6C11">
        <w:rPr>
          <w:rFonts w:ascii="Times New Roman" w:hAnsi="Times New Roman" w:cs="Times New Roman"/>
          <w:lang w:val="en-US"/>
        </w:rPr>
        <w:fldChar w:fldCharType="separate"/>
      </w:r>
      <w:r w:rsidR="00437763" w:rsidRPr="00437763">
        <w:rPr>
          <w:rFonts w:ascii="Times New Roman" w:hAnsi="Times New Roman" w:cs="Times New Roman"/>
          <w:noProof/>
          <w:vertAlign w:val="superscript"/>
          <w:lang w:val="en-US"/>
        </w:rPr>
        <w:t>10</w:t>
      </w:r>
      <w:r w:rsidR="00CF79FB" w:rsidRPr="00EE6C11">
        <w:rPr>
          <w:rFonts w:ascii="Times New Roman" w:hAnsi="Times New Roman" w:cs="Times New Roman"/>
          <w:lang w:val="en-US"/>
        </w:rPr>
        <w:fldChar w:fldCharType="end"/>
      </w:r>
      <w:r w:rsidR="00D42B36">
        <w:rPr>
          <w:rFonts w:ascii="Times New Roman" w:hAnsi="Times New Roman" w:cs="Times New Roman"/>
          <w:lang w:val="en-US"/>
        </w:rPr>
        <w:t xml:space="preserve"> and absence of </w:t>
      </w:r>
      <w:r w:rsidR="00D42B36" w:rsidRPr="00EE6C11">
        <w:rPr>
          <w:rFonts w:ascii="Times New Roman" w:hAnsi="Times New Roman" w:cs="Times New Roman"/>
          <w:lang w:val="en-US"/>
        </w:rPr>
        <w:t>DHA</w:t>
      </w:r>
      <w:r w:rsidR="00D42B36">
        <w:rPr>
          <w:rFonts w:ascii="Times New Roman" w:hAnsi="Times New Roman" w:cs="Times New Roman"/>
          <w:lang w:val="en-US"/>
        </w:rPr>
        <w:t xml:space="preserve"> in </w:t>
      </w:r>
      <w:r w:rsidR="00E725A3">
        <w:rPr>
          <w:rFonts w:ascii="Times New Roman" w:hAnsi="Times New Roman" w:cs="Times New Roman"/>
          <w:lang w:val="en-US"/>
        </w:rPr>
        <w:t xml:space="preserve">parenteral </w:t>
      </w:r>
      <w:r w:rsidR="00D42B36">
        <w:rPr>
          <w:rFonts w:ascii="Times New Roman" w:hAnsi="Times New Roman" w:cs="Times New Roman"/>
          <w:lang w:val="en-US"/>
        </w:rPr>
        <w:t>soybean oil-based</w:t>
      </w:r>
      <w:r w:rsidR="000516C1">
        <w:rPr>
          <w:rFonts w:ascii="Times New Roman" w:hAnsi="Times New Roman" w:cs="Times New Roman"/>
          <w:lang w:val="en-US"/>
        </w:rPr>
        <w:t xml:space="preserve"> </w:t>
      </w:r>
      <w:r w:rsidR="00537713">
        <w:rPr>
          <w:rFonts w:ascii="Times New Roman" w:hAnsi="Times New Roman" w:cs="Times New Roman"/>
          <w:lang w:val="en-US"/>
        </w:rPr>
        <w:t>l</w:t>
      </w:r>
      <w:r w:rsidR="006C3972" w:rsidRPr="00EE6C11">
        <w:rPr>
          <w:rFonts w:ascii="Times New Roman" w:hAnsi="Times New Roman" w:cs="Times New Roman"/>
          <w:lang w:val="en-US"/>
        </w:rPr>
        <w:t xml:space="preserve">ipid emulsions </w:t>
      </w:r>
      <w:r w:rsidR="000C3B1D">
        <w:rPr>
          <w:rFonts w:ascii="Times New Roman" w:hAnsi="Times New Roman" w:cs="Times New Roman"/>
          <w:lang w:val="en-US"/>
        </w:rPr>
        <w:t xml:space="preserve">(LE) – which </w:t>
      </w:r>
      <w:r w:rsidR="00D42B36">
        <w:rPr>
          <w:rFonts w:ascii="Times New Roman" w:hAnsi="Times New Roman" w:cs="Times New Roman"/>
          <w:lang w:val="en-US"/>
        </w:rPr>
        <w:t xml:space="preserve">are currently the only </w:t>
      </w:r>
      <w:r w:rsidR="008368E7">
        <w:rPr>
          <w:rFonts w:ascii="Times New Roman" w:hAnsi="Times New Roman" w:cs="Times New Roman"/>
          <w:lang w:val="en-US"/>
        </w:rPr>
        <w:t xml:space="preserve">approved </w:t>
      </w:r>
      <w:r w:rsidR="00D42B36">
        <w:rPr>
          <w:rFonts w:ascii="Times New Roman" w:hAnsi="Times New Roman" w:cs="Times New Roman"/>
          <w:lang w:val="en-US"/>
        </w:rPr>
        <w:t xml:space="preserve">LE </w:t>
      </w:r>
      <w:r w:rsidR="00074CD6">
        <w:rPr>
          <w:rFonts w:ascii="Times New Roman" w:hAnsi="Times New Roman" w:cs="Times New Roman"/>
          <w:lang w:val="en-US"/>
        </w:rPr>
        <w:t xml:space="preserve">for </w:t>
      </w:r>
      <w:r w:rsidR="000516C1">
        <w:rPr>
          <w:rFonts w:ascii="Times New Roman" w:hAnsi="Times New Roman" w:cs="Times New Roman"/>
          <w:lang w:val="en-US"/>
        </w:rPr>
        <w:t xml:space="preserve">parenteral nutrition (PN) of </w:t>
      </w:r>
      <w:r w:rsidR="00DC3BC0">
        <w:rPr>
          <w:rFonts w:ascii="Times New Roman" w:hAnsi="Times New Roman" w:cs="Times New Roman"/>
          <w:lang w:val="en-US"/>
        </w:rPr>
        <w:t>preterm infants</w:t>
      </w:r>
      <w:r w:rsidR="00D42B36">
        <w:rPr>
          <w:rFonts w:ascii="Times New Roman" w:hAnsi="Times New Roman" w:cs="Times New Roman"/>
          <w:lang w:val="en-US"/>
        </w:rPr>
        <w:t xml:space="preserve"> in the US.</w:t>
      </w:r>
      <w:r w:rsidR="0023566C" w:rsidRPr="00EE6C11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PEVuZE5vdGU+PENpdGU+PEF1dGhvcj5WYW5lazwvQXV0aG9yPjxZZWFyPjIwMTI8L1llYXI+PFJl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</w:fldData>
        </w:fldChar>
      </w:r>
      <w:r w:rsidR="00723E00">
        <w:rPr>
          <w:rFonts w:ascii="Times New Roman" w:hAnsi="Times New Roman" w:cs="Times New Roman"/>
          <w:lang w:val="en-US"/>
        </w:rPr>
        <w:instrText xml:space="preserve"> ADDIN EN.CITE </w:instrText>
      </w:r>
      <w:r w:rsidR="00723E00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PEVuZE5vdGU+PENpdGU+PEF1dGhvcj5WYW5lazwvQXV0aG9yPjxZZWFyPjIwMTI8L1llYXI+PFJl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</w:fldData>
        </w:fldChar>
      </w:r>
      <w:r w:rsidR="00723E00">
        <w:rPr>
          <w:rFonts w:ascii="Times New Roman" w:hAnsi="Times New Roman" w:cs="Times New Roman"/>
          <w:lang w:val="en-US"/>
        </w:rPr>
        <w:instrText xml:space="preserve"> ADDIN EN.CITE.DATA </w:instrText>
      </w:r>
      <w:r w:rsidR="00723E00">
        <w:rPr>
          <w:rFonts w:ascii="Times New Roman" w:hAnsi="Times New Roman" w:cs="Times New Roman"/>
          <w:lang w:val="en-US"/>
        </w:rPr>
      </w:r>
      <w:r w:rsidR="00723E00">
        <w:rPr>
          <w:rFonts w:ascii="Times New Roman" w:hAnsi="Times New Roman" w:cs="Times New Roman"/>
          <w:lang w:val="en-US"/>
        </w:rPr>
        <w:fldChar w:fldCharType="end"/>
      </w:r>
      <w:r w:rsidR="0023566C" w:rsidRPr="00EE6C11">
        <w:rPr>
          <w:rFonts w:ascii="Times New Roman" w:hAnsi="Times New Roman" w:cs="Times New Roman"/>
          <w:lang w:val="en-US"/>
        </w:rPr>
      </w:r>
      <w:r w:rsidR="0023566C" w:rsidRPr="00EE6C11">
        <w:rPr>
          <w:rFonts w:ascii="Times New Roman" w:hAnsi="Times New Roman" w:cs="Times New Roman"/>
          <w:lang w:val="en-US"/>
        </w:rPr>
        <w:fldChar w:fldCharType="separate"/>
      </w:r>
      <w:r w:rsidR="00404AC1" w:rsidRPr="00EE6C11">
        <w:rPr>
          <w:rFonts w:ascii="Times New Roman" w:hAnsi="Times New Roman" w:cs="Times New Roman"/>
          <w:noProof/>
          <w:vertAlign w:val="superscript"/>
          <w:lang w:val="en-US"/>
        </w:rPr>
        <w:t>11</w:t>
      </w:r>
      <w:r w:rsidR="0023566C" w:rsidRPr="00EE6C11">
        <w:rPr>
          <w:rFonts w:ascii="Times New Roman" w:hAnsi="Times New Roman" w:cs="Times New Roman"/>
          <w:lang w:val="en-US"/>
        </w:rPr>
        <w:fldChar w:fldCharType="end"/>
      </w:r>
      <w:r w:rsidR="0023566C" w:rsidRPr="00EE6C11">
        <w:rPr>
          <w:rFonts w:ascii="Times New Roman" w:hAnsi="Times New Roman" w:cs="Times New Roman"/>
          <w:lang w:val="en-US"/>
        </w:rPr>
        <w:t xml:space="preserve"> </w:t>
      </w:r>
    </w:p>
    <w:p w14:paraId="3DC254D1" w14:textId="6FE7199B" w:rsidR="004059DB" w:rsidRPr="00EE6C11" w:rsidRDefault="00CF4444" w:rsidP="00934785">
      <w:pPr>
        <w:spacing w:line="480" w:lineRule="auto"/>
        <w:rPr>
          <w:rFonts w:ascii="Times" w:eastAsia="Times New Roman" w:hAnsi="Times" w:cs="Times New Roman"/>
          <w:sz w:val="20"/>
          <w:szCs w:val="20"/>
          <w:lang w:val="en-US"/>
        </w:rPr>
      </w:pPr>
      <w:r w:rsidRPr="00EE6C11">
        <w:rPr>
          <w:rFonts w:ascii="Times New Roman" w:hAnsi="Times New Roman" w:cs="Times New Roman"/>
          <w:lang w:val="en-US"/>
        </w:rPr>
        <w:t>A new</w:t>
      </w:r>
      <w:r w:rsidR="00710990" w:rsidRPr="00EE6C11">
        <w:rPr>
          <w:rFonts w:ascii="Times New Roman" w:hAnsi="Times New Roman" w:cs="Times New Roman"/>
          <w:color w:val="262626"/>
          <w:lang w:val="en-US"/>
        </w:rPr>
        <w:t xml:space="preserve"> </w:t>
      </w:r>
      <w:r w:rsidR="00D12998" w:rsidRPr="00EE6C11">
        <w:rPr>
          <w:rFonts w:ascii="Times New Roman" w:hAnsi="Times New Roman" w:cs="Times New Roman"/>
          <w:color w:val="262626"/>
          <w:lang w:val="en-US"/>
        </w:rPr>
        <w:t xml:space="preserve">mixed </w:t>
      </w:r>
      <w:r w:rsidR="00710990" w:rsidRPr="00EE6C11">
        <w:rPr>
          <w:rFonts w:ascii="Times New Roman" w:hAnsi="Times New Roman" w:cs="Times New Roman"/>
          <w:lang w:val="en-US"/>
        </w:rPr>
        <w:t>LE</w:t>
      </w:r>
      <w:r w:rsidR="0054626D">
        <w:rPr>
          <w:rFonts w:ascii="Times New Roman" w:hAnsi="Times New Roman" w:cs="Times New Roman"/>
          <w:lang w:val="en-US"/>
        </w:rPr>
        <w:t xml:space="preserve"> </w:t>
      </w:r>
      <w:r w:rsidR="00FA39E9" w:rsidRPr="00EE6C11">
        <w:rPr>
          <w:rFonts w:ascii="Times New Roman" w:hAnsi="Times New Roman" w:cs="Times New Roman"/>
          <w:lang w:val="en-US"/>
        </w:rPr>
        <w:t>composed of soybean oil, medium chain triglycerides, olive oil and fish oil (SMOF</w:t>
      </w:r>
      <w:r w:rsidR="00462DDC">
        <w:rPr>
          <w:rFonts w:ascii="Times New Roman" w:hAnsi="Times New Roman" w:cs="Times New Roman"/>
          <w:lang w:val="en-US"/>
        </w:rPr>
        <w:t>-LE</w:t>
      </w:r>
      <w:r w:rsidR="00FA39E9" w:rsidRPr="00EE6C11">
        <w:rPr>
          <w:rFonts w:ascii="Times New Roman" w:hAnsi="Times New Roman" w:cs="Times New Roman"/>
          <w:lang w:val="en-US"/>
        </w:rPr>
        <w:t>)</w:t>
      </w:r>
      <w:r w:rsidR="0053551F">
        <w:rPr>
          <w:rFonts w:ascii="Times New Roman" w:hAnsi="Times New Roman" w:cs="Times New Roman"/>
          <w:lang w:val="en-US"/>
        </w:rPr>
        <w:fldChar w:fldCharType="begin">
          <w:fldData xml:space="preserve">PEVuZE5vdGU+PENpdGUgRXhjbHVkZVllYXI9IjEiPjxBdXRob3I+UmVwYTwvQXV0aG9yPjxZZWFy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</w:fldData>
        </w:fldChar>
      </w:r>
      <w:r w:rsidR="0053551F">
        <w:rPr>
          <w:rFonts w:ascii="Times New Roman" w:hAnsi="Times New Roman" w:cs="Times New Roman"/>
          <w:lang w:val="en-US"/>
        </w:rPr>
        <w:instrText xml:space="preserve"> ADDIN EN.CITE </w:instrText>
      </w:r>
      <w:r w:rsidR="0053551F">
        <w:rPr>
          <w:rFonts w:ascii="Times New Roman" w:hAnsi="Times New Roman" w:cs="Times New Roman"/>
          <w:lang w:val="en-US"/>
        </w:rPr>
        <w:fldChar w:fldCharType="begin">
          <w:fldData xml:space="preserve">PEVuZE5vdGU+PENpdGUgRXhjbHVkZVllYXI9IjEiPjxBdXRob3I+UmVwYTwvQXV0aG9yPjxZZWFy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</w:fldData>
        </w:fldChar>
      </w:r>
      <w:r w:rsidR="0053551F">
        <w:rPr>
          <w:rFonts w:ascii="Times New Roman" w:hAnsi="Times New Roman" w:cs="Times New Roman"/>
          <w:lang w:val="en-US"/>
        </w:rPr>
        <w:instrText xml:space="preserve"> ADDIN EN.CITE.DATA </w:instrText>
      </w:r>
      <w:r w:rsidR="0053551F">
        <w:rPr>
          <w:rFonts w:ascii="Times New Roman" w:hAnsi="Times New Roman" w:cs="Times New Roman"/>
          <w:lang w:val="en-US"/>
        </w:rPr>
      </w:r>
      <w:r w:rsidR="0053551F">
        <w:rPr>
          <w:rFonts w:ascii="Times New Roman" w:hAnsi="Times New Roman" w:cs="Times New Roman"/>
          <w:lang w:val="en-US"/>
        </w:rPr>
        <w:fldChar w:fldCharType="end"/>
      </w:r>
      <w:r w:rsidR="0053551F">
        <w:rPr>
          <w:rFonts w:ascii="Times New Roman" w:hAnsi="Times New Roman" w:cs="Times New Roman"/>
          <w:lang w:val="en-US"/>
        </w:rPr>
      </w:r>
      <w:r w:rsidR="0053551F">
        <w:rPr>
          <w:rFonts w:ascii="Times New Roman" w:hAnsi="Times New Roman" w:cs="Times New Roman"/>
          <w:lang w:val="en-US"/>
        </w:rPr>
        <w:fldChar w:fldCharType="separate"/>
      </w:r>
      <w:r w:rsidR="0053551F" w:rsidRPr="00FC4C9E">
        <w:rPr>
          <w:rFonts w:ascii="Times New Roman" w:hAnsi="Times New Roman" w:cs="Times New Roman"/>
          <w:noProof/>
          <w:vertAlign w:val="superscript"/>
          <w:lang w:val="en-US"/>
        </w:rPr>
        <w:t>12</w:t>
      </w:r>
      <w:r w:rsidR="0053551F">
        <w:rPr>
          <w:rFonts w:ascii="Times New Roman" w:hAnsi="Times New Roman" w:cs="Times New Roman"/>
          <w:lang w:val="en-US"/>
        </w:rPr>
        <w:fldChar w:fldCharType="end"/>
      </w:r>
      <w:r w:rsidR="00FA39E9" w:rsidRPr="00EE6C11">
        <w:rPr>
          <w:rFonts w:ascii="Times New Roman" w:hAnsi="Times New Roman" w:cs="Times New Roman"/>
          <w:lang w:val="en-US"/>
        </w:rPr>
        <w:t xml:space="preserve"> provides DHA and its </w:t>
      </w:r>
      <w:r w:rsidR="005E01DA">
        <w:rPr>
          <w:rFonts w:ascii="Times New Roman" w:hAnsi="Times New Roman" w:cs="Times New Roman"/>
          <w:lang w:val="en-US"/>
        </w:rPr>
        <w:t xml:space="preserve">immediate </w:t>
      </w:r>
      <w:r w:rsidR="00FA39E9" w:rsidRPr="00EE6C11">
        <w:rPr>
          <w:rFonts w:ascii="Times New Roman" w:hAnsi="Times New Roman" w:cs="Times New Roman"/>
          <w:lang w:val="en-US"/>
        </w:rPr>
        <w:t>precursor eicosapentaenoic acid</w:t>
      </w:r>
      <w:r w:rsidR="00FA39E9">
        <w:rPr>
          <w:rFonts w:ascii="Times New Roman" w:hAnsi="Times New Roman" w:cs="Times New Roman"/>
          <w:lang w:val="en-US"/>
        </w:rPr>
        <w:t xml:space="preserve"> (EPA)</w:t>
      </w:r>
      <w:r w:rsidR="00EC57F7">
        <w:rPr>
          <w:rFonts w:ascii="Times New Roman" w:hAnsi="Times New Roman" w:cs="Times New Roman"/>
          <w:lang w:val="en-US"/>
        </w:rPr>
        <w:t>.</w:t>
      </w:r>
      <w:r w:rsidR="00510B3F" w:rsidRPr="00EE6C11">
        <w:rPr>
          <w:rFonts w:ascii="Times New Roman" w:hAnsi="Times New Roman" w:cs="Times New Roman"/>
          <w:lang w:val="en-US"/>
        </w:rPr>
        <w:fldChar w:fldCharType="begin"/>
      </w:r>
      <w:r w:rsidR="00103919">
        <w:rPr>
          <w:rFonts w:ascii="Times New Roman" w:hAnsi="Times New Roman" w:cs="Times New Roman"/>
          <w:lang w:val="en-US"/>
        </w:rPr>
        <w:instrText xml:space="preserve"> ADDIN EN.CITE &lt;EndNote&gt;&lt;Cite&gt;&lt;Author&gt;Fell&lt;/Author&gt;&lt;Year&gt;2015&lt;/Year&gt;&lt;RecNum&gt;21&lt;/RecNum&gt;&lt;DisplayText&gt;&lt;style face="superscript"&gt;13&lt;/style&gt;&lt;/DisplayText&gt;&lt;record&gt;&lt;rec-number&gt;21&lt;/rec-number&gt;&lt;foreign-keys&gt;&lt;key app="EN" db-id="5vze5pz0xwdt25edpzaxa0at0tt0apf20z0t" timestamp="0"&gt;21&lt;/key&gt;&lt;/foreign-keys&gt;&lt;ref-type name="Journal Article"&gt;17&lt;/ref-type&gt;&lt;contributors&gt;&lt;authors&gt;&lt;author&gt;Fell, G. L.&lt;/author&gt;&lt;author&gt;Nandivada, P.&lt;/author&gt;&lt;author&gt;Gura, K. M.&lt;/author&gt;&lt;author&gt;Puder, M.&lt;/author&gt;&lt;/authors&gt;&lt;/contributors&gt;&lt;auth-address&gt;Vascular Biology Program and Departments of Surgery and.&amp;#xD;Pharmacy, Boston Children&amp;apos;s Hospital, Boston, MA.&amp;#xD;Vascular Biology Program and Departments of Surgery and mark.puder@childrens.harvard.edu.&lt;/auth-address&gt;&lt;titles&gt;&lt;title&gt;Intravenous Lipid Emulsions in Parenteral Nutrition&lt;/title&gt;&lt;secondary-title&gt;Adv Nutr&lt;/secondary-title&gt;&lt;/titles&gt;&lt;pages&gt;600-10&lt;/pages&gt;&lt;volume&gt;6&lt;/volume&gt;&lt;number&gt;5&lt;/number&gt;&lt;keywords&gt;&lt;keyword&gt;Fat Emulsions, Intravenous/*administration &amp;amp; dosage/chemistry&lt;/keyword&gt;&lt;keyword&gt;Fish Oils/analysis&lt;/keyword&gt;&lt;keyword&gt;Humans&lt;/keyword&gt;&lt;keyword&gt;Liver Diseases/etiology/pathology&lt;/keyword&gt;&lt;keyword&gt;Olive Oil/analysis&lt;/keyword&gt;&lt;keyword&gt;Parenteral Nutrition Solutions/*chemistry&lt;/keyword&gt;&lt;keyword&gt;Plant Oils/analysis&lt;/keyword&gt;&lt;keyword&gt;Safflower Oil/analysis&lt;/keyword&gt;&lt;keyword&gt;Soybean Oil/analysis&lt;/keyword&gt;&lt;keyword&gt;fatty acids&lt;/keyword&gt;&lt;keyword&gt;lipid metabolism&lt;/keyword&gt;&lt;keyword&gt;parenteral nutrition&lt;/keyword&gt;&lt;keyword&gt;parenteral nutrition-associated liver disease&lt;/keyword&gt;&lt;keyword&gt;omega-3 fatty acids&lt;/keyword&gt;&lt;/keywords&gt;&lt;dates&gt;&lt;year&gt;2015&lt;/year&gt;&lt;pub-dates&gt;&lt;date&gt;Sep&lt;/date&gt;&lt;/pub-dates&gt;&lt;/dates&gt;&lt;isbn&gt;2156-5376 (Electronic)&amp;#xD;2161-8313 (Linking)&lt;/isbn&gt;&lt;accession-num&gt;26374182&lt;/accession-num&gt;&lt;urls&gt;&lt;related-urls&gt;&lt;url&gt;https://www.ncbi.nlm.nih.gov/pubmed/26374182&lt;/url&gt;&lt;/related-urls&gt;&lt;/urls&gt;&lt;custom2&gt;PMC4561835&lt;/custom2&gt;&lt;electronic-resource-num&gt;10.3945/an.115.009084&lt;/electronic-resource-num&gt;&lt;/record&gt;&lt;/Cite&gt;&lt;/EndNote&gt;</w:instrText>
      </w:r>
      <w:r w:rsidR="00510B3F" w:rsidRPr="00EE6C11">
        <w:rPr>
          <w:rFonts w:ascii="Times New Roman" w:hAnsi="Times New Roman" w:cs="Times New Roman"/>
          <w:lang w:val="en-US"/>
        </w:rPr>
        <w:fldChar w:fldCharType="separate"/>
      </w:r>
      <w:r w:rsidR="00103919" w:rsidRPr="00103919">
        <w:rPr>
          <w:rFonts w:ascii="Times New Roman" w:hAnsi="Times New Roman" w:cs="Times New Roman"/>
          <w:noProof/>
          <w:vertAlign w:val="superscript"/>
          <w:lang w:val="en-US"/>
        </w:rPr>
        <w:t>13</w:t>
      </w:r>
      <w:r w:rsidR="00510B3F" w:rsidRPr="00EE6C11">
        <w:rPr>
          <w:rFonts w:ascii="Times New Roman" w:hAnsi="Times New Roman" w:cs="Times New Roman"/>
          <w:lang w:val="en-US"/>
        </w:rPr>
        <w:fldChar w:fldCharType="end"/>
      </w:r>
      <w:r w:rsidR="00510B3F">
        <w:rPr>
          <w:rFonts w:ascii="Times New Roman" w:hAnsi="Times New Roman" w:cs="Times New Roman"/>
          <w:lang w:val="en-US"/>
        </w:rPr>
        <w:t xml:space="preserve"> </w:t>
      </w:r>
      <w:r w:rsidR="00817A20">
        <w:rPr>
          <w:rFonts w:ascii="Times New Roman" w:hAnsi="Times New Roman" w:cs="Times New Roman"/>
          <w:lang w:val="en-US"/>
        </w:rPr>
        <w:t>In a</w:t>
      </w:r>
      <w:r w:rsidR="00AB798B" w:rsidRPr="00EE6C11">
        <w:rPr>
          <w:rFonts w:ascii="Times New Roman" w:hAnsi="Times New Roman" w:cs="Times New Roman"/>
          <w:lang w:val="en-US"/>
        </w:rPr>
        <w:t xml:space="preserve"> recent </w:t>
      </w:r>
      <w:r w:rsidR="00B75D1E" w:rsidRPr="00EE6C11">
        <w:rPr>
          <w:rFonts w:ascii="Times New Roman" w:hAnsi="Times New Roman" w:cs="Times New Roman"/>
          <w:lang w:val="en-US"/>
        </w:rPr>
        <w:t xml:space="preserve">randomized </w:t>
      </w:r>
      <w:r w:rsidR="00AB798B" w:rsidRPr="00EE6C11">
        <w:rPr>
          <w:rFonts w:ascii="Times New Roman" w:hAnsi="Times New Roman" w:cs="Times New Roman"/>
          <w:lang w:val="en-US"/>
        </w:rPr>
        <w:t>clinical trial</w:t>
      </w:r>
      <w:r w:rsidR="00E534B0">
        <w:rPr>
          <w:rFonts w:ascii="Times New Roman" w:hAnsi="Times New Roman" w:cs="Times New Roman"/>
          <w:lang w:val="en-US"/>
        </w:rPr>
        <w:fldChar w:fldCharType="begin"/>
      </w:r>
      <w:r w:rsidR="00E534B0">
        <w:rPr>
          <w:rFonts w:ascii="Times New Roman" w:hAnsi="Times New Roman" w:cs="Times New Roman"/>
          <w:lang w:val="en-US"/>
        </w:rPr>
        <w:instrText xml:space="preserve"> ADDIN EN.CITE &lt;EndNote&gt;&lt;Cite&gt;&lt;Author&gt;Repa&lt;/Author&gt;&lt;Year&gt;2018&lt;/Year&gt;&lt;RecNum&gt;66&lt;/RecNum&gt;&lt;DisplayText&gt;&lt;style face="superscript"&gt;12&lt;/style&gt;&lt;/DisplayText&gt;&lt;record&gt;&lt;rec-number&gt;66&lt;/rec-number&gt;&lt;foreign-keys&gt;&lt;key app="EN" db-id="5vze5pz0xwdt25edpzaxa0at0tt0apf20z0t" timestamp="1520416146"&gt;66&lt;/key&gt;&lt;/foreign-keys&gt;&lt;ref-type name="Journal Article"&gt;17&lt;/ref-type&gt;&lt;contributors&gt;&lt;authors&gt;&lt;author&gt;Repa, A.&lt;/author&gt;&lt;author&gt;Binder, C.&lt;/author&gt;&lt;author&gt;Thanhaeuser, M.&lt;/author&gt;&lt;author&gt;Kreissl, A.&lt;/author&gt;&lt;author&gt;Pablik, E.&lt;/author&gt;&lt;author&gt;Huber-Dangl, M.&lt;/author&gt;&lt;author&gt;Berger, A.&lt;/author&gt;&lt;author&gt;Haiden, N.&lt;/author&gt;&lt;/authors&gt;&lt;/contributors&gt;&lt;auth-address&gt;Department of Pediatrics and Adolescent Medicine, Division of Neonatology, Pediatric Intensive Care and Neuropediatrics, Medical University of Vienna, Vienna, Austria. Electronic address: andreas.repa@meduniwien.ac.at.&amp;#xD;Department of Pediatrics and Adolescent Medicine, Division of Neonatology, Pediatric Intensive Care and Neuropediatrics, Medical University of Vienna, Vienna, Austria.&amp;#xD;Section for Medical Statistics, CeMSIIS, Medical University of Vienna, Vienna, Austria.&lt;/auth-address&gt;&lt;titles&gt;&lt;title&gt;A Mixed Lipid Emulsion for Prevention of Parenteral Nutrition Associated Cholestasis in Extremely Low Birth Weight Infants: A Randomized Clinical Trial&lt;/title&gt;&lt;secondary-title&gt;J Pediatr&lt;/secondary-title&gt;&lt;/titles&gt;&lt;periodical&gt;&lt;full-title&gt;J Pediatr&lt;/full-title&gt;&lt;/periodical&gt;&lt;pages&gt;87-93 e1&lt;/pages&gt;&lt;volume&gt;194&lt;/volume&gt;&lt;edition&gt;2017/12/23&lt;/edition&gt;&lt;keywords&gt;&lt;keyword&gt;bronchopulmonary dysplasia&lt;/keyword&gt;&lt;keyword&gt;retinopathy of prematurity&lt;/keyword&gt;&lt;keyword&gt;soy bean oil&lt;/keyword&gt;&lt;/keywords&gt;&lt;dates&gt;&lt;year&gt;2018&lt;/year&gt;&lt;pub-dates&gt;&lt;date&gt;Mar&lt;/date&gt;&lt;/pub-dates&gt;&lt;/dates&gt;&lt;isbn&gt;1097-6833 (Electronic)&amp;#xD;0022-3476 (Linking)&lt;/isbn&gt;&lt;accession-num&gt;29269199&lt;/accession-num&gt;&lt;urls&gt;&lt;related-urls&gt;&lt;url&gt;https://www.ncbi.nlm.nih.gov/pubmed/29269199&lt;/url&gt;&lt;/related-urls&gt;&lt;/urls&gt;&lt;custom2&gt;PMC5830079&lt;/custom2&gt;&lt;electronic-resource-num&gt;10.1016/j.jpeds.2017.11.012&lt;/electronic-resource-num&gt;&lt;/record&gt;&lt;/Cite&gt;&lt;/EndNote&gt;</w:instrText>
      </w:r>
      <w:r w:rsidR="00E534B0">
        <w:rPr>
          <w:rFonts w:ascii="Times New Roman" w:hAnsi="Times New Roman" w:cs="Times New Roman"/>
          <w:lang w:val="en-US"/>
        </w:rPr>
        <w:fldChar w:fldCharType="separate"/>
      </w:r>
      <w:r w:rsidR="00E534B0" w:rsidRPr="00E534B0">
        <w:rPr>
          <w:rFonts w:ascii="Times New Roman" w:hAnsi="Times New Roman" w:cs="Times New Roman"/>
          <w:noProof/>
          <w:vertAlign w:val="superscript"/>
          <w:lang w:val="en-US"/>
        </w:rPr>
        <w:t>12</w:t>
      </w:r>
      <w:r w:rsidR="00E534B0">
        <w:rPr>
          <w:rFonts w:ascii="Times New Roman" w:hAnsi="Times New Roman" w:cs="Times New Roman"/>
          <w:lang w:val="en-US"/>
        </w:rPr>
        <w:fldChar w:fldCharType="end"/>
      </w:r>
      <w:r w:rsidR="00F637D0">
        <w:rPr>
          <w:rFonts w:ascii="Times New Roman" w:hAnsi="Times New Roman" w:cs="Times New Roman"/>
          <w:lang w:val="en-US"/>
        </w:rPr>
        <w:t>, we</w:t>
      </w:r>
      <w:r w:rsidR="00BE233F" w:rsidRPr="00EE6C11">
        <w:rPr>
          <w:rFonts w:ascii="Times New Roman" w:hAnsi="Times New Roman" w:cs="Times New Roman"/>
          <w:lang w:val="en-US"/>
        </w:rPr>
        <w:t xml:space="preserve"> </w:t>
      </w:r>
      <w:r w:rsidR="0069424C">
        <w:rPr>
          <w:rFonts w:ascii="Times New Roman" w:hAnsi="Times New Roman" w:cs="Times New Roman"/>
          <w:lang w:val="en-US"/>
        </w:rPr>
        <w:t xml:space="preserve">assigned </w:t>
      </w:r>
      <w:r w:rsidR="00F1196B">
        <w:rPr>
          <w:rFonts w:ascii="Times New Roman" w:hAnsi="Times New Roman" w:cs="Times New Roman"/>
          <w:lang w:val="en-US"/>
        </w:rPr>
        <w:t xml:space="preserve"> </w:t>
      </w:r>
      <w:r w:rsidR="0053551F">
        <w:rPr>
          <w:rFonts w:ascii="Times New Roman" w:hAnsi="Times New Roman" w:cs="Times New Roman"/>
          <w:lang w:val="en-US"/>
        </w:rPr>
        <w:t xml:space="preserve">ELBW infants to receive either </w:t>
      </w:r>
      <w:r w:rsidR="0011550B" w:rsidRPr="00EE6C11">
        <w:rPr>
          <w:rFonts w:ascii="Times New Roman" w:hAnsi="Times New Roman" w:cs="Times New Roman"/>
          <w:lang w:val="en-US"/>
        </w:rPr>
        <w:t>SMOF</w:t>
      </w:r>
      <w:r w:rsidR="001A34F1">
        <w:rPr>
          <w:rFonts w:ascii="Times New Roman" w:hAnsi="Times New Roman" w:cs="Times New Roman"/>
          <w:lang w:val="en-US"/>
        </w:rPr>
        <w:t>-LE</w:t>
      </w:r>
      <w:r w:rsidR="00E902FD" w:rsidRPr="00EE6C11">
        <w:rPr>
          <w:rFonts w:ascii="Times New Roman" w:hAnsi="Times New Roman" w:cs="Times New Roman"/>
          <w:lang w:val="en-US"/>
        </w:rPr>
        <w:t xml:space="preserve"> </w:t>
      </w:r>
      <w:r w:rsidR="0011550B" w:rsidRPr="00EE6C11">
        <w:rPr>
          <w:rFonts w:ascii="Times New Roman" w:hAnsi="Times New Roman" w:cs="Times New Roman"/>
          <w:lang w:val="en-US"/>
        </w:rPr>
        <w:t xml:space="preserve">or </w:t>
      </w:r>
      <w:r w:rsidR="00D749A2">
        <w:rPr>
          <w:rFonts w:ascii="Times New Roman" w:hAnsi="Times New Roman" w:cs="Times New Roman"/>
          <w:lang w:val="en-US"/>
        </w:rPr>
        <w:t xml:space="preserve">a </w:t>
      </w:r>
      <w:r w:rsidR="0011550B" w:rsidRPr="00EE6C11">
        <w:rPr>
          <w:rFonts w:ascii="Times New Roman" w:hAnsi="Times New Roman" w:cs="Times New Roman"/>
          <w:lang w:val="en-US"/>
        </w:rPr>
        <w:t>soybean oil-</w:t>
      </w:r>
      <w:r w:rsidR="00D12998" w:rsidRPr="00EE6C11">
        <w:rPr>
          <w:rFonts w:ascii="Times New Roman" w:hAnsi="Times New Roman" w:cs="Times New Roman"/>
          <w:lang w:val="en-US"/>
        </w:rPr>
        <w:t xml:space="preserve">based LE </w:t>
      </w:r>
      <w:r w:rsidR="00AE722A" w:rsidRPr="00EE6C11">
        <w:rPr>
          <w:rFonts w:ascii="Times New Roman" w:hAnsi="Times New Roman" w:cs="Times New Roman"/>
          <w:lang w:val="en-US"/>
        </w:rPr>
        <w:t>for</w:t>
      </w:r>
      <w:r w:rsidR="00B75D1E" w:rsidRPr="00EE6C11">
        <w:rPr>
          <w:rFonts w:ascii="Times New Roman" w:hAnsi="Times New Roman" w:cs="Times New Roman"/>
          <w:lang w:val="en-US"/>
        </w:rPr>
        <w:t xml:space="preserve"> </w:t>
      </w:r>
      <w:r w:rsidR="0053551F">
        <w:rPr>
          <w:rFonts w:ascii="Times New Roman" w:hAnsi="Times New Roman" w:cs="Times New Roman"/>
          <w:lang w:val="en-US"/>
        </w:rPr>
        <w:t xml:space="preserve">PN to analyze </w:t>
      </w:r>
      <w:r w:rsidR="00C41ED8">
        <w:rPr>
          <w:rFonts w:ascii="Times New Roman" w:hAnsi="Times New Roman" w:cs="Times New Roman"/>
          <w:lang w:val="en-US"/>
        </w:rPr>
        <w:t>its</w:t>
      </w:r>
      <w:r w:rsidR="00E902FD" w:rsidRPr="00EE6C11">
        <w:rPr>
          <w:rFonts w:ascii="Times New Roman" w:hAnsi="Times New Roman" w:cs="Times New Roman"/>
          <w:lang w:val="en-US"/>
        </w:rPr>
        <w:t xml:space="preserve"> </w:t>
      </w:r>
      <w:r w:rsidR="00C41ED8">
        <w:rPr>
          <w:rFonts w:ascii="Times New Roman" w:hAnsi="Times New Roman" w:cs="Times New Roman"/>
          <w:lang w:val="en-US"/>
        </w:rPr>
        <w:t xml:space="preserve">preventive </w:t>
      </w:r>
      <w:r w:rsidR="00E902FD" w:rsidRPr="00EE6C11">
        <w:rPr>
          <w:rFonts w:ascii="Times New Roman" w:hAnsi="Times New Roman" w:cs="Times New Roman"/>
          <w:lang w:val="en-US"/>
        </w:rPr>
        <w:t xml:space="preserve">effect against </w:t>
      </w:r>
      <w:r w:rsidR="00B75D1E" w:rsidRPr="00EE6C11">
        <w:rPr>
          <w:rFonts w:ascii="Times New Roman" w:hAnsi="Times New Roman" w:cs="Times New Roman"/>
          <w:lang w:val="en-US"/>
        </w:rPr>
        <w:t>parenteral nutrition associated cholestasis</w:t>
      </w:r>
      <w:r w:rsidR="0053551F">
        <w:rPr>
          <w:rFonts w:ascii="Times New Roman" w:hAnsi="Times New Roman" w:cs="Times New Roman"/>
          <w:lang w:val="en-US"/>
        </w:rPr>
        <w:t xml:space="preserve"> and found no difference</w:t>
      </w:r>
      <w:r w:rsidR="000E1737">
        <w:rPr>
          <w:rFonts w:ascii="Times New Roman" w:hAnsi="Times New Roman" w:cs="Times New Roman"/>
          <w:lang w:val="en-US"/>
        </w:rPr>
        <w:t xml:space="preserve">. </w:t>
      </w:r>
      <w:r w:rsidR="00D12998" w:rsidRPr="00EE6C11">
        <w:rPr>
          <w:rFonts w:ascii="Times New Roman" w:hAnsi="Times New Roman" w:cs="Times New Roman"/>
          <w:lang w:val="en-US"/>
        </w:rPr>
        <w:t xml:space="preserve">As yet, </w:t>
      </w:r>
      <w:r w:rsidR="00E07498" w:rsidRPr="00EE6C11">
        <w:rPr>
          <w:rFonts w:ascii="Times New Roman" w:hAnsi="Times New Roman" w:cs="Times New Roman"/>
          <w:lang w:val="en-US"/>
        </w:rPr>
        <w:t xml:space="preserve">it is </w:t>
      </w:r>
      <w:r w:rsidR="0053551F">
        <w:rPr>
          <w:rFonts w:ascii="Times New Roman" w:hAnsi="Times New Roman" w:cs="Times New Roman"/>
          <w:lang w:val="en-US"/>
        </w:rPr>
        <w:t xml:space="preserve">still </w:t>
      </w:r>
      <w:r w:rsidR="00E07498" w:rsidRPr="00EE6C11">
        <w:rPr>
          <w:rFonts w:ascii="Times New Roman" w:hAnsi="Times New Roman" w:cs="Times New Roman"/>
          <w:lang w:val="en-US"/>
        </w:rPr>
        <w:t xml:space="preserve">unknown </w:t>
      </w:r>
      <w:r w:rsidR="00D12998" w:rsidRPr="00EE6C11">
        <w:rPr>
          <w:rFonts w:ascii="Times New Roman" w:hAnsi="Times New Roman" w:cs="Times New Roman"/>
          <w:lang w:val="en-US"/>
        </w:rPr>
        <w:t xml:space="preserve">whether </w:t>
      </w:r>
      <w:r w:rsidR="0053551F">
        <w:rPr>
          <w:rFonts w:ascii="Times New Roman" w:hAnsi="Times New Roman" w:cs="Times New Roman"/>
          <w:lang w:val="en-US"/>
        </w:rPr>
        <w:t>increasing</w:t>
      </w:r>
      <w:r w:rsidR="005E01DA">
        <w:rPr>
          <w:rFonts w:ascii="Times New Roman" w:hAnsi="Times New Roman" w:cs="Times New Roman"/>
          <w:lang w:val="en-US"/>
        </w:rPr>
        <w:t xml:space="preserve"> DHA supply by </w:t>
      </w:r>
      <w:r w:rsidR="00074CD6">
        <w:rPr>
          <w:rFonts w:ascii="Times New Roman" w:hAnsi="Times New Roman" w:cs="Times New Roman"/>
          <w:lang w:val="en-US"/>
        </w:rPr>
        <w:t>PN using SMOF</w:t>
      </w:r>
      <w:r w:rsidR="001A34F1">
        <w:rPr>
          <w:rFonts w:ascii="Times New Roman" w:hAnsi="Times New Roman" w:cs="Times New Roman"/>
          <w:lang w:val="en-US"/>
        </w:rPr>
        <w:t>-LE</w:t>
      </w:r>
      <w:r w:rsidR="00E07498" w:rsidRPr="00EE6C11">
        <w:rPr>
          <w:rFonts w:ascii="Times New Roman" w:hAnsi="Times New Roman" w:cs="Times New Roman"/>
          <w:lang w:val="en-US"/>
        </w:rPr>
        <w:t xml:space="preserve"> </w:t>
      </w:r>
      <w:r w:rsidR="00F637D0">
        <w:rPr>
          <w:rFonts w:ascii="Times New Roman" w:hAnsi="Times New Roman" w:cs="Times New Roman"/>
          <w:lang w:val="en-US"/>
        </w:rPr>
        <w:t>a</w:t>
      </w:r>
      <w:r w:rsidR="00D12998" w:rsidRPr="00EE6C11">
        <w:rPr>
          <w:rFonts w:ascii="Times New Roman" w:hAnsi="Times New Roman" w:cs="Times New Roman"/>
          <w:lang w:val="en-US"/>
        </w:rPr>
        <w:t>ffect</w:t>
      </w:r>
      <w:r w:rsidR="0053551F">
        <w:rPr>
          <w:rFonts w:ascii="Times New Roman" w:hAnsi="Times New Roman" w:cs="Times New Roman"/>
          <w:lang w:val="en-US"/>
        </w:rPr>
        <w:t>s</w:t>
      </w:r>
      <w:r w:rsidR="00D12998" w:rsidRPr="00EE6C11">
        <w:rPr>
          <w:rFonts w:ascii="Times New Roman" w:hAnsi="Times New Roman" w:cs="Times New Roman"/>
          <w:lang w:val="en-US"/>
        </w:rPr>
        <w:t xml:space="preserve"> brain maturation in </w:t>
      </w:r>
      <w:r w:rsidR="00E07498" w:rsidRPr="00EE6C11">
        <w:rPr>
          <w:rFonts w:ascii="Times New Roman" w:hAnsi="Times New Roman" w:cs="Times New Roman"/>
          <w:lang w:val="en-US"/>
        </w:rPr>
        <w:t>these</w:t>
      </w:r>
      <w:r w:rsidR="00D12998" w:rsidRPr="00EE6C11">
        <w:rPr>
          <w:rFonts w:ascii="Times New Roman" w:hAnsi="Times New Roman" w:cs="Times New Roman"/>
          <w:lang w:val="en-US"/>
        </w:rPr>
        <w:t xml:space="preserve"> infants</w:t>
      </w:r>
      <w:r w:rsidR="00D749A2">
        <w:rPr>
          <w:rFonts w:ascii="Times New Roman" w:hAnsi="Times New Roman" w:cs="Times New Roman"/>
          <w:lang w:val="en-US"/>
        </w:rPr>
        <w:t>.</w:t>
      </w:r>
      <w:r w:rsidR="00AA3FC4">
        <w:rPr>
          <w:rFonts w:ascii="Times New Roman" w:hAnsi="Times New Roman" w:cs="Times New Roman"/>
          <w:lang w:val="en-US"/>
        </w:rPr>
        <w:t xml:space="preserve"> </w:t>
      </w:r>
      <w:r w:rsidR="00C41ED8">
        <w:rPr>
          <w:rFonts w:ascii="Times New Roman" w:hAnsi="Times New Roman" w:cs="Times New Roman"/>
          <w:lang w:val="en-US"/>
        </w:rPr>
        <w:t>In this study, w</w:t>
      </w:r>
      <w:r w:rsidR="0053551F">
        <w:rPr>
          <w:rFonts w:ascii="Times New Roman" w:hAnsi="Times New Roman" w:cs="Times New Roman"/>
          <w:lang w:val="en-US"/>
        </w:rPr>
        <w:t xml:space="preserve">e therefore </w:t>
      </w:r>
      <w:r w:rsidR="00DC3BC0">
        <w:rPr>
          <w:rFonts w:ascii="Times New Roman" w:hAnsi="Times New Roman" w:cs="Times New Roman"/>
          <w:lang w:val="en-US"/>
        </w:rPr>
        <w:t xml:space="preserve">analyzed </w:t>
      </w:r>
      <w:r w:rsidR="00BE233F" w:rsidRPr="00EE6C11">
        <w:rPr>
          <w:rFonts w:ascii="Times New Roman" w:hAnsi="Times New Roman" w:cs="Times New Roman"/>
          <w:lang w:val="en-US"/>
        </w:rPr>
        <w:t>amplitude-integrated elect</w:t>
      </w:r>
      <w:r w:rsidR="00C41ED8">
        <w:rPr>
          <w:rFonts w:ascii="Times New Roman" w:hAnsi="Times New Roman" w:cs="Times New Roman"/>
          <w:lang w:val="en-US"/>
        </w:rPr>
        <w:t>roencephalography (aEEG)</w:t>
      </w:r>
      <w:r w:rsidR="00BE233F" w:rsidRPr="00EE6C11">
        <w:rPr>
          <w:rFonts w:ascii="Times New Roman" w:hAnsi="Times New Roman" w:cs="Times New Roman"/>
          <w:lang w:val="en-US"/>
        </w:rPr>
        <w:t xml:space="preserve"> </w:t>
      </w:r>
      <w:r w:rsidR="00C41ED8">
        <w:rPr>
          <w:rFonts w:ascii="Times New Roman" w:hAnsi="Times New Roman" w:cs="Times New Roman"/>
          <w:lang w:val="en-US"/>
        </w:rPr>
        <w:t xml:space="preserve">recordings </w:t>
      </w:r>
      <w:r w:rsidR="004C4A17">
        <w:rPr>
          <w:rFonts w:ascii="Times New Roman" w:hAnsi="Times New Roman" w:cs="Times New Roman"/>
          <w:lang w:val="en-US"/>
        </w:rPr>
        <w:t>of</w:t>
      </w:r>
      <w:r w:rsidR="00C41ED8">
        <w:rPr>
          <w:rFonts w:ascii="Times New Roman" w:hAnsi="Times New Roman" w:cs="Times New Roman"/>
          <w:lang w:val="en-US"/>
        </w:rPr>
        <w:t xml:space="preserve"> study participants</w:t>
      </w:r>
      <w:r w:rsidR="0053551F">
        <w:rPr>
          <w:rFonts w:ascii="Times New Roman" w:hAnsi="Times New Roman" w:cs="Times New Roman"/>
          <w:lang w:val="en-US"/>
        </w:rPr>
        <w:t xml:space="preserve">. Our aim was </w:t>
      </w:r>
      <w:r w:rsidR="00BE233F" w:rsidRPr="00EE6C11">
        <w:rPr>
          <w:rFonts w:ascii="Times New Roman" w:hAnsi="Times New Roman" w:cs="Times New Roman"/>
          <w:lang w:val="en-US"/>
        </w:rPr>
        <w:t xml:space="preserve">to </w:t>
      </w:r>
      <w:r w:rsidR="00AE722A" w:rsidRPr="00EE6C11">
        <w:rPr>
          <w:rFonts w:ascii="Times New Roman" w:hAnsi="Times New Roman" w:cs="Times New Roman"/>
          <w:lang w:val="en-US"/>
        </w:rPr>
        <w:t xml:space="preserve">investigate </w:t>
      </w:r>
      <w:r w:rsidR="00C41ED8">
        <w:rPr>
          <w:rFonts w:ascii="Times New Roman" w:hAnsi="Times New Roman" w:cs="Times New Roman"/>
          <w:lang w:val="en-US"/>
        </w:rPr>
        <w:t>the effect</w:t>
      </w:r>
      <w:r w:rsidR="00AE722A" w:rsidRPr="00EE6C11">
        <w:rPr>
          <w:rFonts w:ascii="Times New Roman" w:hAnsi="Times New Roman" w:cs="Times New Roman"/>
          <w:lang w:val="en-US"/>
        </w:rPr>
        <w:t xml:space="preserve"> </w:t>
      </w:r>
      <w:r w:rsidR="00DC3BC0">
        <w:rPr>
          <w:rFonts w:ascii="Times New Roman" w:hAnsi="Times New Roman" w:cs="Times New Roman"/>
          <w:lang w:val="en-US"/>
        </w:rPr>
        <w:t>of SMOF</w:t>
      </w:r>
      <w:r w:rsidR="001A34F1">
        <w:rPr>
          <w:rFonts w:ascii="Times New Roman" w:hAnsi="Times New Roman" w:cs="Times New Roman"/>
          <w:lang w:val="en-US"/>
        </w:rPr>
        <w:t>-LE</w:t>
      </w:r>
      <w:r w:rsidR="00DC3BC0">
        <w:rPr>
          <w:rFonts w:ascii="Times New Roman" w:hAnsi="Times New Roman" w:cs="Times New Roman"/>
          <w:lang w:val="en-US"/>
        </w:rPr>
        <w:t xml:space="preserve"> </w:t>
      </w:r>
      <w:r w:rsidR="00C41ED8">
        <w:rPr>
          <w:rFonts w:ascii="Times New Roman" w:hAnsi="Times New Roman" w:cs="Times New Roman"/>
          <w:lang w:val="en-US"/>
        </w:rPr>
        <w:t xml:space="preserve">compared to the soybean oil-based LE </w:t>
      </w:r>
      <w:r w:rsidR="00AE722A" w:rsidRPr="00EE6C11">
        <w:rPr>
          <w:rFonts w:ascii="Times New Roman" w:hAnsi="Times New Roman" w:cs="Times New Roman"/>
          <w:lang w:val="en-US"/>
        </w:rPr>
        <w:t xml:space="preserve">on </w:t>
      </w:r>
      <w:r w:rsidR="00C41ED8">
        <w:rPr>
          <w:rFonts w:ascii="Times New Roman" w:hAnsi="Times New Roman" w:cs="Times New Roman"/>
          <w:lang w:val="en-US"/>
        </w:rPr>
        <w:t xml:space="preserve">electrophysiological </w:t>
      </w:r>
      <w:r w:rsidR="00BE233F" w:rsidRPr="00EE6C11">
        <w:rPr>
          <w:rFonts w:ascii="Times New Roman" w:hAnsi="Times New Roman" w:cs="Times New Roman"/>
          <w:lang w:val="en-US"/>
        </w:rPr>
        <w:t>brain maturation</w:t>
      </w:r>
      <w:r w:rsidR="004C4A17">
        <w:rPr>
          <w:rFonts w:ascii="Times New Roman" w:hAnsi="Times New Roman" w:cs="Times New Roman"/>
          <w:lang w:val="en-US"/>
        </w:rPr>
        <w:t xml:space="preserve"> in ELBW infants</w:t>
      </w:r>
      <w:r w:rsidR="00F0242C" w:rsidRPr="00EE6C11">
        <w:rPr>
          <w:rFonts w:ascii="Times New Roman" w:hAnsi="Times New Roman" w:cs="Times New Roman"/>
          <w:lang w:val="en-US"/>
        </w:rPr>
        <w:t>.</w:t>
      </w:r>
    </w:p>
    <w:p w14:paraId="4E4CF225" w14:textId="77777777" w:rsidR="00214150" w:rsidRDefault="00214150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3CE3176E" w14:textId="77777777" w:rsidR="007555C5" w:rsidRDefault="007555C5" w:rsidP="00934785">
      <w:pPr>
        <w:spacing w:line="480" w:lineRule="auto"/>
        <w:rPr>
          <w:rFonts w:ascii="Times New Roman" w:hAnsi="Times New Roman" w:cs="Times New Roman"/>
          <w:b/>
          <w:lang w:val="en-US"/>
        </w:rPr>
        <w:sectPr w:rsidR="007555C5" w:rsidSect="00214150">
          <w:pgSz w:w="11900" w:h="16840"/>
          <w:pgMar w:top="1417" w:right="1417" w:bottom="1134" w:left="1417" w:header="708" w:footer="708" w:gutter="0"/>
          <w:lnNumType w:countBy="1" w:restart="continuous"/>
          <w:cols w:space="708"/>
          <w:titlePg/>
          <w:docGrid w:linePitch="360"/>
        </w:sectPr>
      </w:pPr>
    </w:p>
    <w:p w14:paraId="0BA4870B" w14:textId="4E736B2A" w:rsidR="00E2510D" w:rsidRPr="00E2510D" w:rsidRDefault="00790B68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E2510D">
        <w:rPr>
          <w:rFonts w:ascii="Times New Roman" w:hAnsi="Times New Roman" w:cs="Times New Roman"/>
          <w:b/>
          <w:lang w:val="en-US"/>
        </w:rPr>
        <w:lastRenderedPageBreak/>
        <w:t>METHODS</w:t>
      </w:r>
    </w:p>
    <w:p w14:paraId="1D85DA5F" w14:textId="77777777" w:rsidR="00EC3CF0" w:rsidRPr="00E2510D" w:rsidRDefault="00EC3CF0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  <w:r w:rsidRPr="00E2510D">
        <w:rPr>
          <w:rFonts w:ascii="Times New Roman" w:hAnsi="Times New Roman" w:cs="Times New Roman"/>
          <w:b/>
          <w:lang w:val="en-US"/>
        </w:rPr>
        <w:t>Study design</w:t>
      </w:r>
    </w:p>
    <w:p w14:paraId="34911A6B" w14:textId="51CA433B" w:rsidR="00FE2820" w:rsidRDefault="005D4F69" w:rsidP="00934785">
      <w:pPr>
        <w:spacing w:line="480" w:lineRule="auto"/>
        <w:rPr>
          <w:rFonts w:ascii="Times New Roman" w:hAnsi="Times New Roman" w:cs="Times New Roman"/>
          <w:lang w:val="en-US"/>
        </w:rPr>
      </w:pPr>
      <w:r w:rsidRPr="00EE6C11">
        <w:rPr>
          <w:rFonts w:ascii="Times New Roman" w:hAnsi="Times New Roman" w:cs="Times New Roman"/>
          <w:lang w:val="en-US"/>
        </w:rPr>
        <w:t>This</w:t>
      </w:r>
      <w:r w:rsidR="004A21EE" w:rsidRPr="00EE6C11">
        <w:rPr>
          <w:rFonts w:ascii="Times New Roman" w:hAnsi="Times New Roman" w:cs="Times New Roman"/>
          <w:lang w:val="en-US"/>
        </w:rPr>
        <w:t xml:space="preserve"> study </w:t>
      </w:r>
      <w:r w:rsidR="00395398" w:rsidRPr="00EE6C11">
        <w:rPr>
          <w:rFonts w:ascii="Times New Roman" w:hAnsi="Times New Roman" w:cs="Times New Roman"/>
          <w:lang w:val="en-US"/>
        </w:rPr>
        <w:t>is</w:t>
      </w:r>
      <w:r w:rsidR="004A21EE" w:rsidRPr="00EE6C11">
        <w:rPr>
          <w:rFonts w:ascii="Times New Roman" w:hAnsi="Times New Roman" w:cs="Times New Roman"/>
          <w:lang w:val="en-US"/>
        </w:rPr>
        <w:t xml:space="preserve"> a </w:t>
      </w:r>
      <w:r w:rsidR="004C4A17">
        <w:rPr>
          <w:rFonts w:ascii="Times New Roman" w:hAnsi="Times New Roman" w:cs="Times New Roman"/>
          <w:lang w:val="en-US"/>
        </w:rPr>
        <w:t>pre-</w:t>
      </w:r>
      <w:r w:rsidR="00B76CE1">
        <w:rPr>
          <w:rFonts w:ascii="Times New Roman" w:hAnsi="Times New Roman" w:cs="Times New Roman"/>
          <w:lang w:val="en-US"/>
        </w:rPr>
        <w:t>specified</w:t>
      </w:r>
      <w:r w:rsidR="004C4A17">
        <w:rPr>
          <w:rFonts w:ascii="Times New Roman" w:hAnsi="Times New Roman" w:cs="Times New Roman"/>
          <w:lang w:val="en-US"/>
        </w:rPr>
        <w:t xml:space="preserve"> </w:t>
      </w:r>
      <w:r w:rsidR="004A21EE" w:rsidRPr="00EE6C11">
        <w:rPr>
          <w:rFonts w:ascii="Times New Roman" w:hAnsi="Times New Roman" w:cs="Times New Roman"/>
          <w:lang w:val="en-US"/>
        </w:rPr>
        <w:t xml:space="preserve">secondary outcome analysis of </w:t>
      </w:r>
      <w:r w:rsidR="00BE233F" w:rsidRPr="00EE6C11">
        <w:rPr>
          <w:rFonts w:ascii="Times New Roman" w:hAnsi="Times New Roman" w:cs="Times New Roman"/>
          <w:lang w:val="en-US"/>
        </w:rPr>
        <w:t xml:space="preserve">a </w:t>
      </w:r>
      <w:r w:rsidR="001C5444" w:rsidRPr="00EE6C11">
        <w:rPr>
          <w:rFonts w:ascii="Times New Roman" w:hAnsi="Times New Roman" w:cs="Times New Roman"/>
          <w:lang w:val="en-US"/>
        </w:rPr>
        <w:t xml:space="preserve">double-blind </w:t>
      </w:r>
      <w:r w:rsidR="00BE233F" w:rsidRPr="00EE6C11">
        <w:rPr>
          <w:rFonts w:ascii="Times New Roman" w:hAnsi="Times New Roman" w:cs="Times New Roman"/>
          <w:lang w:val="en-US"/>
        </w:rPr>
        <w:t xml:space="preserve">randomized </w:t>
      </w:r>
      <w:r w:rsidR="001C5444" w:rsidRPr="00EE6C11">
        <w:rPr>
          <w:rFonts w:ascii="Times New Roman" w:hAnsi="Times New Roman" w:cs="Times New Roman"/>
          <w:lang w:val="en-US"/>
        </w:rPr>
        <w:t xml:space="preserve">controlled </w:t>
      </w:r>
      <w:r w:rsidR="004A21EE" w:rsidRPr="00EE6C11">
        <w:rPr>
          <w:rFonts w:ascii="Times New Roman" w:hAnsi="Times New Roman" w:cs="Times New Roman"/>
          <w:lang w:val="en-US"/>
        </w:rPr>
        <w:t>trial</w:t>
      </w:r>
      <w:r w:rsidR="005E569A">
        <w:rPr>
          <w:rFonts w:ascii="Times New Roman" w:hAnsi="Times New Roman" w:cs="Times New Roman"/>
          <w:lang w:val="en-US"/>
        </w:rPr>
        <w:fldChar w:fldCharType="begin"/>
      </w:r>
      <w:r w:rsidR="005E569A">
        <w:rPr>
          <w:rFonts w:ascii="Times New Roman" w:hAnsi="Times New Roman" w:cs="Times New Roman"/>
          <w:lang w:val="en-US"/>
        </w:rPr>
        <w:instrText xml:space="preserve"> ADDIN EN.CITE &lt;EndNote&gt;&lt;Cite&gt;&lt;Author&gt;Repa&lt;/Author&gt;&lt;Year&gt;2018&lt;/Year&gt;&lt;RecNum&gt;66&lt;/RecNum&gt;&lt;DisplayText&gt;&lt;style face="superscript"&gt;12&lt;/style&gt;&lt;/DisplayText&gt;&lt;record&gt;&lt;rec-number&gt;66&lt;/rec-number&gt;&lt;foreign-keys&gt;&lt;key app="EN" db-id="5vze5pz0xwdt25edpzaxa0at0tt0apf20z0t" timestamp="1520416146"&gt;66&lt;/key&gt;&lt;/foreign-keys&gt;&lt;ref-type name="Journal Article"&gt;17&lt;/ref-type&gt;&lt;contributors&gt;&lt;authors&gt;&lt;author&gt;Repa, A.&lt;/author&gt;&lt;author&gt;Binder, C.&lt;/author&gt;&lt;author&gt;Thanhaeuser, M.&lt;/author&gt;&lt;author&gt;Kreissl, A.&lt;/author&gt;&lt;author&gt;Pablik, E.&lt;/author&gt;&lt;author&gt;Huber-Dangl, M.&lt;/author&gt;&lt;author&gt;Berger, A.&lt;/author&gt;&lt;author&gt;Haiden, N.&lt;/author&gt;&lt;/authors&gt;&lt;/contributors&gt;&lt;auth-address&gt;Department of Pediatrics and Adolescent Medicine, Division of Neonatology, Pediatric Intensive Care and Neuropediatrics, Medical University of Vienna, Vienna, Austria. Electronic address: andreas.repa@meduniwien.ac.at.&amp;#xD;Department of Pediatrics and Adolescent Medicine, Division of Neonatology, Pediatric Intensive Care and Neuropediatrics, Medical University of Vienna, Vienna, Austria.&amp;#xD;Section for Medical Statistics, CeMSIIS, Medical University of Vienna, Vienna, Austria.&lt;/auth-address&gt;&lt;titles&gt;&lt;title&gt;A Mixed Lipid Emulsion for Prevention of Parenteral Nutrition Associated Cholestasis in Extremely Low Birth Weight Infants: A Randomized Clinical Trial&lt;/title&gt;&lt;secondary-title&gt;J Pediatr&lt;/secondary-title&gt;&lt;/titles&gt;&lt;periodical&gt;&lt;full-title&gt;J Pediatr&lt;/full-title&gt;&lt;/periodical&gt;&lt;pages&gt;87-93 e1&lt;/pages&gt;&lt;volume&gt;194&lt;/volume&gt;&lt;edition&gt;2017/12/23&lt;/edition&gt;&lt;keywords&gt;&lt;keyword&gt;bronchopulmonary dysplasia&lt;/keyword&gt;&lt;keyword&gt;retinopathy of prematurity&lt;/keyword&gt;&lt;keyword&gt;soy bean oil&lt;/keyword&gt;&lt;/keywords&gt;&lt;dates&gt;&lt;year&gt;2018&lt;/year&gt;&lt;pub-dates&gt;&lt;date&gt;Mar&lt;/date&gt;&lt;/pub-dates&gt;&lt;/dates&gt;&lt;isbn&gt;1097-6833 (Electronic)&amp;#xD;0022-3476 (Linking)&lt;/isbn&gt;&lt;accession-num&gt;29269199&lt;/accession-num&gt;&lt;urls&gt;&lt;related-urls&gt;&lt;url&gt;https://www.ncbi.nlm.nih.gov/pubmed/29269199&lt;/url&gt;&lt;/related-urls&gt;&lt;/urls&gt;&lt;custom2&gt;PMC5830079&lt;/custom2&gt;&lt;electronic-resource-num&gt;10.1016/j.jpeds.2017.11.012&lt;/electronic-resource-num&gt;&lt;/record&gt;&lt;/Cite&gt;&lt;/EndNote&gt;</w:instrText>
      </w:r>
      <w:r w:rsidR="005E569A">
        <w:rPr>
          <w:rFonts w:ascii="Times New Roman" w:hAnsi="Times New Roman" w:cs="Times New Roman"/>
          <w:lang w:val="en-US"/>
        </w:rPr>
        <w:fldChar w:fldCharType="separate"/>
      </w:r>
      <w:r w:rsidR="005E569A" w:rsidRPr="005E569A">
        <w:rPr>
          <w:rFonts w:ascii="Times New Roman" w:hAnsi="Times New Roman" w:cs="Times New Roman"/>
          <w:noProof/>
          <w:vertAlign w:val="superscript"/>
          <w:lang w:val="en-US"/>
        </w:rPr>
        <w:t>12</w:t>
      </w:r>
      <w:r w:rsidR="005E569A">
        <w:rPr>
          <w:rFonts w:ascii="Times New Roman" w:hAnsi="Times New Roman" w:cs="Times New Roman"/>
          <w:lang w:val="en-US"/>
        </w:rPr>
        <w:fldChar w:fldCharType="end"/>
      </w:r>
      <w:r w:rsidR="005E569A">
        <w:rPr>
          <w:rFonts w:ascii="Times New Roman" w:hAnsi="Times New Roman" w:cs="Times New Roman"/>
          <w:lang w:val="en-US"/>
        </w:rPr>
        <w:t xml:space="preserve"> </w:t>
      </w:r>
      <w:r w:rsidR="005E569A" w:rsidRPr="00EE6C11">
        <w:rPr>
          <w:rFonts w:ascii="Times New Roman" w:hAnsi="Times New Roman" w:cs="Times New Roman"/>
          <w:lang w:val="en-US"/>
        </w:rPr>
        <w:t>(ClinicalTrials.gov NCT01585935)</w:t>
      </w:r>
      <w:r w:rsidRPr="00EE6C11">
        <w:rPr>
          <w:rFonts w:ascii="Times New Roman" w:hAnsi="Times New Roman" w:cs="Times New Roman"/>
          <w:lang w:val="en-US"/>
        </w:rPr>
        <w:t xml:space="preserve"> conducted at the </w:t>
      </w:r>
      <w:r w:rsidR="006E3258" w:rsidRPr="00EE6C11">
        <w:rPr>
          <w:rFonts w:ascii="Times New Roman" w:hAnsi="Times New Roman" w:cs="Times New Roman"/>
          <w:lang w:val="en-US"/>
        </w:rPr>
        <w:t>University Children’s Hospital</w:t>
      </w:r>
      <w:r w:rsidRPr="00EE6C11">
        <w:rPr>
          <w:rFonts w:ascii="Times New Roman" w:hAnsi="Times New Roman" w:cs="Times New Roman"/>
          <w:lang w:val="en-US"/>
        </w:rPr>
        <w:t xml:space="preserve"> Vienna (</w:t>
      </w:r>
      <w:r w:rsidR="006E3258" w:rsidRPr="00EE6C11">
        <w:rPr>
          <w:rFonts w:ascii="Times New Roman" w:hAnsi="Times New Roman" w:cs="Times New Roman"/>
          <w:lang w:val="en-US"/>
        </w:rPr>
        <w:t>Medical University of Vienna, Austria</w:t>
      </w:r>
      <w:r w:rsidRPr="00EE6C11">
        <w:rPr>
          <w:rFonts w:ascii="Times New Roman" w:hAnsi="Times New Roman" w:cs="Times New Roman"/>
          <w:lang w:val="en-US"/>
        </w:rPr>
        <w:t xml:space="preserve">) from June 2012 to </w:t>
      </w:r>
      <w:r w:rsidR="00A86A5E" w:rsidRPr="00EE6C11">
        <w:rPr>
          <w:rFonts w:ascii="Times New Roman" w:hAnsi="Times New Roman" w:cs="Times New Roman"/>
          <w:lang w:val="en-US"/>
        </w:rPr>
        <w:t>October 2015</w:t>
      </w:r>
      <w:r w:rsidR="00750D43" w:rsidRPr="00EE6C11">
        <w:rPr>
          <w:rFonts w:ascii="Times New Roman" w:hAnsi="Times New Roman" w:cs="Times New Roman"/>
          <w:lang w:val="en-US"/>
        </w:rPr>
        <w:t xml:space="preserve">. </w:t>
      </w:r>
      <w:r w:rsidR="00742A35">
        <w:rPr>
          <w:rFonts w:ascii="Times New Roman" w:hAnsi="Times New Roman" w:cs="Times New Roman"/>
          <w:lang w:val="en-US"/>
        </w:rPr>
        <w:t>T</w:t>
      </w:r>
      <w:r w:rsidR="00106F5D">
        <w:rPr>
          <w:rFonts w:ascii="Times New Roman" w:hAnsi="Times New Roman" w:cs="Times New Roman"/>
          <w:lang w:val="en-US"/>
        </w:rPr>
        <w:t>he primary outcome</w:t>
      </w:r>
      <w:r w:rsidR="00742A35">
        <w:rPr>
          <w:rFonts w:ascii="Times New Roman" w:hAnsi="Times New Roman" w:cs="Times New Roman"/>
          <w:lang w:val="en-US"/>
        </w:rPr>
        <w:t xml:space="preserve"> or any other relevant neonatal morbidity did not differ significantly</w:t>
      </w:r>
      <w:r w:rsidR="00106F5D">
        <w:rPr>
          <w:rFonts w:ascii="Times New Roman" w:hAnsi="Times New Roman" w:cs="Times New Roman"/>
          <w:lang w:val="en-US"/>
        </w:rPr>
        <w:t>.</w:t>
      </w:r>
      <w:r w:rsidR="00106F5D">
        <w:rPr>
          <w:rFonts w:ascii="Times New Roman" w:hAnsi="Times New Roman" w:cs="Times New Roman"/>
          <w:lang w:val="en-US"/>
        </w:rPr>
        <w:fldChar w:fldCharType="begin"/>
      </w:r>
      <w:r w:rsidR="00106F5D">
        <w:rPr>
          <w:rFonts w:ascii="Times New Roman" w:hAnsi="Times New Roman" w:cs="Times New Roman"/>
          <w:lang w:val="en-US"/>
        </w:rPr>
        <w:instrText xml:space="preserve"> ADDIN EN.CITE &lt;EndNote&gt;&lt;Cite&gt;&lt;Author&gt;Repa&lt;/Author&gt;&lt;Year&gt;2018&lt;/Year&gt;&lt;RecNum&gt;66&lt;/RecNum&gt;&lt;DisplayText&gt;&lt;style face="superscript"&gt;12&lt;/style&gt;&lt;/DisplayText&gt;&lt;record&gt;&lt;rec-number&gt;66&lt;/rec-number&gt;&lt;foreign-keys&gt;&lt;key app="EN" db-id="5vze5pz0xwdt25edpzaxa0at0tt0apf20z0t" timestamp="1520416146"&gt;66&lt;/key&gt;&lt;/foreign-keys&gt;&lt;ref-type name="Journal Article"&gt;17&lt;/ref-type&gt;&lt;contributors&gt;&lt;authors&gt;&lt;author&gt;Repa, A.&lt;/author&gt;&lt;author&gt;Binder, C.&lt;/author&gt;&lt;author&gt;Thanhaeuser, M.&lt;/author&gt;&lt;author&gt;Kreissl, A.&lt;/author&gt;&lt;author&gt;Pablik, E.&lt;/author&gt;&lt;author&gt;Huber-Dangl, M.&lt;/author&gt;&lt;author&gt;Berger, A.&lt;/author&gt;&lt;author&gt;Haiden, N.&lt;/author&gt;&lt;/authors&gt;&lt;/contributors&gt;&lt;auth-address&gt;Department of Pediatrics and Adolescent Medicine, Division of Neonatology, Pediatric Intensive Care and Neuropediatrics, Medical University of Vienna, Vienna, Austria. Electronic address: andreas.repa@meduniwien.ac.at.&amp;#xD;Department of Pediatrics and Adolescent Medicine, Division of Neonatology, Pediatric Intensive Care and Neuropediatrics, Medical University of Vienna, Vienna, Austria.&amp;#xD;Section for Medical Statistics, CeMSIIS, Medical University of Vienna, Vienna, Austria.&lt;/auth-address&gt;&lt;titles&gt;&lt;title&gt;A Mixed Lipid Emulsion for Prevention of Parenteral Nutrition Associated Cholestasis in Extremely Low Birth Weight Infants: A Randomized Clinical Trial&lt;/title&gt;&lt;secondary-title&gt;J Pediatr&lt;/secondary-title&gt;&lt;/titles&gt;&lt;periodical&gt;&lt;full-title&gt;J Pediatr&lt;/full-title&gt;&lt;/periodical&gt;&lt;pages&gt;87-93 e1&lt;/pages&gt;&lt;volume&gt;194&lt;/volume&gt;&lt;edition&gt;2017/12/23&lt;/edition&gt;&lt;keywords&gt;&lt;keyword&gt;bronchopulmonary dysplasia&lt;/keyword&gt;&lt;keyword&gt;retinopathy of prematurity&lt;/keyword&gt;&lt;keyword&gt;soy bean oil&lt;/keyword&gt;&lt;/keywords&gt;&lt;dates&gt;&lt;year&gt;2018&lt;/year&gt;&lt;pub-dates&gt;&lt;date&gt;Mar&lt;/date&gt;&lt;/pub-dates&gt;&lt;/dates&gt;&lt;isbn&gt;1097-6833 (Electronic)&amp;#xD;0022-3476 (Linking)&lt;/isbn&gt;&lt;accession-num&gt;29269199&lt;/accession-num&gt;&lt;urls&gt;&lt;related-urls&gt;&lt;url&gt;https://www.ncbi.nlm.nih.gov/pubmed/29269199&lt;/url&gt;&lt;/related-urls&gt;&lt;/urls&gt;&lt;custom2&gt;PMC5830079&lt;/custom2&gt;&lt;electronic-resource-num&gt;10.1016/j.jpeds.2017.11.012&lt;/electronic-resource-num&gt;&lt;/record&gt;&lt;/Cite&gt;&lt;/EndNote&gt;</w:instrText>
      </w:r>
      <w:r w:rsidR="00106F5D">
        <w:rPr>
          <w:rFonts w:ascii="Times New Roman" w:hAnsi="Times New Roman" w:cs="Times New Roman"/>
          <w:lang w:val="en-US"/>
        </w:rPr>
        <w:fldChar w:fldCharType="separate"/>
      </w:r>
      <w:r w:rsidR="00106F5D" w:rsidRPr="00106F5D">
        <w:rPr>
          <w:rFonts w:ascii="Times New Roman" w:hAnsi="Times New Roman" w:cs="Times New Roman"/>
          <w:noProof/>
          <w:vertAlign w:val="superscript"/>
          <w:lang w:val="en-US"/>
        </w:rPr>
        <w:t>12</w:t>
      </w:r>
      <w:r w:rsidR="00106F5D">
        <w:rPr>
          <w:rFonts w:ascii="Times New Roman" w:hAnsi="Times New Roman" w:cs="Times New Roman"/>
          <w:lang w:val="en-US"/>
        </w:rPr>
        <w:fldChar w:fldCharType="end"/>
      </w:r>
      <w:r w:rsidR="00106F5D">
        <w:rPr>
          <w:rFonts w:ascii="Times New Roman" w:hAnsi="Times New Roman" w:cs="Times New Roman"/>
          <w:lang w:val="en-US"/>
        </w:rPr>
        <w:t xml:space="preserve"> </w:t>
      </w:r>
      <w:r w:rsidR="00742A35" w:rsidRPr="00EE6C11">
        <w:rPr>
          <w:rFonts w:ascii="Times New Roman" w:hAnsi="Times New Roman" w:cs="Times New Roman"/>
          <w:lang w:val="en-US"/>
        </w:rPr>
        <w:t xml:space="preserve">The study design was previously described in </w:t>
      </w:r>
      <w:r w:rsidR="00742A35">
        <w:rPr>
          <w:rFonts w:ascii="Times New Roman" w:hAnsi="Times New Roman" w:cs="Times New Roman"/>
          <w:lang w:val="en-US"/>
        </w:rPr>
        <w:t xml:space="preserve">more </w:t>
      </w:r>
      <w:r w:rsidR="00742A35" w:rsidRPr="00EE6C11">
        <w:rPr>
          <w:rFonts w:ascii="Times New Roman" w:hAnsi="Times New Roman" w:cs="Times New Roman"/>
          <w:lang w:val="en-US"/>
        </w:rPr>
        <w:t>detail.</w:t>
      </w:r>
      <w:r w:rsidR="00742A35">
        <w:rPr>
          <w:rFonts w:ascii="Times New Roman" w:hAnsi="Times New Roman" w:cs="Times New Roman"/>
          <w:lang w:val="en-US"/>
        </w:rPr>
        <w:fldChar w:fldCharType="begin"/>
      </w:r>
      <w:r w:rsidR="00742A35">
        <w:rPr>
          <w:rFonts w:ascii="Times New Roman" w:hAnsi="Times New Roman" w:cs="Times New Roman"/>
          <w:lang w:val="en-US"/>
        </w:rPr>
        <w:instrText xml:space="preserve"> ADDIN EN.CITE &lt;EndNote&gt;&lt;Cite&gt;&lt;Author&gt;Repa&lt;/Author&gt;&lt;Year&gt;2018&lt;/Year&gt;&lt;RecNum&gt;66&lt;/RecNum&gt;&lt;DisplayText&gt;&lt;style face="superscript"&gt;12&lt;/style&gt;&lt;/DisplayText&gt;&lt;record&gt;&lt;rec-number&gt;66&lt;/rec-number&gt;&lt;foreign-keys&gt;&lt;key app="EN" db-id="5vze5pz0xwdt25edpzaxa0at0tt0apf20z0t" timestamp="1520416146"&gt;66&lt;/key&gt;&lt;/foreign-keys&gt;&lt;ref-type name="Journal Article"&gt;17&lt;/ref-type&gt;&lt;contributors&gt;&lt;authors&gt;&lt;author&gt;Repa, A.&lt;/author&gt;&lt;author&gt;Binder, C.&lt;/author&gt;&lt;author&gt;Thanhaeuser, M.&lt;/author&gt;&lt;author&gt;Kreissl, A.&lt;/author&gt;&lt;author&gt;Pablik, E.&lt;/author&gt;&lt;author&gt;Huber-Dangl, M.&lt;/author&gt;&lt;author&gt;Berger, A.&lt;/author&gt;&lt;author&gt;Haiden, N.&lt;/author&gt;&lt;/authors&gt;&lt;/contributors&gt;&lt;auth-address&gt;Department of Pediatrics and Adolescent Medicine, Division of Neonatology, Pediatric Intensive Care and Neuropediatrics, Medical University of Vienna, Vienna, Austria. Electronic address: andreas.repa@meduniwien.ac.at.&amp;#xD;Department of Pediatrics and Adolescent Medicine, Division of Neonatology, Pediatric Intensive Care and Neuropediatrics, Medical University of Vienna, Vienna, Austria.&amp;#xD;Section for Medical Statistics, CeMSIIS, Medical University of Vienna, Vienna, Austria.&lt;/auth-address&gt;&lt;titles&gt;&lt;title&gt;A Mixed Lipid Emulsion for Prevention of Parenteral Nutrition Associated Cholestasis in Extremely Low Birth Weight Infants: A Randomized Clinical Trial&lt;/title&gt;&lt;secondary-title&gt;J Pediatr&lt;/secondary-title&gt;&lt;/titles&gt;&lt;periodical&gt;&lt;full-title&gt;J Pediatr&lt;/full-title&gt;&lt;/periodical&gt;&lt;pages&gt;87-93 e1&lt;/pages&gt;&lt;volume&gt;194&lt;/volume&gt;&lt;edition&gt;2017/12/23&lt;/edition&gt;&lt;keywords&gt;&lt;keyword&gt;bronchopulmonary dysplasia&lt;/keyword&gt;&lt;keyword&gt;retinopathy of prematurity&lt;/keyword&gt;&lt;keyword&gt;soy bean oil&lt;/keyword&gt;&lt;/keywords&gt;&lt;dates&gt;&lt;year&gt;2018&lt;/year&gt;&lt;pub-dates&gt;&lt;date&gt;Mar&lt;/date&gt;&lt;/pub-dates&gt;&lt;/dates&gt;&lt;isbn&gt;1097-6833 (Electronic)&amp;#xD;0022-3476 (Linking)&lt;/isbn&gt;&lt;accession-num&gt;29269199&lt;/accession-num&gt;&lt;urls&gt;&lt;related-urls&gt;&lt;url&gt;https://www.ncbi.nlm.nih.gov/pubmed/29269199&lt;/url&gt;&lt;/related-urls&gt;&lt;/urls&gt;&lt;custom2&gt;PMC5830079&lt;/custom2&gt;&lt;electronic-resource-num&gt;10.1016/j.jpeds.2017.11.012&lt;/electronic-resource-num&gt;&lt;/record&gt;&lt;/Cite&gt;&lt;/EndNote&gt;</w:instrText>
      </w:r>
      <w:r w:rsidR="00742A35">
        <w:rPr>
          <w:rFonts w:ascii="Times New Roman" w:hAnsi="Times New Roman" w:cs="Times New Roman"/>
          <w:lang w:val="en-US"/>
        </w:rPr>
        <w:fldChar w:fldCharType="separate"/>
      </w:r>
      <w:r w:rsidR="00742A35" w:rsidRPr="005E569A">
        <w:rPr>
          <w:rFonts w:ascii="Times New Roman" w:hAnsi="Times New Roman" w:cs="Times New Roman"/>
          <w:noProof/>
          <w:vertAlign w:val="superscript"/>
          <w:lang w:val="en-US"/>
        </w:rPr>
        <w:t>12</w:t>
      </w:r>
      <w:r w:rsidR="00742A35">
        <w:rPr>
          <w:rFonts w:ascii="Times New Roman" w:hAnsi="Times New Roman" w:cs="Times New Roman"/>
          <w:lang w:val="en-US"/>
        </w:rPr>
        <w:fldChar w:fldCharType="end"/>
      </w:r>
      <w:r w:rsidR="00742A35">
        <w:rPr>
          <w:rFonts w:ascii="Times New Roman" w:hAnsi="Times New Roman" w:cs="Times New Roman"/>
          <w:lang w:val="en-US"/>
        </w:rPr>
        <w:t xml:space="preserve"> </w:t>
      </w:r>
      <w:r w:rsidR="005A2AD8" w:rsidRPr="00EE6C11">
        <w:rPr>
          <w:rFonts w:ascii="Times New Roman" w:hAnsi="Times New Roman" w:cs="Times New Roman"/>
          <w:lang w:val="en-US"/>
        </w:rPr>
        <w:t xml:space="preserve">In summary, </w:t>
      </w:r>
      <w:r w:rsidR="009014B6" w:rsidRPr="00EE6C11">
        <w:rPr>
          <w:rFonts w:ascii="Times New Roman" w:hAnsi="Times New Roman" w:cs="Times New Roman"/>
          <w:lang w:val="en-US"/>
        </w:rPr>
        <w:t xml:space="preserve">ELBW </w:t>
      </w:r>
      <w:r w:rsidR="00F83D30" w:rsidRPr="00EE6C11">
        <w:rPr>
          <w:rFonts w:ascii="Times New Roman" w:hAnsi="Times New Roman" w:cs="Times New Roman"/>
          <w:lang w:val="en-US"/>
        </w:rPr>
        <w:t>infants</w:t>
      </w:r>
      <w:r w:rsidRPr="00EE6C11">
        <w:rPr>
          <w:rFonts w:ascii="Times New Roman" w:hAnsi="Times New Roman" w:cs="Times New Roman"/>
          <w:lang w:val="en-US"/>
        </w:rPr>
        <w:t xml:space="preserve"> </w:t>
      </w:r>
      <w:r w:rsidR="00B76CE1" w:rsidRPr="00B76CE1">
        <w:rPr>
          <w:rFonts w:ascii="Times New Roman" w:hAnsi="Times New Roman" w:cs="Times New Roman"/>
          <w:lang w:val="en-US"/>
        </w:rPr>
        <w:t>with</w:t>
      </w:r>
      <w:r w:rsidR="00B76CE1">
        <w:rPr>
          <w:rFonts w:ascii="Times New Roman" w:hAnsi="Times New Roman" w:cs="Times New Roman"/>
          <w:lang w:val="en-US"/>
        </w:rPr>
        <w:t>out</w:t>
      </w:r>
      <w:r w:rsidR="00B76CE1" w:rsidRPr="00B76CE1">
        <w:rPr>
          <w:rFonts w:ascii="Times New Roman" w:hAnsi="Times New Roman" w:cs="Times New Roman"/>
          <w:lang w:val="en-US"/>
        </w:rPr>
        <w:t xml:space="preserve"> conditions associated with cholestasis were </w:t>
      </w:r>
      <w:r w:rsidR="00B76CE1">
        <w:rPr>
          <w:rFonts w:ascii="Times New Roman" w:hAnsi="Times New Roman" w:cs="Times New Roman"/>
          <w:lang w:val="en-US"/>
        </w:rPr>
        <w:t xml:space="preserve">eligible. After consent, participants were </w:t>
      </w:r>
      <w:r w:rsidR="008444DD" w:rsidRPr="00EE6C11">
        <w:rPr>
          <w:rFonts w:ascii="Times New Roman" w:hAnsi="Times New Roman" w:cs="Times New Roman"/>
          <w:lang w:val="en-US"/>
        </w:rPr>
        <w:t>randomized</w:t>
      </w:r>
      <w:r w:rsidR="00364A46" w:rsidRPr="00EE6C11">
        <w:rPr>
          <w:rFonts w:ascii="Times New Roman" w:hAnsi="Times New Roman" w:cs="Times New Roman"/>
          <w:lang w:val="en-US"/>
        </w:rPr>
        <w:t xml:space="preserve"> </w:t>
      </w:r>
      <w:r w:rsidR="008444DD" w:rsidRPr="00EE6C11">
        <w:rPr>
          <w:rFonts w:ascii="Times New Roman" w:hAnsi="Times New Roman" w:cs="Times New Roman"/>
          <w:lang w:val="en-US"/>
        </w:rPr>
        <w:t xml:space="preserve">and stratified </w:t>
      </w:r>
      <w:r w:rsidR="005A2AD8" w:rsidRPr="00EE6C11">
        <w:rPr>
          <w:rFonts w:ascii="Times New Roman" w:hAnsi="Times New Roman" w:cs="Times New Roman"/>
          <w:lang w:val="en-US"/>
        </w:rPr>
        <w:t>(</w:t>
      </w:r>
      <w:r w:rsidR="008444DD" w:rsidRPr="00EE6C11">
        <w:rPr>
          <w:rFonts w:ascii="Times New Roman" w:hAnsi="Times New Roman" w:cs="Times New Roman"/>
          <w:lang w:val="en-US"/>
        </w:rPr>
        <w:t>sex</w:t>
      </w:r>
      <w:r w:rsidR="005A2AD8" w:rsidRPr="00EE6C11">
        <w:rPr>
          <w:rFonts w:ascii="Times New Roman" w:hAnsi="Times New Roman" w:cs="Times New Roman"/>
          <w:lang w:val="en-US"/>
        </w:rPr>
        <w:t xml:space="preserve"> and birth weight </w:t>
      </w:r>
      <w:r w:rsidR="008444DD" w:rsidRPr="00EE6C11">
        <w:rPr>
          <w:rFonts w:ascii="Times New Roman" w:hAnsi="Times New Roman" w:cs="Times New Roman"/>
          <w:lang w:val="en-US"/>
        </w:rPr>
        <w:t xml:space="preserve">&lt;750 </w:t>
      </w:r>
      <w:r w:rsidR="005A2AD8" w:rsidRPr="00EE6C11">
        <w:rPr>
          <w:rFonts w:ascii="Times New Roman" w:hAnsi="Times New Roman" w:cs="Times New Roman"/>
          <w:lang w:val="en-US"/>
        </w:rPr>
        <w:t>v</w:t>
      </w:r>
      <w:r w:rsidR="00F4771D">
        <w:rPr>
          <w:rFonts w:ascii="Times New Roman" w:hAnsi="Times New Roman" w:cs="Times New Roman"/>
          <w:lang w:val="en-US"/>
        </w:rPr>
        <w:t>ersu</w:t>
      </w:r>
      <w:r w:rsidR="005A2AD8" w:rsidRPr="00EE6C11">
        <w:rPr>
          <w:rFonts w:ascii="Times New Roman" w:hAnsi="Times New Roman" w:cs="Times New Roman"/>
          <w:lang w:val="en-US"/>
        </w:rPr>
        <w:t>s ≥750 g</w:t>
      </w:r>
      <w:r w:rsidR="00F4771D">
        <w:rPr>
          <w:rFonts w:ascii="Times New Roman" w:hAnsi="Times New Roman" w:cs="Times New Roman"/>
          <w:lang w:val="en-US"/>
        </w:rPr>
        <w:t>rams</w:t>
      </w:r>
      <w:r w:rsidR="008444DD" w:rsidRPr="00EE6C11">
        <w:rPr>
          <w:rFonts w:ascii="Times New Roman" w:hAnsi="Times New Roman" w:cs="Times New Roman"/>
          <w:lang w:val="en-US"/>
        </w:rPr>
        <w:t>)</w:t>
      </w:r>
      <w:r w:rsidR="005A2AD8" w:rsidRPr="00EE6C11">
        <w:rPr>
          <w:rFonts w:ascii="Times New Roman" w:hAnsi="Times New Roman" w:cs="Times New Roman"/>
          <w:lang w:val="en-US"/>
        </w:rPr>
        <w:t xml:space="preserve"> </w:t>
      </w:r>
      <w:r w:rsidR="00D82725" w:rsidRPr="00EE6C11">
        <w:rPr>
          <w:rFonts w:ascii="Times New Roman" w:hAnsi="Times New Roman" w:cs="Times New Roman"/>
          <w:lang w:val="en-US"/>
        </w:rPr>
        <w:t>withi</w:t>
      </w:r>
      <w:r w:rsidR="00FE2820">
        <w:rPr>
          <w:rFonts w:ascii="Times New Roman" w:hAnsi="Times New Roman" w:cs="Times New Roman"/>
          <w:lang w:val="en-US"/>
        </w:rPr>
        <w:t xml:space="preserve">n their first five days of life. </w:t>
      </w:r>
      <w:r w:rsidR="00FE2820" w:rsidRPr="00EE6C11">
        <w:rPr>
          <w:rFonts w:ascii="Times New Roman" w:hAnsi="Times New Roman" w:cs="Times New Roman"/>
          <w:lang w:val="en-US"/>
        </w:rPr>
        <w:t xml:space="preserve">The intervention was blinded for patients and observers, </w:t>
      </w:r>
      <w:r w:rsidR="00FE2820">
        <w:rPr>
          <w:rFonts w:ascii="Times New Roman" w:hAnsi="Times New Roman" w:cs="Times New Roman"/>
          <w:lang w:val="en-US"/>
        </w:rPr>
        <w:t xml:space="preserve">including the </w:t>
      </w:r>
      <w:r w:rsidR="00FE2820" w:rsidRPr="00EE6C11">
        <w:rPr>
          <w:rFonts w:ascii="Times New Roman" w:hAnsi="Times New Roman" w:cs="Times New Roman"/>
          <w:lang w:val="en-US"/>
        </w:rPr>
        <w:t xml:space="preserve">analysis </w:t>
      </w:r>
      <w:r w:rsidR="00FE2820">
        <w:rPr>
          <w:rFonts w:ascii="Times New Roman" w:hAnsi="Times New Roman" w:cs="Times New Roman"/>
          <w:lang w:val="en-US"/>
        </w:rPr>
        <w:t>of data in this study</w:t>
      </w:r>
      <w:r w:rsidR="00FE2820" w:rsidRPr="00EE6C11">
        <w:rPr>
          <w:rFonts w:ascii="Times New Roman" w:hAnsi="Times New Roman" w:cs="Times New Roman"/>
          <w:lang w:val="en-US"/>
        </w:rPr>
        <w:t>.</w:t>
      </w:r>
      <w:r w:rsidR="00FE2820">
        <w:rPr>
          <w:rFonts w:ascii="Times New Roman" w:hAnsi="Times New Roman" w:cs="Times New Roman"/>
          <w:lang w:val="en-US"/>
        </w:rPr>
        <w:t xml:space="preserve"> Participants </w:t>
      </w:r>
      <w:r w:rsidR="005A2AD8" w:rsidRPr="00EE6C11">
        <w:rPr>
          <w:rFonts w:ascii="Times New Roman" w:hAnsi="Times New Roman" w:cs="Times New Roman"/>
          <w:lang w:val="en-US"/>
        </w:rPr>
        <w:t>receive</w:t>
      </w:r>
      <w:r w:rsidR="00FE2820">
        <w:rPr>
          <w:rFonts w:ascii="Times New Roman" w:hAnsi="Times New Roman" w:cs="Times New Roman"/>
          <w:lang w:val="en-US"/>
        </w:rPr>
        <w:t>d</w:t>
      </w:r>
      <w:r w:rsidR="00742A35">
        <w:rPr>
          <w:rFonts w:ascii="Times New Roman" w:hAnsi="Times New Roman" w:cs="Times New Roman"/>
          <w:lang w:val="en-US"/>
        </w:rPr>
        <w:t xml:space="preserve"> </w:t>
      </w:r>
      <w:r w:rsidRPr="00EE6C11">
        <w:rPr>
          <w:rFonts w:ascii="Times New Roman" w:hAnsi="Times New Roman" w:cs="Times New Roman"/>
          <w:lang w:val="en-US"/>
        </w:rPr>
        <w:t xml:space="preserve">a mixed LE </w:t>
      </w:r>
      <w:r w:rsidR="009244D2">
        <w:rPr>
          <w:rFonts w:ascii="Times New Roman" w:hAnsi="Times New Roman" w:cs="Times New Roman"/>
          <w:lang w:val="en-US"/>
        </w:rPr>
        <w:t xml:space="preserve">(SMOF-LE) </w:t>
      </w:r>
      <w:r w:rsidRPr="00EE6C11">
        <w:rPr>
          <w:rFonts w:ascii="Times New Roman" w:hAnsi="Times New Roman" w:cs="Times New Roman"/>
          <w:lang w:val="en-US"/>
        </w:rPr>
        <w:t>composed</w:t>
      </w:r>
      <w:r w:rsidR="00DB26F0">
        <w:rPr>
          <w:rFonts w:ascii="Times New Roman" w:hAnsi="Times New Roman" w:cs="Times New Roman"/>
          <w:lang w:val="en-US"/>
        </w:rPr>
        <w:t xml:space="preserve"> of 30% soybean oil, 20% medium </w:t>
      </w:r>
      <w:r w:rsidRPr="00EE6C11">
        <w:rPr>
          <w:rFonts w:ascii="Times New Roman" w:hAnsi="Times New Roman" w:cs="Times New Roman"/>
          <w:lang w:val="en-US"/>
        </w:rPr>
        <w:t>chain triglycerides, 25% oli</w:t>
      </w:r>
      <w:r w:rsidR="00DB26F0">
        <w:rPr>
          <w:rFonts w:ascii="Times New Roman" w:hAnsi="Times New Roman" w:cs="Times New Roman"/>
          <w:lang w:val="en-US"/>
        </w:rPr>
        <w:t>ve oil and 15% fish oil (SMOFlipid 20%;</w:t>
      </w:r>
      <w:r w:rsidRPr="00EE6C11">
        <w:rPr>
          <w:rFonts w:ascii="Times New Roman" w:hAnsi="Times New Roman" w:cs="Times New Roman"/>
          <w:lang w:val="en-US"/>
        </w:rPr>
        <w:t xml:space="preserve"> Fresenius Kabi</w:t>
      </w:r>
      <w:r w:rsidR="00DB26F0">
        <w:rPr>
          <w:rFonts w:ascii="Times New Roman" w:hAnsi="Times New Roman" w:cs="Times New Roman"/>
          <w:lang w:val="en-US"/>
        </w:rPr>
        <w:t>, Bad Homburg, Germany</w:t>
      </w:r>
      <w:r w:rsidR="00F4771D">
        <w:rPr>
          <w:rFonts w:ascii="Times New Roman" w:hAnsi="Times New Roman" w:cs="Times New Roman"/>
          <w:lang w:val="en-US"/>
        </w:rPr>
        <w:t>)</w:t>
      </w:r>
      <w:r w:rsidR="00B76CE1">
        <w:rPr>
          <w:rFonts w:ascii="Times New Roman" w:hAnsi="Times New Roman" w:cs="Times New Roman"/>
          <w:lang w:val="en-US"/>
        </w:rPr>
        <w:t xml:space="preserve"> or a </w:t>
      </w:r>
      <w:r w:rsidR="00D0327B">
        <w:rPr>
          <w:rFonts w:ascii="Times New Roman" w:hAnsi="Times New Roman" w:cs="Times New Roman"/>
          <w:lang w:val="en-US"/>
        </w:rPr>
        <w:t>soybean oil-</w:t>
      </w:r>
      <w:r w:rsidR="00DB26F0">
        <w:rPr>
          <w:rFonts w:ascii="Times New Roman" w:hAnsi="Times New Roman" w:cs="Times New Roman"/>
          <w:lang w:val="en-US"/>
        </w:rPr>
        <w:t>based LE</w:t>
      </w:r>
      <w:r w:rsidR="00D0327B">
        <w:rPr>
          <w:rFonts w:ascii="Times New Roman" w:hAnsi="Times New Roman" w:cs="Times New Roman"/>
          <w:lang w:val="en-US"/>
        </w:rPr>
        <w:t xml:space="preserve"> </w:t>
      </w:r>
      <w:r w:rsidR="00DB26F0">
        <w:rPr>
          <w:rFonts w:ascii="Times New Roman" w:hAnsi="Times New Roman" w:cs="Times New Roman"/>
          <w:lang w:val="en-US"/>
        </w:rPr>
        <w:t>(</w:t>
      </w:r>
      <w:r w:rsidRPr="00EE6C11">
        <w:rPr>
          <w:rFonts w:ascii="Times New Roman" w:hAnsi="Times New Roman" w:cs="Times New Roman"/>
          <w:lang w:val="en-US"/>
        </w:rPr>
        <w:t>Intralipid 20%; Fr</w:t>
      </w:r>
      <w:r w:rsidR="00DB26F0">
        <w:rPr>
          <w:rFonts w:ascii="Times New Roman" w:hAnsi="Times New Roman" w:cs="Times New Roman"/>
          <w:lang w:val="en-US"/>
        </w:rPr>
        <w:t>esenius Kabi, Bad Homburg, Germany</w:t>
      </w:r>
      <w:r w:rsidRPr="00EE6C11">
        <w:rPr>
          <w:rFonts w:ascii="Times New Roman" w:hAnsi="Times New Roman" w:cs="Times New Roman"/>
          <w:lang w:val="en-US"/>
        </w:rPr>
        <w:t>).</w:t>
      </w:r>
      <w:r w:rsidRPr="00EE6C11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PEVuZE5vdGU+PENpdGU+PEF1dGhvcj5SYXl5YW48L0F1dGhvcj48WWVhcj4yMDEyPC9ZZWFyPjxS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</w:fldData>
        </w:fldChar>
      </w:r>
      <w:r w:rsidR="00A57055">
        <w:rPr>
          <w:rFonts w:ascii="Times New Roman" w:hAnsi="Times New Roman" w:cs="Times New Roman"/>
          <w:lang w:val="en-US"/>
        </w:rPr>
        <w:instrText xml:space="preserve"> ADDIN EN.CITE </w:instrText>
      </w:r>
      <w:r w:rsidR="00A57055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PEVuZE5vdGU+PENpdGU+PEF1dGhvcj5SYXl5YW48L0F1dGhvcj48WWVhcj4yMDEyPC9ZZWFyPjxS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</w:fldData>
        </w:fldChar>
      </w:r>
      <w:r w:rsidR="00A57055">
        <w:rPr>
          <w:rFonts w:ascii="Times New Roman" w:hAnsi="Times New Roman" w:cs="Times New Roman"/>
          <w:lang w:val="en-US"/>
        </w:rPr>
        <w:instrText xml:space="preserve"> ADDIN EN.CITE.DATA </w:instrText>
      </w:r>
      <w:r w:rsidR="00A57055">
        <w:rPr>
          <w:rFonts w:ascii="Times New Roman" w:hAnsi="Times New Roman" w:cs="Times New Roman"/>
          <w:lang w:val="en-US"/>
        </w:rPr>
      </w:r>
      <w:r w:rsidR="00A57055">
        <w:rPr>
          <w:rFonts w:ascii="Times New Roman" w:hAnsi="Times New Roman" w:cs="Times New Roman"/>
          <w:lang w:val="en-US"/>
        </w:rPr>
        <w:fldChar w:fldCharType="end"/>
      </w:r>
      <w:r w:rsidRPr="00EE6C11">
        <w:rPr>
          <w:rFonts w:ascii="Times New Roman" w:hAnsi="Times New Roman" w:cs="Times New Roman"/>
          <w:lang w:val="en-US"/>
        </w:rPr>
      </w:r>
      <w:r w:rsidRPr="00EE6C11">
        <w:rPr>
          <w:rFonts w:ascii="Times New Roman" w:hAnsi="Times New Roman" w:cs="Times New Roman"/>
          <w:lang w:val="en-US"/>
        </w:rPr>
        <w:fldChar w:fldCharType="separate"/>
      </w:r>
      <w:r w:rsidR="005E569A" w:rsidRPr="005E569A">
        <w:rPr>
          <w:rFonts w:ascii="Times New Roman" w:hAnsi="Times New Roman" w:cs="Times New Roman"/>
          <w:noProof/>
          <w:vertAlign w:val="superscript"/>
          <w:lang w:val="en-US"/>
        </w:rPr>
        <w:t>14</w:t>
      </w:r>
      <w:r w:rsidRPr="00EE6C11">
        <w:rPr>
          <w:rFonts w:ascii="Times New Roman" w:hAnsi="Times New Roman" w:cs="Times New Roman"/>
          <w:lang w:val="en-US"/>
        </w:rPr>
        <w:fldChar w:fldCharType="end"/>
      </w:r>
      <w:r w:rsidRPr="00EE6C11">
        <w:rPr>
          <w:rFonts w:ascii="Times New Roman" w:hAnsi="Times New Roman" w:cs="Times New Roman"/>
          <w:lang w:val="en-US"/>
        </w:rPr>
        <w:t xml:space="preserve"> </w:t>
      </w:r>
      <w:r w:rsidR="0001024F">
        <w:rPr>
          <w:rFonts w:ascii="Times New Roman" w:hAnsi="Times New Roman" w:cs="Times New Roman"/>
          <w:lang w:val="en-US"/>
        </w:rPr>
        <w:t xml:space="preserve">SMOF-LE </w:t>
      </w:r>
      <w:r w:rsidR="0001024F" w:rsidRPr="00E81B53">
        <w:rPr>
          <w:rFonts w:ascii="Times New Roman" w:hAnsi="Times New Roman" w:cs="Times New Roman"/>
          <w:lang w:val="en-US"/>
        </w:rPr>
        <w:t>contains (</w:t>
      </w:r>
      <w:proofErr w:type="spellStart"/>
      <w:r w:rsidR="0001024F" w:rsidRPr="00E81B53">
        <w:rPr>
          <w:rFonts w:ascii="Times New Roman" w:hAnsi="Times New Roman" w:cs="Times New Roman"/>
          <w:lang w:val="en-US"/>
        </w:rPr>
        <w:t>wt</w:t>
      </w:r>
      <w:proofErr w:type="spellEnd"/>
      <w:r w:rsidR="0001024F" w:rsidRPr="00E81B53">
        <w:rPr>
          <w:rFonts w:ascii="Times New Roman" w:hAnsi="Times New Roman" w:cs="Times New Roman"/>
          <w:lang w:val="en-US"/>
        </w:rPr>
        <w:t>/</w:t>
      </w:r>
      <w:proofErr w:type="spellStart"/>
      <w:r w:rsidR="0001024F" w:rsidRPr="00E81B53">
        <w:rPr>
          <w:rFonts w:ascii="Times New Roman" w:hAnsi="Times New Roman" w:cs="Times New Roman"/>
          <w:lang w:val="en-US"/>
        </w:rPr>
        <w:t>wt</w:t>
      </w:r>
      <w:proofErr w:type="spellEnd"/>
      <w:r w:rsidR="0001024F" w:rsidRPr="00E81B53">
        <w:rPr>
          <w:rFonts w:ascii="Times New Roman" w:hAnsi="Times New Roman" w:cs="Times New Roman"/>
          <w:lang w:val="en-US"/>
        </w:rPr>
        <w:t>)</w:t>
      </w:r>
      <w:r w:rsidR="0001024F" w:rsidRPr="00B17242">
        <w:rPr>
          <w:rFonts w:ascii="Times New Roman" w:hAnsi="Times New Roman" w:cs="Times New Roman"/>
          <w:lang w:val="en-US"/>
        </w:rPr>
        <w:t xml:space="preserve"> 2.2% DHA, 2.4% EPA and</w:t>
      </w:r>
      <w:r w:rsidR="0001024F" w:rsidRPr="00EE6C1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1024F" w:rsidRPr="00EE6C11">
        <w:rPr>
          <w:rFonts w:ascii="Times New Roman" w:hAnsi="Times New Roman" w:cs="Times New Roman"/>
          <w:lang w:val="en-US"/>
        </w:rPr>
        <w:t>200</w:t>
      </w:r>
      <w:r w:rsidR="0001024F">
        <w:rPr>
          <w:rFonts w:ascii="Times New Roman" w:hAnsi="Times New Roman" w:cs="Times New Roman"/>
          <w:lang w:val="en-US"/>
        </w:rPr>
        <w:t xml:space="preserve"> </w:t>
      </w:r>
      <w:r w:rsidR="0001024F" w:rsidRPr="00EE6C11">
        <w:rPr>
          <w:rFonts w:ascii="Times New Roman" w:hAnsi="Times New Roman" w:cs="Times New Roman"/>
          <w:lang w:val="en-US"/>
        </w:rPr>
        <w:t>mg/</w:t>
      </w:r>
      <w:proofErr w:type="gramEnd"/>
      <w:r w:rsidR="0001024F" w:rsidRPr="00EE6C11">
        <w:rPr>
          <w:rFonts w:ascii="Times New Roman" w:hAnsi="Times New Roman" w:cs="Times New Roman"/>
          <w:lang w:val="en-US"/>
        </w:rPr>
        <w:t xml:space="preserve">L </w:t>
      </w:r>
      <w:r w:rsidR="0001024F" w:rsidRPr="00EE6C11">
        <w:rPr>
          <w:rFonts w:ascii="Times New Roman" w:eastAsia="Times New Roman" w:hAnsi="Times New Roman" w:cs="Times New Roman"/>
          <w:color w:val="403838"/>
          <w:shd w:val="clear" w:color="auto" w:fill="FFFFFF"/>
          <w:lang w:val="en-US"/>
        </w:rPr>
        <w:t>α</w:t>
      </w:r>
      <w:r w:rsidR="0001024F" w:rsidRPr="00EE6C11">
        <w:rPr>
          <w:rFonts w:ascii="Times New Roman" w:hAnsi="Times New Roman" w:cs="Times New Roman"/>
          <w:lang w:val="en-US"/>
        </w:rPr>
        <w:t>-</w:t>
      </w:r>
      <w:proofErr w:type="spellStart"/>
      <w:r w:rsidR="0001024F" w:rsidRPr="00EE6C11">
        <w:rPr>
          <w:rFonts w:ascii="Times New Roman" w:hAnsi="Times New Roman" w:cs="Times New Roman"/>
          <w:lang w:val="en-US"/>
        </w:rPr>
        <w:t>tocopherol</w:t>
      </w:r>
      <w:proofErr w:type="spellEnd"/>
      <w:r w:rsidR="0001024F">
        <w:rPr>
          <w:rFonts w:ascii="Times New Roman" w:hAnsi="Times New Roman" w:cs="Times New Roman"/>
          <w:lang w:val="en-US"/>
        </w:rPr>
        <w:t>, while the soybean oil-based LE is devoid of</w:t>
      </w:r>
      <w:r w:rsidR="0001024F" w:rsidRPr="00EE6C11">
        <w:rPr>
          <w:rFonts w:ascii="Times New Roman" w:hAnsi="Times New Roman" w:cs="Times New Roman"/>
          <w:lang w:val="en-US"/>
        </w:rPr>
        <w:t xml:space="preserve"> DHA</w:t>
      </w:r>
      <w:r w:rsidR="0001024F">
        <w:rPr>
          <w:rFonts w:ascii="Times New Roman" w:hAnsi="Times New Roman" w:cs="Times New Roman"/>
          <w:lang w:val="en-US"/>
        </w:rPr>
        <w:t xml:space="preserve"> and </w:t>
      </w:r>
      <w:r w:rsidR="0001024F" w:rsidRPr="00EE6C11">
        <w:rPr>
          <w:rFonts w:ascii="Times New Roman" w:hAnsi="Times New Roman" w:cs="Times New Roman"/>
          <w:lang w:val="en-US"/>
        </w:rPr>
        <w:t>EPA</w:t>
      </w:r>
      <w:r w:rsidR="0001024F">
        <w:rPr>
          <w:rFonts w:ascii="Times New Roman" w:hAnsi="Times New Roman" w:cs="Times New Roman"/>
          <w:lang w:val="en-US"/>
        </w:rPr>
        <w:t xml:space="preserve"> and</w:t>
      </w:r>
      <w:r w:rsidR="0001024F" w:rsidRPr="00EE6C11">
        <w:rPr>
          <w:rFonts w:ascii="Times New Roman" w:hAnsi="Times New Roman" w:cs="Times New Roman"/>
          <w:lang w:val="en-US"/>
        </w:rPr>
        <w:t xml:space="preserve"> </w:t>
      </w:r>
      <w:r w:rsidR="0001024F">
        <w:rPr>
          <w:rFonts w:ascii="Times New Roman" w:hAnsi="Times New Roman" w:cs="Times New Roman"/>
          <w:lang w:val="en-US"/>
        </w:rPr>
        <w:t xml:space="preserve">contains </w:t>
      </w:r>
      <w:r w:rsidR="0001024F" w:rsidRPr="00EE6C11">
        <w:rPr>
          <w:rFonts w:ascii="Times New Roman" w:hAnsi="Times New Roman" w:cs="Times New Roman"/>
          <w:lang w:val="en-US"/>
        </w:rPr>
        <w:t>38</w:t>
      </w:r>
      <w:r w:rsidR="0001024F">
        <w:rPr>
          <w:rFonts w:ascii="Times New Roman" w:hAnsi="Times New Roman" w:cs="Times New Roman"/>
          <w:lang w:val="en-US"/>
        </w:rPr>
        <w:t xml:space="preserve"> </w:t>
      </w:r>
      <w:r w:rsidR="0001024F" w:rsidRPr="00EE6C11">
        <w:rPr>
          <w:rFonts w:ascii="Times New Roman" w:hAnsi="Times New Roman" w:cs="Times New Roman"/>
          <w:lang w:val="en-US"/>
        </w:rPr>
        <w:t>mg/L</w:t>
      </w:r>
      <w:r w:rsidR="0001024F" w:rsidRPr="00EE6C11">
        <w:rPr>
          <w:rFonts w:ascii="Times New Roman" w:eastAsia="Times New Roman" w:hAnsi="Times New Roman" w:cs="Times New Roman"/>
          <w:color w:val="403838"/>
          <w:shd w:val="clear" w:color="auto" w:fill="FFFFFF"/>
          <w:lang w:val="en-US"/>
        </w:rPr>
        <w:t xml:space="preserve"> α</w:t>
      </w:r>
      <w:r w:rsidR="0001024F" w:rsidRPr="00EE6C11">
        <w:rPr>
          <w:rFonts w:ascii="Times New Roman" w:hAnsi="Times New Roman" w:cs="Times New Roman"/>
          <w:lang w:val="en-US"/>
        </w:rPr>
        <w:t>-tocopherol</w:t>
      </w:r>
      <w:r w:rsidR="0001024F">
        <w:rPr>
          <w:rFonts w:ascii="Times New Roman" w:hAnsi="Times New Roman" w:cs="Times New Roman"/>
          <w:lang w:val="en-US"/>
        </w:rPr>
        <w:t>.</w:t>
      </w:r>
      <w:r w:rsidR="009244D2" w:rsidRPr="00EE6C11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PEVuZE5vdGU+PENpdGU+PEF1dGhvcj5SYXl5YW48L0F1dGhvcj48WWVhcj4yMDEyPC9ZZWFyPjxS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</w:fldData>
        </w:fldChar>
      </w:r>
      <w:r w:rsidR="00A57055">
        <w:rPr>
          <w:rFonts w:ascii="Times New Roman" w:hAnsi="Times New Roman" w:cs="Times New Roman"/>
          <w:lang w:val="en-US"/>
        </w:rPr>
        <w:instrText xml:space="preserve"> ADDIN EN.CITE </w:instrText>
      </w:r>
      <w:r w:rsidR="00A57055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PEVuZE5vdGU+PENpdGU+PEF1dGhvcj5SYXl5YW48L0F1dGhvcj48WWVhcj4yMDEyPC9ZZWFyPjxS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</w:fldData>
        </w:fldChar>
      </w:r>
      <w:r w:rsidR="00A57055">
        <w:rPr>
          <w:rFonts w:ascii="Times New Roman" w:hAnsi="Times New Roman" w:cs="Times New Roman"/>
          <w:lang w:val="en-US"/>
        </w:rPr>
        <w:instrText xml:space="preserve"> ADDIN EN.CITE.DATA </w:instrText>
      </w:r>
      <w:r w:rsidR="00A57055">
        <w:rPr>
          <w:rFonts w:ascii="Times New Roman" w:hAnsi="Times New Roman" w:cs="Times New Roman"/>
          <w:lang w:val="en-US"/>
        </w:rPr>
      </w:r>
      <w:r w:rsidR="00A57055">
        <w:rPr>
          <w:rFonts w:ascii="Times New Roman" w:hAnsi="Times New Roman" w:cs="Times New Roman"/>
          <w:lang w:val="en-US"/>
        </w:rPr>
        <w:fldChar w:fldCharType="end"/>
      </w:r>
      <w:r w:rsidR="009244D2" w:rsidRPr="00EE6C11">
        <w:rPr>
          <w:rFonts w:ascii="Times New Roman" w:hAnsi="Times New Roman" w:cs="Times New Roman"/>
          <w:lang w:val="en-US"/>
        </w:rPr>
      </w:r>
      <w:r w:rsidR="009244D2" w:rsidRPr="00EE6C11">
        <w:rPr>
          <w:rFonts w:ascii="Times New Roman" w:hAnsi="Times New Roman" w:cs="Times New Roman"/>
          <w:lang w:val="en-US"/>
        </w:rPr>
        <w:fldChar w:fldCharType="separate"/>
      </w:r>
      <w:r w:rsidR="009244D2" w:rsidRPr="005E569A">
        <w:rPr>
          <w:rFonts w:ascii="Times New Roman" w:hAnsi="Times New Roman" w:cs="Times New Roman"/>
          <w:noProof/>
          <w:vertAlign w:val="superscript"/>
          <w:lang w:val="en-US"/>
        </w:rPr>
        <w:t>14</w:t>
      </w:r>
      <w:r w:rsidR="009244D2" w:rsidRPr="00EE6C11">
        <w:rPr>
          <w:rFonts w:ascii="Times New Roman" w:hAnsi="Times New Roman" w:cs="Times New Roman"/>
          <w:lang w:val="en-US"/>
        </w:rPr>
        <w:fldChar w:fldCharType="end"/>
      </w:r>
      <w:r w:rsidR="00346BA9">
        <w:rPr>
          <w:rFonts w:ascii="Times New Roman" w:hAnsi="Times New Roman" w:cs="Times New Roman"/>
          <w:lang w:val="en-US"/>
        </w:rPr>
        <w:t xml:space="preserve"> </w:t>
      </w:r>
      <w:r w:rsidR="00B61C8F">
        <w:rPr>
          <w:rFonts w:ascii="Times New Roman" w:hAnsi="Times New Roman" w:cs="Times New Roman"/>
          <w:lang w:val="en-US"/>
        </w:rPr>
        <w:t>Both groups received paren</w:t>
      </w:r>
      <w:r w:rsidR="00BA5E2D">
        <w:rPr>
          <w:rFonts w:ascii="Times New Roman" w:hAnsi="Times New Roman" w:cs="Times New Roman"/>
          <w:lang w:val="en-US"/>
        </w:rPr>
        <w:t xml:space="preserve">teral vitamins (2 ml/kg </w:t>
      </w:r>
      <w:proofErr w:type="spellStart"/>
      <w:r w:rsidR="00BA5E2D">
        <w:rPr>
          <w:rFonts w:ascii="Times New Roman" w:hAnsi="Times New Roman" w:cs="Times New Roman"/>
          <w:lang w:val="en-US"/>
        </w:rPr>
        <w:t>Soluvit</w:t>
      </w:r>
      <w:proofErr w:type="spellEnd"/>
      <w:r w:rsidR="00BA5E2D">
        <w:rPr>
          <w:rFonts w:ascii="Times New Roman" w:hAnsi="Times New Roman" w:cs="Times New Roman"/>
          <w:lang w:val="en-US"/>
        </w:rPr>
        <w:t>;</w:t>
      </w:r>
      <w:r w:rsidR="00B61C8F">
        <w:rPr>
          <w:rFonts w:ascii="Times New Roman" w:hAnsi="Times New Roman" w:cs="Times New Roman"/>
          <w:lang w:val="en-US"/>
        </w:rPr>
        <w:t xml:space="preserve"> 4 ml/kg </w:t>
      </w:r>
      <w:proofErr w:type="spellStart"/>
      <w:r w:rsidR="00B61C8F">
        <w:rPr>
          <w:rFonts w:ascii="Times New Roman" w:hAnsi="Times New Roman" w:cs="Times New Roman"/>
          <w:lang w:val="en-US"/>
        </w:rPr>
        <w:t>Vitalipid</w:t>
      </w:r>
      <w:proofErr w:type="spellEnd"/>
      <w:r w:rsidR="00B61C8F">
        <w:rPr>
          <w:rFonts w:ascii="Times New Roman" w:hAnsi="Times New Roman" w:cs="Times New Roman"/>
          <w:lang w:val="en-US"/>
        </w:rPr>
        <w:t xml:space="preserve"> N Infant</w:t>
      </w:r>
      <w:r w:rsidR="005B3380">
        <w:rPr>
          <w:rFonts w:ascii="Times New Roman" w:hAnsi="Times New Roman" w:cs="Times New Roman"/>
          <w:lang w:val="en-US"/>
        </w:rPr>
        <w:t xml:space="preserve">, </w:t>
      </w:r>
      <w:r w:rsidR="002764DD">
        <w:rPr>
          <w:rFonts w:ascii="Times New Roman" w:hAnsi="Times New Roman" w:cs="Times New Roman"/>
          <w:lang w:val="en-US"/>
        </w:rPr>
        <w:t>provides</w:t>
      </w:r>
      <w:r w:rsidR="00BA5E2D">
        <w:rPr>
          <w:rFonts w:ascii="Times New Roman" w:hAnsi="Times New Roman" w:cs="Times New Roman"/>
          <w:lang w:val="en-US"/>
        </w:rPr>
        <w:t xml:space="preserve"> 2.6 mg/kg </w:t>
      </w:r>
      <w:r w:rsidR="00BA5E2D" w:rsidRPr="00EE6C11">
        <w:rPr>
          <w:rFonts w:ascii="Times New Roman" w:eastAsia="Times New Roman" w:hAnsi="Times New Roman" w:cs="Times New Roman"/>
          <w:color w:val="403838"/>
          <w:shd w:val="clear" w:color="auto" w:fill="FFFFFF"/>
          <w:lang w:val="en-US"/>
        </w:rPr>
        <w:t>α</w:t>
      </w:r>
      <w:r w:rsidR="00BA5E2D" w:rsidRPr="00EE6C11">
        <w:rPr>
          <w:rFonts w:ascii="Times New Roman" w:hAnsi="Times New Roman" w:cs="Times New Roman"/>
          <w:lang w:val="en-US"/>
        </w:rPr>
        <w:t>-</w:t>
      </w:r>
      <w:proofErr w:type="spellStart"/>
      <w:r w:rsidR="00BA5E2D" w:rsidRPr="00EE6C11">
        <w:rPr>
          <w:rFonts w:ascii="Times New Roman" w:hAnsi="Times New Roman" w:cs="Times New Roman"/>
          <w:lang w:val="en-US"/>
        </w:rPr>
        <w:t>tocopherol</w:t>
      </w:r>
      <w:proofErr w:type="spellEnd"/>
      <w:r w:rsidR="00B61C8F">
        <w:rPr>
          <w:rFonts w:ascii="Times New Roman" w:hAnsi="Times New Roman" w:cs="Times New Roman"/>
          <w:lang w:val="en-US"/>
        </w:rPr>
        <w:t xml:space="preserve">; </w:t>
      </w:r>
      <w:r w:rsidR="00B61C8F" w:rsidRPr="00EE6C11">
        <w:rPr>
          <w:rFonts w:ascii="Times New Roman" w:hAnsi="Times New Roman" w:cs="Times New Roman"/>
          <w:lang w:val="en-US"/>
        </w:rPr>
        <w:t>Fresenius Kabi</w:t>
      </w:r>
      <w:r w:rsidR="00B61C8F">
        <w:rPr>
          <w:rFonts w:ascii="Times New Roman" w:hAnsi="Times New Roman" w:cs="Times New Roman"/>
          <w:lang w:val="en-US"/>
        </w:rPr>
        <w:t>, Bad Homburg, Germany)</w:t>
      </w:r>
      <w:r w:rsidR="000C4D24">
        <w:rPr>
          <w:rFonts w:ascii="Times New Roman" w:hAnsi="Times New Roman" w:cs="Times New Roman"/>
          <w:lang w:val="en-US"/>
        </w:rPr>
        <w:t xml:space="preserve"> until fortification of human milk feedings.</w:t>
      </w:r>
      <w:r w:rsidR="00B61C8F">
        <w:rPr>
          <w:rFonts w:ascii="Times New Roman" w:hAnsi="Times New Roman" w:cs="Times New Roman"/>
          <w:lang w:val="en-US"/>
        </w:rPr>
        <w:t xml:space="preserve"> </w:t>
      </w:r>
      <w:r w:rsidRPr="00EE6C11">
        <w:rPr>
          <w:rFonts w:ascii="Times New Roman" w:hAnsi="Times New Roman" w:cs="Times New Roman"/>
          <w:lang w:val="en-US"/>
        </w:rPr>
        <w:t xml:space="preserve">Enteral nutrition was commenced using own mother´s milk or human donor milk. If </w:t>
      </w:r>
      <w:r w:rsidR="00FE2820">
        <w:rPr>
          <w:rFonts w:ascii="Times New Roman" w:hAnsi="Times New Roman" w:cs="Times New Roman"/>
          <w:lang w:val="en-US"/>
        </w:rPr>
        <w:t>donor milk was used,</w:t>
      </w:r>
      <w:r w:rsidRPr="00EE6C11">
        <w:rPr>
          <w:rFonts w:ascii="Times New Roman" w:hAnsi="Times New Roman" w:cs="Times New Roman"/>
          <w:lang w:val="en-US"/>
        </w:rPr>
        <w:t xml:space="preserve"> infants were switched to preterm formula</w:t>
      </w:r>
      <w:r w:rsidR="00D82725" w:rsidRPr="00EE6C11">
        <w:rPr>
          <w:rFonts w:ascii="Times New Roman" w:hAnsi="Times New Roman" w:cs="Times New Roman"/>
          <w:lang w:val="en-US"/>
        </w:rPr>
        <w:t xml:space="preserve"> a</w:t>
      </w:r>
      <w:r w:rsidR="009244D2">
        <w:rPr>
          <w:rFonts w:ascii="Times New Roman" w:hAnsi="Times New Roman" w:cs="Times New Roman"/>
          <w:lang w:val="en-US"/>
        </w:rPr>
        <w:t>fter</w:t>
      </w:r>
      <w:r w:rsidRPr="00EE6C11">
        <w:rPr>
          <w:rFonts w:ascii="Times New Roman" w:hAnsi="Times New Roman" w:cs="Times New Roman"/>
          <w:lang w:val="en-US"/>
        </w:rPr>
        <w:t xml:space="preserve"> 32 weeks of postmenstrual age (PMA). </w:t>
      </w:r>
      <w:r w:rsidR="00FE2820">
        <w:rPr>
          <w:rFonts w:ascii="Times New Roman" w:hAnsi="Times New Roman" w:cs="Times New Roman"/>
          <w:lang w:val="en-US"/>
        </w:rPr>
        <w:t>M</w:t>
      </w:r>
      <w:r w:rsidR="00C47A9F">
        <w:rPr>
          <w:rFonts w:ascii="Times New Roman" w:hAnsi="Times New Roman" w:cs="Times New Roman"/>
          <w:lang w:val="en-US"/>
        </w:rPr>
        <w:t xml:space="preserve">ilk </w:t>
      </w:r>
      <w:r w:rsidR="00FE2820">
        <w:rPr>
          <w:rFonts w:ascii="Times New Roman" w:hAnsi="Times New Roman" w:cs="Times New Roman"/>
          <w:lang w:val="en-US"/>
        </w:rPr>
        <w:t xml:space="preserve">feedings were </w:t>
      </w:r>
      <w:r w:rsidR="00C47A9F">
        <w:rPr>
          <w:rFonts w:ascii="Times New Roman" w:hAnsi="Times New Roman" w:cs="Times New Roman"/>
          <w:lang w:val="en-US"/>
        </w:rPr>
        <w:t xml:space="preserve">fortified using a </w:t>
      </w:r>
      <w:r w:rsidR="00916CEF">
        <w:rPr>
          <w:rFonts w:ascii="Times New Roman" w:hAnsi="Times New Roman" w:cs="Times New Roman"/>
          <w:lang w:val="en-US"/>
        </w:rPr>
        <w:t xml:space="preserve">fat free fortifier </w:t>
      </w:r>
      <w:r w:rsidR="009244D2">
        <w:rPr>
          <w:rFonts w:ascii="Times New Roman" w:hAnsi="Times New Roman" w:cs="Times New Roman"/>
          <w:lang w:val="en-US"/>
        </w:rPr>
        <w:t>at 100 ml/kg (</w:t>
      </w:r>
      <w:proofErr w:type="spellStart"/>
      <w:r w:rsidR="009244D2">
        <w:rPr>
          <w:rFonts w:ascii="Times New Roman" w:hAnsi="Times New Roman" w:cs="Times New Roman"/>
          <w:lang w:val="en-US"/>
        </w:rPr>
        <w:t>Aptamil</w:t>
      </w:r>
      <w:proofErr w:type="spellEnd"/>
      <w:r w:rsidR="009244D2">
        <w:rPr>
          <w:rFonts w:ascii="Times New Roman" w:hAnsi="Times New Roman" w:cs="Times New Roman"/>
          <w:lang w:val="en-US"/>
        </w:rPr>
        <w:t xml:space="preserve"> FMS; </w:t>
      </w:r>
      <w:proofErr w:type="spellStart"/>
      <w:r w:rsidR="00916CEF">
        <w:rPr>
          <w:rFonts w:ascii="Times New Roman" w:hAnsi="Times New Roman" w:cs="Times New Roman"/>
          <w:lang w:val="en-US"/>
        </w:rPr>
        <w:t>Danone</w:t>
      </w:r>
      <w:proofErr w:type="spellEnd"/>
      <w:r w:rsidR="00916CEF">
        <w:rPr>
          <w:rFonts w:ascii="Times New Roman" w:hAnsi="Times New Roman" w:cs="Times New Roman"/>
          <w:lang w:val="en-US"/>
        </w:rPr>
        <w:t>, Paris, France)</w:t>
      </w:r>
      <w:r w:rsidR="0055498F">
        <w:rPr>
          <w:rFonts w:ascii="Times New Roman" w:hAnsi="Times New Roman" w:cs="Times New Roman"/>
          <w:lang w:val="en-US"/>
        </w:rPr>
        <w:t xml:space="preserve">. </w:t>
      </w:r>
      <w:r w:rsidRPr="00EE6C11">
        <w:rPr>
          <w:rFonts w:ascii="Times New Roman" w:hAnsi="Times New Roman" w:cs="Times New Roman"/>
          <w:lang w:val="en-US"/>
        </w:rPr>
        <w:t>Parenteral nutrition was stopped at 140-160 ml/kg/d</w:t>
      </w:r>
      <w:r w:rsidR="00B76CE1">
        <w:rPr>
          <w:rFonts w:ascii="Times New Roman" w:hAnsi="Times New Roman" w:cs="Times New Roman"/>
          <w:lang w:val="en-US"/>
        </w:rPr>
        <w:t>ay</w:t>
      </w:r>
      <w:r w:rsidRPr="00EE6C11">
        <w:rPr>
          <w:rFonts w:ascii="Times New Roman" w:hAnsi="Times New Roman" w:cs="Times New Roman"/>
          <w:lang w:val="en-US"/>
        </w:rPr>
        <w:t xml:space="preserve"> of enteral nutrition.</w:t>
      </w:r>
      <w:r w:rsidR="00801F85" w:rsidRPr="00EE6C11">
        <w:rPr>
          <w:rFonts w:ascii="Times New Roman" w:hAnsi="Times New Roman" w:cs="Times New Roman"/>
          <w:lang w:val="en-US"/>
        </w:rPr>
        <w:t xml:space="preserve"> </w:t>
      </w:r>
    </w:p>
    <w:p w14:paraId="7FF15F4C" w14:textId="77777777" w:rsidR="0094400F" w:rsidRDefault="0094400F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7695AEDF" w14:textId="22565C5C" w:rsidR="00FE2820" w:rsidRDefault="00FE2820" w:rsidP="00FE2820">
      <w:pPr>
        <w:pStyle w:val="berschrift2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  <w:r w:rsidRPr="00EE6C11">
        <w:rPr>
          <w:rFonts w:ascii="Times New Roman" w:hAnsi="Times New Roman"/>
          <w:lang w:val="en-US"/>
        </w:rPr>
        <w:t xml:space="preserve">Analysis of </w:t>
      </w:r>
      <w:r w:rsidR="00B07812">
        <w:rPr>
          <w:rFonts w:ascii="Times New Roman" w:hAnsi="Times New Roman"/>
          <w:lang w:val="en-US"/>
        </w:rPr>
        <w:t xml:space="preserve">brain maturation by </w:t>
      </w:r>
      <w:r w:rsidRPr="00EE6C11">
        <w:rPr>
          <w:rFonts w:ascii="Times New Roman" w:hAnsi="Times New Roman"/>
          <w:lang w:val="en-US"/>
        </w:rPr>
        <w:t>aEEG</w:t>
      </w:r>
    </w:p>
    <w:p w14:paraId="65895F6D" w14:textId="4D3B1E97" w:rsidR="00FE2820" w:rsidRDefault="00FE2820" w:rsidP="00FE2820">
      <w:pPr>
        <w:spacing w:line="480" w:lineRule="auto"/>
        <w:rPr>
          <w:rFonts w:ascii="Times New Roman" w:hAnsi="Times New Roman" w:cs="Times New Roman"/>
          <w:lang w:val="en-US"/>
        </w:rPr>
      </w:pPr>
      <w:r w:rsidRPr="00EE6C11">
        <w:rPr>
          <w:rFonts w:ascii="Times New Roman" w:hAnsi="Times New Roman" w:cs="Times New Roman"/>
          <w:lang w:val="en-US"/>
        </w:rPr>
        <w:t xml:space="preserve">Amplitude-integrated EEG </w:t>
      </w:r>
      <w:r w:rsidR="00380116">
        <w:rPr>
          <w:rFonts w:ascii="Times New Roman" w:hAnsi="Times New Roman" w:cs="Times New Roman"/>
          <w:lang w:val="en-US"/>
        </w:rPr>
        <w:t xml:space="preserve">of study participants </w:t>
      </w:r>
      <w:r w:rsidRPr="00EE6C11">
        <w:rPr>
          <w:rFonts w:ascii="Times New Roman" w:hAnsi="Times New Roman" w:cs="Times New Roman"/>
          <w:lang w:val="en-US"/>
        </w:rPr>
        <w:t xml:space="preserve">was recorded bi-weekly as part of clinical routine using a single channel </w:t>
      </w:r>
      <w:r w:rsidRPr="00E81B53">
        <w:rPr>
          <w:rFonts w:ascii="Times New Roman" w:hAnsi="Times New Roman" w:cs="Times New Roman"/>
          <w:lang w:val="en-US"/>
        </w:rPr>
        <w:t>aEEG (</w:t>
      </w:r>
      <w:r w:rsidR="009729B6" w:rsidRPr="00E81B53">
        <w:rPr>
          <w:rFonts w:ascii="Times New Roman" w:hAnsi="Times New Roman" w:cs="Times New Roman"/>
          <w:lang w:val="en-US"/>
        </w:rPr>
        <w:t>CFM 6000;</w:t>
      </w:r>
      <w:r w:rsidRPr="00E81B5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81B53">
        <w:rPr>
          <w:rFonts w:ascii="Times New Roman" w:hAnsi="Times New Roman" w:cs="Times New Roman"/>
          <w:lang w:val="en-US"/>
        </w:rPr>
        <w:t>Natus</w:t>
      </w:r>
      <w:proofErr w:type="spellEnd"/>
      <w:r w:rsidRPr="00E81B53">
        <w:rPr>
          <w:rFonts w:ascii="Times New Roman" w:hAnsi="Times New Roman" w:cs="Times New Roman"/>
          <w:lang w:val="en-US"/>
        </w:rPr>
        <w:t xml:space="preserve"> Medical</w:t>
      </w:r>
      <w:r w:rsidRPr="00EE6C11">
        <w:rPr>
          <w:rFonts w:ascii="Times New Roman" w:hAnsi="Times New Roman" w:cs="Times New Roman"/>
          <w:lang w:val="en-US"/>
        </w:rPr>
        <w:t xml:space="preserve"> Incorporated, San Carlos, </w:t>
      </w:r>
      <w:r w:rsidRPr="00EE6C11">
        <w:rPr>
          <w:rFonts w:ascii="Times New Roman" w:hAnsi="Times New Roman" w:cs="Times New Roman"/>
          <w:lang w:val="en-US"/>
        </w:rPr>
        <w:lastRenderedPageBreak/>
        <w:t>CA).</w:t>
      </w:r>
      <w:r w:rsidRPr="00EE6C11">
        <w:rPr>
          <w:rFonts w:ascii="Times New Roman" w:hAnsi="Times New Roman" w:cs="Times New Roman"/>
          <w:lang w:val="en-US"/>
        </w:rPr>
        <w:fldChar w:fldCharType="begin"/>
      </w:r>
      <w:r>
        <w:rPr>
          <w:rFonts w:ascii="Times New Roman" w:hAnsi="Times New Roman" w:cs="Times New Roman"/>
          <w:lang w:val="en-US"/>
        </w:rPr>
        <w:instrText xml:space="preserve"> ADDIN EN.CITE &lt;EndNote&gt;&lt;Cite&gt;&lt;Author&gt;Maynard&lt;/Author&gt;&lt;Year&gt;1979&lt;/Year&gt;&lt;RecNum&gt;12&lt;/RecNum&gt;&lt;DisplayText&gt;&lt;style face="superscript"&gt;15&lt;/style&gt;&lt;/DisplayText&gt;&lt;record&gt;&lt;rec-number&gt;12&lt;/rec-number&gt;&lt;foreign-keys&gt;&lt;key app="EN" db-id="5vze5pz0xwdt25edpzaxa0at0tt0apf20z0t" timestamp="0"&gt;12&lt;/key&gt;&lt;/foreign-keys&gt;&lt;ref-type name="Journal Article"&gt;17&lt;/ref-type&gt;&lt;contributors&gt;&lt;authors&gt;&lt;author&gt;Maynard, D. E.&lt;/author&gt;&lt;/authors&gt;&lt;/contributors&gt;&lt;titles&gt;&lt;title&gt;EEG processing by the Cerebral Function Monitor (CFM)&lt;/title&gt;&lt;secondary-title&gt;Ann Anesthesiol Fr&lt;/secondary-title&gt;&lt;/titles&gt;&lt;pages&gt;170-4&lt;/pages&gt;&lt;volume&gt;20&lt;/volume&gt;&lt;number&gt;3&lt;/number&gt;&lt;keywords&gt;&lt;keyword&gt;Brain/*physiology&lt;/keyword&gt;&lt;keyword&gt;Electric Conductivity&lt;/keyword&gt;&lt;keyword&gt;Electrodes&lt;/keyword&gt;&lt;keyword&gt;Electroencephalography/*instrumentation&lt;/keyword&gt;&lt;keyword&gt;Electromyography/instrumentation&lt;/keyword&gt;&lt;keyword&gt;Filtration&lt;/keyword&gt;&lt;keyword&gt;Humans&lt;/keyword&gt;&lt;keyword&gt;Monitoring, Physiologic/*instrumentation&lt;/keyword&gt;&lt;/keywords&gt;&lt;dates&gt;&lt;year&gt;1979&lt;/year&gt;&lt;/dates&gt;&lt;isbn&gt;0003-4061 (Print)&amp;#xD;0003-4061 (Linking)&lt;/isbn&gt;&lt;accession-num&gt;40470&lt;/accession-num&gt;&lt;urls&gt;&lt;related-urls&gt;&lt;url&gt;https://www.ncbi.nlm.nih.gov/pubmed/40470&lt;/url&gt;&lt;/related-urls&gt;&lt;/urls&gt;&lt;/record&gt;&lt;/Cite&gt;&lt;/EndNote&gt;</w:instrText>
      </w:r>
      <w:r w:rsidRPr="00EE6C11">
        <w:rPr>
          <w:rFonts w:ascii="Times New Roman" w:hAnsi="Times New Roman" w:cs="Times New Roman"/>
          <w:lang w:val="en-US"/>
        </w:rPr>
        <w:fldChar w:fldCharType="separate"/>
      </w:r>
      <w:r w:rsidRPr="005E569A">
        <w:rPr>
          <w:rFonts w:ascii="Times New Roman" w:hAnsi="Times New Roman" w:cs="Times New Roman"/>
          <w:noProof/>
          <w:vertAlign w:val="superscript"/>
          <w:lang w:val="en-US"/>
        </w:rPr>
        <w:t>15</w:t>
      </w:r>
      <w:r w:rsidRPr="00EE6C11"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 xml:space="preserve"> For analysis of brain maturation in this study, i</w:t>
      </w:r>
      <w:r w:rsidRPr="00EE6C11">
        <w:rPr>
          <w:rFonts w:ascii="Times New Roman" w:hAnsi="Times New Roman" w:cs="Times New Roman"/>
          <w:lang w:val="en-US"/>
        </w:rPr>
        <w:t xml:space="preserve">nfants with </w:t>
      </w:r>
      <w:r>
        <w:rPr>
          <w:rFonts w:ascii="Times New Roman" w:hAnsi="Times New Roman" w:cs="Times New Roman"/>
          <w:lang w:val="en-US"/>
        </w:rPr>
        <w:t xml:space="preserve">severe </w:t>
      </w:r>
      <w:r w:rsidRPr="00EE6C11"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  <w:lang w:val="en-US"/>
        </w:rPr>
        <w:t xml:space="preserve">traventricular hemorrhage (IVH </w:t>
      </w:r>
      <w:r w:rsidRPr="00EE6C11">
        <w:rPr>
          <w:rFonts w:ascii="Times New Roman" w:hAnsi="Times New Roman" w:cs="Times New Roman"/>
          <w:lang w:val="en-US"/>
        </w:rPr>
        <w:t>grade III/IV</w:t>
      </w:r>
      <w:r w:rsidR="001D5669">
        <w:rPr>
          <w:rFonts w:ascii="Times New Roman" w:hAnsi="Times New Roman" w:cs="Times New Roman"/>
          <w:lang w:val="en-US"/>
        </w:rPr>
        <w:t>) and</w:t>
      </w:r>
      <w:r>
        <w:rPr>
          <w:rFonts w:ascii="Times New Roman" w:hAnsi="Times New Roman" w:cs="Times New Roman"/>
          <w:lang w:val="en-US"/>
        </w:rPr>
        <w:t xml:space="preserve"> cystic </w:t>
      </w:r>
      <w:r w:rsidRPr="00EE6C11">
        <w:rPr>
          <w:rFonts w:ascii="Times New Roman" w:hAnsi="Times New Roman" w:cs="Times New Roman"/>
          <w:lang w:val="en-US"/>
        </w:rPr>
        <w:t>periventricular leucomalacia (PVL)</w:t>
      </w:r>
      <w:r w:rsidRPr="00EE6C11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PEVuZE5vdGU+PENpdGU+PEF1dGhvcj5PbGlzY2hhcjwvQXV0aG9yPjxZZWFyPjIwMDc8L1llYXI+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</w:fldData>
        </w:fldChar>
      </w:r>
      <w:r>
        <w:rPr>
          <w:rFonts w:ascii="Times New Roman" w:hAnsi="Times New Roman" w:cs="Times New Roman"/>
          <w:lang w:val="en-US"/>
        </w:rPr>
        <w:instrText xml:space="preserve"> ADDIN EN.CITE </w:instrText>
      </w:r>
      <w:r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PEVuZE5vdGU+PENpdGU+PEF1dGhvcj5PbGlzY2hhcjwvQXV0aG9yPjxZZWFyPjIwMDc8L1llYXI+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</w:fldData>
        </w:fldChar>
      </w:r>
      <w:r>
        <w:rPr>
          <w:rFonts w:ascii="Times New Roman" w:hAnsi="Times New Roman" w:cs="Times New Roman"/>
          <w:lang w:val="en-US"/>
        </w:rPr>
        <w:instrText xml:space="preserve"> ADDIN EN.CITE.DATA </w:instrTex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  <w:fldChar w:fldCharType="end"/>
      </w:r>
      <w:r w:rsidRPr="00EE6C11">
        <w:rPr>
          <w:rFonts w:ascii="Times New Roman" w:hAnsi="Times New Roman" w:cs="Times New Roman"/>
          <w:lang w:val="en-US"/>
        </w:rPr>
      </w:r>
      <w:r w:rsidRPr="00EE6C11">
        <w:rPr>
          <w:rFonts w:ascii="Times New Roman" w:hAnsi="Times New Roman" w:cs="Times New Roman"/>
          <w:lang w:val="en-US"/>
        </w:rPr>
        <w:fldChar w:fldCharType="separate"/>
      </w:r>
      <w:r w:rsidRPr="005E569A">
        <w:rPr>
          <w:rFonts w:ascii="Times New Roman" w:hAnsi="Times New Roman" w:cs="Times New Roman"/>
          <w:noProof/>
          <w:vertAlign w:val="superscript"/>
          <w:lang w:val="en-US"/>
        </w:rPr>
        <w:t>16</w:t>
      </w:r>
      <w:r w:rsidRPr="00EE6C11"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 xml:space="preserve"> were excluded</w:t>
      </w:r>
      <w:r w:rsidRPr="00EE6C11">
        <w:rPr>
          <w:rFonts w:ascii="Times New Roman" w:hAnsi="Times New Roman" w:cs="Times New Roman"/>
          <w:lang w:val="en-US"/>
        </w:rPr>
        <w:t xml:space="preserve"> post-hoc.</w:t>
      </w:r>
      <w:r w:rsidRPr="00B76CE1">
        <w:rPr>
          <w:rFonts w:ascii="Times New Roman" w:hAnsi="Times New Roman" w:cs="Times New Roman"/>
          <w:lang w:val="en-US"/>
        </w:rPr>
        <w:t xml:space="preserve"> </w:t>
      </w:r>
      <w:r w:rsidRPr="00EE6C11">
        <w:rPr>
          <w:rFonts w:ascii="Times New Roman" w:hAnsi="Times New Roman" w:cs="Times New Roman"/>
          <w:lang w:val="en-US"/>
        </w:rPr>
        <w:t xml:space="preserve">Brain maturation was assessed </w:t>
      </w:r>
      <w:r>
        <w:rPr>
          <w:rFonts w:ascii="Times New Roman" w:hAnsi="Times New Roman" w:cs="Times New Roman"/>
          <w:lang w:val="en-US"/>
        </w:rPr>
        <w:t>by</w:t>
      </w:r>
      <w:r w:rsidRPr="00EE6C1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classification of background patterns (BP) and sleep wake cycles (SWC) according to </w:t>
      </w:r>
      <w:proofErr w:type="spellStart"/>
      <w:r>
        <w:rPr>
          <w:rFonts w:ascii="Times New Roman" w:hAnsi="Times New Roman" w:cs="Times New Roman"/>
          <w:lang w:val="en-US"/>
        </w:rPr>
        <w:t>Hellstro</w:t>
      </w:r>
      <w:r w:rsidRPr="00EE6C11">
        <w:rPr>
          <w:rFonts w:ascii="Times New Roman" w:hAnsi="Times New Roman" w:cs="Times New Roman"/>
          <w:lang w:val="en-US"/>
        </w:rPr>
        <w:t>m-Westas</w:t>
      </w:r>
      <w:proofErr w:type="spellEnd"/>
      <w:r w:rsidRPr="00EE6C11">
        <w:rPr>
          <w:rFonts w:ascii="Times New Roman" w:hAnsi="Times New Roman" w:cs="Times New Roman"/>
          <w:lang w:val="en-US"/>
        </w:rPr>
        <w:t xml:space="preserve"> et al</w:t>
      </w:r>
      <w:r w:rsidRPr="00EE6C11">
        <w:rPr>
          <w:rFonts w:ascii="Times New Roman" w:hAnsi="Times New Roman" w:cs="Times New Roman"/>
          <w:lang w:val="en-US"/>
        </w:rPr>
        <w:fldChar w:fldCharType="begin"/>
      </w:r>
      <w:r w:rsidR="00250370">
        <w:rPr>
          <w:rFonts w:ascii="Times New Roman" w:hAnsi="Times New Roman" w:cs="Times New Roman"/>
          <w:lang w:val="en-US"/>
        </w:rPr>
        <w:instrText xml:space="preserve"> ADDIN EN.CITE &lt;EndNote&gt;&lt;Cite&gt;&lt;Author&gt;Hellstrom-Westas&lt;/Author&gt;&lt;Year&gt;2006&lt;/Year&gt;&lt;RecNum&gt;2&lt;/RecNum&gt;&lt;DisplayText&gt;&lt;style face="superscript"&gt;17&lt;/style&gt;&lt;/DisplayText&gt;&lt;record&gt;&lt;rec-number&gt;2&lt;/rec-number&gt;&lt;foreign-keys&gt;&lt;key app="EN" db-id="5vze5pz0xwdt25edpzaxa0at0tt0apf20z0t" timestamp="0"&gt;2&lt;/key&gt;&lt;/foreign-keys&gt;&lt;ref-type name="Journal Article"&gt;17&lt;/ref-type&gt;&lt;contributors&gt;&lt;authors&gt;&lt;author&gt;Hellstrom-Westas, L.&lt;/author&gt;&lt;author&gt;Rosen, I.&lt;/author&gt;&lt;/authors&gt;&lt;/contributors&gt;&lt;auth-address&gt;Department of Paediatrics, University Hospital, SE-22185 Lund, Sweden. lena.hellstrom-westas@med.lu.se&lt;/auth-address&gt;&lt;titles&gt;&lt;title&gt;Continuous brain-function monitoring: state of the art in clinical practice&lt;/title&gt;&lt;secondary-title&gt;Semin Fetal Neonatal Med&lt;/secondary-title&gt;&lt;/titles&gt;&lt;pages&gt;503-11&lt;/pages&gt;&lt;volume&gt;11&lt;/volume&gt;&lt;number&gt;6&lt;/number&gt;&lt;keywords&gt;&lt;keyword&gt;Brain/*physiology&lt;/keyword&gt;&lt;keyword&gt;Electroencephalography/*methods&lt;/keyword&gt;&lt;keyword&gt;Epilepsy/diagnosis&lt;/keyword&gt;&lt;keyword&gt;Humans&lt;/keyword&gt;&lt;keyword&gt;Infant, Newborn&lt;/keyword&gt;&lt;keyword&gt;Infant, Premature/*physiology&lt;/keyword&gt;&lt;keyword&gt;Intensive Care, Neonatal/methods&lt;/keyword&gt;&lt;/keywords&gt;&lt;dates&gt;&lt;year&gt;2006&lt;/year&gt;&lt;pub-dates&gt;&lt;date&gt;Dec&lt;/date&gt;&lt;/pub-dates&gt;&lt;/dates&gt;&lt;isbn&gt;1744-165X (Print)&amp;#xD;1744-165X (Linking)&lt;/isbn&gt;&lt;accession-num&gt;17067863&lt;/accession-num&gt;&lt;urls&gt;&lt;related-urls&gt;&lt;url&gt;https://www.ncbi.nlm.nih.gov/pubmed/17067863&lt;/url&gt;&lt;/related-urls&gt;&lt;/urls&gt;&lt;electronic-resource-num&gt;10.1016/j.siny.2006.07.011&lt;/electronic-resource-num&gt;&lt;/record&gt;&lt;/Cite&gt;&lt;/EndNote&gt;</w:instrText>
      </w:r>
      <w:r w:rsidRPr="00EE6C11">
        <w:rPr>
          <w:rFonts w:ascii="Times New Roman" w:hAnsi="Times New Roman" w:cs="Times New Roman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vertAlign w:val="superscript"/>
          <w:lang w:val="en-US"/>
        </w:rPr>
        <w:t>17</w:t>
      </w:r>
      <w:r w:rsidRPr="00EE6C11">
        <w:rPr>
          <w:rFonts w:ascii="Times New Roman" w:hAnsi="Times New Roman" w:cs="Times New Roman"/>
          <w:lang w:val="en-US"/>
        </w:rPr>
        <w:fldChar w:fldCharType="end"/>
      </w:r>
      <w:r w:rsidRPr="00EE6C11">
        <w:rPr>
          <w:rFonts w:ascii="Times New Roman" w:hAnsi="Times New Roman" w:cs="Times New Roman"/>
          <w:lang w:val="en-US"/>
        </w:rPr>
        <w:t xml:space="preserve"> and</w:t>
      </w:r>
      <w:r>
        <w:rPr>
          <w:rFonts w:ascii="Times New Roman" w:hAnsi="Times New Roman" w:cs="Times New Roman"/>
          <w:lang w:val="en-US"/>
        </w:rPr>
        <w:t xml:space="preserve"> calculation of maturational scores according to</w:t>
      </w:r>
      <w:r w:rsidRPr="00EE6C1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E6C11">
        <w:rPr>
          <w:rFonts w:ascii="Times New Roman" w:hAnsi="Times New Roman" w:cs="Times New Roman"/>
          <w:lang w:val="en-US"/>
        </w:rPr>
        <w:t>Burdjalov</w:t>
      </w:r>
      <w:proofErr w:type="spellEnd"/>
      <w:r w:rsidRPr="00EE6C11">
        <w:rPr>
          <w:rFonts w:ascii="Times New Roman" w:hAnsi="Times New Roman" w:cs="Times New Roman"/>
          <w:lang w:val="en-US"/>
        </w:rPr>
        <w:t xml:space="preserve"> et al</w:t>
      </w:r>
      <w:r w:rsidRPr="00EE6C11">
        <w:rPr>
          <w:rFonts w:ascii="Times New Roman" w:hAnsi="Times New Roman" w:cs="Times New Roman"/>
          <w:lang w:val="en-US"/>
        </w:rPr>
        <w:fldChar w:fldCharType="begin"/>
      </w:r>
      <w:r w:rsidR="00250370">
        <w:rPr>
          <w:rFonts w:ascii="Times New Roman" w:hAnsi="Times New Roman" w:cs="Times New Roman"/>
          <w:lang w:val="en-US"/>
        </w:rPr>
        <w:instrText xml:space="preserve"> ADDIN EN.CITE &lt;EndNote&gt;&lt;Cite&gt;&lt;Author&gt;Burdjalov&lt;/Author&gt;&lt;Year&gt;2003&lt;/Year&gt;&lt;RecNum&gt;1&lt;/RecNum&gt;&lt;DisplayText&gt;&lt;style face="superscript"&gt;18&lt;/style&gt;&lt;/DisplayText&gt;&lt;record&gt;&lt;rec-number&gt;1&lt;/rec-number&gt;&lt;foreign-keys&gt;&lt;key app="EN" db-id="5vze5pz0xwdt25edpzaxa0at0tt0apf20z0t" timestamp="0"&gt;1&lt;/key&gt;&lt;/foreign-keys&gt;&lt;ref-type name="Journal Article"&gt;17&lt;/ref-type&gt;&lt;contributors&gt;&lt;authors&gt;&lt;author&gt;Burdjalov, V. F.&lt;/author&gt;&lt;author&gt;Baumgart, S.&lt;/author&gt;&lt;author&gt;Spitzer, A. R.&lt;/author&gt;&lt;/authors&gt;&lt;/contributors&gt;&lt;auth-address&gt;Division of Neonatology, Department of Pediatrics, State University of New York at Stony Brook, Stony Brook, New York 11794-8111, USA.&lt;/auth-address&gt;&lt;titles&gt;&lt;title&gt;Cerebral function monitoring: a new scoring system for the evaluation of brain maturation in neonates&lt;/title&gt;&lt;secondary-title&gt;Pediatrics&lt;/secondary-title&gt;&lt;/titles&gt;&lt;periodical&gt;&lt;full-title&gt;Pediatrics&lt;/full-title&gt;&lt;/periodical&gt;&lt;pages&gt;855-61&lt;/pages&gt;&lt;volume&gt;112&lt;/volume&gt;&lt;number&gt;4&lt;/number&gt;&lt;keywords&gt;&lt;keyword&gt;Brain/growth &amp;amp; development/*physiopathology&lt;/keyword&gt;&lt;keyword&gt;Electroencephalography/instrumentation/*methods&lt;/keyword&gt;&lt;keyword&gt;Female&lt;/keyword&gt;&lt;keyword&gt;Follow-Up Studies&lt;/keyword&gt;&lt;keyword&gt;Gestational Age&lt;/keyword&gt;&lt;keyword&gt;Humans&lt;/keyword&gt;&lt;keyword&gt;Infant, Low Birth Weight&lt;/keyword&gt;&lt;keyword&gt;Infant, Newborn&lt;/keyword&gt;&lt;keyword&gt;Infant, Premature&lt;/keyword&gt;&lt;keyword&gt;Infant, Very Low Birth Weight&lt;/keyword&gt;&lt;keyword&gt;Male&lt;/keyword&gt;&lt;/keywords&gt;&lt;dates&gt;&lt;year&gt;2003&lt;/year&gt;&lt;pub-dates&gt;&lt;date&gt;Oct&lt;/date&gt;&lt;/pub-dates&gt;&lt;/dates&gt;&lt;isbn&gt;1098-4275 (Electronic)&amp;#xD;0031-4005 (Linking)&lt;/isbn&gt;&lt;accession-num&gt;14523177&lt;/accession-num&gt;&lt;urls&gt;&lt;related-urls&gt;&lt;url&gt;https://www.ncbi.nlm.nih.gov/pubmed/14523177&lt;/url&gt;&lt;/related-urls&gt;&lt;/urls&gt;&lt;/record&gt;&lt;/Cite&gt;&lt;/EndNote&gt;</w:instrText>
      </w:r>
      <w:r w:rsidRPr="00EE6C11">
        <w:rPr>
          <w:rFonts w:ascii="Times New Roman" w:hAnsi="Times New Roman" w:cs="Times New Roman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vertAlign w:val="superscript"/>
          <w:lang w:val="en-US"/>
        </w:rPr>
        <w:t>18</w:t>
      </w:r>
      <w:r w:rsidRPr="00EE6C11"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575227">
        <w:rPr>
          <w:rFonts w:ascii="Times New Roman" w:hAnsi="Times New Roman" w:cs="Times New Roman"/>
          <w:lang w:val="en-US"/>
        </w:rPr>
        <w:t>Analysis was</w:t>
      </w:r>
      <w:r>
        <w:rPr>
          <w:rFonts w:ascii="Times New Roman" w:hAnsi="Times New Roman" w:cs="Times New Roman"/>
          <w:lang w:val="en-US"/>
        </w:rPr>
        <w:t xml:space="preserve"> performed by </w:t>
      </w:r>
      <w:r w:rsidRPr="00EE6C11">
        <w:rPr>
          <w:rFonts w:ascii="Times New Roman" w:hAnsi="Times New Roman" w:cs="Times New Roman"/>
          <w:lang w:val="en-US"/>
        </w:rPr>
        <w:t>two</w:t>
      </w:r>
      <w:r>
        <w:rPr>
          <w:rFonts w:ascii="Times New Roman" w:hAnsi="Times New Roman" w:cs="Times New Roman"/>
          <w:lang w:val="en-US"/>
        </w:rPr>
        <w:t xml:space="preserve"> independent investigators</w:t>
      </w:r>
      <w:proofErr w:type="gramEnd"/>
      <w:r>
        <w:rPr>
          <w:rFonts w:ascii="Times New Roman" w:hAnsi="Times New Roman" w:cs="Times New Roman"/>
          <w:lang w:val="en-US"/>
        </w:rPr>
        <w:t xml:space="preserve"> (K.K</w:t>
      </w:r>
      <w:r w:rsidRPr="00EE6C11">
        <w:rPr>
          <w:rFonts w:ascii="Times New Roman" w:hAnsi="Times New Roman" w:cs="Times New Roman"/>
          <w:lang w:val="en-US"/>
        </w:rPr>
        <w:t>-S. and C.B.)</w:t>
      </w:r>
      <w:r>
        <w:rPr>
          <w:rFonts w:ascii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I</w:t>
      </w:r>
      <w:r w:rsidRPr="00EE6C11">
        <w:rPr>
          <w:rFonts w:ascii="Times New Roman" w:hAnsi="Times New Roman" w:cs="Times New Roman"/>
          <w:lang w:val="en-US"/>
        </w:rPr>
        <w:t>nter-rater agreement was assessed by Cohen´s Kappa</w:t>
      </w:r>
      <w:proofErr w:type="gramEnd"/>
      <w:r>
        <w:rPr>
          <w:rFonts w:ascii="Times New Roman" w:hAnsi="Times New Roman" w:cs="Times New Roman"/>
          <w:lang w:val="en-US"/>
        </w:rPr>
        <w:t>. A</w:t>
      </w:r>
      <w:r w:rsidRPr="00EE6C11">
        <w:rPr>
          <w:rFonts w:ascii="Times New Roman" w:hAnsi="Times New Roman" w:cs="Times New Roman"/>
          <w:lang w:val="en-US"/>
        </w:rPr>
        <w:t xml:space="preserve">ny discordance was dissolved </w:t>
      </w:r>
      <w:r>
        <w:rPr>
          <w:rFonts w:ascii="Times New Roman" w:hAnsi="Times New Roman" w:cs="Times New Roman"/>
          <w:lang w:val="en-US"/>
        </w:rPr>
        <w:t>by discussion and consensus.</w:t>
      </w:r>
      <w:r w:rsidRPr="00EE6C11">
        <w:rPr>
          <w:rFonts w:ascii="Times New Roman" w:hAnsi="Times New Roman" w:cs="Times New Roman"/>
          <w:lang w:val="en-US"/>
        </w:rPr>
        <w:t xml:space="preserve"> Only aEEG sequences recorded without sedative or anti-epileptic drugs</w:t>
      </w:r>
      <w:r w:rsidRPr="00EE6C11">
        <w:rPr>
          <w:rFonts w:ascii="Times New Roman" w:hAnsi="Times New Roman" w:cs="Times New Roman"/>
          <w:lang w:val="en-US"/>
        </w:rPr>
        <w:fldChar w:fldCharType="begin"/>
      </w:r>
      <w:r w:rsidR="00250370">
        <w:rPr>
          <w:rFonts w:ascii="Times New Roman" w:hAnsi="Times New Roman" w:cs="Times New Roman"/>
          <w:lang w:val="en-US"/>
        </w:rPr>
        <w:instrText xml:space="preserve"> ADDIN EN.CITE &lt;EndNote&gt;&lt;Cite&gt;&lt;Author&gt;Bell&lt;/Author&gt;&lt;Year&gt;1993&lt;/Year&gt;&lt;RecNum&gt;33&lt;/RecNum&gt;&lt;DisplayText&gt;&lt;style face="superscript"&gt;19&lt;/style&gt;&lt;/DisplayText&gt;&lt;record&gt;&lt;rec-number&gt;33&lt;/rec-number&gt;&lt;foreign-keys&gt;&lt;key app="EN" db-id="5vze5pz0xwdt25edpzaxa0at0tt0apf20z0t" timestamp="0"&gt;33&lt;/key&gt;&lt;/foreign-keys&gt;&lt;ref-type name="Journal Article"&gt;17&lt;/ref-type&gt;&lt;contributors&gt;&lt;authors&gt;&lt;author&gt;Bell, A. H.&lt;/author&gt;&lt;author&gt;Greisen, G.&lt;/author&gt;&lt;author&gt;Pryds, O.&lt;/author&gt;&lt;/authors&gt;&lt;/contributors&gt;&lt;auth-address&gt;Department of Neonatology, Rigshospitalet, Copenhagen, Denmark.&lt;/auth-address&gt;&lt;titles&gt;&lt;title&gt;Comparison of the effects of phenobarbitone and morphine administration on EEG activity in preterm babies&lt;/title&gt;&lt;secondary-title&gt;Acta Paediatr&lt;/secondary-title&gt;&lt;/titles&gt;&lt;pages&gt;35-9&lt;/pages&gt;&lt;volume&gt;82&lt;/volume&gt;&lt;number&gt;1&lt;/number&gt;&lt;keywords&gt;&lt;keyword&gt;Calcium/blood&lt;/keyword&gt;&lt;keyword&gt;Cerebral Hemorrhage/chemically induced&lt;/keyword&gt;&lt;keyword&gt;Electroencephalography/*drug effects&lt;/keyword&gt;&lt;keyword&gt;Humans&lt;/keyword&gt;&lt;keyword&gt;Infant, Newborn&lt;/keyword&gt;&lt;keyword&gt;*Infant, Premature&lt;/keyword&gt;&lt;keyword&gt;Morphine/*pharmacology&lt;/keyword&gt;&lt;keyword&gt;Phenobarbital/*pharmacology&lt;/keyword&gt;&lt;keyword&gt;Retrospective Studies&lt;/keyword&gt;&lt;/keywords&gt;&lt;dates&gt;&lt;year&gt;1993&lt;/year&gt;&lt;pub-dates&gt;&lt;date&gt;Jan&lt;/date&gt;&lt;/pub-dates&gt;&lt;/dates&gt;&lt;isbn&gt;0803-5253 (Print)&amp;#xD;0803-5253 (Linking)&lt;/isbn&gt;&lt;accession-num&gt;8453218&lt;/accession-num&gt;&lt;urls&gt;&lt;related-urls&gt;&lt;url&gt;https://www.ncbi.nlm.nih.gov/pubmed/8453218&lt;/url&gt;&lt;/related-urls&gt;&lt;/urls&gt;&lt;/record&gt;&lt;/Cite&gt;&lt;/EndNote&gt;</w:instrText>
      </w:r>
      <w:r w:rsidRPr="00EE6C11">
        <w:rPr>
          <w:rFonts w:ascii="Times New Roman" w:hAnsi="Times New Roman" w:cs="Times New Roman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vertAlign w:val="superscript"/>
          <w:lang w:val="en-US"/>
        </w:rPr>
        <w:t>19</w:t>
      </w:r>
      <w:r w:rsidRPr="00EE6C11">
        <w:rPr>
          <w:rFonts w:ascii="Times New Roman" w:hAnsi="Times New Roman" w:cs="Times New Roman"/>
          <w:lang w:val="en-US"/>
        </w:rPr>
        <w:fldChar w:fldCharType="end"/>
      </w:r>
      <w:r w:rsidRPr="00EE6C11">
        <w:rPr>
          <w:rFonts w:ascii="Times New Roman" w:hAnsi="Times New Roman" w:cs="Times New Roman"/>
          <w:lang w:val="en-US"/>
        </w:rPr>
        <w:t xml:space="preserve"> with a duration over 90 minutes and impedance below 20 </w:t>
      </w:r>
      <w:proofErr w:type="spellStart"/>
      <w:r w:rsidRPr="00EE6C11">
        <w:rPr>
          <w:rFonts w:ascii="Times New Roman" w:hAnsi="Times New Roman" w:cs="Times New Roman"/>
          <w:lang w:val="en-US"/>
        </w:rPr>
        <w:t>kΩ</w:t>
      </w:r>
      <w:proofErr w:type="spellEnd"/>
      <w:r w:rsidRPr="00EE6C11">
        <w:rPr>
          <w:rFonts w:ascii="Times New Roman" w:hAnsi="Times New Roman" w:cs="Times New Roman"/>
          <w:lang w:val="en-US"/>
        </w:rPr>
        <w:t xml:space="preserve"> were used.</w:t>
      </w:r>
      <w:r w:rsidRPr="00EE6C11">
        <w:rPr>
          <w:rFonts w:ascii="Times New Roman" w:hAnsi="Times New Roman" w:cs="Times New Roman"/>
          <w:lang w:val="en-US"/>
        </w:rPr>
        <w:fldChar w:fldCharType="begin"/>
      </w:r>
      <w:r w:rsidR="00250370">
        <w:rPr>
          <w:rFonts w:ascii="Times New Roman" w:hAnsi="Times New Roman" w:cs="Times New Roman"/>
          <w:lang w:val="en-US"/>
        </w:rPr>
        <w:instrText xml:space="preserve"> ADDIN EN.CITE &lt;EndNote&gt;&lt;Cite&gt;&lt;Author&gt;Olischar&lt;/Author&gt;&lt;Year&gt;2004&lt;/Year&gt;&lt;RecNum&gt;28&lt;/RecNum&gt;&lt;DisplayText&gt;&lt;style face="superscript"&gt;20&lt;/style&gt;&lt;/DisplayText&gt;&lt;record&gt;&lt;rec-number&gt;28&lt;/rec-number&gt;&lt;foreign-keys&gt;&lt;key app="EN" db-id="5vze5pz0xwdt25edpzaxa0at0tt0apf20z0t" timestamp="0"&gt;28&lt;/key&gt;&lt;/foreign-keys&gt;&lt;ref-type name="Journal Article"&gt;17&lt;/ref-type&gt;&lt;contributors&gt;&lt;authors&gt;&lt;author&gt;Olischar, M.&lt;/author&gt;&lt;author&gt;Klebermass, K.&lt;/author&gt;&lt;author&gt;Kuhle, S.&lt;/author&gt;&lt;author&gt;Hulek, M.&lt;/author&gt;&lt;author&gt;Kohlhauser, C.&lt;/author&gt;&lt;author&gt;Rucklinger, E.&lt;/author&gt;&lt;author&gt;Pollak, A.&lt;/author&gt;&lt;author&gt;Weninger, M.&lt;/author&gt;&lt;/authors&gt;&lt;/contributors&gt;&lt;auth-address&gt;Division of Neonatology and Intensive Care, Department of Pediatrics, University of Vienna, Vienna, Austria. monika.olischar@akh-wien.at.ac&lt;/auth-address&gt;&lt;titles&gt;&lt;title&gt;Reference values for amplitude-integrated electroencephalographic activity in preterm infants younger than 30 weeks&amp;apos; gestational age&lt;/title&gt;&lt;secondary-title&gt;Pediatrics&lt;/secondary-title&gt;&lt;/titles&gt;&lt;periodical&gt;&lt;full-title&gt;Pediatrics&lt;/full-title&gt;&lt;/periodical&gt;&lt;pages&gt;e61-6&lt;/pages&gt;&lt;volume&gt;113&lt;/volume&gt;&lt;number&gt;1 Pt 1&lt;/number&gt;&lt;keywords&gt;&lt;keyword&gt;Circadian Rhythm&lt;/keyword&gt;&lt;keyword&gt;Electroencephalography/*standards&lt;/keyword&gt;&lt;keyword&gt;Gestational Age&lt;/keyword&gt;&lt;keyword&gt;Humans&lt;/keyword&gt;&lt;keyword&gt;Infant, Newborn&lt;/keyword&gt;&lt;keyword&gt;Infant, Premature/*physiology&lt;/keyword&gt;&lt;keyword&gt;Prospective Studies&lt;/keyword&gt;&lt;keyword&gt;Reference Values&lt;/keyword&gt;&lt;keyword&gt;Sleep/physiology&lt;/keyword&gt;&lt;/keywords&gt;&lt;dates&gt;&lt;year&gt;2004&lt;/year&gt;&lt;pub-dates&gt;&lt;date&gt;Jan&lt;/date&gt;&lt;/pub-dates&gt;&lt;/dates&gt;&lt;isbn&gt;1098-4275 (Electronic)&amp;#xD;0031-4005 (Linking)&lt;/isbn&gt;&lt;accession-num&gt;14702497&lt;/accession-num&gt;&lt;urls&gt;&lt;related-urls&gt;&lt;url&gt;https://www.ncbi.nlm.nih.gov/pubmed/14702497&lt;/url&gt;&lt;/related-urls&gt;&lt;/urls&gt;&lt;/record&gt;&lt;/Cite&gt;&lt;/EndNote&gt;</w:instrText>
      </w:r>
      <w:r w:rsidRPr="00EE6C11">
        <w:rPr>
          <w:rFonts w:ascii="Times New Roman" w:hAnsi="Times New Roman" w:cs="Times New Roman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vertAlign w:val="superscript"/>
          <w:lang w:val="en-US"/>
        </w:rPr>
        <w:t>20</w:t>
      </w:r>
      <w:r w:rsidRPr="00EE6C11">
        <w:rPr>
          <w:rFonts w:ascii="Times New Roman" w:hAnsi="Times New Roman" w:cs="Times New Roman"/>
          <w:lang w:val="en-US"/>
        </w:rPr>
        <w:fldChar w:fldCharType="end"/>
      </w:r>
      <w:r w:rsidRPr="00EE6C11">
        <w:rPr>
          <w:rFonts w:ascii="Times New Roman" w:hAnsi="Times New Roman" w:cs="Times New Roman"/>
          <w:lang w:val="en-US"/>
        </w:rPr>
        <w:t xml:space="preserve"> For analysis </w:t>
      </w:r>
      <w:r>
        <w:rPr>
          <w:rFonts w:ascii="Times New Roman" w:hAnsi="Times New Roman" w:cs="Times New Roman"/>
          <w:lang w:val="en-US"/>
        </w:rPr>
        <w:t xml:space="preserve">of BP according to </w:t>
      </w:r>
      <w:proofErr w:type="spellStart"/>
      <w:r>
        <w:rPr>
          <w:rFonts w:ascii="Times New Roman" w:hAnsi="Times New Roman" w:cs="Times New Roman"/>
          <w:lang w:val="en-US"/>
        </w:rPr>
        <w:t>Hellstro</w:t>
      </w:r>
      <w:r w:rsidRPr="00EE6C11">
        <w:rPr>
          <w:rFonts w:ascii="Times New Roman" w:hAnsi="Times New Roman" w:cs="Times New Roman"/>
          <w:lang w:val="en-US"/>
        </w:rPr>
        <w:t>m-Westas</w:t>
      </w:r>
      <w:proofErr w:type="spellEnd"/>
      <w:r w:rsidRPr="00EE6C11">
        <w:rPr>
          <w:rFonts w:ascii="Times New Roman" w:hAnsi="Times New Roman" w:cs="Times New Roman"/>
          <w:lang w:val="en-US"/>
        </w:rPr>
        <w:t xml:space="preserve"> et al</w:t>
      </w:r>
      <w:r w:rsidRPr="00EE6C11">
        <w:rPr>
          <w:rFonts w:ascii="Times New Roman" w:hAnsi="Times New Roman" w:cs="Times New Roman"/>
          <w:lang w:val="en-US"/>
        </w:rPr>
        <w:fldChar w:fldCharType="begin"/>
      </w:r>
      <w:r w:rsidR="00250370">
        <w:rPr>
          <w:rFonts w:ascii="Times New Roman" w:hAnsi="Times New Roman" w:cs="Times New Roman"/>
          <w:lang w:val="en-US"/>
        </w:rPr>
        <w:instrText xml:space="preserve"> ADDIN EN.CITE &lt;EndNote&gt;&lt;Cite&gt;&lt;Author&gt;Hellstrom-Westas&lt;/Author&gt;&lt;Year&gt;2006&lt;/Year&gt;&lt;RecNum&gt;2&lt;/RecNum&gt;&lt;DisplayText&gt;&lt;style face="superscript"&gt;17&lt;/style&gt;&lt;/DisplayText&gt;&lt;record&gt;&lt;rec-number&gt;2&lt;/rec-number&gt;&lt;foreign-keys&gt;&lt;key app="EN" db-id="5vze5pz0xwdt25edpzaxa0at0tt0apf20z0t" timestamp="0"&gt;2&lt;/key&gt;&lt;/foreign-keys&gt;&lt;ref-type name="Journal Article"&gt;17&lt;/ref-type&gt;&lt;contributors&gt;&lt;authors&gt;&lt;author&gt;Hellstrom-Westas, L.&lt;/author&gt;&lt;author&gt;Rosen, I.&lt;/author&gt;&lt;/authors&gt;&lt;/contributors&gt;&lt;auth-address&gt;Department of Paediatrics, University Hospital, SE-22185 Lund, Sweden. lena.hellstrom-westas@med.lu.se&lt;/auth-address&gt;&lt;titles&gt;&lt;title&gt;Continuous brain-function monitoring: state of the art in clinical practice&lt;/title&gt;&lt;secondary-title&gt;Semin Fetal Neonatal Med&lt;/secondary-title&gt;&lt;/titles&gt;&lt;pages&gt;503-11&lt;/pages&gt;&lt;volume&gt;11&lt;/volume&gt;&lt;number&gt;6&lt;/number&gt;&lt;keywords&gt;&lt;keyword&gt;Brain/*physiology&lt;/keyword&gt;&lt;keyword&gt;Electroencephalography/*methods&lt;/keyword&gt;&lt;keyword&gt;Epilepsy/diagnosis&lt;/keyword&gt;&lt;keyword&gt;Humans&lt;/keyword&gt;&lt;keyword&gt;Infant, Newborn&lt;/keyword&gt;&lt;keyword&gt;Infant, Premature/*physiology&lt;/keyword&gt;&lt;keyword&gt;Intensive Care, Neonatal/methods&lt;/keyword&gt;&lt;/keywords&gt;&lt;dates&gt;&lt;year&gt;2006&lt;/year&gt;&lt;pub-dates&gt;&lt;date&gt;Dec&lt;/date&gt;&lt;/pub-dates&gt;&lt;/dates&gt;&lt;isbn&gt;1744-165X (Print)&amp;#xD;1744-165X (Linking)&lt;/isbn&gt;&lt;accession-num&gt;17067863&lt;/accession-num&gt;&lt;urls&gt;&lt;related-urls&gt;&lt;url&gt;https://www.ncbi.nlm.nih.gov/pubmed/17067863&lt;/url&gt;&lt;/related-urls&gt;&lt;/urls&gt;&lt;electronic-resource-num&gt;10.1016/j.siny.2006.07.011&lt;/electronic-resource-num&gt;&lt;/record&gt;&lt;/Cite&gt;&lt;/EndNote&gt;</w:instrText>
      </w:r>
      <w:r w:rsidRPr="00EE6C11">
        <w:rPr>
          <w:rFonts w:ascii="Times New Roman" w:hAnsi="Times New Roman" w:cs="Times New Roman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vertAlign w:val="superscript"/>
          <w:lang w:val="en-US"/>
        </w:rPr>
        <w:t>17</w:t>
      </w:r>
      <w:r w:rsidRPr="00EE6C11"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 xml:space="preserve"> (Table 2)</w:t>
      </w:r>
      <w:r w:rsidRPr="00EE6C11">
        <w:rPr>
          <w:rFonts w:ascii="Times New Roman" w:hAnsi="Times New Roman" w:cs="Times New Roman"/>
          <w:lang w:val="en-US"/>
        </w:rPr>
        <w:t>, aEEG traces were subdivided</w:t>
      </w:r>
      <w:r>
        <w:rPr>
          <w:rFonts w:ascii="Times New Roman" w:hAnsi="Times New Roman" w:cs="Times New Roman"/>
          <w:lang w:val="en-US"/>
        </w:rPr>
        <w:t xml:space="preserve"> in</w:t>
      </w:r>
      <w:r w:rsidRPr="00EE6C11">
        <w:rPr>
          <w:rFonts w:ascii="Times New Roman" w:hAnsi="Times New Roman" w:cs="Times New Roman"/>
          <w:lang w:val="en-US"/>
        </w:rPr>
        <w:t xml:space="preserve"> 10 minute periods</w:t>
      </w:r>
      <w:r>
        <w:rPr>
          <w:rFonts w:ascii="Times New Roman" w:hAnsi="Times New Roman" w:cs="Times New Roman"/>
          <w:lang w:val="en-US"/>
        </w:rPr>
        <w:t>, rated</w:t>
      </w:r>
      <w:r w:rsidRPr="00EE6C11">
        <w:rPr>
          <w:rFonts w:ascii="Times New Roman" w:hAnsi="Times New Roman" w:cs="Times New Roman"/>
          <w:lang w:val="en-US"/>
        </w:rPr>
        <w:t xml:space="preserve"> as continuous, discontinuous, burst suppression, low voltage or flat trac</w:t>
      </w:r>
      <w:r>
        <w:rPr>
          <w:rFonts w:ascii="Times New Roman" w:hAnsi="Times New Roman" w:cs="Times New Roman"/>
          <w:lang w:val="en-US"/>
        </w:rPr>
        <w:t xml:space="preserve">e </w:t>
      </w:r>
      <w:r>
        <w:rPr>
          <w:rFonts w:ascii="Times New Roman" w:hAnsi="Times New Roman" w:cs="Times New Roman"/>
          <w:lang w:val="en-US"/>
        </w:rPr>
        <w:fldChar w:fldCharType="begin"/>
      </w:r>
      <w:r w:rsidR="00250370">
        <w:rPr>
          <w:rFonts w:ascii="Times New Roman" w:hAnsi="Times New Roman" w:cs="Times New Roman"/>
          <w:lang w:val="en-US"/>
        </w:rPr>
        <w:instrText xml:space="preserve"> ADDIN EN.CITE &lt;EndNote&gt;&lt;Cite&gt;&lt;Author&gt;Hellstrom-Westas&lt;/Author&gt;&lt;Year&gt;2006&lt;/Year&gt;&lt;RecNum&gt;2&lt;/RecNum&gt;&lt;DisplayText&gt;&lt;style face="superscript"&gt;17&lt;/style&gt;&lt;/DisplayText&gt;&lt;record&gt;&lt;rec-number&gt;2&lt;/rec-number&gt;&lt;foreign-keys&gt;&lt;key app="EN" db-id="5vze5pz0xwdt25edpzaxa0at0tt0apf20z0t" timestamp="0"&gt;2&lt;/key&gt;&lt;/foreign-keys&gt;&lt;ref-type name="Journal Article"&gt;17&lt;/ref-type&gt;&lt;contributors&gt;&lt;authors&gt;&lt;author&gt;Hellstrom-Westas, L.&lt;/author&gt;&lt;author&gt;Rosen, I.&lt;/author&gt;&lt;/authors&gt;&lt;/contributors&gt;&lt;auth-address&gt;Department of Paediatrics, University Hospital, SE-22185 Lund, Sweden. lena.hellstrom-westas@med.lu.se&lt;/auth-address&gt;&lt;titles&gt;&lt;title&gt;Continuous brain-function monitoring: state of the art in clinical practice&lt;/title&gt;&lt;secondary-title&gt;Semin Fetal Neonatal Med&lt;/secondary-title&gt;&lt;/titles&gt;&lt;pages&gt;503-11&lt;/pages&gt;&lt;volume&gt;11&lt;/volume&gt;&lt;number&gt;6&lt;/number&gt;&lt;keywords&gt;&lt;keyword&gt;Brain/*physiology&lt;/keyword&gt;&lt;keyword&gt;Electroencephalography/*methods&lt;/keyword&gt;&lt;keyword&gt;Epilepsy/diagnosis&lt;/keyword&gt;&lt;keyword&gt;Humans&lt;/keyword&gt;&lt;keyword&gt;Infant, Newborn&lt;/keyword&gt;&lt;keyword&gt;Infant, Premature/*physiology&lt;/keyword&gt;&lt;keyword&gt;Intensive Care, Neonatal/methods&lt;/keyword&gt;&lt;/keywords&gt;&lt;dates&gt;&lt;year&gt;2006&lt;/year&gt;&lt;pub-dates&gt;&lt;date&gt;Dec&lt;/date&gt;&lt;/pub-dates&gt;&lt;/dates&gt;&lt;isbn&gt;1744-165X (Print)&amp;#xD;1744-165X (Linking)&lt;/isbn&gt;&lt;accession-num&gt;17067863&lt;/accession-num&gt;&lt;urls&gt;&lt;related-urls&gt;&lt;url&gt;https://www.ncbi.nlm.nih.gov/pubmed/17067863&lt;/url&gt;&lt;/related-urls&gt;&lt;/urls&gt;&lt;electronic-resource-num&gt;10.1016/j.siny.2006.07.011&lt;/electronic-resource-num&gt;&lt;/record&gt;&lt;/Cite&gt;&lt;/EndNote&gt;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vertAlign w:val="superscript"/>
          <w:lang w:val="en-US"/>
        </w:rPr>
        <w:t>17</w:t>
      </w:r>
      <w:r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 xml:space="preserve"> and reported as </w:t>
      </w:r>
      <w:r w:rsidRPr="00EE6C11">
        <w:rPr>
          <w:rFonts w:ascii="Times New Roman" w:hAnsi="Times New Roman" w:cs="Times New Roman"/>
          <w:lang w:val="en-US"/>
        </w:rPr>
        <w:t>percentage distribution</w:t>
      </w:r>
      <w:r>
        <w:rPr>
          <w:rFonts w:ascii="Times New Roman" w:hAnsi="Times New Roman" w:cs="Times New Roman"/>
          <w:lang w:val="en-US"/>
        </w:rPr>
        <w:t>. S</w:t>
      </w:r>
      <w:r w:rsidRPr="00EE6C11">
        <w:rPr>
          <w:rFonts w:ascii="Times New Roman" w:hAnsi="Times New Roman" w:cs="Times New Roman"/>
          <w:lang w:val="en-US"/>
        </w:rPr>
        <w:t>leep</w:t>
      </w:r>
      <w:r>
        <w:rPr>
          <w:rFonts w:ascii="Times New Roman" w:hAnsi="Times New Roman" w:cs="Times New Roman"/>
          <w:lang w:val="en-US"/>
        </w:rPr>
        <w:t>-</w:t>
      </w:r>
      <w:r w:rsidR="00E528A9">
        <w:rPr>
          <w:rFonts w:ascii="Times New Roman" w:hAnsi="Times New Roman" w:cs="Times New Roman"/>
          <w:lang w:val="en-US"/>
        </w:rPr>
        <w:t>wake cycles</w:t>
      </w:r>
      <w:r w:rsidRPr="00EE6C1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 individual aEEG records (Table 2) </w:t>
      </w:r>
      <w:r w:rsidRPr="00EE6C11">
        <w:rPr>
          <w:rFonts w:ascii="Times New Roman" w:hAnsi="Times New Roman" w:cs="Times New Roman"/>
          <w:lang w:val="en-US"/>
        </w:rPr>
        <w:t xml:space="preserve">were classified as absent, mature </w:t>
      </w:r>
      <w:r>
        <w:rPr>
          <w:rFonts w:ascii="Times New Roman" w:hAnsi="Times New Roman" w:cs="Times New Roman"/>
          <w:lang w:val="en-US"/>
        </w:rPr>
        <w:t>or</w:t>
      </w:r>
      <w:r w:rsidRPr="00EE6C11">
        <w:rPr>
          <w:rFonts w:ascii="Times New Roman" w:hAnsi="Times New Roman" w:cs="Times New Roman"/>
          <w:lang w:val="en-US"/>
        </w:rPr>
        <w:t xml:space="preserve"> immature</w:t>
      </w:r>
      <w:r>
        <w:rPr>
          <w:rFonts w:ascii="Times New Roman" w:hAnsi="Times New Roman" w:cs="Times New Roman"/>
          <w:lang w:val="en-US"/>
        </w:rPr>
        <w:fldChar w:fldCharType="begin"/>
      </w:r>
      <w:r w:rsidR="00250370">
        <w:rPr>
          <w:rFonts w:ascii="Times New Roman" w:hAnsi="Times New Roman" w:cs="Times New Roman"/>
          <w:lang w:val="en-US"/>
        </w:rPr>
        <w:instrText xml:space="preserve"> ADDIN EN.CITE &lt;EndNote&gt;&lt;Cite&gt;&lt;Author&gt;Hellstrom-Westas&lt;/Author&gt;&lt;Year&gt;2006&lt;/Year&gt;&lt;RecNum&gt;2&lt;/RecNum&gt;&lt;DisplayText&gt;&lt;style face="superscript"&gt;17&lt;/style&gt;&lt;/DisplayText&gt;&lt;record&gt;&lt;rec-number&gt;2&lt;/rec-number&gt;&lt;foreign-keys&gt;&lt;key app="EN" db-id="5vze5pz0xwdt25edpzaxa0at0tt0apf20z0t" timestamp="0"&gt;2&lt;/key&gt;&lt;/foreign-keys&gt;&lt;ref-type name="Journal Article"&gt;17&lt;/ref-type&gt;&lt;contributors&gt;&lt;authors&gt;&lt;author&gt;Hellstrom-Westas, L.&lt;/author&gt;&lt;author&gt;Rosen, I.&lt;/author&gt;&lt;/authors&gt;&lt;/contributors&gt;&lt;auth-address&gt;Department of Paediatrics, University Hospital, SE-22185 Lund, Sweden. lena.hellstrom-westas@med.lu.se&lt;/auth-address&gt;&lt;titles&gt;&lt;title&gt;Continuous brain-function monitoring: state of the art in clinical practice&lt;/title&gt;&lt;secondary-title&gt;Semin Fetal Neonatal Med&lt;/secondary-title&gt;&lt;/titles&gt;&lt;pages&gt;503-11&lt;/pages&gt;&lt;volume&gt;11&lt;/volume&gt;&lt;number&gt;6&lt;/number&gt;&lt;keywords&gt;&lt;keyword&gt;Brain/*physiology&lt;/keyword&gt;&lt;keyword&gt;Electroencephalography/*methods&lt;/keyword&gt;&lt;keyword&gt;Epilepsy/diagnosis&lt;/keyword&gt;&lt;keyword&gt;Humans&lt;/keyword&gt;&lt;keyword&gt;Infant, Newborn&lt;/keyword&gt;&lt;keyword&gt;Infant, Premature/*physiology&lt;/keyword&gt;&lt;keyword&gt;Intensive Care, Neonatal/methods&lt;/keyword&gt;&lt;/keywords&gt;&lt;dates&gt;&lt;year&gt;2006&lt;/year&gt;&lt;pub-dates&gt;&lt;date&gt;Dec&lt;/date&gt;&lt;/pub-dates&gt;&lt;/dates&gt;&lt;isbn&gt;1744-165X (Print)&amp;#xD;1744-165X (Linking)&lt;/isbn&gt;&lt;accession-num&gt;17067863&lt;/accession-num&gt;&lt;urls&gt;&lt;related-urls&gt;&lt;url&gt;https://www.ncbi.nlm.nih.gov/pubmed/17067863&lt;/url&gt;&lt;/related-urls&gt;&lt;/urls&gt;&lt;electronic-resource-num&gt;10.1016/j.siny.2006.07.011&lt;/electronic-resource-num&gt;&lt;/record&gt;&lt;/Cite&gt;&lt;/EndNote&gt;</w:instrText>
      </w:r>
      <w:r>
        <w:rPr>
          <w:rFonts w:ascii="Times New Roman" w:hAnsi="Times New Roman" w:cs="Times New Roman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vertAlign w:val="superscript"/>
          <w:lang w:val="en-US"/>
        </w:rPr>
        <w:t>17</w:t>
      </w:r>
      <w:r>
        <w:rPr>
          <w:rFonts w:ascii="Times New Roman" w:hAnsi="Times New Roman" w:cs="Times New Roman"/>
          <w:lang w:val="en-US"/>
        </w:rPr>
        <w:fldChar w:fldCharType="end"/>
      </w:r>
      <w:r>
        <w:rPr>
          <w:rFonts w:ascii="Times New Roman" w:hAnsi="Times New Roman" w:cs="Times New Roman"/>
          <w:lang w:val="en-US"/>
        </w:rPr>
        <w:t xml:space="preserve">. </w:t>
      </w:r>
      <w:r w:rsidR="00E528A9">
        <w:rPr>
          <w:rFonts w:ascii="Times New Roman" w:hAnsi="Times New Roman" w:cs="Times New Roman"/>
          <w:lang w:val="en-US"/>
        </w:rPr>
        <w:t>Results are</w:t>
      </w:r>
      <w:r>
        <w:rPr>
          <w:rFonts w:ascii="Times New Roman" w:hAnsi="Times New Roman" w:cs="Times New Roman"/>
          <w:lang w:val="en-US"/>
        </w:rPr>
        <w:t xml:space="preserve"> reported according to the </w:t>
      </w:r>
      <w:r w:rsidRPr="00EE6C11">
        <w:rPr>
          <w:rFonts w:ascii="Times New Roman" w:hAnsi="Times New Roman" w:cs="Times New Roman"/>
          <w:lang w:val="en-US"/>
        </w:rPr>
        <w:t>PMA period (weeks + days)</w:t>
      </w:r>
      <w:r>
        <w:rPr>
          <w:rFonts w:ascii="Times New Roman" w:hAnsi="Times New Roman" w:cs="Times New Roman"/>
          <w:lang w:val="en-US"/>
        </w:rPr>
        <w:t xml:space="preserve"> at assessment</w:t>
      </w:r>
      <w:r w:rsidRPr="00EE6C11">
        <w:rPr>
          <w:rFonts w:ascii="Times New Roman" w:hAnsi="Times New Roman" w:cs="Times New Roman"/>
          <w:lang w:val="en-US"/>
        </w:rPr>
        <w:t xml:space="preserve">: </w:t>
      </w:r>
      <w:r w:rsidRPr="00D27257">
        <w:rPr>
          <w:rFonts w:ascii="Times New Roman" w:hAnsi="Times New Roman" w:cs="Times New Roman"/>
          <w:lang w:val="en-US"/>
        </w:rPr>
        <w:t xml:space="preserve">24+0 </w:t>
      </w:r>
      <w:r>
        <w:rPr>
          <w:rFonts w:ascii="Times New Roman" w:hAnsi="Times New Roman" w:cs="Times New Roman"/>
          <w:lang w:val="en-GB"/>
        </w:rPr>
        <w:t>to</w:t>
      </w:r>
      <w:r>
        <w:rPr>
          <w:rFonts w:ascii="Times New Roman" w:hAnsi="Times New Roman" w:cs="Times New Roman"/>
          <w:lang w:val="en-US"/>
        </w:rPr>
        <w:t xml:space="preserve"> </w:t>
      </w:r>
      <w:r w:rsidRPr="00D27257">
        <w:rPr>
          <w:rFonts w:ascii="Times New Roman" w:hAnsi="Times New Roman" w:cs="Times New Roman"/>
          <w:lang w:val="en-US"/>
        </w:rPr>
        <w:t xml:space="preserve">27+6, 28+0 </w:t>
      </w:r>
      <w:r>
        <w:rPr>
          <w:rFonts w:ascii="Times New Roman" w:hAnsi="Times New Roman" w:cs="Times New Roman"/>
          <w:lang w:val="en-GB"/>
        </w:rPr>
        <w:t>to</w:t>
      </w:r>
      <w:r w:rsidRPr="00D27257">
        <w:rPr>
          <w:rFonts w:ascii="Times New Roman" w:hAnsi="Times New Roman" w:cs="Times New Roman"/>
          <w:lang w:val="en-US"/>
        </w:rPr>
        <w:t xml:space="preserve"> 29+6, 30</w:t>
      </w:r>
      <w:r>
        <w:rPr>
          <w:rFonts w:ascii="Times New Roman" w:hAnsi="Times New Roman" w:cs="Times New Roman"/>
          <w:lang w:val="en-US"/>
        </w:rPr>
        <w:t xml:space="preserve">+0 </w:t>
      </w:r>
      <w:r>
        <w:rPr>
          <w:rFonts w:ascii="Times New Roman" w:hAnsi="Times New Roman" w:cs="Times New Roman"/>
          <w:lang w:val="en-GB"/>
        </w:rPr>
        <w:t>to</w:t>
      </w:r>
      <w:r>
        <w:rPr>
          <w:rFonts w:ascii="Times New Roman" w:hAnsi="Times New Roman" w:cs="Times New Roman"/>
          <w:lang w:val="en-US"/>
        </w:rPr>
        <w:t xml:space="preserve"> </w:t>
      </w:r>
      <w:r w:rsidRPr="00D27257">
        <w:rPr>
          <w:rFonts w:ascii="Times New Roman" w:hAnsi="Times New Roman" w:cs="Times New Roman"/>
          <w:lang w:val="en-US"/>
        </w:rPr>
        <w:t>31+6, 32</w:t>
      </w:r>
      <w:r>
        <w:rPr>
          <w:rFonts w:ascii="Times New Roman" w:hAnsi="Times New Roman" w:cs="Times New Roman"/>
          <w:lang w:val="en-US"/>
        </w:rPr>
        <w:t xml:space="preserve">+0 </w:t>
      </w:r>
      <w:r>
        <w:rPr>
          <w:rFonts w:ascii="Times New Roman" w:hAnsi="Times New Roman" w:cs="Times New Roman"/>
          <w:lang w:val="en-GB"/>
        </w:rPr>
        <w:t>to</w:t>
      </w:r>
      <w:r>
        <w:rPr>
          <w:rFonts w:ascii="Times New Roman" w:hAnsi="Times New Roman" w:cs="Times New Roman"/>
          <w:lang w:val="en-US"/>
        </w:rPr>
        <w:t xml:space="preserve"> </w:t>
      </w:r>
      <w:r w:rsidRPr="00D27257">
        <w:rPr>
          <w:rFonts w:ascii="Times New Roman" w:hAnsi="Times New Roman" w:cs="Times New Roman"/>
          <w:lang w:val="en-US"/>
        </w:rPr>
        <w:t>33+6, 34</w:t>
      </w:r>
      <w:r>
        <w:rPr>
          <w:rFonts w:ascii="Times New Roman" w:hAnsi="Times New Roman" w:cs="Times New Roman"/>
          <w:lang w:val="en-US"/>
        </w:rPr>
        <w:t xml:space="preserve">+0 </w:t>
      </w:r>
      <w:r>
        <w:rPr>
          <w:rFonts w:ascii="Times New Roman" w:hAnsi="Times New Roman" w:cs="Times New Roman"/>
          <w:lang w:val="en-GB"/>
        </w:rPr>
        <w:t>to</w:t>
      </w:r>
      <w:r>
        <w:rPr>
          <w:rFonts w:ascii="Times New Roman" w:hAnsi="Times New Roman" w:cs="Times New Roman"/>
          <w:lang w:val="en-US"/>
        </w:rPr>
        <w:t xml:space="preserve"> </w:t>
      </w:r>
      <w:r w:rsidRPr="00D27257">
        <w:rPr>
          <w:rFonts w:ascii="Times New Roman" w:hAnsi="Times New Roman" w:cs="Times New Roman"/>
          <w:lang w:val="en-US"/>
        </w:rPr>
        <w:t>35+6 and 36+0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GB"/>
        </w:rPr>
        <w:t>to</w:t>
      </w:r>
      <w:r>
        <w:rPr>
          <w:rFonts w:ascii="Times New Roman" w:hAnsi="Times New Roman" w:cs="Times New Roman"/>
          <w:lang w:val="en-US"/>
        </w:rPr>
        <w:t xml:space="preserve"> </w:t>
      </w:r>
      <w:r w:rsidRPr="00D27257">
        <w:rPr>
          <w:rFonts w:ascii="Times New Roman" w:hAnsi="Times New Roman" w:cs="Times New Roman"/>
          <w:lang w:val="en-US"/>
        </w:rPr>
        <w:t>41+6.</w:t>
      </w:r>
    </w:p>
    <w:p w14:paraId="621EBD13" w14:textId="0BB3F352" w:rsidR="00FE2820" w:rsidRDefault="00FE2820" w:rsidP="00FE2820">
      <w:pPr>
        <w:spacing w:line="480" w:lineRule="auto"/>
        <w:rPr>
          <w:rFonts w:ascii="Times New Roman" w:hAnsi="Times New Roman" w:cs="Times New Roman"/>
          <w:color w:val="191919"/>
          <w:lang w:val="en-US"/>
        </w:rPr>
      </w:pPr>
      <w:r w:rsidRPr="00EE6C11">
        <w:rPr>
          <w:rFonts w:ascii="Times New Roman" w:hAnsi="Times New Roman" w:cs="Times New Roman"/>
          <w:lang w:val="en-US"/>
        </w:rPr>
        <w:t xml:space="preserve">Brain maturational scores according to </w:t>
      </w:r>
      <w:proofErr w:type="spellStart"/>
      <w:r w:rsidRPr="00EE6C11">
        <w:rPr>
          <w:rFonts w:ascii="Times New Roman" w:hAnsi="Times New Roman" w:cs="Times New Roman"/>
          <w:lang w:val="en-US"/>
        </w:rPr>
        <w:t>Burdjalov</w:t>
      </w:r>
      <w:proofErr w:type="spellEnd"/>
      <w:r w:rsidRPr="00EE6C11">
        <w:rPr>
          <w:rFonts w:ascii="Times New Roman" w:hAnsi="Times New Roman" w:cs="Times New Roman"/>
          <w:lang w:val="en-US"/>
        </w:rPr>
        <w:t xml:space="preserve"> et al.</w:t>
      </w:r>
      <w:r w:rsidRPr="00EE6C11">
        <w:rPr>
          <w:rFonts w:ascii="Times New Roman" w:hAnsi="Times New Roman" w:cs="Times New Roman"/>
          <w:lang w:val="en-US"/>
        </w:rPr>
        <w:fldChar w:fldCharType="begin"/>
      </w:r>
      <w:r w:rsidR="00250370">
        <w:rPr>
          <w:rFonts w:ascii="Times New Roman" w:hAnsi="Times New Roman" w:cs="Times New Roman"/>
          <w:lang w:val="en-US"/>
        </w:rPr>
        <w:instrText xml:space="preserve"> ADDIN EN.CITE &lt;EndNote&gt;&lt;Cite&gt;&lt;Author&gt;Burdjalov&lt;/Author&gt;&lt;Year&gt;2003&lt;/Year&gt;&lt;RecNum&gt;1&lt;/RecNum&gt;&lt;DisplayText&gt;&lt;style face="superscript"&gt;18&lt;/style&gt;&lt;/DisplayText&gt;&lt;record&gt;&lt;rec-number&gt;1&lt;/rec-number&gt;&lt;foreign-keys&gt;&lt;key app="EN" db-id="5vze5pz0xwdt25edpzaxa0at0tt0apf20z0t" timestamp="0"&gt;1&lt;/key&gt;&lt;/foreign-keys&gt;&lt;ref-type name="Journal Article"&gt;17&lt;/ref-type&gt;&lt;contributors&gt;&lt;authors&gt;&lt;author&gt;Burdjalov, V. F.&lt;/author&gt;&lt;author&gt;Baumgart, S.&lt;/author&gt;&lt;author&gt;Spitzer, A. R.&lt;/author&gt;&lt;/authors&gt;&lt;/contributors&gt;&lt;auth-address&gt;Division of Neonatology, Department of Pediatrics, State University of New York at Stony Brook, Stony Brook, New York 11794-8111, USA.&lt;/auth-address&gt;&lt;titles&gt;&lt;title&gt;Cerebral function monitoring: a new scoring system for the evaluation of brain maturation in neonates&lt;/title&gt;&lt;secondary-title&gt;Pediatrics&lt;/secondary-title&gt;&lt;/titles&gt;&lt;periodical&gt;&lt;full-title&gt;Pediatrics&lt;/full-title&gt;&lt;/periodical&gt;&lt;pages&gt;855-61&lt;/pages&gt;&lt;volume&gt;112&lt;/volume&gt;&lt;number&gt;4&lt;/number&gt;&lt;keywords&gt;&lt;keyword&gt;Brain/growth &amp;amp; development/*physiopathology&lt;/keyword&gt;&lt;keyword&gt;Electroencephalography/instrumentation/*methods&lt;/keyword&gt;&lt;keyword&gt;Female&lt;/keyword&gt;&lt;keyword&gt;Follow-Up Studies&lt;/keyword&gt;&lt;keyword&gt;Gestational Age&lt;/keyword&gt;&lt;keyword&gt;Humans&lt;/keyword&gt;&lt;keyword&gt;Infant, Low Birth Weight&lt;/keyword&gt;&lt;keyword&gt;Infant, Newborn&lt;/keyword&gt;&lt;keyword&gt;Infant, Premature&lt;/keyword&gt;&lt;keyword&gt;Infant, Very Low Birth Weight&lt;/keyword&gt;&lt;keyword&gt;Male&lt;/keyword&gt;&lt;/keywords&gt;&lt;dates&gt;&lt;year&gt;2003&lt;/year&gt;&lt;pub-dates&gt;&lt;date&gt;Oct&lt;/date&gt;&lt;/pub-dates&gt;&lt;/dates&gt;&lt;isbn&gt;1098-4275 (Electronic)&amp;#xD;0031-4005 (Linking)&lt;/isbn&gt;&lt;accession-num&gt;14523177&lt;/accession-num&gt;&lt;urls&gt;&lt;related-urls&gt;&lt;url&gt;https://www.ncbi.nlm.nih.gov/pubmed/14523177&lt;/url&gt;&lt;/related-urls&gt;&lt;/urls&gt;&lt;/record&gt;&lt;/Cite&gt;&lt;/EndNote&gt;</w:instrText>
      </w:r>
      <w:r w:rsidRPr="00EE6C11">
        <w:rPr>
          <w:rFonts w:ascii="Times New Roman" w:hAnsi="Times New Roman" w:cs="Times New Roman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vertAlign w:val="superscript"/>
          <w:lang w:val="en-US"/>
        </w:rPr>
        <w:t>18</w:t>
      </w:r>
      <w:r w:rsidRPr="00EE6C11">
        <w:rPr>
          <w:rFonts w:ascii="Times New Roman" w:hAnsi="Times New Roman" w:cs="Times New Roman"/>
          <w:lang w:val="en-US"/>
        </w:rPr>
        <w:fldChar w:fldCharType="end"/>
      </w:r>
      <w:r w:rsidRPr="00EE6C11">
        <w:rPr>
          <w:rFonts w:ascii="Times New Roman" w:hAnsi="Times New Roman" w:cs="Times New Roman"/>
          <w:lang w:val="en-US"/>
        </w:rPr>
        <w:t xml:space="preserve"> were calculated </w:t>
      </w:r>
      <w:r w:rsidR="00E528A9">
        <w:rPr>
          <w:rFonts w:ascii="Times New Roman" w:hAnsi="Times New Roman" w:cs="Times New Roman"/>
          <w:lang w:val="en-US"/>
        </w:rPr>
        <w:t xml:space="preserve">from aEEG traces </w:t>
      </w:r>
      <w:r w:rsidRPr="00EE6C11">
        <w:rPr>
          <w:rFonts w:ascii="Times New Roman" w:hAnsi="Times New Roman" w:cs="Times New Roman"/>
          <w:lang w:val="en-US"/>
        </w:rPr>
        <w:t xml:space="preserve">based on continuity (0-2), cycling (0-5), </w:t>
      </w:r>
      <w:r w:rsidRPr="00D2284E">
        <w:rPr>
          <w:rFonts w:ascii="Times New Roman" w:hAnsi="Times New Roman" w:cs="Times New Roman"/>
          <w:lang w:val="en-US"/>
        </w:rPr>
        <w:t>lower border</w:t>
      </w:r>
      <w:r w:rsidRPr="002423D9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E6C11">
        <w:rPr>
          <w:rFonts w:ascii="Times New Roman" w:hAnsi="Times New Roman" w:cs="Times New Roman"/>
          <w:lang w:val="en-US"/>
        </w:rPr>
        <w:t>amplitude (0-2) and bandwidth (0-4)</w:t>
      </w:r>
      <w:r>
        <w:rPr>
          <w:rFonts w:ascii="Times New Roman" w:hAnsi="Times New Roman" w:cs="Times New Roman"/>
          <w:lang w:val="en-US"/>
        </w:rPr>
        <w:t xml:space="preserve"> and reported according to the PMA period at assessment (Table 3)</w:t>
      </w:r>
      <w:r w:rsidRPr="00EE6C11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For better visualization, t</w:t>
      </w:r>
      <w:r w:rsidRPr="00EE6C11">
        <w:rPr>
          <w:rFonts w:ascii="Times New Roman" w:hAnsi="Times New Roman" w:cs="Times New Roman"/>
          <w:lang w:val="en-US"/>
        </w:rPr>
        <w:t>otal maturational score</w:t>
      </w:r>
      <w:r>
        <w:rPr>
          <w:rFonts w:ascii="Times New Roman" w:hAnsi="Times New Roman" w:cs="Times New Roman"/>
          <w:lang w:val="en-US"/>
        </w:rPr>
        <w:t>s</w:t>
      </w:r>
      <w:r w:rsidRPr="00EE6C11">
        <w:rPr>
          <w:rFonts w:ascii="Times New Roman" w:hAnsi="Times New Roman" w:cs="Times New Roman"/>
          <w:lang w:val="en-US"/>
        </w:rPr>
        <w:t xml:space="preserve"> (0-13) w</w:t>
      </w:r>
      <w:r>
        <w:rPr>
          <w:rFonts w:ascii="Times New Roman" w:hAnsi="Times New Roman" w:cs="Times New Roman"/>
          <w:lang w:val="en-US"/>
        </w:rPr>
        <w:t>ere</w:t>
      </w:r>
      <w:r w:rsidRPr="00EE6C1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individually </w:t>
      </w:r>
      <w:r w:rsidRPr="00EE6C11">
        <w:rPr>
          <w:rFonts w:ascii="Times New Roman" w:hAnsi="Times New Roman" w:cs="Times New Roman"/>
          <w:lang w:val="en-US"/>
        </w:rPr>
        <w:t xml:space="preserve">plotted </w:t>
      </w:r>
      <w:r>
        <w:rPr>
          <w:rFonts w:ascii="Times New Roman" w:hAnsi="Times New Roman" w:cs="Times New Roman"/>
          <w:lang w:val="en-US"/>
        </w:rPr>
        <w:t xml:space="preserve">with trajectories </w:t>
      </w:r>
      <w:r w:rsidRPr="00EE6C11">
        <w:rPr>
          <w:rFonts w:ascii="Times New Roman" w:hAnsi="Times New Roman" w:cs="Times New Roman"/>
          <w:lang w:val="en-US"/>
        </w:rPr>
        <w:t xml:space="preserve">(Figure 2). </w:t>
      </w:r>
      <w:r>
        <w:rPr>
          <w:rFonts w:ascii="Times New Roman" w:hAnsi="Times New Roman" w:cs="Times New Roman"/>
          <w:lang w:val="en-US"/>
        </w:rPr>
        <w:t xml:space="preserve">To assess the time of full </w:t>
      </w:r>
      <w:r w:rsidR="00EF66AB">
        <w:rPr>
          <w:rFonts w:ascii="Times New Roman" w:hAnsi="Times New Roman" w:cs="Times New Roman"/>
          <w:lang w:val="en-US"/>
        </w:rPr>
        <w:t xml:space="preserve">brain </w:t>
      </w:r>
      <w:r>
        <w:rPr>
          <w:rFonts w:ascii="Times New Roman" w:hAnsi="Times New Roman" w:cs="Times New Roman"/>
          <w:lang w:val="en-US"/>
        </w:rPr>
        <w:t xml:space="preserve">maturation, the </w:t>
      </w:r>
      <w:r w:rsidRPr="00143ED2">
        <w:rPr>
          <w:rFonts w:ascii="Times New Roman" w:hAnsi="Times New Roman" w:cs="Times New Roman"/>
          <w:lang w:val="en-US"/>
        </w:rPr>
        <w:t xml:space="preserve">PMA </w:t>
      </w:r>
      <w:r w:rsidR="00EF66AB" w:rsidRPr="00143ED2">
        <w:rPr>
          <w:rFonts w:ascii="Times New Roman" w:hAnsi="Times New Roman" w:cs="Times New Roman"/>
          <w:lang w:val="en-US"/>
        </w:rPr>
        <w:t>as</w:t>
      </w:r>
      <w:r w:rsidRPr="00143ED2">
        <w:rPr>
          <w:rFonts w:ascii="Times New Roman" w:hAnsi="Times New Roman" w:cs="Times New Roman"/>
          <w:lang w:val="en-US"/>
        </w:rPr>
        <w:t xml:space="preserve"> individual</w:t>
      </w:r>
      <w:r w:rsidRPr="00EE6C11">
        <w:rPr>
          <w:rFonts w:ascii="Times New Roman" w:hAnsi="Times New Roman" w:cs="Times New Roman"/>
          <w:lang w:val="en-US"/>
        </w:rPr>
        <w:t xml:space="preserve"> participant</w:t>
      </w:r>
      <w:r>
        <w:rPr>
          <w:rFonts w:ascii="Times New Roman" w:hAnsi="Times New Roman" w:cs="Times New Roman"/>
          <w:lang w:val="en-US"/>
        </w:rPr>
        <w:t>s</w:t>
      </w:r>
      <w:r w:rsidRPr="00EE6C11">
        <w:rPr>
          <w:rFonts w:ascii="Times New Roman" w:hAnsi="Times New Roman" w:cs="Times New Roman"/>
          <w:lang w:val="en-US"/>
        </w:rPr>
        <w:t xml:space="preserve"> reached the</w:t>
      </w:r>
      <w:r>
        <w:rPr>
          <w:rFonts w:ascii="Times New Roman" w:hAnsi="Times New Roman" w:cs="Times New Roman"/>
          <w:lang w:val="en-US"/>
        </w:rPr>
        <w:t>ir</w:t>
      </w:r>
      <w:r w:rsidRPr="00EE6C11">
        <w:rPr>
          <w:rFonts w:ascii="Times New Roman" w:hAnsi="Times New Roman" w:cs="Times New Roman"/>
          <w:lang w:val="en-US"/>
        </w:rPr>
        <w:t xml:space="preserve"> maximum score (13 points) was plotted</w:t>
      </w:r>
      <w:r>
        <w:rPr>
          <w:rFonts w:ascii="Times New Roman" w:hAnsi="Times New Roman" w:cs="Times New Roman"/>
          <w:lang w:val="en-US"/>
        </w:rPr>
        <w:t xml:space="preserve"> (</w:t>
      </w:r>
      <w:r w:rsidRPr="00EE6C11">
        <w:rPr>
          <w:rFonts w:ascii="Times New Roman" w:hAnsi="Times New Roman" w:cs="Times New Roman"/>
          <w:lang w:val="en-US"/>
        </w:rPr>
        <w:t>Figure 3</w:t>
      </w:r>
      <w:r>
        <w:rPr>
          <w:rFonts w:ascii="Times New Roman" w:hAnsi="Times New Roman" w:cs="Times New Roman"/>
          <w:lang w:val="en-US"/>
        </w:rPr>
        <w:t>)</w:t>
      </w:r>
      <w:r w:rsidRPr="00EE6C11">
        <w:rPr>
          <w:rFonts w:ascii="Times New Roman" w:hAnsi="Times New Roman" w:cs="Times New Roman"/>
          <w:lang w:val="en-US"/>
        </w:rPr>
        <w:t xml:space="preserve">. </w:t>
      </w:r>
      <w:r w:rsidRPr="00EE6C11">
        <w:rPr>
          <w:rFonts w:ascii="Times New Roman" w:hAnsi="Times New Roman" w:cs="Times New Roman"/>
          <w:color w:val="191919"/>
          <w:lang w:val="en-US"/>
        </w:rPr>
        <w:t>For participants who did not reach the maximum score, the estimated PMA</w:t>
      </w:r>
      <w:r>
        <w:rPr>
          <w:rFonts w:ascii="Times New Roman" w:hAnsi="Times New Roman" w:cs="Times New Roman"/>
          <w:color w:val="191919"/>
          <w:lang w:val="en-US"/>
        </w:rPr>
        <w:t xml:space="preserve"> of maximum maturation </w:t>
      </w:r>
      <w:r w:rsidRPr="00EE6C11">
        <w:rPr>
          <w:rFonts w:ascii="Times New Roman" w:hAnsi="Times New Roman" w:cs="Times New Roman"/>
          <w:color w:val="191919"/>
          <w:lang w:val="en-US"/>
        </w:rPr>
        <w:t xml:space="preserve">was </w:t>
      </w:r>
      <w:r>
        <w:rPr>
          <w:rFonts w:ascii="Times New Roman" w:hAnsi="Times New Roman" w:cs="Times New Roman"/>
          <w:color w:val="191919"/>
          <w:lang w:val="en-US"/>
        </w:rPr>
        <w:t xml:space="preserve">plotted as </w:t>
      </w:r>
      <w:r w:rsidRPr="00EE6C11">
        <w:rPr>
          <w:rFonts w:ascii="Times New Roman" w:hAnsi="Times New Roman" w:cs="Times New Roman"/>
          <w:color w:val="191919"/>
          <w:lang w:val="en-US"/>
        </w:rPr>
        <w:t>approximated by linear extrapolation</w:t>
      </w:r>
      <w:r>
        <w:rPr>
          <w:rFonts w:ascii="Times New Roman" w:hAnsi="Times New Roman" w:cs="Times New Roman"/>
          <w:color w:val="191919"/>
          <w:lang w:val="en-US"/>
        </w:rPr>
        <w:t>.</w:t>
      </w:r>
      <w:r w:rsidRPr="00EE6C11">
        <w:rPr>
          <w:rFonts w:ascii="Times New Roman" w:hAnsi="Times New Roman" w:cs="Times New Roman"/>
          <w:color w:val="191919"/>
          <w:lang w:val="en-US"/>
        </w:rPr>
        <w:fldChar w:fldCharType="begin"/>
      </w:r>
      <w:r w:rsidR="00250370">
        <w:rPr>
          <w:rFonts w:ascii="Times New Roman" w:hAnsi="Times New Roman" w:cs="Times New Roman"/>
          <w:color w:val="191919"/>
          <w:lang w:val="en-US"/>
        </w:rPr>
        <w:instrText xml:space="preserve"> ADDIN EN.CITE &lt;EndNote&gt;&lt;Cite&gt;&lt;Author&gt;Hazewinkel&lt;/Author&gt;&lt;Year&gt;ISBN: 978-1-55608-010-4; 2001&lt;/Year&gt;&lt;RecNum&gt;34&lt;/RecNum&gt;&lt;DisplayText&gt;&lt;style face="superscript"&gt;21&lt;/style&gt;&lt;/DisplayText&gt;&lt;record&gt;&lt;rec-number&gt;34&lt;/rec-number&gt;&lt;foreign-keys&gt;&lt;key app="EN" db-id="5vze5pz0xwdt25edpzaxa0at0tt0apf20z0t" timestamp="0"&gt;34&lt;/key&gt;&lt;/foreign-keys&gt;&lt;ref-type name="Book"&gt;6&lt;/ref-type&gt;&lt;contributors&gt;&lt;authors&gt;&lt;author&gt;Hazewinkel, Michiel (Ed.)&lt;/author&gt;&lt;/authors&gt;&lt;/contributors&gt;&lt;titles&gt;&lt;title&gt;Encyclopaedia of Mathematics (set), Springer&lt;/title&gt;&lt;/titles&gt;&lt;dates&gt;&lt;year&gt;ISBN: 978-1-55608-010-4; 2001&lt;/year&gt;&lt;/dates&gt;&lt;isbn&gt;978-1-55608-010-4&lt;/isbn&gt;&lt;urls&gt;&lt;/urls&gt;&lt;/record&gt;&lt;/Cite&gt;&lt;Cite&gt;&lt;Author&gt;Hazewinkel&lt;/Author&gt;&lt;Year&gt;ISBN: 978-1-55608-010-4; 2001&lt;/Year&gt;&lt;RecNum&gt;34&lt;/RecNum&gt;&lt;record&gt;&lt;rec-number&gt;34&lt;/rec-number&gt;&lt;foreign-keys&gt;&lt;key app="EN" db-id="5vze5pz0xwdt25edpzaxa0at0tt0apf20z0t" timestamp="0"&gt;34&lt;/key&gt;&lt;/foreign-keys&gt;&lt;ref-type name="Book"&gt;6&lt;/ref-type&gt;&lt;contributors&gt;&lt;authors&gt;&lt;author&gt;Hazewinkel, Michiel (Ed.)&lt;/author&gt;&lt;/authors&gt;&lt;/contributors&gt;&lt;titles&gt;&lt;title&gt;Encyclopaedia of Mathematics (set), Springer&lt;/title&gt;&lt;/titles&gt;&lt;dates&gt;&lt;year&gt;ISBN: 978-1-55608-010-4; 2001&lt;/year&gt;&lt;/dates&gt;&lt;isbn&gt;978-1-55608-010-4&lt;/isbn&gt;&lt;urls&gt;&lt;/urls&gt;&lt;/record&gt;&lt;/Cite&gt;&lt;Cite&gt;&lt;Author&gt;Hazewinkel&lt;/Author&gt;&lt;Year&gt;ISBN: 978-1-55608-010-4; 2001&lt;/Year&gt;&lt;RecNum&gt;34&lt;/RecNum&gt;&lt;record&gt;&lt;rec-number&gt;34&lt;/rec-number&gt;&lt;foreign-keys&gt;&lt;key app="EN" db-id="5vze5pz0xwdt25edpzaxa0at0tt0apf20z0t" timestamp="0"&gt;34&lt;/key&gt;&lt;/foreign-keys&gt;&lt;ref-type name="Book"&gt;6&lt;/ref-type&gt;&lt;contributors&gt;&lt;authors&gt;&lt;author&gt;Hazewinkel, Michiel (Ed.)&lt;/author&gt;&lt;/authors&gt;&lt;/contributors&gt;&lt;titles&gt;&lt;title&gt;Encyclopaedia of Mathematics (set), Springer&lt;/title&gt;&lt;/titles&gt;&lt;dates&gt;&lt;year&gt;ISBN: 978-1-55608-010-4; 2001&lt;/year&gt;&lt;/dates&gt;&lt;isbn&gt;978-1-55608-010-4&lt;/isbn&gt;&lt;urls&gt;&lt;/urls&gt;&lt;/record&gt;&lt;/Cite&gt;&lt;/EndNote&gt;</w:instrText>
      </w:r>
      <w:r w:rsidRPr="00EE6C11">
        <w:rPr>
          <w:rFonts w:ascii="Times New Roman" w:hAnsi="Times New Roman" w:cs="Times New Roman"/>
          <w:color w:val="191919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color w:val="191919"/>
          <w:vertAlign w:val="superscript"/>
          <w:lang w:val="en-US"/>
        </w:rPr>
        <w:t>21</w:t>
      </w:r>
      <w:r w:rsidRPr="00EE6C11">
        <w:rPr>
          <w:rFonts w:ascii="Times New Roman" w:hAnsi="Times New Roman" w:cs="Times New Roman"/>
          <w:color w:val="191919"/>
          <w:lang w:val="en-US"/>
        </w:rPr>
        <w:fldChar w:fldCharType="end"/>
      </w:r>
      <w:r w:rsidRPr="00EE6C11">
        <w:rPr>
          <w:rFonts w:ascii="Times New Roman" w:hAnsi="Times New Roman" w:cs="Times New Roman"/>
          <w:color w:val="191919"/>
          <w:lang w:val="en-US"/>
        </w:rPr>
        <w:t xml:space="preserve"> </w:t>
      </w:r>
    </w:p>
    <w:p w14:paraId="7BBC76A5" w14:textId="77777777" w:rsidR="00FE2820" w:rsidRPr="00EE6C11" w:rsidRDefault="00FE2820" w:rsidP="00934785">
      <w:pPr>
        <w:spacing w:line="480" w:lineRule="auto"/>
        <w:rPr>
          <w:rFonts w:ascii="Times New Roman" w:hAnsi="Times New Roman" w:cs="Times New Roman"/>
          <w:b/>
          <w:lang w:val="en-US"/>
        </w:rPr>
      </w:pPr>
    </w:p>
    <w:p w14:paraId="0D330C7B" w14:textId="5F262600" w:rsidR="00840E7D" w:rsidRDefault="001800DE" w:rsidP="00934785">
      <w:pPr>
        <w:pStyle w:val="berschrift2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  <w:r w:rsidRPr="00EE6C11">
        <w:rPr>
          <w:rFonts w:ascii="Times New Roman" w:hAnsi="Times New Roman"/>
          <w:lang w:val="en-US"/>
        </w:rPr>
        <w:lastRenderedPageBreak/>
        <w:t>Baseline characteristics</w:t>
      </w:r>
    </w:p>
    <w:p w14:paraId="20FB5B30" w14:textId="3D79BE9C" w:rsidR="006133A6" w:rsidRDefault="001800DE" w:rsidP="00934785">
      <w:pPr>
        <w:spacing w:line="480" w:lineRule="auto"/>
        <w:rPr>
          <w:rFonts w:ascii="Times New Roman" w:hAnsi="Times New Roman" w:cs="Times New Roman"/>
          <w:lang w:val="en-US"/>
        </w:rPr>
      </w:pPr>
      <w:r w:rsidRPr="00EE6C11">
        <w:rPr>
          <w:rFonts w:ascii="Times New Roman" w:hAnsi="Times New Roman" w:cs="Times New Roman"/>
          <w:lang w:val="en-US"/>
        </w:rPr>
        <w:t xml:space="preserve">A full course of antenatal steroids was defined as two doses of betamethasone. Surfactant </w:t>
      </w:r>
      <w:r w:rsidR="00B32BC3" w:rsidRPr="00EE6C11">
        <w:rPr>
          <w:rFonts w:ascii="Times New Roman" w:hAnsi="Times New Roman" w:cs="Times New Roman"/>
          <w:lang w:val="en-US"/>
        </w:rPr>
        <w:t>(Curosurf</w:t>
      </w:r>
      <w:r w:rsidR="00EC1100">
        <w:rPr>
          <w:rFonts w:ascii="Times New Roman" w:hAnsi="Times New Roman" w:cs="Times New Roman"/>
          <w:lang w:val="en-US"/>
        </w:rPr>
        <w:t>;</w:t>
      </w:r>
      <w:r w:rsidR="00B32BC3" w:rsidRPr="00EE6C11">
        <w:rPr>
          <w:rFonts w:ascii="Times New Roman" w:hAnsi="Times New Roman" w:cs="Times New Roman"/>
          <w:lang w:val="en-US"/>
        </w:rPr>
        <w:t xml:space="preserve"> Chiesi, Parma, Italy</w:t>
      </w:r>
      <w:r w:rsidRPr="00EE6C11">
        <w:rPr>
          <w:rFonts w:ascii="Times New Roman" w:hAnsi="Times New Roman" w:cs="Times New Roman"/>
          <w:lang w:val="en-US"/>
        </w:rPr>
        <w:t xml:space="preserve">) was administered </w:t>
      </w:r>
      <w:r w:rsidR="0085176D">
        <w:rPr>
          <w:rFonts w:ascii="Times New Roman" w:hAnsi="Times New Roman" w:cs="Times New Roman"/>
          <w:lang w:val="en-US"/>
        </w:rPr>
        <w:t xml:space="preserve">prophylactically </w:t>
      </w:r>
      <w:r w:rsidR="00B32BC3" w:rsidRPr="00EE6C11">
        <w:rPr>
          <w:rFonts w:ascii="Times New Roman" w:hAnsi="Times New Roman" w:cs="Times New Roman"/>
          <w:lang w:val="en-US"/>
        </w:rPr>
        <w:t>to</w:t>
      </w:r>
      <w:r w:rsidR="0085176D">
        <w:rPr>
          <w:rFonts w:ascii="Times New Roman" w:hAnsi="Times New Roman" w:cs="Times New Roman"/>
          <w:lang w:val="en-US"/>
        </w:rPr>
        <w:t xml:space="preserve"> </w:t>
      </w:r>
      <w:r w:rsidR="00366EA4" w:rsidRPr="00EE6C11">
        <w:rPr>
          <w:rFonts w:ascii="Times New Roman" w:hAnsi="Times New Roman" w:cs="Times New Roman"/>
          <w:lang w:val="en-US"/>
        </w:rPr>
        <w:t xml:space="preserve">infants </w:t>
      </w:r>
      <w:r w:rsidR="002C60C1" w:rsidRPr="00EE6C11">
        <w:rPr>
          <w:rFonts w:ascii="Times New Roman" w:hAnsi="Times New Roman" w:cs="Times New Roman"/>
          <w:lang w:val="en-US"/>
        </w:rPr>
        <w:t xml:space="preserve">born </w:t>
      </w:r>
      <w:r w:rsidR="00915C94" w:rsidRPr="00EE6C11">
        <w:rPr>
          <w:rFonts w:ascii="Times New Roman" w:hAnsi="Times New Roman" w:cs="Times New Roman"/>
          <w:lang w:val="en-US"/>
        </w:rPr>
        <w:t>&lt;</w:t>
      </w:r>
      <w:r w:rsidR="00366EA4" w:rsidRPr="00EE6C11">
        <w:rPr>
          <w:rFonts w:ascii="Times New Roman" w:hAnsi="Times New Roman" w:cs="Times New Roman"/>
          <w:lang w:val="en-US"/>
        </w:rPr>
        <w:t>28</w:t>
      </w:r>
      <w:r w:rsidR="002C60C1" w:rsidRPr="00EE6C11">
        <w:rPr>
          <w:rFonts w:ascii="Times New Roman" w:hAnsi="Times New Roman" w:cs="Times New Roman"/>
          <w:lang w:val="en-US"/>
        </w:rPr>
        <w:t xml:space="preserve"> weeks </w:t>
      </w:r>
      <w:r w:rsidR="00742A35">
        <w:rPr>
          <w:rFonts w:ascii="Times New Roman" w:hAnsi="Times New Roman" w:cs="Times New Roman"/>
          <w:lang w:val="en-US"/>
        </w:rPr>
        <w:t>PMA</w:t>
      </w:r>
      <w:r w:rsidR="000C79F5" w:rsidRPr="00EE6C11">
        <w:rPr>
          <w:rFonts w:ascii="Times New Roman" w:hAnsi="Times New Roman" w:cs="Times New Roman"/>
          <w:lang w:val="en-US"/>
        </w:rPr>
        <w:t xml:space="preserve"> </w:t>
      </w:r>
      <w:r w:rsidR="00366EA4" w:rsidRPr="00EE6C11">
        <w:rPr>
          <w:rFonts w:ascii="Times New Roman" w:hAnsi="Times New Roman" w:cs="Times New Roman"/>
          <w:lang w:val="en-US"/>
        </w:rPr>
        <w:t xml:space="preserve">or </w:t>
      </w:r>
      <w:r w:rsidR="00B32BC3" w:rsidRPr="00EE6C11">
        <w:rPr>
          <w:rFonts w:ascii="Times New Roman" w:hAnsi="Times New Roman" w:cs="Times New Roman"/>
          <w:lang w:val="en-US"/>
        </w:rPr>
        <w:t xml:space="preserve">otherwise </w:t>
      </w:r>
      <w:r w:rsidR="002C07D8">
        <w:rPr>
          <w:rFonts w:ascii="Times New Roman" w:hAnsi="Times New Roman" w:cs="Times New Roman"/>
          <w:lang w:val="en-US"/>
        </w:rPr>
        <w:t xml:space="preserve">therapeutically </w:t>
      </w:r>
      <w:r w:rsidRPr="00EE6C11">
        <w:rPr>
          <w:rFonts w:ascii="Times New Roman" w:hAnsi="Times New Roman" w:cs="Times New Roman"/>
          <w:lang w:val="en-US"/>
        </w:rPr>
        <w:t xml:space="preserve">if </w:t>
      </w:r>
      <w:r w:rsidR="00A11577" w:rsidRPr="00EE6C11">
        <w:rPr>
          <w:rFonts w:ascii="Times New Roman" w:hAnsi="Times New Roman" w:cs="Times New Roman"/>
          <w:lang w:val="en-US"/>
        </w:rPr>
        <w:t xml:space="preserve">surfactant </w:t>
      </w:r>
      <w:r w:rsidRPr="00EE6C11">
        <w:rPr>
          <w:rFonts w:ascii="Times New Roman" w:hAnsi="Times New Roman" w:cs="Times New Roman"/>
          <w:lang w:val="en-US"/>
        </w:rPr>
        <w:t>deficiency was suspected</w:t>
      </w:r>
      <w:r w:rsidR="00033000" w:rsidRPr="00EE6C11">
        <w:rPr>
          <w:rFonts w:ascii="Times New Roman" w:hAnsi="Times New Roman" w:cs="Times New Roman"/>
          <w:lang w:val="en-US"/>
        </w:rPr>
        <w:t>.</w:t>
      </w:r>
      <w:r w:rsidR="00C110A1" w:rsidRPr="00EE6C11">
        <w:rPr>
          <w:rFonts w:ascii="Times New Roman" w:hAnsi="Times New Roman" w:cs="Times New Roman"/>
          <w:lang w:val="en-US"/>
        </w:rPr>
        <w:t xml:space="preserve"> </w:t>
      </w:r>
      <w:r w:rsidRPr="00EE6C11">
        <w:rPr>
          <w:rFonts w:ascii="Times New Roman" w:hAnsi="Times New Roman" w:cs="Times New Roman"/>
          <w:lang w:val="en-US"/>
        </w:rPr>
        <w:t>Anthropometry was perform</w:t>
      </w:r>
      <w:r w:rsidR="004041D2" w:rsidRPr="00EE6C11">
        <w:rPr>
          <w:rFonts w:ascii="Times New Roman" w:hAnsi="Times New Roman" w:cs="Times New Roman"/>
          <w:lang w:val="en-US"/>
        </w:rPr>
        <w:t>ed by the attending nurses and z-s</w:t>
      </w:r>
      <w:r w:rsidRPr="00EE6C11">
        <w:rPr>
          <w:rFonts w:ascii="Times New Roman" w:hAnsi="Times New Roman" w:cs="Times New Roman"/>
          <w:lang w:val="en-US"/>
        </w:rPr>
        <w:t xml:space="preserve">cores </w:t>
      </w:r>
      <w:r w:rsidR="0085176D">
        <w:rPr>
          <w:rFonts w:ascii="Times New Roman" w:hAnsi="Times New Roman" w:cs="Times New Roman"/>
          <w:lang w:val="en-US"/>
        </w:rPr>
        <w:t xml:space="preserve">were </w:t>
      </w:r>
      <w:r w:rsidRPr="00EE6C11">
        <w:rPr>
          <w:rFonts w:ascii="Times New Roman" w:hAnsi="Times New Roman" w:cs="Times New Roman"/>
          <w:lang w:val="en-US"/>
        </w:rPr>
        <w:t>calculated using growth curves by Fenton et al.</w:t>
      </w:r>
      <w:r w:rsidR="00C8600E" w:rsidRPr="00EE6C11">
        <w:rPr>
          <w:rFonts w:ascii="Times New Roman" w:hAnsi="Times New Roman" w:cs="Times New Roman"/>
          <w:lang w:val="en-US"/>
        </w:rPr>
        <w:fldChar w:fldCharType="begin"/>
      </w:r>
      <w:r w:rsidR="00250370">
        <w:rPr>
          <w:rFonts w:ascii="Times New Roman" w:hAnsi="Times New Roman" w:cs="Times New Roman"/>
          <w:lang w:val="en-US"/>
        </w:rPr>
        <w:instrText xml:space="preserve"> ADDIN EN.CITE &lt;EndNote&gt;&lt;Cite&gt;&lt;Author&gt;Fenton&lt;/Author&gt;&lt;Year&gt;2013&lt;/Year&gt;&lt;RecNum&gt;54&lt;/RecNum&gt;&lt;DisplayText&gt;&lt;style face="superscript"&gt;22&lt;/style&gt;&lt;/DisplayText&gt;&lt;record&gt;&lt;rec-number&gt;54&lt;/rec-number&gt;&lt;foreign-keys&gt;&lt;key app="EN" db-id="5vze5pz0xwdt25edpzaxa0at0tt0apf20z0t" timestamp="0"&gt;54&lt;/key&gt;&lt;/foreign-keys&gt;&lt;ref-type name="Journal Article"&gt;17&lt;/ref-type&gt;&lt;contributors&gt;&lt;authors&gt;&lt;author&gt;Fenton, T. R.&lt;/author&gt;&lt;author&gt;Kim, J. H.&lt;/author&gt;&lt;/authors&gt;&lt;/contributors&gt;&lt;auth-address&gt;Alberta Children&amp;apos;s Hospital Research Institute, The University of Calgary, Calgary, AB, Canada. tfenton@ucalgary.ca&lt;/auth-address&gt;&lt;titles&gt;&lt;title&gt;A systematic review and meta-analysis to revise the Fenton growth chart for preterm infants&lt;/title&gt;&lt;secondary-title&gt;BMC Pediatr&lt;/secondary-title&gt;&lt;/titles&gt;&lt;pages&gt;59&lt;/pages&gt;&lt;volume&gt;13&lt;/volume&gt;&lt;keywords&gt;&lt;keyword&gt;Body Height&lt;/keyword&gt;&lt;keyword&gt;Body Weight&lt;/keyword&gt;&lt;keyword&gt;Female&lt;/keyword&gt;&lt;keyword&gt;Gestational Age&lt;/keyword&gt;&lt;keyword&gt;*Growth Charts&lt;/keyword&gt;&lt;keyword&gt;Head/growth &amp;amp; development&lt;/keyword&gt;&lt;keyword&gt;Humans&lt;/keyword&gt;&lt;keyword&gt;Infant&lt;/keyword&gt;&lt;keyword&gt;Infant, Newborn&lt;/keyword&gt;&lt;keyword&gt;Infant, Premature/*growth &amp;amp; development&lt;/keyword&gt;&lt;keyword&gt;Male&lt;/keyword&gt;&lt;keyword&gt;Models, Statistical&lt;/keyword&gt;&lt;keyword&gt;World Health Organization&lt;/keyword&gt;&lt;/keywords&gt;&lt;dates&gt;&lt;year&gt;2013&lt;/year&gt;&lt;pub-dates&gt;&lt;date&gt;Apr 20&lt;/date&gt;&lt;/pub-dates&gt;&lt;/dates&gt;&lt;isbn&gt;1471-2431 (Electronic)&amp;#xD;1471-2431 (Linking)&lt;/isbn&gt;&lt;accession-num&gt;23601190&lt;/accession-num&gt;&lt;urls&gt;&lt;related-urls&gt;&lt;url&gt;https://www.ncbi.nlm.nih.gov/pubmed/23601190&lt;/url&gt;&lt;/related-urls&gt;&lt;/urls&gt;&lt;custom2&gt;PMC3637477&lt;/custom2&gt;&lt;electronic-resource-num&gt;10.1186/1471-2431-13-59&lt;/electronic-resource-num&gt;&lt;/record&gt;&lt;/Cite&gt;&lt;/EndNote&gt;</w:instrText>
      </w:r>
      <w:r w:rsidR="00C8600E" w:rsidRPr="00EE6C11">
        <w:rPr>
          <w:rFonts w:ascii="Times New Roman" w:hAnsi="Times New Roman" w:cs="Times New Roman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vertAlign w:val="superscript"/>
          <w:lang w:val="en-US"/>
        </w:rPr>
        <w:t>22</w:t>
      </w:r>
      <w:r w:rsidR="00C8600E" w:rsidRPr="00EE6C11">
        <w:rPr>
          <w:rFonts w:ascii="Times New Roman" w:hAnsi="Times New Roman" w:cs="Times New Roman"/>
          <w:lang w:val="en-US"/>
        </w:rPr>
        <w:fldChar w:fldCharType="end"/>
      </w:r>
      <w:r w:rsidRPr="00EE6C11">
        <w:rPr>
          <w:rFonts w:ascii="Times New Roman" w:hAnsi="Times New Roman" w:cs="Times New Roman"/>
          <w:lang w:val="en-US"/>
        </w:rPr>
        <w:t xml:space="preserve"> </w:t>
      </w:r>
      <w:r w:rsidR="00770383" w:rsidRPr="00EE6C11">
        <w:rPr>
          <w:rFonts w:ascii="Times New Roman" w:hAnsi="Times New Roman" w:cs="Times New Roman"/>
          <w:lang w:val="en-US"/>
        </w:rPr>
        <w:t>Supply with</w:t>
      </w:r>
      <w:r w:rsidR="00AD2615" w:rsidRPr="00EE6C11">
        <w:rPr>
          <w:rFonts w:ascii="Times New Roman" w:hAnsi="Times New Roman" w:cs="Times New Roman"/>
          <w:lang w:val="en-US"/>
        </w:rPr>
        <w:t xml:space="preserve"> </w:t>
      </w:r>
      <w:r w:rsidR="00B32BC3" w:rsidRPr="00EE6C11">
        <w:rPr>
          <w:rFonts w:ascii="Times New Roman" w:hAnsi="Times New Roman" w:cs="Times New Roman"/>
          <w:lang w:val="en-US"/>
        </w:rPr>
        <w:t>parenteral</w:t>
      </w:r>
      <w:r w:rsidR="00AD2615" w:rsidRPr="00EE6C11">
        <w:rPr>
          <w:rFonts w:ascii="Times New Roman" w:hAnsi="Times New Roman" w:cs="Times New Roman"/>
          <w:lang w:val="en-US"/>
        </w:rPr>
        <w:t xml:space="preserve"> DHA</w:t>
      </w:r>
      <w:r w:rsidR="00BD0FF0" w:rsidRPr="00EE6C11">
        <w:rPr>
          <w:rFonts w:ascii="Times New Roman" w:hAnsi="Times New Roman" w:cs="Times New Roman"/>
          <w:lang w:val="en-US"/>
        </w:rPr>
        <w:t>, EPA and</w:t>
      </w:r>
      <w:r w:rsidR="00AD2615" w:rsidRPr="00EE6C11">
        <w:rPr>
          <w:rFonts w:ascii="Times New Roman" w:hAnsi="Times New Roman" w:cs="Times New Roman"/>
          <w:lang w:val="en-US"/>
        </w:rPr>
        <w:t xml:space="preserve"> </w:t>
      </w:r>
      <w:r w:rsidR="00BD0FF0" w:rsidRPr="00EE6C11">
        <w:rPr>
          <w:rFonts w:ascii="Times New Roman" w:eastAsia="Times New Roman" w:hAnsi="Times New Roman" w:cs="Times New Roman"/>
          <w:color w:val="403838"/>
          <w:shd w:val="clear" w:color="auto" w:fill="FFFFFF"/>
          <w:lang w:val="en-US"/>
        </w:rPr>
        <w:t>α</w:t>
      </w:r>
      <w:r w:rsidR="00BD0FF0" w:rsidRPr="00EE6C11">
        <w:rPr>
          <w:rFonts w:ascii="Times New Roman" w:hAnsi="Times New Roman" w:cs="Times New Roman"/>
          <w:lang w:val="en-US"/>
        </w:rPr>
        <w:t>-</w:t>
      </w:r>
      <w:proofErr w:type="spellStart"/>
      <w:r w:rsidR="00BD0FF0" w:rsidRPr="00EE6C11">
        <w:rPr>
          <w:rFonts w:ascii="Times New Roman" w:hAnsi="Times New Roman" w:cs="Times New Roman"/>
          <w:lang w:val="en-US"/>
        </w:rPr>
        <w:t>tocopherol</w:t>
      </w:r>
      <w:proofErr w:type="spellEnd"/>
      <w:r w:rsidR="00BD0FF0" w:rsidRPr="00EE6C11">
        <w:rPr>
          <w:rFonts w:ascii="Times New Roman" w:hAnsi="Times New Roman" w:cs="Times New Roman"/>
          <w:lang w:val="en-US"/>
        </w:rPr>
        <w:t xml:space="preserve"> </w:t>
      </w:r>
      <w:r w:rsidR="00967F3A">
        <w:rPr>
          <w:rFonts w:ascii="Times New Roman" w:hAnsi="Times New Roman" w:cs="Times New Roman"/>
          <w:lang w:val="en-US"/>
        </w:rPr>
        <w:t>was</w:t>
      </w:r>
      <w:r w:rsidR="00AD2615" w:rsidRPr="00EE6C11">
        <w:rPr>
          <w:rFonts w:ascii="Times New Roman" w:hAnsi="Times New Roman" w:cs="Times New Roman"/>
          <w:lang w:val="en-US"/>
        </w:rPr>
        <w:t xml:space="preserve"> </w:t>
      </w:r>
      <w:r w:rsidR="002C07D8">
        <w:rPr>
          <w:rFonts w:ascii="Times New Roman" w:hAnsi="Times New Roman" w:cs="Times New Roman"/>
          <w:lang w:val="en-US"/>
        </w:rPr>
        <w:t>calculated</w:t>
      </w:r>
      <w:r w:rsidR="00AD2615" w:rsidRPr="00EE6C11">
        <w:rPr>
          <w:rFonts w:ascii="Times New Roman" w:hAnsi="Times New Roman" w:cs="Times New Roman"/>
          <w:lang w:val="en-US"/>
        </w:rPr>
        <w:t xml:space="preserve">. </w:t>
      </w:r>
      <w:r w:rsidR="00770383" w:rsidRPr="00EE6C11">
        <w:rPr>
          <w:rFonts w:ascii="Times New Roman" w:hAnsi="Times New Roman" w:cs="Times New Roman"/>
          <w:lang w:val="en-US"/>
        </w:rPr>
        <w:t>Necrotizing enterocolitis (NEC) was diagnosed clinically (Bell´s stage ≥ IIa)</w:t>
      </w:r>
      <w:r w:rsidR="00D84CFD" w:rsidRPr="00EE6C11">
        <w:rPr>
          <w:rFonts w:ascii="Times New Roman" w:hAnsi="Times New Roman" w:cs="Times New Roman"/>
          <w:lang w:val="en-US"/>
        </w:rPr>
        <w:fldChar w:fldCharType="begin"/>
      </w:r>
      <w:r w:rsidR="00250370">
        <w:rPr>
          <w:rFonts w:ascii="Times New Roman" w:hAnsi="Times New Roman" w:cs="Times New Roman"/>
          <w:lang w:val="en-US"/>
        </w:rPr>
        <w:instrText xml:space="preserve"> ADDIN EN.CITE &lt;EndNote&gt;&lt;Cite&gt;&lt;Author&gt;Walsh&lt;/Author&gt;&lt;Year&gt;1986&lt;/Year&gt;&lt;RecNum&gt;67&lt;/RecNum&gt;&lt;DisplayText&gt;&lt;style face="superscript"&gt;23&lt;/style&gt;&lt;/DisplayText&gt;&lt;record&gt;&lt;rec-number&gt;67&lt;/rec-number&gt;&lt;foreign-keys&gt;&lt;key app="EN" db-id="efvttsfrkdsdx5effdlp95vwwa9asfzrstxp" timestamp="1510503097"&gt;67&lt;/key&gt;&lt;/foreign-keys&gt;&lt;ref-type name="Journal Article"&gt;17&lt;/ref-type&gt;&lt;contributors&gt;&lt;authors&gt;&lt;author&gt;Walsh, M. C.&lt;/author&gt;&lt;author&gt;Kliegman, R. M.&lt;/author&gt;&lt;/authors&gt;&lt;/contributors&gt;&lt;titles&gt;&lt;title&gt;Necrotizing enterocolitis: treatment based on staging criteria&lt;/title&gt;&lt;secondary-title&gt;Pediatr Clin North Am&lt;/secondary-title&gt;&lt;/titles&gt;&lt;periodical&gt;&lt;full-title&gt;Pediatr Clin North Am&lt;/full-title&gt;&lt;/periodical&gt;&lt;pages&gt;179-201&lt;/pages&gt;&lt;volume&gt;33&lt;/volume&gt;&lt;number&gt;1&lt;/number&gt;&lt;edition&gt;1986/02/01&lt;/edition&gt;&lt;keywords&gt;&lt;keyword&gt;Anti-Bacterial Agents/therapeutic use&lt;/keyword&gt;&lt;keyword&gt;Bacterial Infections/diagnosis&lt;/keyword&gt;&lt;keyword&gt;Digestive System/embryology&lt;/keyword&gt;&lt;keyword&gt;Enteral Nutrition/adverse effects&lt;/keyword&gt;&lt;keyword&gt;Enterocolitis, Pseudomembranous/diagnosis/epidemiology/*therapy&lt;/keyword&gt;&lt;keyword&gt;Fetal Organ Maturity&lt;/keyword&gt;&lt;keyword&gt;Fluid Therapy&lt;/keyword&gt;&lt;keyword&gt;Humans&lt;/keyword&gt;&lt;keyword&gt;Infant, Newborn&lt;/keyword&gt;&lt;keyword&gt;Infant, Premature, Diseases/diagnosis/epidemiology/*therapy&lt;/keyword&gt;&lt;/keywords&gt;&lt;dates&gt;&lt;year&gt;1986&lt;/year&gt;&lt;pub-dates&gt;&lt;date&gt;Feb&lt;/date&gt;&lt;/pub-dates&gt;&lt;/dates&gt;&lt;isbn&gt;0031-3955 (Print)&amp;#xD;0031-3955 (Linking)&lt;/isbn&gt;&lt;accession-num&gt;3081865&lt;/accession-num&gt;&lt;urls&gt;&lt;related-urls&gt;&lt;url&gt;https://www.ncbi.nlm.nih.gov/pubmed/3081865&lt;/url&gt;&lt;/related-urls&gt;&lt;/urls&gt;&lt;/record&gt;&lt;/Cite&gt;&lt;/EndNote&gt;</w:instrText>
      </w:r>
      <w:r w:rsidR="00D84CFD" w:rsidRPr="00EE6C11">
        <w:rPr>
          <w:rFonts w:ascii="Times New Roman" w:hAnsi="Times New Roman" w:cs="Times New Roman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vertAlign w:val="superscript"/>
          <w:lang w:val="en-US"/>
        </w:rPr>
        <w:t>23</w:t>
      </w:r>
      <w:r w:rsidR="00D84CFD" w:rsidRPr="00EE6C11">
        <w:rPr>
          <w:rFonts w:ascii="Times New Roman" w:hAnsi="Times New Roman" w:cs="Times New Roman"/>
          <w:lang w:val="en-US"/>
        </w:rPr>
        <w:fldChar w:fldCharType="end"/>
      </w:r>
      <w:r w:rsidR="00770383" w:rsidRPr="00EE6C11">
        <w:rPr>
          <w:rFonts w:ascii="Times New Roman" w:hAnsi="Times New Roman" w:cs="Times New Roman"/>
          <w:lang w:val="en-US"/>
        </w:rPr>
        <w:t xml:space="preserve"> or after </w:t>
      </w:r>
      <w:r w:rsidR="00290323" w:rsidRPr="00EE6C11">
        <w:rPr>
          <w:rFonts w:ascii="Times New Roman" w:hAnsi="Times New Roman" w:cs="Times New Roman"/>
          <w:lang w:val="en-US"/>
        </w:rPr>
        <w:t>exploratory surgery</w:t>
      </w:r>
      <w:r w:rsidR="00770383" w:rsidRPr="00EE6C11">
        <w:rPr>
          <w:rFonts w:ascii="Times New Roman" w:hAnsi="Times New Roman" w:cs="Times New Roman"/>
          <w:lang w:val="en-US"/>
        </w:rPr>
        <w:t xml:space="preserve">. Bronchopulmonary dysplasia (BPD) was defined as supplementary oxygen after 36+0 weeks PMA. </w:t>
      </w:r>
      <w:r w:rsidR="00F95FAE">
        <w:rPr>
          <w:rFonts w:ascii="Times New Roman" w:hAnsi="Times New Roman" w:cs="Times New Roman"/>
          <w:lang w:val="en-US"/>
        </w:rPr>
        <w:t>Retinopathy of prematurity</w:t>
      </w:r>
      <w:r w:rsidR="00C110A1" w:rsidRPr="00EE6C11">
        <w:rPr>
          <w:rFonts w:ascii="Times New Roman" w:hAnsi="Times New Roman" w:cs="Times New Roman"/>
          <w:lang w:val="en-US"/>
        </w:rPr>
        <w:t xml:space="preserve"> was </w:t>
      </w:r>
      <w:r w:rsidR="00290323" w:rsidRPr="00EE6C11">
        <w:rPr>
          <w:rFonts w:ascii="Times New Roman" w:hAnsi="Times New Roman" w:cs="Times New Roman"/>
          <w:lang w:val="en-US"/>
        </w:rPr>
        <w:t>diagnosed by direct ophthalmoscopy</w:t>
      </w:r>
      <w:r w:rsidR="00C110A1" w:rsidRPr="00EE6C11">
        <w:rPr>
          <w:rFonts w:ascii="Times New Roman" w:hAnsi="Times New Roman" w:cs="Times New Roman"/>
          <w:lang w:val="en-US"/>
        </w:rPr>
        <w:t xml:space="preserve">. </w:t>
      </w:r>
      <w:r w:rsidR="00D77F4E">
        <w:rPr>
          <w:rFonts w:ascii="Times New Roman" w:hAnsi="Times New Roman" w:cs="Times New Roman"/>
          <w:lang w:val="en-US"/>
        </w:rPr>
        <w:t>IVH</w:t>
      </w:r>
      <w:r w:rsidR="00C110A1" w:rsidRPr="00EE6C11">
        <w:rPr>
          <w:rFonts w:ascii="Times New Roman" w:hAnsi="Times New Roman" w:cs="Times New Roman"/>
          <w:lang w:val="en-US"/>
        </w:rPr>
        <w:t xml:space="preserve"> and cystic </w:t>
      </w:r>
      <w:r w:rsidR="00967F3A">
        <w:rPr>
          <w:rFonts w:ascii="Times New Roman" w:hAnsi="Times New Roman" w:cs="Times New Roman"/>
          <w:lang w:val="en-US"/>
        </w:rPr>
        <w:t>PVL</w:t>
      </w:r>
      <w:r w:rsidR="00A0271E">
        <w:rPr>
          <w:rFonts w:ascii="Times New Roman" w:hAnsi="Times New Roman" w:cs="Times New Roman"/>
          <w:lang w:val="en-US"/>
        </w:rPr>
        <w:fldChar w:fldCharType="begin"/>
      </w:r>
      <w:r w:rsidR="00250370">
        <w:rPr>
          <w:rFonts w:ascii="Times New Roman" w:hAnsi="Times New Roman" w:cs="Times New Roman"/>
          <w:lang w:val="en-US"/>
        </w:rPr>
        <w:instrText xml:space="preserve"> ADDIN EN.CITE &lt;EndNote&gt;&lt;Cite&gt;&lt;Author&gt;de Vries&lt;/Author&gt;&lt;Year&gt;1992&lt;/Year&gt;&lt;RecNum&gt;94&lt;/RecNum&gt;&lt;DisplayText&gt;&lt;style face="superscript"&gt;24&lt;/style&gt;&lt;/DisplayText&gt;&lt;record&gt;&lt;rec-number&gt;94&lt;/rec-number&gt;&lt;foreign-keys&gt;&lt;key app="EN" db-id="5vze5pz0xwdt25edpzaxa0at0tt0apf20z0t" timestamp="1529335971"&gt;94&lt;/key&gt;&lt;/foreign-keys&gt;&lt;ref-type name="Journal Article"&gt;17&lt;/ref-type&gt;&lt;contributors&gt;&lt;authors&gt;&lt;author&gt;de Vries, L. S.&lt;/author&gt;&lt;author&gt;Eken, P.&lt;/author&gt;&lt;author&gt;Dubowitz, L. M.&lt;/author&gt;&lt;/authors&gt;&lt;/contributors&gt;&lt;auth-address&gt;Department of Neonatology, Wilhelmina Children Hospital, Utrecht, The Netherlands.&lt;/auth-address&gt;&lt;titles&gt;&lt;title&gt;The spectrum of leukomalacia using cranial ultrasound&lt;/title&gt;&lt;secondary-title&gt;Behav Brain Res&lt;/secondary-title&gt;&lt;/titles&gt;&lt;periodical&gt;&lt;full-title&gt;Behav Brain Res&lt;/full-title&gt;&lt;/periodical&gt;&lt;pages&gt;1-6&lt;/pages&gt;&lt;volume&gt;49&lt;/volume&gt;&lt;number&gt;1&lt;/number&gt;&lt;edition&gt;1992/07/31&lt;/edition&gt;&lt;keywords&gt;&lt;keyword&gt;*Echoencephalography&lt;/keyword&gt;&lt;keyword&gt;Humans&lt;/keyword&gt;&lt;keyword&gt;Infant, Newborn&lt;/keyword&gt;&lt;keyword&gt;Leukomalacia, Periventricular/*diagnostic imaging&lt;/keyword&gt;&lt;/keywords&gt;&lt;dates&gt;&lt;year&gt;1992&lt;/year&gt;&lt;pub-dates&gt;&lt;date&gt;Jul 31&lt;/date&gt;&lt;/pub-dates&gt;&lt;/dates&gt;&lt;isbn&gt;0166-4328 (Print)&amp;#xD;0166-4328 (Linking)&lt;/isbn&gt;&lt;accession-num&gt;1388792&lt;/accession-num&gt;&lt;urls&gt;&lt;related-urls&gt;&lt;url&gt;https://www.ncbi.nlm.nih.gov/pubmed/1388792&lt;/url&gt;&lt;/related-urls&gt;&lt;/urls&gt;&lt;/record&gt;&lt;/Cite&gt;&lt;/EndNote&gt;</w:instrText>
      </w:r>
      <w:r w:rsidR="00A0271E">
        <w:rPr>
          <w:rFonts w:ascii="Times New Roman" w:hAnsi="Times New Roman" w:cs="Times New Roman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vertAlign w:val="superscript"/>
          <w:lang w:val="en-US"/>
        </w:rPr>
        <w:t>24</w:t>
      </w:r>
      <w:r w:rsidR="00A0271E">
        <w:rPr>
          <w:rFonts w:ascii="Times New Roman" w:hAnsi="Times New Roman" w:cs="Times New Roman"/>
          <w:lang w:val="en-US"/>
        </w:rPr>
        <w:fldChar w:fldCharType="end"/>
      </w:r>
      <w:r w:rsidR="00C110A1" w:rsidRPr="00EE6C11">
        <w:rPr>
          <w:rFonts w:ascii="Times New Roman" w:hAnsi="Times New Roman" w:cs="Times New Roman"/>
          <w:lang w:val="en-US"/>
        </w:rPr>
        <w:t xml:space="preserve"> were diagnosed by cerebral ultrasound performed every 7-14 days</w:t>
      </w:r>
      <w:r w:rsidR="00A0271E">
        <w:rPr>
          <w:rFonts w:ascii="Times New Roman" w:hAnsi="Times New Roman" w:cs="Times New Roman"/>
          <w:lang w:val="en-US"/>
        </w:rPr>
        <w:t>.</w:t>
      </w:r>
    </w:p>
    <w:p w14:paraId="39396780" w14:textId="77777777" w:rsidR="00FE2820" w:rsidRPr="00EE6C11" w:rsidRDefault="00FE2820" w:rsidP="00934785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751F33A8" w14:textId="19F96BE4" w:rsidR="0071154A" w:rsidRPr="00EE6C11" w:rsidRDefault="00E7011C" w:rsidP="00934785">
      <w:pPr>
        <w:pStyle w:val="berschrift2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  <w:r w:rsidRPr="00EE6C11">
        <w:rPr>
          <w:rFonts w:ascii="Times New Roman" w:hAnsi="Times New Roman"/>
          <w:lang w:val="en-US"/>
        </w:rPr>
        <w:t>Statistics</w:t>
      </w:r>
      <w:r w:rsidR="0071154A" w:rsidRPr="00EE6C11">
        <w:rPr>
          <w:rFonts w:ascii="Times New Roman" w:hAnsi="Times New Roman"/>
          <w:lang w:val="en-US"/>
        </w:rPr>
        <w:t xml:space="preserve"> </w:t>
      </w:r>
    </w:p>
    <w:p w14:paraId="1A10537B" w14:textId="11C682DB" w:rsidR="0071154A" w:rsidRDefault="00715EFB" w:rsidP="00934785">
      <w:pPr>
        <w:spacing w:line="480" w:lineRule="auto"/>
        <w:rPr>
          <w:rStyle w:val="Herausstellen"/>
          <w:rFonts w:ascii="Times New Roman" w:hAnsi="Times New Roman"/>
          <w:b w:val="0"/>
          <w:lang w:val="en-US"/>
        </w:rPr>
      </w:pPr>
      <w:r w:rsidRPr="00EE6C11">
        <w:rPr>
          <w:rStyle w:val="Herausstellen"/>
          <w:rFonts w:ascii="Times New Roman" w:hAnsi="Times New Roman"/>
          <w:b w:val="0"/>
          <w:lang w:val="en-US"/>
        </w:rPr>
        <w:t xml:space="preserve">Data are </w:t>
      </w:r>
      <w:r w:rsidR="00E62E99" w:rsidRPr="00EE6C11">
        <w:rPr>
          <w:rStyle w:val="Herausstellen"/>
          <w:rFonts w:ascii="Times New Roman" w:hAnsi="Times New Roman"/>
          <w:b w:val="0"/>
          <w:lang w:val="en-US"/>
        </w:rPr>
        <w:t>expressed</w:t>
      </w:r>
      <w:r w:rsidRPr="00EE6C11">
        <w:rPr>
          <w:rStyle w:val="Herausstellen"/>
          <w:rFonts w:ascii="Times New Roman" w:hAnsi="Times New Roman"/>
          <w:b w:val="0"/>
          <w:lang w:val="en-US"/>
        </w:rPr>
        <w:t xml:space="preserve"> as median and interquartile range</w:t>
      </w:r>
      <w:r w:rsidR="0068711E" w:rsidRPr="00EE6C11">
        <w:rPr>
          <w:rStyle w:val="Herausstellen"/>
          <w:rFonts w:ascii="Times New Roman" w:hAnsi="Times New Roman"/>
          <w:b w:val="0"/>
          <w:lang w:val="en-US"/>
        </w:rPr>
        <w:t xml:space="preserve"> (IQR) or</w:t>
      </w:r>
      <w:r w:rsidRPr="00EE6C11">
        <w:rPr>
          <w:rStyle w:val="Herausstellen"/>
          <w:rFonts w:ascii="Times New Roman" w:hAnsi="Times New Roman"/>
          <w:b w:val="0"/>
          <w:lang w:val="en-US"/>
        </w:rPr>
        <w:t xml:space="preserve"> mean and standard deviation</w:t>
      </w:r>
      <w:r w:rsidR="0068711E" w:rsidRPr="00EE6C11">
        <w:rPr>
          <w:rStyle w:val="Herausstellen"/>
          <w:rFonts w:ascii="Times New Roman" w:hAnsi="Times New Roman"/>
          <w:b w:val="0"/>
          <w:lang w:val="en-US"/>
        </w:rPr>
        <w:t xml:space="preserve"> (SD)</w:t>
      </w:r>
      <w:r w:rsidRPr="00EE6C11">
        <w:rPr>
          <w:rStyle w:val="Herausstellen"/>
          <w:rFonts w:ascii="Times New Roman" w:hAnsi="Times New Roman"/>
          <w:b w:val="0"/>
          <w:lang w:val="en-US"/>
        </w:rPr>
        <w:t>.</w:t>
      </w:r>
      <w:r w:rsidR="00E62E99" w:rsidRPr="00EE6C11">
        <w:rPr>
          <w:rStyle w:val="Herausstellen"/>
          <w:rFonts w:ascii="Times New Roman" w:hAnsi="Times New Roman"/>
          <w:b w:val="0"/>
          <w:lang w:val="en-US"/>
        </w:rPr>
        <w:t xml:space="preserve"> </w:t>
      </w:r>
      <w:r w:rsidR="00731810" w:rsidRPr="00EE6C11">
        <w:rPr>
          <w:rStyle w:val="Herausstellen"/>
          <w:rFonts w:ascii="Times New Roman" w:hAnsi="Times New Roman"/>
          <w:b w:val="0"/>
          <w:lang w:val="en-US"/>
        </w:rPr>
        <w:t>Statistical testing was specified post hoc.</w:t>
      </w:r>
      <w:r w:rsidR="00731810">
        <w:rPr>
          <w:rStyle w:val="Herausstellen"/>
          <w:rFonts w:ascii="Times New Roman" w:hAnsi="Times New Roman"/>
          <w:b w:val="0"/>
          <w:lang w:val="en-US"/>
        </w:rPr>
        <w:t xml:space="preserve"> </w:t>
      </w:r>
      <w:r w:rsidR="00922F97" w:rsidRPr="00EE6C11">
        <w:rPr>
          <w:rStyle w:val="Herausstellen"/>
          <w:rFonts w:ascii="Times New Roman" w:hAnsi="Times New Roman"/>
          <w:b w:val="0"/>
          <w:lang w:val="en-US"/>
        </w:rPr>
        <w:t xml:space="preserve">T-Test or </w:t>
      </w:r>
      <w:r w:rsidR="00922F97" w:rsidRPr="00EE6C11">
        <w:rPr>
          <w:rFonts w:ascii="Times New Roman" w:hAnsi="Times New Roman"/>
          <w:color w:val="000000"/>
          <w:lang w:val="en-US"/>
        </w:rPr>
        <w:t xml:space="preserve">Mann-Whitney </w:t>
      </w:r>
      <w:r w:rsidR="00922F97" w:rsidRPr="00731810">
        <w:rPr>
          <w:rFonts w:ascii="Times New Roman" w:hAnsi="Times New Roman"/>
          <w:color w:val="000000"/>
          <w:lang w:val="en-US"/>
        </w:rPr>
        <w:t>U</w:t>
      </w:r>
      <w:r w:rsidR="00922F97" w:rsidRPr="00EE6C11">
        <w:rPr>
          <w:rFonts w:ascii="Times New Roman" w:hAnsi="Times New Roman"/>
          <w:color w:val="000000"/>
          <w:lang w:val="en-US"/>
        </w:rPr>
        <w:t xml:space="preserve">-Test </w:t>
      </w:r>
      <w:proofErr w:type="gramStart"/>
      <w:r w:rsidR="00731810">
        <w:rPr>
          <w:rStyle w:val="Herausstellen"/>
          <w:rFonts w:ascii="Times New Roman" w:hAnsi="Times New Roman"/>
          <w:b w:val="0"/>
          <w:lang w:val="en-US"/>
        </w:rPr>
        <w:t>were</w:t>
      </w:r>
      <w:proofErr w:type="gramEnd"/>
      <w:r w:rsidR="00922F97" w:rsidRPr="00EE6C11">
        <w:rPr>
          <w:rStyle w:val="Herausstellen"/>
          <w:rFonts w:ascii="Times New Roman" w:hAnsi="Times New Roman"/>
          <w:b w:val="0"/>
          <w:lang w:val="en-US"/>
        </w:rPr>
        <w:t xml:space="preserve"> used to compare continuous data depending on</w:t>
      </w:r>
      <w:r w:rsidR="00922F97" w:rsidRPr="00EE6C11">
        <w:rPr>
          <w:rStyle w:val="ft"/>
          <w:rFonts w:ascii="Times New Roman" w:hAnsi="Times New Roman"/>
          <w:lang w:val="en-US"/>
        </w:rPr>
        <w:t xml:space="preserve"> normality</w:t>
      </w:r>
      <w:r w:rsidR="000E036B" w:rsidRPr="00EE6C11">
        <w:rPr>
          <w:rStyle w:val="ft"/>
          <w:rFonts w:ascii="Times New Roman" w:hAnsi="Times New Roman"/>
          <w:lang w:val="en-US"/>
        </w:rPr>
        <w:t xml:space="preserve"> as t</w:t>
      </w:r>
      <w:r w:rsidR="00922F97" w:rsidRPr="00EE6C11">
        <w:rPr>
          <w:rStyle w:val="ft"/>
          <w:rFonts w:ascii="Times New Roman" w:hAnsi="Times New Roman"/>
          <w:lang w:val="en-US"/>
        </w:rPr>
        <w:t xml:space="preserve">ested using </w:t>
      </w:r>
      <w:r w:rsidR="00922F97" w:rsidRPr="00EE6C11">
        <w:rPr>
          <w:rStyle w:val="ft"/>
          <w:rFonts w:ascii="Times New Roman" w:hAnsi="Times New Roman" w:cs="Times New Roman"/>
          <w:lang w:val="en-US"/>
        </w:rPr>
        <w:t>the</w:t>
      </w:r>
      <w:r w:rsidR="00C756F9">
        <w:rPr>
          <w:rFonts w:ascii="Times New Roman" w:hAnsi="Times New Roman" w:cs="Times New Roman"/>
          <w:color w:val="1C1C1C"/>
          <w:lang w:val="en-US"/>
        </w:rPr>
        <w:t xml:space="preserve"> Kolmogorov-</w:t>
      </w:r>
      <w:r w:rsidR="00922F97" w:rsidRPr="00EE6C11">
        <w:rPr>
          <w:rFonts w:ascii="Times New Roman" w:hAnsi="Times New Roman" w:cs="Times New Roman"/>
          <w:color w:val="1C1C1C"/>
          <w:lang w:val="en-US"/>
        </w:rPr>
        <w:t>Smirnov test.</w:t>
      </w:r>
      <w:r w:rsidR="00922F97" w:rsidRPr="00EE6C11">
        <w:rPr>
          <w:rFonts w:ascii="Times New Roman" w:eastAsia="Cambria" w:hAnsi="Times New Roman" w:cs="Times New Roman"/>
          <w:lang w:val="en-US"/>
        </w:rPr>
        <w:t xml:space="preserve"> </w:t>
      </w:r>
      <w:r w:rsidR="006C17E1" w:rsidRPr="00EE6C11">
        <w:rPr>
          <w:rFonts w:ascii="Times New Roman" w:eastAsia="Cambria" w:hAnsi="Times New Roman" w:cs="Times New Roman"/>
          <w:lang w:val="en-US"/>
        </w:rPr>
        <w:t xml:space="preserve">The </w:t>
      </w:r>
      <w:r w:rsidR="006C17E1" w:rsidRPr="00EE6C11">
        <w:rPr>
          <w:rStyle w:val="Herausstellen"/>
          <w:rFonts w:ascii="Times New Roman" w:hAnsi="Times New Roman"/>
          <w:b w:val="0"/>
          <w:lang w:val="en-US"/>
        </w:rPr>
        <w:t xml:space="preserve">chi-square test was used to compare categorical </w:t>
      </w:r>
      <w:r w:rsidR="00953748" w:rsidRPr="00EE6C11">
        <w:rPr>
          <w:rStyle w:val="Herausstellen"/>
          <w:rFonts w:ascii="Times New Roman" w:hAnsi="Times New Roman"/>
          <w:b w:val="0"/>
          <w:lang w:val="en-US"/>
        </w:rPr>
        <w:t>data</w:t>
      </w:r>
      <w:r w:rsidR="009D7C30" w:rsidRPr="00EE6C11">
        <w:rPr>
          <w:rFonts w:ascii="Times New Roman" w:hAnsi="Times New Roman" w:cs="Times New Roman"/>
          <w:lang w:val="en-US"/>
        </w:rPr>
        <w:t xml:space="preserve"> and</w:t>
      </w:r>
      <w:r w:rsidR="000B2AE3" w:rsidRPr="00EE6C11">
        <w:rPr>
          <w:rFonts w:ascii="Times New Roman" w:hAnsi="Times New Roman" w:cs="Times New Roman"/>
          <w:lang w:val="en-US"/>
        </w:rPr>
        <w:t xml:space="preserve"> </w:t>
      </w:r>
      <w:r w:rsidR="00953748" w:rsidRPr="00EE6C11">
        <w:rPr>
          <w:rFonts w:ascii="Times New Roman" w:hAnsi="Times New Roman" w:cs="Times New Roman"/>
          <w:lang w:val="en-US"/>
        </w:rPr>
        <w:t>frequency</w:t>
      </w:r>
      <w:r w:rsidR="00731810">
        <w:rPr>
          <w:rFonts w:ascii="Times New Roman" w:hAnsi="Times New Roman" w:cs="Times New Roman"/>
          <w:lang w:val="en-US"/>
        </w:rPr>
        <w:t xml:space="preserve"> distribution of SWC between</w:t>
      </w:r>
      <w:r w:rsidR="00953748" w:rsidRPr="00EE6C11">
        <w:rPr>
          <w:rFonts w:ascii="Times New Roman" w:hAnsi="Times New Roman" w:cs="Times New Roman"/>
          <w:lang w:val="en-US"/>
        </w:rPr>
        <w:t xml:space="preserve"> groups.</w:t>
      </w:r>
      <w:r w:rsidR="00922F97" w:rsidRPr="00EE6C11">
        <w:rPr>
          <w:lang w:val="en-US"/>
        </w:rPr>
        <w:t xml:space="preserve"> </w:t>
      </w:r>
      <w:proofErr w:type="spellStart"/>
      <w:r w:rsidR="00AB4EEB" w:rsidRPr="00EE6C11">
        <w:rPr>
          <w:rFonts w:ascii="Times New Roman" w:hAnsi="Times New Roman" w:cs="Times New Roman"/>
          <w:lang w:val="en-US"/>
        </w:rPr>
        <w:t>Kruskal</w:t>
      </w:r>
      <w:proofErr w:type="spellEnd"/>
      <w:r w:rsidR="00AB4EEB" w:rsidRPr="00EE6C11">
        <w:rPr>
          <w:rFonts w:ascii="Times New Roman" w:hAnsi="Times New Roman" w:cs="Times New Roman"/>
          <w:lang w:val="en-US"/>
        </w:rPr>
        <w:t xml:space="preserve">-Wallis rank test was </w:t>
      </w:r>
      <w:r w:rsidR="00637811" w:rsidRPr="00EE6C11">
        <w:rPr>
          <w:rFonts w:ascii="Times New Roman" w:hAnsi="Times New Roman" w:cs="Times New Roman"/>
          <w:lang w:val="en-US"/>
        </w:rPr>
        <w:t>used</w:t>
      </w:r>
      <w:r w:rsidR="00AB4EEB" w:rsidRPr="00EE6C11">
        <w:rPr>
          <w:rFonts w:ascii="Times New Roman" w:hAnsi="Times New Roman" w:cs="Times New Roman"/>
          <w:lang w:val="en-US"/>
        </w:rPr>
        <w:t xml:space="preserve"> to compare </w:t>
      </w:r>
      <w:r w:rsidR="00731810">
        <w:rPr>
          <w:rFonts w:ascii="Times New Roman" w:hAnsi="Times New Roman" w:cs="Times New Roman"/>
          <w:lang w:val="en-US"/>
        </w:rPr>
        <w:t>BP and</w:t>
      </w:r>
      <w:r w:rsidR="009D7C30" w:rsidRPr="00EE6C11">
        <w:rPr>
          <w:rFonts w:ascii="Times New Roman" w:hAnsi="Times New Roman" w:cs="Times New Roman"/>
          <w:lang w:val="en-US"/>
        </w:rPr>
        <w:t xml:space="preserve"> </w:t>
      </w:r>
      <w:r w:rsidR="00820039" w:rsidRPr="00EE6C11">
        <w:rPr>
          <w:rFonts w:ascii="Times New Roman" w:hAnsi="Times New Roman" w:cs="Times New Roman"/>
          <w:lang w:val="en-US"/>
        </w:rPr>
        <w:t>maturational</w:t>
      </w:r>
      <w:r w:rsidR="00CD6E49" w:rsidRPr="00EE6C11">
        <w:rPr>
          <w:rFonts w:ascii="Times New Roman" w:hAnsi="Times New Roman" w:cs="Times New Roman"/>
          <w:lang w:val="en-US"/>
        </w:rPr>
        <w:t xml:space="preserve"> score</w:t>
      </w:r>
      <w:r w:rsidR="00650BBC" w:rsidRPr="00EE6C11">
        <w:rPr>
          <w:rFonts w:ascii="Times New Roman" w:hAnsi="Times New Roman" w:cs="Times New Roman"/>
          <w:lang w:val="en-US"/>
        </w:rPr>
        <w:t>s</w:t>
      </w:r>
      <w:r w:rsidR="00AB4EEB" w:rsidRPr="00EE6C11">
        <w:rPr>
          <w:rFonts w:ascii="Times New Roman" w:hAnsi="Times New Roman" w:cs="Times New Roman"/>
          <w:lang w:val="en-US"/>
        </w:rPr>
        <w:t>.</w:t>
      </w:r>
      <w:r w:rsidR="00383D97" w:rsidRPr="00EE6C1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7B00CD" w:rsidRPr="00EE6C11">
        <w:rPr>
          <w:rFonts w:ascii="Times New Roman" w:hAnsi="Times New Roman" w:cs="Times New Roman"/>
          <w:lang w:val="en-US"/>
        </w:rPr>
        <w:t>Inter</w:t>
      </w:r>
      <w:r w:rsidR="00731810">
        <w:rPr>
          <w:rFonts w:ascii="Times New Roman" w:hAnsi="Times New Roman" w:cs="Times New Roman"/>
          <w:lang w:val="en-US"/>
        </w:rPr>
        <w:t>-rater agreement of aEEG analysts</w:t>
      </w:r>
      <w:r w:rsidR="00953748" w:rsidRPr="00EE6C11">
        <w:rPr>
          <w:rFonts w:ascii="Times New Roman" w:hAnsi="Times New Roman" w:cs="Times New Roman"/>
          <w:lang w:val="en-US"/>
        </w:rPr>
        <w:t xml:space="preserve"> was assessed by Cohen´s Kappa</w:t>
      </w:r>
      <w:proofErr w:type="gramEnd"/>
      <w:r w:rsidR="00953748" w:rsidRPr="00EE6C11">
        <w:rPr>
          <w:rFonts w:ascii="Times New Roman" w:hAnsi="Times New Roman" w:cs="Times New Roman"/>
          <w:lang w:val="en-US"/>
        </w:rPr>
        <w:t xml:space="preserve">. </w:t>
      </w:r>
      <w:r w:rsidR="00953748" w:rsidRPr="00EE6C11">
        <w:rPr>
          <w:rFonts w:ascii="Times New Roman" w:eastAsia="Cambria" w:hAnsi="Times New Roman" w:cs="Times New Roman"/>
          <w:lang w:val="en-US"/>
        </w:rPr>
        <w:t xml:space="preserve">A </w:t>
      </w:r>
      <w:r w:rsidR="00731810" w:rsidRPr="00731810">
        <w:rPr>
          <w:rFonts w:ascii="Times New Roman" w:eastAsia="Cambria" w:hAnsi="Times New Roman" w:cs="Times New Roman"/>
          <w:i/>
          <w:lang w:val="en-US"/>
        </w:rPr>
        <w:t>P</w:t>
      </w:r>
      <w:r w:rsidR="00953748" w:rsidRPr="00EE6C11">
        <w:rPr>
          <w:rFonts w:ascii="Times New Roman" w:eastAsia="Cambria" w:hAnsi="Times New Roman" w:cs="Times New Roman"/>
          <w:lang w:val="en-US"/>
        </w:rPr>
        <w:t>-value of &lt;</w:t>
      </w:r>
      <w:proofErr w:type="gramStart"/>
      <w:r w:rsidR="00953748" w:rsidRPr="00EE6C11">
        <w:rPr>
          <w:rFonts w:ascii="Times New Roman" w:eastAsia="Cambria" w:hAnsi="Times New Roman" w:cs="Times New Roman"/>
          <w:lang w:val="en-US"/>
        </w:rPr>
        <w:t>.05</w:t>
      </w:r>
      <w:proofErr w:type="gramEnd"/>
      <w:r w:rsidR="00953748" w:rsidRPr="00EE6C11">
        <w:rPr>
          <w:rFonts w:ascii="Times New Roman" w:eastAsia="Cambria" w:hAnsi="Times New Roman" w:cs="Times New Roman"/>
          <w:lang w:val="en-US"/>
        </w:rPr>
        <w:t xml:space="preserve"> was considered statistically significant.</w:t>
      </w:r>
      <w:r w:rsidR="00224FC8" w:rsidRPr="00EE6C11">
        <w:rPr>
          <w:rStyle w:val="Herausstellen"/>
          <w:rFonts w:ascii="Times New Roman" w:hAnsi="Times New Roman"/>
          <w:b w:val="0"/>
          <w:lang w:val="en-US"/>
        </w:rPr>
        <w:t xml:space="preserve"> </w:t>
      </w:r>
    </w:p>
    <w:p w14:paraId="22A23D24" w14:textId="77777777" w:rsidR="007555C5" w:rsidRDefault="007555C5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  <w:sectPr w:rsidR="007555C5" w:rsidSect="00214150">
          <w:pgSz w:w="11900" w:h="16840"/>
          <w:pgMar w:top="1417" w:right="1417" w:bottom="1134" w:left="1417" w:header="708" w:footer="708" w:gutter="0"/>
          <w:lnNumType w:countBy="1" w:restart="continuous"/>
          <w:cols w:space="708"/>
          <w:titlePg/>
          <w:docGrid w:linePitch="360"/>
        </w:sectPr>
      </w:pPr>
    </w:p>
    <w:p w14:paraId="29D76734" w14:textId="4DF7486C" w:rsidR="00C603F4" w:rsidRPr="00EE6C11" w:rsidRDefault="00C603F4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  <w:r w:rsidRPr="00EE6C11">
        <w:rPr>
          <w:rFonts w:ascii="Times New Roman" w:hAnsi="Times New Roman"/>
          <w:lang w:val="en-US"/>
        </w:rPr>
        <w:lastRenderedPageBreak/>
        <w:t>RESULTS</w:t>
      </w:r>
    </w:p>
    <w:p w14:paraId="1BF3FA12" w14:textId="78624CA9" w:rsidR="00925335" w:rsidRPr="00EE6C11" w:rsidRDefault="008F1976" w:rsidP="00934785">
      <w:pPr>
        <w:pStyle w:val="berschrift2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Screening</w:t>
      </w:r>
    </w:p>
    <w:p w14:paraId="726515A1" w14:textId="29616164" w:rsidR="00F86702" w:rsidRDefault="00E628FD" w:rsidP="00934785">
      <w:pPr>
        <w:spacing w:line="480" w:lineRule="auto"/>
        <w:rPr>
          <w:rFonts w:ascii="Times New Roman" w:hAnsi="Times New Roman" w:cs="Times New Roman"/>
          <w:lang w:val="en-US"/>
        </w:rPr>
      </w:pPr>
      <w:r w:rsidRPr="00EE6C11">
        <w:rPr>
          <w:rFonts w:ascii="Times New Roman" w:hAnsi="Times New Roman" w:cs="Times New Roman"/>
          <w:lang w:val="en-US"/>
        </w:rPr>
        <w:t xml:space="preserve">A total of </w:t>
      </w:r>
      <w:r w:rsidR="00C603F4" w:rsidRPr="00EE6C11">
        <w:rPr>
          <w:rFonts w:ascii="Times New Roman" w:hAnsi="Times New Roman" w:cs="Times New Roman"/>
          <w:lang w:val="en-US"/>
        </w:rPr>
        <w:t>230</w:t>
      </w:r>
      <w:r w:rsidR="004B4E54" w:rsidRPr="00EE6C11">
        <w:rPr>
          <w:rFonts w:ascii="Times New Roman" w:hAnsi="Times New Roman" w:cs="Times New Roman"/>
          <w:lang w:val="en-US"/>
        </w:rPr>
        <w:t xml:space="preserve"> ELBW </w:t>
      </w:r>
      <w:r w:rsidR="00C603F4" w:rsidRPr="00EE6C11">
        <w:rPr>
          <w:rFonts w:ascii="Times New Roman" w:hAnsi="Times New Roman" w:cs="Times New Roman"/>
          <w:lang w:val="en-US"/>
        </w:rPr>
        <w:t>infants</w:t>
      </w:r>
      <w:r w:rsidR="00097E84" w:rsidRPr="00EE6C11">
        <w:rPr>
          <w:rFonts w:ascii="Times New Roman" w:hAnsi="Times New Roman" w:cs="Times New Roman"/>
          <w:lang w:val="en-US"/>
        </w:rPr>
        <w:t xml:space="preserve"> </w:t>
      </w:r>
      <w:r w:rsidRPr="00EE6C11">
        <w:rPr>
          <w:rFonts w:ascii="Times New Roman" w:hAnsi="Times New Roman" w:cs="Times New Roman"/>
          <w:lang w:val="en-US"/>
        </w:rPr>
        <w:t xml:space="preserve">were randomly assigned </w:t>
      </w:r>
      <w:r w:rsidR="003C1055">
        <w:rPr>
          <w:rFonts w:ascii="Times New Roman" w:hAnsi="Times New Roman" w:cs="Times New Roman"/>
          <w:lang w:val="en-US"/>
        </w:rPr>
        <w:t>(</w:t>
      </w:r>
      <w:r w:rsidR="008F1976">
        <w:rPr>
          <w:rFonts w:ascii="Times New Roman" w:hAnsi="Times New Roman" w:cs="Times New Roman"/>
          <w:lang w:val="en-US"/>
        </w:rPr>
        <w:t xml:space="preserve">Figure 1) and </w:t>
      </w:r>
      <w:r w:rsidR="006C71AC" w:rsidRPr="00EE6C11">
        <w:rPr>
          <w:rFonts w:ascii="Times New Roman" w:hAnsi="Times New Roman" w:cs="Times New Roman"/>
          <w:lang w:val="en-US"/>
        </w:rPr>
        <w:t>223</w:t>
      </w:r>
      <w:r w:rsidR="00372C15" w:rsidRPr="00EE6C11">
        <w:rPr>
          <w:rFonts w:ascii="Times New Roman" w:hAnsi="Times New Roman" w:cs="Times New Roman"/>
          <w:lang w:val="en-US"/>
        </w:rPr>
        <w:t xml:space="preserve"> infants</w:t>
      </w:r>
      <w:r w:rsidR="00DE62EB" w:rsidRPr="00EE6C11">
        <w:rPr>
          <w:rFonts w:ascii="Times New Roman" w:hAnsi="Times New Roman" w:cs="Times New Roman"/>
          <w:lang w:val="en-US"/>
        </w:rPr>
        <w:t xml:space="preserve"> </w:t>
      </w:r>
      <w:r w:rsidR="00EF66AB">
        <w:rPr>
          <w:rFonts w:ascii="Times New Roman" w:hAnsi="Times New Roman" w:cs="Times New Roman"/>
          <w:lang w:val="en-US"/>
        </w:rPr>
        <w:t xml:space="preserve">were </w:t>
      </w:r>
      <w:r w:rsidR="008F1976">
        <w:rPr>
          <w:rFonts w:ascii="Times New Roman" w:hAnsi="Times New Roman" w:cs="Times New Roman"/>
          <w:lang w:val="en-US"/>
        </w:rPr>
        <w:t xml:space="preserve">available </w:t>
      </w:r>
      <w:r w:rsidRPr="00EE6C11">
        <w:rPr>
          <w:rFonts w:ascii="Times New Roman" w:hAnsi="Times New Roman" w:cs="Times New Roman"/>
          <w:lang w:val="en-US"/>
        </w:rPr>
        <w:t xml:space="preserve">for </w:t>
      </w:r>
      <w:r w:rsidR="00D77F4E">
        <w:rPr>
          <w:rFonts w:ascii="Times New Roman" w:hAnsi="Times New Roman" w:cs="Times New Roman"/>
          <w:lang w:val="en-US"/>
        </w:rPr>
        <w:t>analysis of the primary outcome.</w:t>
      </w:r>
      <w:r w:rsidR="007E0D85">
        <w:rPr>
          <w:rFonts w:ascii="Times New Roman" w:hAnsi="Times New Roman" w:cs="Times New Roman"/>
          <w:lang w:val="en-US"/>
        </w:rPr>
        <w:fldChar w:fldCharType="begin"/>
      </w:r>
      <w:r w:rsidR="007E0D85">
        <w:rPr>
          <w:rFonts w:ascii="Times New Roman" w:hAnsi="Times New Roman" w:cs="Times New Roman"/>
          <w:lang w:val="en-US"/>
        </w:rPr>
        <w:instrText xml:space="preserve"> ADDIN EN.CITE &lt;EndNote&gt;&lt;Cite&gt;&lt;Author&gt;Repa&lt;/Author&gt;&lt;Year&gt;2018&lt;/Year&gt;&lt;RecNum&gt;66&lt;/RecNum&gt;&lt;DisplayText&gt;&lt;style face="superscript"&gt;12&lt;/style&gt;&lt;/DisplayText&gt;&lt;record&gt;&lt;rec-number&gt;66&lt;/rec-number&gt;&lt;foreign-keys&gt;&lt;key app="EN" db-id="5vze5pz0xwdt25edpzaxa0at0tt0apf20z0t" timestamp="1520416146"&gt;66&lt;/key&gt;&lt;/foreign-keys&gt;&lt;ref-type name="Journal Article"&gt;17&lt;/ref-type&gt;&lt;contributors&gt;&lt;authors&gt;&lt;author&gt;Repa, A.&lt;/author&gt;&lt;author&gt;Binder, C.&lt;/author&gt;&lt;author&gt;Thanhaeuser, M.&lt;/author&gt;&lt;author&gt;Kreissl, A.&lt;/author&gt;&lt;author&gt;Pablik, E.&lt;/author&gt;&lt;author&gt;Huber-Dangl, M.&lt;/author&gt;&lt;author&gt;Berger, A.&lt;/author&gt;&lt;author&gt;Haiden, N.&lt;/author&gt;&lt;/authors&gt;&lt;/contributors&gt;&lt;auth-address&gt;Department of Pediatrics and Adolescent Medicine, Division of Neonatology, Pediatric Intensive Care and Neuropediatrics, Medical University of Vienna, Vienna, Austria. Electronic address: andreas.repa@meduniwien.ac.at.&amp;#xD;Department of Pediatrics and Adolescent Medicine, Division of Neonatology, Pediatric Intensive Care and Neuropediatrics, Medical University of Vienna, Vienna, Austria.&amp;#xD;Section for Medical Statistics, CeMSIIS, Medical University of Vienna, Vienna, Austria.&lt;/auth-address&gt;&lt;titles&gt;&lt;title&gt;A Mixed Lipid Emulsion for Prevention of Parenteral Nutrition Associated Cholestasis in Extremely Low Birth Weight Infants: A Randomized Clinical Trial&lt;/title&gt;&lt;secondary-title&gt;J Pediatr&lt;/secondary-title&gt;&lt;/titles&gt;&lt;periodical&gt;&lt;full-title&gt;J Pediatr&lt;/full-title&gt;&lt;/periodical&gt;&lt;pages&gt;87-93 e1&lt;/pages&gt;&lt;volume&gt;194&lt;/volume&gt;&lt;edition&gt;2017/12/23&lt;/edition&gt;&lt;keywords&gt;&lt;keyword&gt;bronchopulmonary dysplasia&lt;/keyword&gt;&lt;keyword&gt;retinopathy of prematurity&lt;/keyword&gt;&lt;keyword&gt;soy bean oil&lt;/keyword&gt;&lt;/keywords&gt;&lt;dates&gt;&lt;year&gt;2018&lt;/year&gt;&lt;pub-dates&gt;&lt;date&gt;Mar&lt;/date&gt;&lt;/pub-dates&gt;&lt;/dates&gt;&lt;isbn&gt;1097-6833 (Electronic)&amp;#xD;0022-3476 (Linking)&lt;/isbn&gt;&lt;accession-num&gt;29269199&lt;/accession-num&gt;&lt;urls&gt;&lt;related-urls&gt;&lt;url&gt;https://www.ncbi.nlm.nih.gov/pubmed/29269199&lt;/url&gt;&lt;/related-urls&gt;&lt;/urls&gt;&lt;custom2&gt;PMC5830079&lt;/custom2&gt;&lt;electronic-resource-num&gt;10.1016/j.jpeds.2017.11.012&lt;/electronic-resource-num&gt;&lt;/record&gt;&lt;/Cite&gt;&lt;/EndNote&gt;</w:instrText>
      </w:r>
      <w:r w:rsidR="007E0D85">
        <w:rPr>
          <w:rFonts w:ascii="Times New Roman" w:hAnsi="Times New Roman" w:cs="Times New Roman"/>
          <w:lang w:val="en-US"/>
        </w:rPr>
        <w:fldChar w:fldCharType="separate"/>
      </w:r>
      <w:r w:rsidR="007E0D85" w:rsidRPr="007E0D85">
        <w:rPr>
          <w:rFonts w:ascii="Times New Roman" w:hAnsi="Times New Roman" w:cs="Times New Roman"/>
          <w:noProof/>
          <w:vertAlign w:val="superscript"/>
          <w:lang w:val="en-US"/>
        </w:rPr>
        <w:t>12</w:t>
      </w:r>
      <w:r w:rsidR="007E0D85">
        <w:rPr>
          <w:rFonts w:ascii="Times New Roman" w:hAnsi="Times New Roman" w:cs="Times New Roman"/>
          <w:lang w:val="en-US"/>
        </w:rPr>
        <w:fldChar w:fldCharType="end"/>
      </w:r>
      <w:r w:rsidR="00D77F4E">
        <w:rPr>
          <w:rFonts w:ascii="Times New Roman" w:hAnsi="Times New Roman" w:cs="Times New Roman"/>
          <w:lang w:val="en-US"/>
        </w:rPr>
        <w:t xml:space="preserve"> </w:t>
      </w:r>
      <w:r w:rsidR="00DE62EB" w:rsidRPr="00EE6C11">
        <w:rPr>
          <w:rFonts w:ascii="Times New Roman" w:hAnsi="Times New Roman" w:cs="Times New Roman"/>
          <w:lang w:val="en-US"/>
        </w:rPr>
        <w:t xml:space="preserve">For </w:t>
      </w:r>
      <w:r w:rsidR="001D5669">
        <w:rPr>
          <w:rFonts w:ascii="Times New Roman" w:hAnsi="Times New Roman" w:cs="Times New Roman"/>
          <w:lang w:val="en-US"/>
        </w:rPr>
        <w:t xml:space="preserve">assessment </w:t>
      </w:r>
      <w:r w:rsidR="00290EE6" w:rsidRPr="00EE6C11">
        <w:rPr>
          <w:rFonts w:ascii="Times New Roman" w:hAnsi="Times New Roman" w:cs="Times New Roman"/>
          <w:lang w:val="en-US"/>
        </w:rPr>
        <w:t xml:space="preserve">of </w:t>
      </w:r>
      <w:r w:rsidR="001D5669">
        <w:rPr>
          <w:rFonts w:ascii="Times New Roman" w:hAnsi="Times New Roman" w:cs="Times New Roman"/>
          <w:lang w:val="en-US"/>
        </w:rPr>
        <w:t xml:space="preserve">electrophysiological </w:t>
      </w:r>
      <w:r w:rsidR="00290EE6" w:rsidRPr="00EE6C11">
        <w:rPr>
          <w:rFonts w:ascii="Times New Roman" w:hAnsi="Times New Roman" w:cs="Times New Roman"/>
          <w:lang w:val="en-US"/>
        </w:rPr>
        <w:t>brain maturation,</w:t>
      </w:r>
      <w:r w:rsidR="00197BD6" w:rsidRPr="00EE6C11">
        <w:rPr>
          <w:rFonts w:ascii="Times New Roman" w:hAnsi="Times New Roman" w:cs="Times New Roman"/>
          <w:lang w:val="en-US"/>
        </w:rPr>
        <w:t xml:space="preserve"> </w:t>
      </w:r>
      <w:r w:rsidR="001A34F1" w:rsidRPr="00EE6C11">
        <w:rPr>
          <w:rFonts w:ascii="Times New Roman" w:hAnsi="Times New Roman" w:cs="Times New Roman"/>
          <w:lang w:val="en-US"/>
        </w:rPr>
        <w:t xml:space="preserve">aEEG </w:t>
      </w:r>
      <w:r w:rsidR="008F1976">
        <w:rPr>
          <w:rFonts w:ascii="Times New Roman" w:hAnsi="Times New Roman" w:cs="Times New Roman"/>
          <w:lang w:val="en-US"/>
        </w:rPr>
        <w:t>records</w:t>
      </w:r>
      <w:r w:rsidR="001D5669">
        <w:rPr>
          <w:rFonts w:ascii="Times New Roman" w:hAnsi="Times New Roman" w:cs="Times New Roman"/>
          <w:lang w:val="en-US"/>
        </w:rPr>
        <w:t xml:space="preserve"> from</w:t>
      </w:r>
      <w:r w:rsidR="001A34F1" w:rsidRPr="00EE6C11">
        <w:rPr>
          <w:rFonts w:ascii="Times New Roman" w:hAnsi="Times New Roman" w:cs="Times New Roman"/>
          <w:lang w:val="en-US"/>
        </w:rPr>
        <w:t xml:space="preserve"> </w:t>
      </w:r>
      <w:r w:rsidR="001D5669" w:rsidRPr="00EE6C11">
        <w:rPr>
          <w:rFonts w:ascii="Times New Roman" w:hAnsi="Times New Roman" w:cs="Times New Roman"/>
          <w:lang w:val="en-US"/>
        </w:rPr>
        <w:t xml:space="preserve">138 </w:t>
      </w:r>
      <w:r w:rsidR="008F1976">
        <w:rPr>
          <w:rFonts w:ascii="Times New Roman" w:hAnsi="Times New Roman" w:cs="Times New Roman"/>
          <w:lang w:val="en-US"/>
        </w:rPr>
        <w:t xml:space="preserve">of 223 </w:t>
      </w:r>
      <w:r w:rsidR="001D5669" w:rsidRPr="00EE6C11">
        <w:rPr>
          <w:rFonts w:ascii="Times New Roman" w:hAnsi="Times New Roman" w:cs="Times New Roman"/>
          <w:lang w:val="en-US"/>
        </w:rPr>
        <w:t xml:space="preserve">infants </w:t>
      </w:r>
      <w:r w:rsidR="00290323" w:rsidRPr="00773D1C">
        <w:rPr>
          <w:rFonts w:ascii="Times New Roman" w:hAnsi="Times New Roman" w:cs="Times New Roman"/>
          <w:lang w:val="en-US"/>
        </w:rPr>
        <w:t>were available</w:t>
      </w:r>
      <w:r w:rsidR="00290EE6" w:rsidRPr="00773D1C">
        <w:rPr>
          <w:rFonts w:ascii="Times New Roman" w:hAnsi="Times New Roman" w:cs="Times New Roman"/>
          <w:lang w:val="en-US"/>
        </w:rPr>
        <w:t xml:space="preserve">. </w:t>
      </w:r>
      <w:r w:rsidR="00143ED2" w:rsidRPr="00773D1C">
        <w:rPr>
          <w:rFonts w:ascii="Times New Roman" w:hAnsi="Times New Roman" w:cs="Times New Roman"/>
          <w:lang w:val="en-US"/>
        </w:rPr>
        <w:t>After</w:t>
      </w:r>
      <w:r w:rsidR="00143ED2" w:rsidRPr="00EE6C11">
        <w:rPr>
          <w:rFonts w:ascii="Times New Roman" w:hAnsi="Times New Roman" w:cs="Times New Roman"/>
          <w:lang w:val="en-US"/>
        </w:rPr>
        <w:t xml:space="preserve"> exclu</w:t>
      </w:r>
      <w:r w:rsidR="00143ED2">
        <w:rPr>
          <w:rFonts w:ascii="Times New Roman" w:hAnsi="Times New Roman" w:cs="Times New Roman"/>
          <w:lang w:val="en-US"/>
        </w:rPr>
        <w:t>ding</w:t>
      </w:r>
      <w:r w:rsidR="00143ED2" w:rsidRPr="00EE6C11">
        <w:rPr>
          <w:rFonts w:ascii="Times New Roman" w:hAnsi="Times New Roman" w:cs="Times New Roman"/>
          <w:lang w:val="en-US"/>
        </w:rPr>
        <w:t xml:space="preserve"> infants </w:t>
      </w:r>
      <w:r w:rsidR="00143ED2">
        <w:rPr>
          <w:rFonts w:ascii="Times New Roman" w:hAnsi="Times New Roman" w:cs="Times New Roman"/>
          <w:lang w:val="en-US"/>
        </w:rPr>
        <w:t>with severe IVH or</w:t>
      </w:r>
      <w:r w:rsidR="00143ED2" w:rsidRPr="00EE6C11">
        <w:rPr>
          <w:rFonts w:ascii="Times New Roman" w:hAnsi="Times New Roman" w:cs="Times New Roman"/>
          <w:lang w:val="en-US"/>
        </w:rPr>
        <w:t xml:space="preserve"> </w:t>
      </w:r>
      <w:r w:rsidR="00143ED2">
        <w:rPr>
          <w:rFonts w:ascii="Times New Roman" w:hAnsi="Times New Roman" w:cs="Times New Roman"/>
          <w:lang w:val="en-US"/>
        </w:rPr>
        <w:t>cystic PVL and</w:t>
      </w:r>
      <w:r w:rsidR="00143ED2" w:rsidRPr="00EE6C11">
        <w:rPr>
          <w:rFonts w:ascii="Times New Roman" w:hAnsi="Times New Roman" w:cs="Times New Roman"/>
          <w:lang w:val="en-US"/>
        </w:rPr>
        <w:t xml:space="preserve"> </w:t>
      </w:r>
      <w:r w:rsidR="00143ED2">
        <w:rPr>
          <w:rFonts w:ascii="Times New Roman" w:hAnsi="Times New Roman" w:cs="Times New Roman"/>
          <w:lang w:val="en-US"/>
        </w:rPr>
        <w:t xml:space="preserve">those with </w:t>
      </w:r>
      <w:r w:rsidR="00143ED2" w:rsidRPr="00CF14EF">
        <w:rPr>
          <w:rFonts w:ascii="Times New Roman" w:hAnsi="Times New Roman" w:cs="Times New Roman"/>
          <w:lang w:val="en-US"/>
        </w:rPr>
        <w:t xml:space="preserve">sedative/anti-epileptic drugs at all </w:t>
      </w:r>
      <w:proofErr w:type="spellStart"/>
      <w:r w:rsidR="00143ED2" w:rsidRPr="00CF14EF">
        <w:rPr>
          <w:rFonts w:ascii="Times New Roman" w:hAnsi="Times New Roman" w:cs="Times New Roman"/>
          <w:lang w:val="en-US"/>
        </w:rPr>
        <w:t>aEEG</w:t>
      </w:r>
      <w:proofErr w:type="spellEnd"/>
      <w:r w:rsidR="00143ED2" w:rsidRPr="00CF14EF">
        <w:rPr>
          <w:rFonts w:ascii="Times New Roman" w:hAnsi="Times New Roman" w:cs="Times New Roman"/>
          <w:lang w:val="en-US"/>
        </w:rPr>
        <w:t xml:space="preserve"> measurements, 121 infants (SMOF-LE: n=63; soybean oil-based LE: n=58) with 317 usable </w:t>
      </w:r>
      <w:proofErr w:type="spellStart"/>
      <w:r w:rsidR="00143ED2" w:rsidRPr="00CF14EF">
        <w:rPr>
          <w:rFonts w:ascii="Times New Roman" w:hAnsi="Times New Roman" w:cs="Times New Roman"/>
          <w:lang w:val="en-US"/>
        </w:rPr>
        <w:t>aEEG</w:t>
      </w:r>
      <w:proofErr w:type="spellEnd"/>
      <w:r w:rsidR="00143ED2" w:rsidRPr="00CF14EF">
        <w:rPr>
          <w:rFonts w:ascii="Times New Roman" w:hAnsi="Times New Roman" w:cs="Times New Roman"/>
          <w:lang w:val="en-US"/>
        </w:rPr>
        <w:t xml:space="preserve"> traces (excluded due to short duration/sedative drugs: n=12) remained for analysis</w:t>
      </w:r>
      <w:r w:rsidR="00143ED2">
        <w:rPr>
          <w:rFonts w:ascii="Times New Roman" w:hAnsi="Times New Roman" w:cs="Times New Roman"/>
          <w:lang w:val="en-US"/>
        </w:rPr>
        <w:t xml:space="preserve"> </w:t>
      </w:r>
      <w:r w:rsidR="00143ED2" w:rsidRPr="00EE6C11">
        <w:rPr>
          <w:rFonts w:ascii="Times New Roman" w:hAnsi="Times New Roman" w:cs="Times New Roman"/>
          <w:lang w:val="en-US"/>
        </w:rPr>
        <w:t>(SMOF-LE: n=165</w:t>
      </w:r>
      <w:r w:rsidR="00143ED2">
        <w:rPr>
          <w:rFonts w:ascii="Times New Roman" w:hAnsi="Times New Roman" w:cs="Times New Roman"/>
          <w:lang w:val="en-US"/>
        </w:rPr>
        <w:t>; soybean oil-based LE</w:t>
      </w:r>
      <w:r w:rsidR="00143ED2" w:rsidRPr="00EE6C11">
        <w:rPr>
          <w:rFonts w:ascii="Times New Roman" w:hAnsi="Times New Roman" w:cs="Times New Roman"/>
          <w:lang w:val="en-US"/>
        </w:rPr>
        <w:t>: n= 152)</w:t>
      </w:r>
      <w:r w:rsidR="00143ED2">
        <w:rPr>
          <w:rFonts w:ascii="Times New Roman" w:hAnsi="Times New Roman" w:cs="Times New Roman"/>
          <w:lang w:val="en-US"/>
        </w:rPr>
        <w:t>.</w:t>
      </w:r>
      <w:r w:rsidR="00143ED2" w:rsidRPr="00EE6C11">
        <w:rPr>
          <w:rFonts w:ascii="Times New Roman" w:hAnsi="Times New Roman" w:cs="Times New Roman"/>
          <w:lang w:val="en-US"/>
        </w:rPr>
        <w:t xml:space="preserve"> </w:t>
      </w:r>
    </w:p>
    <w:p w14:paraId="4932614E" w14:textId="77777777" w:rsidR="00C35775" w:rsidRPr="00EE6C11" w:rsidRDefault="00C35775" w:rsidP="00934785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59028392" w14:textId="4B1F96DE" w:rsidR="0090660C" w:rsidRPr="00EE6C11" w:rsidRDefault="00E106ED" w:rsidP="00934785">
      <w:pPr>
        <w:pStyle w:val="berschrift2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Baseline</w:t>
      </w:r>
      <w:r w:rsidR="0090660C" w:rsidRPr="00EE6C11">
        <w:rPr>
          <w:rFonts w:ascii="Times New Roman" w:hAnsi="Times New Roman"/>
          <w:lang w:val="en-US"/>
        </w:rPr>
        <w:t xml:space="preserve"> characteristics</w:t>
      </w:r>
      <w:r w:rsidR="001D5669">
        <w:rPr>
          <w:rFonts w:ascii="Times New Roman" w:hAnsi="Times New Roman"/>
          <w:lang w:val="en-US"/>
        </w:rPr>
        <w:t xml:space="preserve"> </w:t>
      </w:r>
    </w:p>
    <w:p w14:paraId="20224149" w14:textId="14C38D28" w:rsidR="00E03AB3" w:rsidRDefault="00E106ED" w:rsidP="00934785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Demographic c</w:t>
      </w:r>
      <w:r w:rsidR="001D5669">
        <w:rPr>
          <w:rFonts w:ascii="Times New Roman" w:hAnsi="Times New Roman" w:cs="Times New Roman"/>
          <w:lang w:val="en-US"/>
        </w:rPr>
        <w:t xml:space="preserve">haracteristics </w:t>
      </w:r>
      <w:r>
        <w:rPr>
          <w:rFonts w:ascii="Times New Roman" w:hAnsi="Times New Roman" w:cs="Times New Roman"/>
          <w:lang w:val="en-US"/>
        </w:rPr>
        <w:t xml:space="preserve">and neonatal morbidities </w:t>
      </w:r>
      <w:r w:rsidR="001D5669">
        <w:rPr>
          <w:rFonts w:ascii="Times New Roman" w:hAnsi="Times New Roman" w:cs="Times New Roman"/>
          <w:lang w:val="en-US"/>
        </w:rPr>
        <w:t xml:space="preserve">of infants eligible for analysis of aEEG </w:t>
      </w:r>
      <w:r w:rsidR="0090660C" w:rsidRPr="00EE6C11">
        <w:rPr>
          <w:rFonts w:ascii="Times New Roman" w:hAnsi="Times New Roman" w:cs="Times New Roman"/>
          <w:lang w:val="en-US"/>
        </w:rPr>
        <w:t>did not differ</w:t>
      </w:r>
      <w:r w:rsidR="001D5669">
        <w:rPr>
          <w:rFonts w:ascii="Times New Roman" w:hAnsi="Times New Roman" w:cs="Times New Roman"/>
          <w:lang w:val="en-US"/>
        </w:rPr>
        <w:t xml:space="preserve"> significantly</w:t>
      </w:r>
      <w:r w:rsidR="0090660C" w:rsidRPr="00EE6C11">
        <w:rPr>
          <w:rFonts w:ascii="Times New Roman" w:hAnsi="Times New Roman" w:cs="Times New Roman"/>
          <w:lang w:val="en-US"/>
        </w:rPr>
        <w:t xml:space="preserve"> </w:t>
      </w:r>
      <w:r w:rsidR="00F42FBE">
        <w:rPr>
          <w:rFonts w:ascii="Times New Roman" w:hAnsi="Times New Roman" w:cs="Times New Roman"/>
          <w:lang w:val="en-US"/>
        </w:rPr>
        <w:t xml:space="preserve">between the </w:t>
      </w:r>
      <w:r w:rsidR="001D3BA5" w:rsidRPr="00EE6C11">
        <w:rPr>
          <w:rFonts w:ascii="Times New Roman" w:hAnsi="Times New Roman" w:cs="Times New Roman"/>
          <w:lang w:val="en-US"/>
        </w:rPr>
        <w:t>groups</w:t>
      </w:r>
      <w:r w:rsidR="009B5D7B" w:rsidRPr="00EE6C11">
        <w:rPr>
          <w:rFonts w:ascii="Times New Roman" w:hAnsi="Times New Roman" w:cs="Times New Roman"/>
          <w:lang w:val="en-US"/>
        </w:rPr>
        <w:t xml:space="preserve"> </w:t>
      </w:r>
      <w:r w:rsidR="009F3C27">
        <w:rPr>
          <w:rFonts w:ascii="Times New Roman" w:hAnsi="Times New Roman" w:cs="Times New Roman"/>
          <w:lang w:val="en-US"/>
        </w:rPr>
        <w:t>(</w:t>
      </w:r>
      <w:r w:rsidR="009B5D7B" w:rsidRPr="00EE6C11">
        <w:rPr>
          <w:rFonts w:ascii="Times New Roman" w:hAnsi="Times New Roman" w:cs="Times New Roman"/>
          <w:lang w:val="en-US"/>
        </w:rPr>
        <w:t>Table 1)</w:t>
      </w:r>
      <w:r w:rsidR="008B2F60" w:rsidRPr="00EE6C11">
        <w:rPr>
          <w:rFonts w:ascii="Times New Roman" w:hAnsi="Times New Roman" w:cs="Times New Roman"/>
          <w:lang w:val="en-US"/>
        </w:rPr>
        <w:t>.</w:t>
      </w:r>
      <w:r w:rsidR="0074686A" w:rsidRPr="00EE6C11">
        <w:rPr>
          <w:rFonts w:ascii="Times New Roman" w:hAnsi="Times New Roman" w:cs="Times New Roman"/>
          <w:lang w:val="en-US"/>
        </w:rPr>
        <w:t xml:space="preserve"> </w:t>
      </w:r>
      <w:r w:rsidR="0061059B" w:rsidRPr="00EE6C11">
        <w:rPr>
          <w:rFonts w:ascii="Times New Roman" w:hAnsi="Times New Roman" w:cs="Times New Roman"/>
          <w:lang w:val="en-US"/>
        </w:rPr>
        <w:t>I</w:t>
      </w:r>
      <w:r w:rsidR="0074686A" w:rsidRPr="00EE6C11">
        <w:rPr>
          <w:rFonts w:ascii="Times New Roman" w:hAnsi="Times New Roman" w:cs="Times New Roman"/>
          <w:lang w:val="en-US"/>
        </w:rPr>
        <w:t xml:space="preserve">nfants </w:t>
      </w:r>
      <w:r w:rsidR="00F42FBE">
        <w:rPr>
          <w:rFonts w:ascii="Times New Roman" w:hAnsi="Times New Roman" w:cs="Times New Roman"/>
          <w:lang w:val="en-US"/>
        </w:rPr>
        <w:t xml:space="preserve">of </w:t>
      </w:r>
      <w:r w:rsidR="0074686A" w:rsidRPr="00EE6C11">
        <w:rPr>
          <w:rFonts w:ascii="Times New Roman" w:hAnsi="Times New Roman" w:cs="Times New Roman"/>
          <w:lang w:val="en-US"/>
        </w:rPr>
        <w:t xml:space="preserve">the SMOF-LE group received </w:t>
      </w:r>
      <w:r w:rsidR="006B1CEB">
        <w:rPr>
          <w:rFonts w:ascii="Times New Roman" w:hAnsi="Times New Roman" w:cs="Times New Roman"/>
          <w:lang w:val="en-US"/>
        </w:rPr>
        <w:t xml:space="preserve">significantly more </w:t>
      </w:r>
      <w:r w:rsidR="00E628FD" w:rsidRPr="00EE6C11">
        <w:rPr>
          <w:rFonts w:ascii="Times New Roman" w:hAnsi="Times New Roman" w:cs="Times New Roman"/>
          <w:lang w:val="en-US"/>
        </w:rPr>
        <w:t xml:space="preserve">parenteral </w:t>
      </w:r>
      <w:r w:rsidR="0074686A" w:rsidRPr="00EE6C11">
        <w:rPr>
          <w:rFonts w:ascii="Times New Roman" w:hAnsi="Times New Roman" w:cs="Times New Roman"/>
          <w:lang w:val="en-US"/>
        </w:rPr>
        <w:t>DHA</w:t>
      </w:r>
      <w:r w:rsidR="006B1CEB">
        <w:rPr>
          <w:rFonts w:ascii="Times New Roman" w:hAnsi="Times New Roman" w:cs="Times New Roman"/>
          <w:lang w:val="en-US"/>
        </w:rPr>
        <w:t xml:space="preserve">, </w:t>
      </w:r>
      <w:r w:rsidR="00A971BE" w:rsidRPr="00EE6C11">
        <w:rPr>
          <w:rFonts w:ascii="Times New Roman" w:hAnsi="Times New Roman" w:cs="Times New Roman"/>
          <w:lang w:val="en-US"/>
        </w:rPr>
        <w:t xml:space="preserve">EPA </w:t>
      </w:r>
      <w:r w:rsidR="00E56FEF" w:rsidRPr="00EE6C11">
        <w:rPr>
          <w:rFonts w:ascii="Times New Roman" w:hAnsi="Times New Roman" w:cs="Times New Roman"/>
          <w:lang w:val="en-US"/>
        </w:rPr>
        <w:t xml:space="preserve">and </w:t>
      </w:r>
      <w:r w:rsidR="00A971BE" w:rsidRPr="00EE6C11">
        <w:rPr>
          <w:rFonts w:ascii="Times New Roman" w:eastAsia="Times New Roman" w:hAnsi="Times New Roman" w:cs="Times New Roman"/>
          <w:color w:val="403838"/>
          <w:shd w:val="clear" w:color="auto" w:fill="FFFFFF"/>
          <w:lang w:val="en-US"/>
        </w:rPr>
        <w:t>α</w:t>
      </w:r>
      <w:r w:rsidR="00191210" w:rsidRPr="00EE6C11">
        <w:rPr>
          <w:rFonts w:ascii="Times New Roman" w:hAnsi="Times New Roman" w:cs="Times New Roman"/>
          <w:lang w:val="en-US"/>
        </w:rPr>
        <w:t>-</w:t>
      </w:r>
      <w:proofErr w:type="spellStart"/>
      <w:r w:rsidR="00191210" w:rsidRPr="00EE6C11">
        <w:rPr>
          <w:rFonts w:ascii="Times New Roman" w:hAnsi="Times New Roman" w:cs="Times New Roman"/>
          <w:lang w:val="en-US"/>
        </w:rPr>
        <w:t>tocopherol</w:t>
      </w:r>
      <w:proofErr w:type="spellEnd"/>
      <w:r w:rsidR="001D5669">
        <w:rPr>
          <w:rFonts w:ascii="Times New Roman" w:hAnsi="Times New Roman" w:cs="Times New Roman"/>
          <w:lang w:val="en-US"/>
        </w:rPr>
        <w:t xml:space="preserve"> due to the nature of the intervention</w:t>
      </w:r>
      <w:r w:rsidR="00F637D0">
        <w:rPr>
          <w:rFonts w:ascii="Times New Roman" w:hAnsi="Times New Roman" w:cs="Times New Roman"/>
          <w:lang w:val="en-US"/>
        </w:rPr>
        <w:t>.</w:t>
      </w:r>
      <w:r w:rsidR="00E56FEF" w:rsidRPr="00EE6C11">
        <w:rPr>
          <w:rFonts w:ascii="Times New Roman" w:hAnsi="Times New Roman" w:cs="Times New Roman"/>
          <w:lang w:val="en-US"/>
        </w:rPr>
        <w:t xml:space="preserve"> </w:t>
      </w:r>
    </w:p>
    <w:p w14:paraId="012277B7" w14:textId="77777777" w:rsidR="00C35775" w:rsidRPr="00EE6C11" w:rsidRDefault="00C35775" w:rsidP="00934785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016A69A8" w14:textId="5101F218" w:rsidR="00D9272D" w:rsidRPr="00EE6C11" w:rsidRDefault="008F1976" w:rsidP="00934785">
      <w:pPr>
        <w:pStyle w:val="berschrift2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</w:t>
      </w:r>
      <w:r w:rsidR="00FC5EB2" w:rsidRPr="00EE6C11">
        <w:rPr>
          <w:rFonts w:ascii="Times New Roman" w:hAnsi="Times New Roman"/>
          <w:lang w:val="en-US"/>
        </w:rPr>
        <w:t>mplitude-integrated EEG</w:t>
      </w:r>
      <w:r w:rsidR="008A76C9" w:rsidRPr="00EE6C1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measurements</w:t>
      </w:r>
    </w:p>
    <w:p w14:paraId="637F36EC" w14:textId="711DC32C" w:rsidR="00B13D95" w:rsidRDefault="008F1976" w:rsidP="00934785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postmenstrual age at analyses reached </w:t>
      </w:r>
      <w:r w:rsidR="00B13D95" w:rsidRPr="00EE6C11">
        <w:rPr>
          <w:rFonts w:ascii="Times New Roman" w:hAnsi="Times New Roman" w:cs="Times New Roman"/>
          <w:lang w:val="en-US"/>
        </w:rPr>
        <w:t>from</w:t>
      </w:r>
      <w:r>
        <w:rPr>
          <w:rFonts w:ascii="Times New Roman" w:hAnsi="Times New Roman" w:cs="Times New Roman"/>
          <w:lang w:val="en-US"/>
        </w:rPr>
        <w:t xml:space="preserve"> 24 to 41 weeks PMA. The duration of </w:t>
      </w:r>
      <w:r w:rsidR="007D0598" w:rsidRPr="00EE6C11">
        <w:rPr>
          <w:rFonts w:ascii="Times New Roman" w:hAnsi="Times New Roman" w:cs="Times New Roman"/>
          <w:lang w:val="en-US"/>
        </w:rPr>
        <w:t>recordings</w:t>
      </w:r>
      <w:r w:rsidR="00290323" w:rsidRPr="00EE6C11">
        <w:rPr>
          <w:rFonts w:ascii="Times New Roman" w:hAnsi="Times New Roman" w:cs="Times New Roman"/>
          <w:lang w:val="en-US"/>
        </w:rPr>
        <w:t xml:space="preserve"> (median, IQR)</w:t>
      </w:r>
      <w:r w:rsidR="007D0598" w:rsidRPr="00EE6C11">
        <w:rPr>
          <w:rFonts w:ascii="Times New Roman" w:hAnsi="Times New Roman" w:cs="Times New Roman"/>
          <w:lang w:val="en-US"/>
        </w:rPr>
        <w:t xml:space="preserve"> </w:t>
      </w:r>
      <w:r w:rsidR="00B13D95" w:rsidRPr="00EE6C11">
        <w:rPr>
          <w:rFonts w:ascii="Times New Roman" w:hAnsi="Times New Roman" w:cs="Times New Roman"/>
          <w:lang w:val="en-US"/>
        </w:rPr>
        <w:t>did</w:t>
      </w:r>
      <w:r w:rsidR="007D0598" w:rsidRPr="00EE6C11">
        <w:rPr>
          <w:rFonts w:ascii="Times New Roman" w:hAnsi="Times New Roman" w:cs="Times New Roman"/>
          <w:lang w:val="en-US"/>
        </w:rPr>
        <w:t xml:space="preserve"> not </w:t>
      </w:r>
      <w:r w:rsidR="00B13D95" w:rsidRPr="00EE6C11">
        <w:rPr>
          <w:rFonts w:ascii="Times New Roman" w:hAnsi="Times New Roman" w:cs="Times New Roman"/>
          <w:lang w:val="en-US"/>
        </w:rPr>
        <w:t>differ significantly</w:t>
      </w:r>
      <w:r>
        <w:rPr>
          <w:rFonts w:ascii="Times New Roman" w:hAnsi="Times New Roman" w:cs="Times New Roman"/>
          <w:lang w:val="en-US"/>
        </w:rPr>
        <w:t xml:space="preserve"> between</w:t>
      </w:r>
      <w:r w:rsidR="00E714C6">
        <w:rPr>
          <w:rFonts w:ascii="Times New Roman" w:hAnsi="Times New Roman" w:cs="Times New Roman"/>
          <w:lang w:val="en-US"/>
        </w:rPr>
        <w:t xml:space="preserve"> groups</w:t>
      </w:r>
      <w:r w:rsidR="00B13D95" w:rsidRPr="00EE6C11">
        <w:rPr>
          <w:rFonts w:ascii="Times New Roman" w:hAnsi="Times New Roman" w:cs="Times New Roman"/>
          <w:lang w:val="en-US"/>
        </w:rPr>
        <w:t xml:space="preserve"> (</w:t>
      </w:r>
      <w:r w:rsidR="00C35775" w:rsidRPr="00EE6C11">
        <w:rPr>
          <w:rFonts w:ascii="Times New Roman" w:hAnsi="Times New Roman" w:cs="Times New Roman"/>
          <w:lang w:val="en-US"/>
        </w:rPr>
        <w:t>SMOF-LE: 180 minutes (150, 260)</w:t>
      </w:r>
      <w:r w:rsidR="00C35775">
        <w:rPr>
          <w:rFonts w:ascii="Times New Roman" w:hAnsi="Times New Roman" w:cs="Times New Roman"/>
          <w:lang w:val="en-US"/>
        </w:rPr>
        <w:t xml:space="preserve">; </w:t>
      </w:r>
      <w:r w:rsidR="00395220">
        <w:rPr>
          <w:rFonts w:ascii="Times New Roman" w:hAnsi="Times New Roman" w:cs="Times New Roman"/>
          <w:lang w:val="en-US"/>
        </w:rPr>
        <w:t>soybean oil</w:t>
      </w:r>
      <w:r w:rsidR="00210618">
        <w:rPr>
          <w:rFonts w:ascii="Times New Roman" w:hAnsi="Times New Roman" w:cs="Times New Roman"/>
          <w:lang w:val="en-US"/>
        </w:rPr>
        <w:t>-</w:t>
      </w:r>
      <w:r w:rsidR="00395220">
        <w:rPr>
          <w:rFonts w:ascii="Times New Roman" w:hAnsi="Times New Roman" w:cs="Times New Roman"/>
          <w:lang w:val="en-US"/>
        </w:rPr>
        <w:t xml:space="preserve">based </w:t>
      </w:r>
      <w:r w:rsidR="007D0598" w:rsidRPr="00EE6C11">
        <w:rPr>
          <w:rFonts w:ascii="Times New Roman" w:hAnsi="Times New Roman" w:cs="Times New Roman"/>
          <w:lang w:val="en-US"/>
        </w:rPr>
        <w:t>LE: 180 min</w:t>
      </w:r>
      <w:r w:rsidR="00E62E99" w:rsidRPr="00EE6C11">
        <w:rPr>
          <w:rFonts w:ascii="Times New Roman" w:hAnsi="Times New Roman" w:cs="Times New Roman"/>
          <w:lang w:val="en-US"/>
        </w:rPr>
        <w:t>utes</w:t>
      </w:r>
      <w:r w:rsidR="007D0598" w:rsidRPr="00EE6C11">
        <w:rPr>
          <w:rFonts w:ascii="Times New Roman" w:hAnsi="Times New Roman" w:cs="Times New Roman"/>
          <w:lang w:val="en-US"/>
        </w:rPr>
        <w:t xml:space="preserve"> (140, 240)</w:t>
      </w:r>
      <w:r w:rsidR="00C35775">
        <w:rPr>
          <w:rFonts w:ascii="Times New Roman" w:hAnsi="Times New Roman" w:cs="Times New Roman"/>
          <w:lang w:val="en-US"/>
        </w:rPr>
        <w:t>;</w:t>
      </w:r>
      <w:r w:rsidR="007D0598" w:rsidRPr="00EE6C11">
        <w:rPr>
          <w:rFonts w:ascii="Times New Roman" w:hAnsi="Times New Roman" w:cs="Times New Roman"/>
          <w:lang w:val="en-US"/>
        </w:rPr>
        <w:t xml:space="preserve"> </w:t>
      </w:r>
      <w:r w:rsidR="00EC57F7" w:rsidRPr="00EC57F7">
        <w:rPr>
          <w:rFonts w:ascii="Times New Roman" w:hAnsi="Times New Roman" w:cs="Times New Roman"/>
          <w:i/>
          <w:lang w:val="en-US"/>
        </w:rPr>
        <w:t>P</w:t>
      </w:r>
      <w:r w:rsidR="006479A2">
        <w:rPr>
          <w:rFonts w:ascii="Times New Roman" w:hAnsi="Times New Roman" w:cs="Times New Roman"/>
          <w:lang w:val="en-US"/>
        </w:rPr>
        <w:t>=</w:t>
      </w:r>
      <w:proofErr w:type="gramStart"/>
      <w:r w:rsidR="007D0598" w:rsidRPr="00EE6C11">
        <w:rPr>
          <w:rFonts w:ascii="Times New Roman" w:hAnsi="Times New Roman" w:cs="Times New Roman"/>
          <w:lang w:val="en-US"/>
        </w:rPr>
        <w:t>.30</w:t>
      </w:r>
      <w:proofErr w:type="gramEnd"/>
      <w:r w:rsidR="007D0598" w:rsidRPr="00EE6C11">
        <w:rPr>
          <w:rFonts w:ascii="Times New Roman" w:hAnsi="Times New Roman" w:cs="Times New Roman"/>
          <w:lang w:val="en-US"/>
        </w:rPr>
        <w:t xml:space="preserve">). </w:t>
      </w:r>
      <w:r w:rsidR="00B13D95" w:rsidRPr="00EE6C11">
        <w:rPr>
          <w:rFonts w:ascii="Times New Roman" w:hAnsi="Times New Roman" w:cs="Times New Roman"/>
          <w:lang w:val="en-US"/>
        </w:rPr>
        <w:t xml:space="preserve">Inter-rater agreement for aEEG analysts was high (Cohen´s kappa: 0.93 for </w:t>
      </w:r>
      <w:r w:rsidR="0074686A" w:rsidRPr="00EE6C11">
        <w:rPr>
          <w:rFonts w:ascii="Times New Roman" w:hAnsi="Times New Roman" w:cs="Times New Roman"/>
          <w:lang w:val="en-US"/>
        </w:rPr>
        <w:t>BP</w:t>
      </w:r>
      <w:r w:rsidR="00B13D95" w:rsidRPr="00EE6C11">
        <w:rPr>
          <w:rFonts w:ascii="Times New Roman" w:hAnsi="Times New Roman" w:cs="Times New Roman"/>
          <w:lang w:val="en-US"/>
        </w:rPr>
        <w:t xml:space="preserve">, 0.90 for </w:t>
      </w:r>
      <w:r w:rsidR="0074686A" w:rsidRPr="00EE6C11">
        <w:rPr>
          <w:rFonts w:ascii="Times New Roman" w:hAnsi="Times New Roman" w:cs="Times New Roman"/>
          <w:lang w:val="en-US"/>
        </w:rPr>
        <w:t>SWC</w:t>
      </w:r>
      <w:r w:rsidR="00A17AD7" w:rsidRPr="00EE6C11">
        <w:rPr>
          <w:rFonts w:ascii="Times New Roman" w:hAnsi="Times New Roman" w:cs="Times New Roman"/>
          <w:lang w:val="en-US"/>
        </w:rPr>
        <w:t xml:space="preserve"> and 0</w:t>
      </w:r>
      <w:r w:rsidR="00B13D95" w:rsidRPr="00EE6C11">
        <w:rPr>
          <w:rFonts w:ascii="Times New Roman" w:hAnsi="Times New Roman" w:cs="Times New Roman"/>
          <w:lang w:val="en-US"/>
        </w:rPr>
        <w:t>.</w:t>
      </w:r>
      <w:r w:rsidR="00E628FD" w:rsidRPr="00EE6C11">
        <w:rPr>
          <w:rFonts w:ascii="Times New Roman" w:hAnsi="Times New Roman" w:cs="Times New Roman"/>
          <w:lang w:val="en-US"/>
        </w:rPr>
        <w:t xml:space="preserve">90 for </w:t>
      </w:r>
      <w:r w:rsidR="00B13D95" w:rsidRPr="00EE6C11">
        <w:rPr>
          <w:rFonts w:ascii="Times New Roman" w:hAnsi="Times New Roman" w:cs="Times New Roman"/>
          <w:lang w:val="en-US"/>
        </w:rPr>
        <w:t>maturational score</w:t>
      </w:r>
      <w:r w:rsidR="00E628FD" w:rsidRPr="00EE6C11">
        <w:rPr>
          <w:rFonts w:ascii="Times New Roman" w:hAnsi="Times New Roman" w:cs="Times New Roman"/>
          <w:lang w:val="en-US"/>
        </w:rPr>
        <w:t>s</w:t>
      </w:r>
      <w:r w:rsidR="00B13D95" w:rsidRPr="00EE6C11">
        <w:rPr>
          <w:rFonts w:ascii="Times New Roman" w:hAnsi="Times New Roman" w:cs="Times New Roman"/>
          <w:lang w:val="en-US"/>
        </w:rPr>
        <w:t xml:space="preserve">). </w:t>
      </w:r>
    </w:p>
    <w:p w14:paraId="33D4F4D1" w14:textId="77777777" w:rsidR="008F1976" w:rsidRPr="00EE6C11" w:rsidRDefault="008F1976" w:rsidP="00934785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763D2167" w14:textId="32DC7CF2" w:rsidR="0074686A" w:rsidRPr="00EE6C11" w:rsidRDefault="000E03C8" w:rsidP="00934785">
      <w:pPr>
        <w:pStyle w:val="berschrift3"/>
        <w:numPr>
          <w:ilvl w:val="0"/>
          <w:numId w:val="0"/>
        </w:numPr>
        <w:spacing w:before="0" w:line="480" w:lineRule="auto"/>
        <w:rPr>
          <w:sz w:val="24"/>
          <w:szCs w:val="24"/>
          <w:lang w:val="en-US"/>
        </w:rPr>
      </w:pPr>
      <w:r w:rsidRPr="00EE6C11">
        <w:rPr>
          <w:sz w:val="24"/>
          <w:szCs w:val="24"/>
          <w:lang w:val="en-US"/>
        </w:rPr>
        <w:t xml:space="preserve">Pattern </w:t>
      </w:r>
      <w:r w:rsidR="008F1976">
        <w:rPr>
          <w:sz w:val="24"/>
          <w:szCs w:val="24"/>
          <w:lang w:val="en-US"/>
        </w:rPr>
        <w:t xml:space="preserve">analysis according to </w:t>
      </w:r>
      <w:proofErr w:type="spellStart"/>
      <w:r w:rsidR="008F1976">
        <w:rPr>
          <w:sz w:val="24"/>
          <w:szCs w:val="24"/>
          <w:lang w:val="en-US"/>
        </w:rPr>
        <w:t>Hellstrom-Westas</w:t>
      </w:r>
      <w:proofErr w:type="spellEnd"/>
    </w:p>
    <w:p w14:paraId="4CFE101C" w14:textId="6D38D346" w:rsidR="004620DA" w:rsidRDefault="00FB163F" w:rsidP="00934785">
      <w:pPr>
        <w:spacing w:line="480" w:lineRule="auto"/>
        <w:rPr>
          <w:rFonts w:ascii="Times New Roman" w:hAnsi="Times New Roman" w:cs="Times New Roman"/>
          <w:lang w:val="en-US"/>
        </w:rPr>
      </w:pPr>
      <w:r w:rsidRPr="00EE6C11">
        <w:rPr>
          <w:rFonts w:ascii="Times New Roman" w:hAnsi="Times New Roman" w:cs="Times New Roman"/>
          <w:lang w:val="en-US"/>
        </w:rPr>
        <w:t>Analysis of aE</w:t>
      </w:r>
      <w:r w:rsidR="00210618">
        <w:rPr>
          <w:rFonts w:ascii="Times New Roman" w:hAnsi="Times New Roman" w:cs="Times New Roman"/>
          <w:lang w:val="en-US"/>
        </w:rPr>
        <w:t>EG pattern</w:t>
      </w:r>
      <w:r w:rsidRPr="00EE6C11">
        <w:rPr>
          <w:rFonts w:ascii="Times New Roman" w:hAnsi="Times New Roman" w:cs="Times New Roman"/>
          <w:lang w:val="en-US"/>
        </w:rPr>
        <w:fldChar w:fldCharType="begin"/>
      </w:r>
      <w:r w:rsidR="00250370">
        <w:rPr>
          <w:rFonts w:ascii="Times New Roman" w:hAnsi="Times New Roman" w:cs="Times New Roman"/>
          <w:lang w:val="en-US"/>
        </w:rPr>
        <w:instrText xml:space="preserve"> ADDIN EN.CITE &lt;EndNote&gt;&lt;Cite&gt;&lt;Author&gt;Hellstrom-Westas&lt;/Author&gt;&lt;Year&gt;2006&lt;/Year&gt;&lt;RecNum&gt;2&lt;/RecNum&gt;&lt;DisplayText&gt;&lt;style face="superscript"&gt;17&lt;/style&gt;&lt;/DisplayText&gt;&lt;record&gt;&lt;rec-number&gt;2&lt;/rec-number&gt;&lt;foreign-keys&gt;&lt;key app="EN" db-id="5vze5pz0xwdt25edpzaxa0at0tt0apf20z0t" timestamp="0"&gt;2&lt;/key&gt;&lt;/foreign-keys&gt;&lt;ref-type name="Journal Article"&gt;17&lt;/ref-type&gt;&lt;contributors&gt;&lt;authors&gt;&lt;author&gt;Hellstrom-Westas, L.&lt;/author&gt;&lt;author&gt;Rosen, I.&lt;/author&gt;&lt;/authors&gt;&lt;/contributors&gt;&lt;auth-address&gt;Department of Paediatrics, University Hospital, SE-22185 Lund, Sweden. lena.hellstrom-westas@med.lu.se&lt;/auth-address&gt;&lt;titles&gt;&lt;title&gt;Continuous brain-function monitoring: state of the art in clinical practice&lt;/title&gt;&lt;secondary-title&gt;Semin Fetal Neonatal Med&lt;/secondary-title&gt;&lt;/titles&gt;&lt;pages&gt;503-11&lt;/pages&gt;&lt;volume&gt;11&lt;/volume&gt;&lt;number&gt;6&lt;/number&gt;&lt;keywords&gt;&lt;keyword&gt;Brain/*physiology&lt;/keyword&gt;&lt;keyword&gt;Electroencephalography/*methods&lt;/keyword&gt;&lt;keyword&gt;Epilepsy/diagnosis&lt;/keyword&gt;&lt;keyword&gt;Humans&lt;/keyword&gt;&lt;keyword&gt;Infant, Newborn&lt;/keyword&gt;&lt;keyword&gt;Infant, Premature/*physiology&lt;/keyword&gt;&lt;keyword&gt;Intensive Care, Neonatal/methods&lt;/keyword&gt;&lt;/keywords&gt;&lt;dates&gt;&lt;year&gt;2006&lt;/year&gt;&lt;pub-dates&gt;&lt;date&gt;Dec&lt;/date&gt;&lt;/pub-dates&gt;&lt;/dates&gt;&lt;isbn&gt;1744-165X (Print)&amp;#xD;1744-165X (Linking)&lt;/isbn&gt;&lt;accession-num&gt;17067863&lt;/accession-num&gt;&lt;urls&gt;&lt;related-urls&gt;&lt;url&gt;https://www.ncbi.nlm.nih.gov/pubmed/17067863&lt;/url&gt;&lt;/related-urls&gt;&lt;/urls&gt;&lt;electronic-resource-num&gt;10.1016/j.siny.2006.07.011&lt;/electronic-resource-num&gt;&lt;/record&gt;&lt;/Cite&gt;&lt;/EndNote&gt;</w:instrText>
      </w:r>
      <w:r w:rsidRPr="00EE6C11">
        <w:rPr>
          <w:rFonts w:ascii="Times New Roman" w:hAnsi="Times New Roman" w:cs="Times New Roman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vertAlign w:val="superscript"/>
          <w:lang w:val="en-US"/>
        </w:rPr>
        <w:t>17</w:t>
      </w:r>
      <w:r w:rsidRPr="00EE6C11">
        <w:rPr>
          <w:rFonts w:ascii="Times New Roman" w:hAnsi="Times New Roman" w:cs="Times New Roman"/>
          <w:lang w:val="en-US"/>
        </w:rPr>
        <w:fldChar w:fldCharType="end"/>
      </w:r>
      <w:r w:rsidR="00C36235">
        <w:rPr>
          <w:rFonts w:ascii="Times New Roman" w:hAnsi="Times New Roman" w:cs="Times New Roman"/>
          <w:lang w:val="en-US"/>
        </w:rPr>
        <w:t xml:space="preserve"> is shown in </w:t>
      </w:r>
      <w:r w:rsidR="00C36235" w:rsidRPr="00D2284E">
        <w:rPr>
          <w:rFonts w:ascii="Times New Roman" w:hAnsi="Times New Roman" w:cs="Times New Roman"/>
          <w:lang w:val="en-US"/>
        </w:rPr>
        <w:t>Table 2.</w:t>
      </w:r>
      <w:r w:rsidRPr="00EE6C11">
        <w:rPr>
          <w:rFonts w:ascii="Times New Roman" w:hAnsi="Times New Roman" w:cs="Times New Roman"/>
          <w:lang w:val="en-US"/>
        </w:rPr>
        <w:t xml:space="preserve"> </w:t>
      </w:r>
      <w:r w:rsidR="00F904F2">
        <w:rPr>
          <w:rFonts w:ascii="Times New Roman" w:hAnsi="Times New Roman" w:cs="Times New Roman"/>
          <w:lang w:val="en-US"/>
        </w:rPr>
        <w:t xml:space="preserve">Starting from 28 weeks PMA, </w:t>
      </w:r>
      <w:r w:rsidR="008F1976">
        <w:rPr>
          <w:rFonts w:ascii="Times New Roman" w:hAnsi="Times New Roman" w:cs="Times New Roman"/>
          <w:lang w:val="en-US"/>
        </w:rPr>
        <w:t xml:space="preserve">the percentage of continuous BP was significantly higher in </w:t>
      </w:r>
      <w:r w:rsidR="00F904F2">
        <w:rPr>
          <w:rFonts w:ascii="Times New Roman" w:hAnsi="Times New Roman" w:cs="Times New Roman"/>
          <w:lang w:val="en-US"/>
        </w:rPr>
        <w:t>i</w:t>
      </w:r>
      <w:r w:rsidRPr="00EE6C11">
        <w:rPr>
          <w:rFonts w:ascii="Times New Roman" w:hAnsi="Times New Roman" w:cs="Times New Roman"/>
          <w:lang w:val="en-US"/>
        </w:rPr>
        <w:t>nfants who received SMOF-LE</w:t>
      </w:r>
      <w:r w:rsidR="00B93C56">
        <w:rPr>
          <w:rFonts w:ascii="Times New Roman" w:hAnsi="Times New Roman" w:cs="Times New Roman"/>
          <w:lang w:val="en-US"/>
        </w:rPr>
        <w:t>.</w:t>
      </w:r>
      <w:r w:rsidR="009A5077">
        <w:rPr>
          <w:rFonts w:ascii="Times New Roman" w:hAnsi="Times New Roman" w:cs="Times New Roman"/>
          <w:lang w:val="en-US"/>
        </w:rPr>
        <w:t xml:space="preserve"> </w:t>
      </w:r>
      <w:r w:rsidR="008F1976">
        <w:rPr>
          <w:rFonts w:ascii="Times New Roman" w:hAnsi="Times New Roman" w:cs="Times New Roman"/>
          <w:lang w:val="en-US"/>
        </w:rPr>
        <w:t xml:space="preserve">Mature SWC </w:t>
      </w:r>
      <w:r w:rsidR="008F1976">
        <w:rPr>
          <w:rFonts w:ascii="Times New Roman" w:hAnsi="Times New Roman" w:cs="Times New Roman"/>
          <w:lang w:val="en-US"/>
        </w:rPr>
        <w:lastRenderedPageBreak/>
        <w:t>were</w:t>
      </w:r>
      <w:r w:rsidR="004620DA" w:rsidRPr="00210618">
        <w:rPr>
          <w:rFonts w:ascii="Times New Roman" w:hAnsi="Times New Roman" w:cs="Times New Roman"/>
          <w:lang w:val="en-US"/>
        </w:rPr>
        <w:t xml:space="preserve"> the dominant pattern after 33 weeks </w:t>
      </w:r>
      <w:r w:rsidR="008F1976">
        <w:rPr>
          <w:rFonts w:ascii="Times New Roman" w:hAnsi="Times New Roman" w:cs="Times New Roman"/>
          <w:lang w:val="en-US"/>
        </w:rPr>
        <w:t xml:space="preserve">PMA in all </w:t>
      </w:r>
      <w:r w:rsidR="004620DA" w:rsidRPr="00210618">
        <w:rPr>
          <w:rFonts w:ascii="Times New Roman" w:hAnsi="Times New Roman" w:cs="Times New Roman"/>
          <w:lang w:val="en-US"/>
        </w:rPr>
        <w:t>infants</w:t>
      </w:r>
      <w:r w:rsidR="00210618">
        <w:rPr>
          <w:rFonts w:ascii="Times New Roman" w:hAnsi="Times New Roman" w:cs="Times New Roman"/>
          <w:lang w:val="en-US"/>
        </w:rPr>
        <w:t xml:space="preserve"> </w:t>
      </w:r>
      <w:r w:rsidR="008F1976">
        <w:rPr>
          <w:rFonts w:ascii="Times New Roman" w:hAnsi="Times New Roman" w:cs="Times New Roman"/>
          <w:lang w:val="en-US"/>
        </w:rPr>
        <w:t>and</w:t>
      </w:r>
      <w:r w:rsidR="004620DA" w:rsidRPr="00210618">
        <w:rPr>
          <w:rFonts w:ascii="Times New Roman" w:hAnsi="Times New Roman" w:cs="Times New Roman"/>
          <w:lang w:val="en-US"/>
        </w:rPr>
        <w:t xml:space="preserve"> </w:t>
      </w:r>
      <w:r w:rsidR="008F1976">
        <w:rPr>
          <w:rFonts w:ascii="Times New Roman" w:hAnsi="Times New Roman" w:cs="Times New Roman"/>
          <w:lang w:val="en-US"/>
        </w:rPr>
        <w:t>the percentage of mature SWC</w:t>
      </w:r>
      <w:r w:rsidR="008F1976" w:rsidRPr="00EE6C11">
        <w:rPr>
          <w:rFonts w:ascii="Times New Roman" w:hAnsi="Times New Roman" w:cs="Times New Roman"/>
          <w:lang w:val="en-US"/>
        </w:rPr>
        <w:t xml:space="preserve"> did not </w:t>
      </w:r>
      <w:r w:rsidR="008F1976">
        <w:rPr>
          <w:rFonts w:ascii="Times New Roman" w:hAnsi="Times New Roman" w:cs="Times New Roman"/>
          <w:lang w:val="en-US"/>
        </w:rPr>
        <w:t xml:space="preserve">differ </w:t>
      </w:r>
      <w:r w:rsidR="008F1976" w:rsidRPr="00EE6C11">
        <w:rPr>
          <w:rFonts w:ascii="Times New Roman" w:hAnsi="Times New Roman" w:cs="Times New Roman"/>
          <w:lang w:val="en-US"/>
        </w:rPr>
        <w:t>significant</w:t>
      </w:r>
      <w:r w:rsidR="008F1976">
        <w:rPr>
          <w:rFonts w:ascii="Times New Roman" w:hAnsi="Times New Roman" w:cs="Times New Roman"/>
          <w:lang w:val="en-US"/>
        </w:rPr>
        <w:t>ly between groups.</w:t>
      </w:r>
    </w:p>
    <w:p w14:paraId="16873B20" w14:textId="77777777" w:rsidR="00C35775" w:rsidRPr="00210618" w:rsidRDefault="00C35775" w:rsidP="00934785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1980F656" w14:textId="513BE21D" w:rsidR="008A76C9" w:rsidRPr="00EE6C11" w:rsidRDefault="008A76C9" w:rsidP="00934785">
      <w:pPr>
        <w:pStyle w:val="berschrift3"/>
        <w:numPr>
          <w:ilvl w:val="0"/>
          <w:numId w:val="0"/>
        </w:numPr>
        <w:spacing w:before="0" w:line="480" w:lineRule="auto"/>
        <w:rPr>
          <w:sz w:val="24"/>
          <w:szCs w:val="24"/>
          <w:lang w:val="en-US"/>
        </w:rPr>
      </w:pPr>
      <w:r w:rsidRPr="00EE6C11">
        <w:rPr>
          <w:sz w:val="24"/>
          <w:szCs w:val="24"/>
          <w:lang w:val="en-US"/>
        </w:rPr>
        <w:t>Maturational scores</w:t>
      </w:r>
      <w:r w:rsidR="008F1976">
        <w:rPr>
          <w:sz w:val="24"/>
          <w:szCs w:val="24"/>
          <w:lang w:val="en-US"/>
        </w:rPr>
        <w:t xml:space="preserve"> </w:t>
      </w:r>
      <w:r w:rsidR="008F1976" w:rsidRPr="00B6711C">
        <w:rPr>
          <w:sz w:val="24"/>
          <w:szCs w:val="24"/>
          <w:lang w:val="en-US"/>
        </w:rPr>
        <w:t xml:space="preserve">according to </w:t>
      </w:r>
      <w:proofErr w:type="spellStart"/>
      <w:r w:rsidR="008F1976" w:rsidRPr="00B6711C">
        <w:rPr>
          <w:sz w:val="24"/>
          <w:szCs w:val="24"/>
          <w:lang w:val="en-US"/>
        </w:rPr>
        <w:t>Bjurdalov</w:t>
      </w:r>
      <w:proofErr w:type="spellEnd"/>
    </w:p>
    <w:p w14:paraId="50D1EEE9" w14:textId="24CBF7FE" w:rsidR="006F79E1" w:rsidRDefault="00136B98" w:rsidP="00934785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scores for </w:t>
      </w:r>
      <w:r w:rsidRPr="00EE6C11">
        <w:rPr>
          <w:rFonts w:ascii="Times New Roman" w:hAnsi="Times New Roman" w:cs="Times New Roman"/>
          <w:lang w:val="en-US"/>
        </w:rPr>
        <w:t>cycling and bandwidth</w:t>
      </w:r>
      <w:r>
        <w:rPr>
          <w:rFonts w:ascii="Times New Roman" w:hAnsi="Times New Roman" w:cs="Times New Roman"/>
          <w:lang w:val="en-US"/>
        </w:rPr>
        <w:t xml:space="preserve"> </w:t>
      </w:r>
      <w:r w:rsidRPr="00EE6C11"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  <w:lang w:val="en-US"/>
        </w:rPr>
        <w:t>ere</w:t>
      </w:r>
      <w:r w:rsidRPr="00EE6C11">
        <w:rPr>
          <w:rFonts w:ascii="Times New Roman" w:hAnsi="Times New Roman" w:cs="Times New Roman"/>
          <w:lang w:val="en-US"/>
        </w:rPr>
        <w:t xml:space="preserve"> significantly higher </w:t>
      </w:r>
      <w:r>
        <w:rPr>
          <w:rFonts w:ascii="Times New Roman" w:hAnsi="Times New Roman" w:cs="Times New Roman"/>
          <w:lang w:val="en-US"/>
        </w:rPr>
        <w:t>in infants receiving SMOF-LE, s</w:t>
      </w:r>
      <w:r w:rsidR="0048574F">
        <w:rPr>
          <w:rFonts w:ascii="Times New Roman" w:hAnsi="Times New Roman" w:cs="Times New Roman"/>
          <w:lang w:val="en-US"/>
        </w:rPr>
        <w:t>tarting from 28</w:t>
      </w:r>
      <w:r w:rsidR="00492D8A" w:rsidRPr="00EE6C11">
        <w:rPr>
          <w:rFonts w:ascii="Times New Roman" w:hAnsi="Times New Roman" w:cs="Times New Roman"/>
          <w:lang w:val="en-US"/>
        </w:rPr>
        <w:t xml:space="preserve"> weeks PMA</w:t>
      </w:r>
      <w:r>
        <w:rPr>
          <w:rFonts w:ascii="Times New Roman" w:hAnsi="Times New Roman" w:cs="Times New Roman"/>
          <w:lang w:val="en-US"/>
        </w:rPr>
        <w:t xml:space="preserve"> </w:t>
      </w:r>
      <w:r w:rsidR="006F79E1">
        <w:rPr>
          <w:rFonts w:ascii="Times New Roman" w:hAnsi="Times New Roman" w:cs="Times New Roman"/>
          <w:lang w:val="en-US"/>
        </w:rPr>
        <w:t>(Table 3)</w:t>
      </w:r>
      <w:r w:rsidR="00F91DA3" w:rsidRPr="00EE6C11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Also</w:t>
      </w:r>
      <w:r w:rsidR="004D3A8A">
        <w:rPr>
          <w:rFonts w:ascii="Times New Roman" w:hAnsi="Times New Roman" w:cs="Times New Roman"/>
          <w:lang w:val="en-US"/>
        </w:rPr>
        <w:t>,</w:t>
      </w:r>
      <w:r w:rsidR="00F91DA3" w:rsidRPr="00EE6C1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l</w:t>
      </w:r>
      <w:r w:rsidR="002423D9" w:rsidRPr="00D2284E">
        <w:rPr>
          <w:rFonts w:ascii="Times New Roman" w:hAnsi="Times New Roman" w:cs="Times New Roman"/>
          <w:lang w:val="en-US"/>
        </w:rPr>
        <w:t>ower border</w:t>
      </w:r>
      <w:r w:rsidR="002423D9">
        <w:rPr>
          <w:rFonts w:ascii="Times New Roman" w:hAnsi="Times New Roman" w:cs="Times New Roman"/>
          <w:lang w:val="en-US"/>
        </w:rPr>
        <w:t xml:space="preserve"> a</w:t>
      </w:r>
      <w:r w:rsidR="00C71C20" w:rsidRPr="00EE6C11">
        <w:rPr>
          <w:rFonts w:ascii="Times New Roman" w:hAnsi="Times New Roman" w:cs="Times New Roman"/>
          <w:lang w:val="en-US"/>
        </w:rPr>
        <w:t>mplitude</w:t>
      </w:r>
      <w:r w:rsidR="002423D9">
        <w:rPr>
          <w:rFonts w:ascii="Times New Roman" w:hAnsi="Times New Roman" w:cs="Times New Roman"/>
          <w:lang w:val="en-US"/>
        </w:rPr>
        <w:t xml:space="preserve"> scores were</w:t>
      </w:r>
      <w:r w:rsidR="00C71C20" w:rsidRPr="00EE6C11">
        <w:rPr>
          <w:rFonts w:ascii="Times New Roman" w:hAnsi="Times New Roman" w:cs="Times New Roman"/>
          <w:lang w:val="en-US"/>
        </w:rPr>
        <w:t xml:space="preserve"> significantly higher </w:t>
      </w:r>
      <w:r>
        <w:rPr>
          <w:rFonts w:ascii="Times New Roman" w:hAnsi="Times New Roman" w:cs="Times New Roman"/>
          <w:lang w:val="en-US"/>
        </w:rPr>
        <w:t xml:space="preserve">from 28 to 31 weeks </w:t>
      </w:r>
      <w:r w:rsidR="00A26609">
        <w:rPr>
          <w:rFonts w:ascii="Times New Roman" w:hAnsi="Times New Roman" w:cs="Times New Roman"/>
          <w:lang w:val="en-US"/>
        </w:rPr>
        <w:t>and continuity from 28 to 33 weeks PMA</w:t>
      </w:r>
      <w:r w:rsidR="008D7BDD">
        <w:rPr>
          <w:rFonts w:ascii="Times New Roman" w:hAnsi="Times New Roman" w:cs="Times New Roman"/>
          <w:lang w:val="en-US"/>
        </w:rPr>
        <w:t>.</w:t>
      </w:r>
      <w:r w:rsidR="00492D8A">
        <w:rPr>
          <w:rFonts w:ascii="Times New Roman" w:hAnsi="Times New Roman" w:cs="Times New Roman"/>
          <w:lang w:val="en-US"/>
        </w:rPr>
        <w:t xml:space="preserve"> </w:t>
      </w:r>
      <w:r w:rsidR="001A0779">
        <w:rPr>
          <w:rFonts w:ascii="Times New Roman" w:hAnsi="Times New Roman" w:cs="Times New Roman"/>
          <w:lang w:val="en-US"/>
        </w:rPr>
        <w:t>T</w:t>
      </w:r>
      <w:r w:rsidR="008D7BDD">
        <w:rPr>
          <w:rFonts w:ascii="Times New Roman" w:hAnsi="Times New Roman" w:cs="Times New Roman"/>
          <w:lang w:val="en-US"/>
        </w:rPr>
        <w:t xml:space="preserve">he </w:t>
      </w:r>
      <w:r w:rsidR="001A0779">
        <w:rPr>
          <w:rFonts w:ascii="Times New Roman" w:hAnsi="Times New Roman" w:cs="Times New Roman"/>
          <w:lang w:val="en-US"/>
        </w:rPr>
        <w:t xml:space="preserve">summative </w:t>
      </w:r>
      <w:r w:rsidR="008D7BDD">
        <w:rPr>
          <w:rFonts w:ascii="Times New Roman" w:hAnsi="Times New Roman" w:cs="Times New Roman"/>
          <w:lang w:val="en-US"/>
        </w:rPr>
        <w:t>total maturational score was</w:t>
      </w:r>
      <w:r w:rsidR="001267E7" w:rsidRPr="00EE6C11">
        <w:rPr>
          <w:rFonts w:ascii="Times New Roman" w:hAnsi="Times New Roman" w:cs="Times New Roman"/>
          <w:lang w:val="en-US"/>
        </w:rPr>
        <w:t xml:space="preserve"> significantly higher</w:t>
      </w:r>
      <w:r w:rsidR="00EE02EE">
        <w:rPr>
          <w:rFonts w:ascii="Times New Roman" w:hAnsi="Times New Roman" w:cs="Times New Roman"/>
          <w:lang w:val="en-US"/>
        </w:rPr>
        <w:t xml:space="preserve"> </w:t>
      </w:r>
      <w:r w:rsidR="00AC1A89" w:rsidRPr="00EE6C11">
        <w:rPr>
          <w:rFonts w:ascii="Times New Roman" w:hAnsi="Times New Roman" w:cs="Times New Roman"/>
          <w:lang w:val="en-US"/>
        </w:rPr>
        <w:t>from 28</w:t>
      </w:r>
      <w:r w:rsidR="00DC72DE">
        <w:rPr>
          <w:rFonts w:ascii="Times New Roman" w:hAnsi="Times New Roman" w:cs="Times New Roman"/>
          <w:lang w:val="en-US"/>
        </w:rPr>
        <w:t xml:space="preserve"> to 41</w:t>
      </w:r>
      <w:r w:rsidR="00AC1A89" w:rsidRPr="00EE6C11">
        <w:rPr>
          <w:rFonts w:ascii="Times New Roman" w:hAnsi="Times New Roman" w:cs="Times New Roman"/>
          <w:lang w:val="en-US"/>
        </w:rPr>
        <w:t xml:space="preserve"> weeks </w:t>
      </w:r>
      <w:r w:rsidR="001267E7" w:rsidRPr="00EE6C11">
        <w:rPr>
          <w:rFonts w:ascii="Times New Roman" w:hAnsi="Times New Roman" w:cs="Times New Roman"/>
          <w:lang w:val="en-US"/>
        </w:rPr>
        <w:t xml:space="preserve">PMA. </w:t>
      </w:r>
    </w:p>
    <w:p w14:paraId="71C6D80C" w14:textId="0E1FF1BB" w:rsidR="00680BE1" w:rsidRDefault="006F79E1" w:rsidP="006F79E1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Individual maturational score </w:t>
      </w:r>
      <w:r w:rsidR="00CE2635">
        <w:rPr>
          <w:rFonts w:ascii="Times New Roman" w:hAnsi="Times New Roman" w:cs="Times New Roman"/>
          <w:lang w:val="en-US"/>
        </w:rPr>
        <w:t xml:space="preserve">trajectories </w:t>
      </w:r>
      <w:r w:rsidR="00D22E8F" w:rsidRPr="00D22E8F">
        <w:rPr>
          <w:rFonts w:ascii="Times New Roman" w:hAnsi="Times New Roman" w:cs="Times New Roman"/>
          <w:lang w:val="en-US"/>
        </w:rPr>
        <w:t>revealed</w:t>
      </w:r>
      <w:r>
        <w:rPr>
          <w:rFonts w:ascii="Times New Roman" w:hAnsi="Times New Roman" w:cs="Times New Roman"/>
          <w:lang w:val="en-US"/>
        </w:rPr>
        <w:t xml:space="preserve"> accelerated electrophysiological maturation </w:t>
      </w:r>
      <w:r w:rsidR="00136B98">
        <w:rPr>
          <w:rFonts w:ascii="Times New Roman" w:hAnsi="Times New Roman" w:cs="Times New Roman"/>
          <w:lang w:val="en-US"/>
        </w:rPr>
        <w:t xml:space="preserve">in infants receiving </w:t>
      </w:r>
      <w:r>
        <w:rPr>
          <w:rFonts w:ascii="Times New Roman" w:hAnsi="Times New Roman" w:cs="Times New Roman"/>
          <w:lang w:val="en-US"/>
        </w:rPr>
        <w:t>SMOF-LE</w:t>
      </w:r>
      <w:r w:rsidR="00C04B76">
        <w:rPr>
          <w:rFonts w:ascii="Times New Roman" w:hAnsi="Times New Roman" w:cs="Times New Roman"/>
          <w:lang w:val="en-US"/>
        </w:rPr>
        <w:t xml:space="preserve"> </w:t>
      </w:r>
      <w:r w:rsidR="008D7BDD">
        <w:rPr>
          <w:rFonts w:ascii="Times New Roman" w:hAnsi="Times New Roman" w:cs="Times New Roman"/>
          <w:lang w:val="en-US"/>
        </w:rPr>
        <w:t>(</w:t>
      </w:r>
      <w:r w:rsidR="00C04B76">
        <w:rPr>
          <w:rFonts w:ascii="Times New Roman" w:hAnsi="Times New Roman" w:cs="Times New Roman"/>
          <w:lang w:val="en-US"/>
        </w:rPr>
        <w:t>Figure 2</w:t>
      </w:r>
      <w:r w:rsidR="008D7BDD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.</w:t>
      </w:r>
      <w:r w:rsidR="008D7BDD">
        <w:rPr>
          <w:rFonts w:ascii="Times New Roman" w:hAnsi="Times New Roman" w:cs="Times New Roman"/>
          <w:lang w:val="en-US"/>
        </w:rPr>
        <w:t xml:space="preserve"> </w:t>
      </w:r>
      <w:r w:rsidR="00136B98">
        <w:rPr>
          <w:rFonts w:ascii="Times New Roman" w:hAnsi="Times New Roman" w:cs="Times New Roman"/>
          <w:lang w:val="en-US"/>
        </w:rPr>
        <w:t xml:space="preserve">As shown in Figure 3, maximum electrophysiological </w:t>
      </w:r>
      <w:r>
        <w:rPr>
          <w:rFonts w:ascii="Times New Roman" w:hAnsi="Times New Roman" w:cs="Times New Roman"/>
          <w:lang w:val="en-US"/>
        </w:rPr>
        <w:t>maturation</w:t>
      </w:r>
      <w:r w:rsidR="00136B98">
        <w:rPr>
          <w:rFonts w:ascii="Times New Roman" w:hAnsi="Times New Roman" w:cs="Times New Roman"/>
          <w:lang w:val="en-US"/>
        </w:rPr>
        <w:t xml:space="preserve"> </w:t>
      </w:r>
      <w:r w:rsidR="00932683" w:rsidRPr="00C04B76">
        <w:rPr>
          <w:rFonts w:ascii="Times New Roman" w:hAnsi="Times New Roman" w:cs="Times New Roman"/>
          <w:lang w:val="en-US"/>
        </w:rPr>
        <w:t>(</w:t>
      </w:r>
      <w:r w:rsidR="00932683">
        <w:rPr>
          <w:rFonts w:ascii="Times New Roman" w:hAnsi="Times New Roman" w:cs="Times New Roman"/>
          <w:lang w:val="en-US"/>
        </w:rPr>
        <w:t xml:space="preserve">median, IQR) </w:t>
      </w:r>
      <w:r w:rsidR="00136B98">
        <w:rPr>
          <w:rFonts w:ascii="Times New Roman" w:hAnsi="Times New Roman" w:cs="Times New Roman"/>
          <w:lang w:val="en-US"/>
        </w:rPr>
        <w:t xml:space="preserve">was reached at </w:t>
      </w:r>
      <w:r w:rsidRPr="00EE6C11">
        <w:rPr>
          <w:rFonts w:ascii="Times New Roman" w:hAnsi="Times New Roman" w:cs="Times New Roman"/>
          <w:lang w:val="en-US"/>
        </w:rPr>
        <w:t>36.4 weeks (35.4, 37.5)</w:t>
      </w:r>
      <w:r w:rsidR="00136B98">
        <w:rPr>
          <w:rFonts w:ascii="Times New Roman" w:hAnsi="Times New Roman" w:cs="Times New Roman"/>
          <w:lang w:val="en-US"/>
        </w:rPr>
        <w:t xml:space="preserve"> PMA</w:t>
      </w:r>
      <w:r w:rsidRPr="00EE6C11">
        <w:rPr>
          <w:rFonts w:ascii="Times New Roman" w:hAnsi="Times New Roman" w:cs="Times New Roman"/>
          <w:lang w:val="en-US"/>
        </w:rPr>
        <w:t xml:space="preserve"> </w:t>
      </w:r>
      <w:r w:rsidR="00136B98">
        <w:rPr>
          <w:rFonts w:ascii="Times New Roman" w:hAnsi="Times New Roman" w:cs="Times New Roman"/>
          <w:lang w:val="en-US"/>
        </w:rPr>
        <w:t>in i</w:t>
      </w:r>
      <w:r w:rsidR="00136B98" w:rsidRPr="00EE6C11">
        <w:rPr>
          <w:rFonts w:ascii="Times New Roman" w:hAnsi="Times New Roman" w:cs="Times New Roman"/>
          <w:lang w:val="en-US"/>
        </w:rPr>
        <w:t xml:space="preserve">nfants receiving SMOF-LE </w:t>
      </w:r>
      <w:r>
        <w:rPr>
          <w:rFonts w:ascii="Times New Roman" w:hAnsi="Times New Roman" w:cs="Times New Roman"/>
          <w:lang w:val="en-US"/>
        </w:rPr>
        <w:t xml:space="preserve">compared to </w:t>
      </w:r>
      <w:r w:rsidRPr="00EE6C11">
        <w:rPr>
          <w:rFonts w:ascii="Times New Roman" w:hAnsi="Times New Roman" w:cs="Times New Roman"/>
          <w:lang w:val="en-US"/>
        </w:rPr>
        <w:t xml:space="preserve">38.4 weeks (37.1, 42.4) </w:t>
      </w:r>
      <w:r>
        <w:rPr>
          <w:rFonts w:ascii="Times New Roman" w:hAnsi="Times New Roman" w:cs="Times New Roman"/>
          <w:lang w:val="en-US"/>
        </w:rPr>
        <w:t xml:space="preserve">in infants </w:t>
      </w:r>
      <w:r w:rsidR="00136B98">
        <w:rPr>
          <w:rFonts w:ascii="Times New Roman" w:hAnsi="Times New Roman" w:cs="Times New Roman"/>
          <w:lang w:val="en-US"/>
        </w:rPr>
        <w:t xml:space="preserve">receiving </w:t>
      </w:r>
      <w:r>
        <w:rPr>
          <w:rFonts w:ascii="Times New Roman" w:hAnsi="Times New Roman" w:cs="Times New Roman"/>
          <w:lang w:val="en-US"/>
        </w:rPr>
        <w:t xml:space="preserve">soybean oil-based </w:t>
      </w:r>
      <w:r w:rsidRPr="00EE6C11">
        <w:rPr>
          <w:rFonts w:ascii="Times New Roman" w:hAnsi="Times New Roman" w:cs="Times New Roman"/>
          <w:lang w:val="en-US"/>
        </w:rPr>
        <w:t>LE</w:t>
      </w:r>
      <w:r w:rsidR="00932683">
        <w:rPr>
          <w:rFonts w:ascii="Times New Roman" w:hAnsi="Times New Roman" w:cs="Times New Roman"/>
          <w:lang w:val="en-US"/>
        </w:rPr>
        <w:t xml:space="preserve">, </w:t>
      </w:r>
      <w:r w:rsidRPr="00EE6C11">
        <w:rPr>
          <w:rFonts w:ascii="Times New Roman" w:hAnsi="Times New Roman" w:cs="Times New Roman"/>
          <w:lang w:val="en-US"/>
        </w:rPr>
        <w:t>a statistically significant difference</w:t>
      </w:r>
      <w:r>
        <w:rPr>
          <w:rFonts w:ascii="Times New Roman" w:hAnsi="Times New Roman" w:cs="Times New Roman"/>
          <w:lang w:val="en-US"/>
        </w:rPr>
        <w:t xml:space="preserve"> of two weeks</w:t>
      </w:r>
      <w:r w:rsidR="00932683">
        <w:rPr>
          <w:rFonts w:ascii="Times New Roman" w:hAnsi="Times New Roman" w:cs="Times New Roman"/>
          <w:lang w:val="en-US"/>
        </w:rPr>
        <w:t xml:space="preserve"> (</w:t>
      </w:r>
      <w:r w:rsidR="00947A22" w:rsidRPr="00947A22">
        <w:rPr>
          <w:rFonts w:ascii="Times New Roman" w:hAnsi="Times New Roman" w:cs="Times New Roman"/>
          <w:i/>
          <w:lang w:val="en-US"/>
        </w:rPr>
        <w:t>P</w:t>
      </w:r>
      <w:r w:rsidRPr="00C04B76">
        <w:rPr>
          <w:rFonts w:ascii="Times New Roman" w:hAnsi="Times New Roman" w:cs="Times New Roman"/>
          <w:lang w:val="en-US"/>
        </w:rPr>
        <w:t>&lt;</w:t>
      </w:r>
      <w:proofErr w:type="gramStart"/>
      <w:r w:rsidRPr="00C04B76">
        <w:rPr>
          <w:rFonts w:ascii="Times New Roman" w:hAnsi="Times New Roman" w:cs="Times New Roman"/>
          <w:lang w:val="en-US"/>
        </w:rPr>
        <w:t>.001</w:t>
      </w:r>
      <w:proofErr w:type="gramEnd"/>
      <w:r w:rsidRPr="00C04B76">
        <w:rPr>
          <w:rFonts w:ascii="Times New Roman" w:hAnsi="Times New Roman" w:cs="Times New Roman"/>
          <w:lang w:val="en-US"/>
        </w:rPr>
        <w:t>).</w:t>
      </w:r>
    </w:p>
    <w:p w14:paraId="7FC52A69" w14:textId="77777777" w:rsidR="009E13C4" w:rsidRDefault="009E13C4" w:rsidP="006F79E1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14563F79" w14:textId="77777777" w:rsidR="007555C5" w:rsidRDefault="007555C5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  <w:sectPr w:rsidR="007555C5" w:rsidSect="00214150">
          <w:pgSz w:w="11900" w:h="16840"/>
          <w:pgMar w:top="1417" w:right="1417" w:bottom="1134" w:left="1417" w:header="708" w:footer="708" w:gutter="0"/>
          <w:lnNumType w:countBy="1" w:restart="continuous"/>
          <w:cols w:space="708"/>
          <w:titlePg/>
          <w:docGrid w:linePitch="360"/>
        </w:sectPr>
      </w:pPr>
    </w:p>
    <w:p w14:paraId="427BF651" w14:textId="68761025" w:rsidR="003E260A" w:rsidRPr="00EE6C11" w:rsidRDefault="00613956" w:rsidP="00934785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  <w:r w:rsidRPr="00EE6C11">
        <w:rPr>
          <w:rFonts w:ascii="Times New Roman" w:hAnsi="Times New Roman"/>
          <w:lang w:val="en-US"/>
        </w:rPr>
        <w:lastRenderedPageBreak/>
        <w:t>DISCUSSION</w:t>
      </w:r>
    </w:p>
    <w:p w14:paraId="728B3BA1" w14:textId="52AED665" w:rsidR="001107B8" w:rsidRDefault="00E714C6" w:rsidP="00934785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Our </w:t>
      </w:r>
      <w:r w:rsidR="00DE577B">
        <w:rPr>
          <w:rFonts w:ascii="Times New Roman" w:hAnsi="Times New Roman" w:cs="Times New Roman"/>
          <w:lang w:val="en-US"/>
        </w:rPr>
        <w:t>study</w:t>
      </w:r>
      <w:r>
        <w:rPr>
          <w:rFonts w:ascii="Times New Roman" w:hAnsi="Times New Roman" w:cs="Times New Roman"/>
          <w:lang w:val="en-US"/>
        </w:rPr>
        <w:t xml:space="preserve"> </w:t>
      </w:r>
      <w:r w:rsidR="009F22FB">
        <w:rPr>
          <w:rFonts w:ascii="Times New Roman" w:hAnsi="Times New Roman" w:cs="Times New Roman"/>
          <w:lang w:val="en-US"/>
        </w:rPr>
        <w:t xml:space="preserve">of serial aEEG measurements showed </w:t>
      </w:r>
      <w:r w:rsidR="004A0A68">
        <w:rPr>
          <w:rFonts w:ascii="Times New Roman" w:hAnsi="Times New Roman" w:cs="Times New Roman"/>
          <w:lang w:val="en-US"/>
        </w:rPr>
        <w:t>accelerated</w:t>
      </w:r>
      <w:r w:rsidR="001E78EF">
        <w:rPr>
          <w:rFonts w:ascii="Times New Roman" w:hAnsi="Times New Roman" w:cs="Times New Roman"/>
          <w:lang w:val="en-US"/>
        </w:rPr>
        <w:t xml:space="preserve"> </w:t>
      </w:r>
      <w:r w:rsidR="00567C42">
        <w:rPr>
          <w:rFonts w:ascii="Times New Roman" w:hAnsi="Times New Roman" w:cs="Times New Roman"/>
          <w:lang w:val="en-US"/>
        </w:rPr>
        <w:t xml:space="preserve">electrophysiological </w:t>
      </w:r>
      <w:r w:rsidR="00E67A87">
        <w:rPr>
          <w:rFonts w:ascii="Times New Roman" w:hAnsi="Times New Roman" w:cs="Times New Roman"/>
          <w:lang w:val="en-US"/>
        </w:rPr>
        <w:t>brain maturation</w:t>
      </w:r>
      <w:r w:rsidR="00567C42">
        <w:rPr>
          <w:rFonts w:ascii="Times New Roman" w:hAnsi="Times New Roman" w:cs="Times New Roman"/>
          <w:lang w:val="en-US"/>
        </w:rPr>
        <w:t xml:space="preserve"> </w:t>
      </w:r>
      <w:r w:rsidR="009F22FB">
        <w:rPr>
          <w:rFonts w:ascii="Times New Roman" w:hAnsi="Times New Roman" w:cs="Times New Roman"/>
          <w:lang w:val="en-US"/>
        </w:rPr>
        <w:t>in ELBW infants receiving a mixed lipid emulsion that contains fish oil</w:t>
      </w:r>
      <w:r w:rsidR="00C41DC8">
        <w:rPr>
          <w:rFonts w:ascii="Times New Roman" w:hAnsi="Times New Roman" w:cs="Times New Roman"/>
          <w:lang w:val="en-US"/>
        </w:rPr>
        <w:t xml:space="preserve">. </w:t>
      </w:r>
      <w:r w:rsidR="00A57B9B">
        <w:rPr>
          <w:rFonts w:ascii="Times New Roman" w:eastAsia="Times New Roman" w:hAnsi="Times New Roman" w:cs="Times New Roman"/>
          <w:color w:val="403838"/>
          <w:shd w:val="clear" w:color="auto" w:fill="FFFFFF"/>
          <w:lang w:val="en-US"/>
        </w:rPr>
        <w:t>I</w:t>
      </w:r>
      <w:r w:rsidR="00B867C6">
        <w:rPr>
          <w:rFonts w:ascii="Times New Roman" w:eastAsia="Times New Roman" w:hAnsi="Times New Roman" w:cs="Times New Roman"/>
          <w:color w:val="403838"/>
          <w:shd w:val="clear" w:color="auto" w:fill="FFFFFF"/>
          <w:lang w:val="en-US"/>
        </w:rPr>
        <w:t>n</w:t>
      </w:r>
      <w:r w:rsidR="00A57B9B">
        <w:rPr>
          <w:rFonts w:ascii="Times New Roman" w:eastAsia="Times New Roman" w:hAnsi="Times New Roman" w:cs="Times New Roman"/>
          <w:color w:val="403838"/>
          <w:shd w:val="clear" w:color="auto" w:fill="FFFFFF"/>
          <w:lang w:val="en-US"/>
        </w:rPr>
        <w:t xml:space="preserve">fants </w:t>
      </w:r>
      <w:r w:rsidR="009E13C4">
        <w:rPr>
          <w:rFonts w:ascii="Times New Roman" w:eastAsia="Times New Roman" w:hAnsi="Times New Roman" w:cs="Times New Roman"/>
          <w:color w:val="403838"/>
          <w:shd w:val="clear" w:color="auto" w:fill="FFFFFF"/>
          <w:lang w:val="en-US"/>
        </w:rPr>
        <w:t>receiving SMOF-LE</w:t>
      </w:r>
      <w:r w:rsidR="00C838C2">
        <w:rPr>
          <w:rFonts w:ascii="Times New Roman" w:eastAsia="Times New Roman" w:hAnsi="Times New Roman" w:cs="Times New Roman"/>
          <w:color w:val="403838"/>
          <w:shd w:val="clear" w:color="auto" w:fill="FFFFFF"/>
          <w:lang w:val="en-US"/>
        </w:rPr>
        <w:t xml:space="preserve"> </w:t>
      </w:r>
      <w:r w:rsidR="00A57B9B">
        <w:rPr>
          <w:rFonts w:ascii="Times New Roman" w:eastAsia="Times New Roman" w:hAnsi="Times New Roman" w:cs="Times New Roman"/>
          <w:color w:val="403838"/>
          <w:shd w:val="clear" w:color="auto" w:fill="FFFFFF"/>
          <w:lang w:val="en-US"/>
        </w:rPr>
        <w:t>reached</w:t>
      </w:r>
      <w:r w:rsidR="00DE577B">
        <w:rPr>
          <w:rFonts w:ascii="Times New Roman" w:eastAsia="Times New Roman" w:hAnsi="Times New Roman" w:cs="Times New Roman"/>
          <w:color w:val="403838"/>
          <w:shd w:val="clear" w:color="auto" w:fill="FFFFFF"/>
          <w:lang w:val="en-US"/>
        </w:rPr>
        <w:t xml:space="preserve"> </w:t>
      </w:r>
      <w:r w:rsidR="009F22FB">
        <w:rPr>
          <w:rFonts w:ascii="Times New Roman" w:eastAsia="Times New Roman" w:hAnsi="Times New Roman" w:cs="Times New Roman"/>
          <w:color w:val="403838"/>
          <w:shd w:val="clear" w:color="auto" w:fill="FFFFFF"/>
          <w:lang w:val="en-US"/>
        </w:rPr>
        <w:t xml:space="preserve">significantly </w:t>
      </w:r>
      <w:r w:rsidR="009F22FB">
        <w:rPr>
          <w:rFonts w:ascii="Times New Roman" w:hAnsi="Times New Roman" w:cs="Times New Roman"/>
          <w:lang w:val="en-US"/>
        </w:rPr>
        <w:t>higher scores for aEEG activity, c</w:t>
      </w:r>
      <w:r w:rsidR="009F22FB" w:rsidRPr="00EE6C11">
        <w:rPr>
          <w:rFonts w:ascii="Times New Roman" w:hAnsi="Times New Roman" w:cs="Times New Roman"/>
          <w:lang w:val="en-US"/>
        </w:rPr>
        <w:t>ycling, continuity and bandwidth</w:t>
      </w:r>
      <w:r w:rsidR="00D22E8F">
        <w:rPr>
          <w:rFonts w:ascii="Times New Roman" w:hAnsi="Times New Roman" w:cs="Times New Roman"/>
          <w:lang w:val="en-US"/>
        </w:rPr>
        <w:t>,</w:t>
      </w:r>
      <w:r w:rsidR="009F22FB">
        <w:rPr>
          <w:rFonts w:ascii="Times New Roman" w:hAnsi="Times New Roman" w:cs="Times New Roman"/>
          <w:lang w:val="en-US"/>
        </w:rPr>
        <w:t xml:space="preserve"> and </w:t>
      </w:r>
      <w:r w:rsidR="00FA110E">
        <w:rPr>
          <w:rFonts w:ascii="Times New Roman" w:hAnsi="Times New Roman" w:cs="Times New Roman"/>
          <w:lang w:val="en-US"/>
        </w:rPr>
        <w:t>presented with</w:t>
      </w:r>
      <w:r w:rsidR="00567C42">
        <w:rPr>
          <w:rFonts w:ascii="Times New Roman" w:hAnsi="Times New Roman" w:cs="Times New Roman"/>
          <w:lang w:val="en-US"/>
        </w:rPr>
        <w:t xml:space="preserve"> significantl</w:t>
      </w:r>
      <w:r w:rsidR="009E13C4">
        <w:rPr>
          <w:rFonts w:ascii="Times New Roman" w:hAnsi="Times New Roman" w:cs="Times New Roman"/>
          <w:lang w:val="en-US"/>
        </w:rPr>
        <w:t>y more</w:t>
      </w:r>
      <w:r w:rsidR="00567C42">
        <w:rPr>
          <w:rFonts w:ascii="Times New Roman" w:hAnsi="Times New Roman" w:cs="Times New Roman"/>
          <w:lang w:val="en-US"/>
        </w:rPr>
        <w:t xml:space="preserve"> </w:t>
      </w:r>
      <w:r w:rsidR="00EA1941">
        <w:rPr>
          <w:rFonts w:ascii="Times New Roman" w:hAnsi="Times New Roman" w:cs="Times New Roman"/>
          <w:lang w:val="en-US"/>
        </w:rPr>
        <w:t>con</w:t>
      </w:r>
      <w:r w:rsidR="003160BB">
        <w:rPr>
          <w:rFonts w:ascii="Times New Roman" w:hAnsi="Times New Roman" w:cs="Times New Roman"/>
          <w:lang w:val="en-US"/>
        </w:rPr>
        <w:t xml:space="preserve">tinuous background </w:t>
      </w:r>
      <w:r w:rsidR="009E13C4">
        <w:rPr>
          <w:rFonts w:ascii="Times New Roman" w:hAnsi="Times New Roman" w:cs="Times New Roman"/>
          <w:lang w:val="en-US"/>
        </w:rPr>
        <w:t xml:space="preserve">activity </w:t>
      </w:r>
      <w:r w:rsidR="00567C42">
        <w:rPr>
          <w:rFonts w:ascii="Times New Roman" w:hAnsi="Times New Roman" w:cs="Times New Roman"/>
          <w:lang w:val="en-US"/>
        </w:rPr>
        <w:t xml:space="preserve">- </w:t>
      </w:r>
      <w:r w:rsidR="009E13C4">
        <w:rPr>
          <w:rFonts w:ascii="Times New Roman" w:hAnsi="Times New Roman" w:cs="Times New Roman"/>
          <w:lang w:val="en-US"/>
        </w:rPr>
        <w:t>both</w:t>
      </w:r>
      <w:r w:rsidR="009C7185">
        <w:rPr>
          <w:rFonts w:ascii="Times New Roman" w:hAnsi="Times New Roman" w:cs="Times New Roman"/>
          <w:lang w:val="en-US"/>
        </w:rPr>
        <w:t xml:space="preserve"> sensitive indicators of </w:t>
      </w:r>
      <w:r w:rsidR="00A41CD7">
        <w:rPr>
          <w:rFonts w:ascii="Times New Roman" w:hAnsi="Times New Roman" w:cs="Times New Roman"/>
          <w:lang w:val="en-US"/>
        </w:rPr>
        <w:t>brain maturation</w:t>
      </w:r>
      <w:r w:rsidR="00E73CF7" w:rsidRPr="00502F97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PEVuZE5vdGU+PENpdGU+PEF1dGhvcj5CdXJkamFsb3Y8L0F1dGhvcj48WWVhcj4yMDAzPC9ZZWFy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</w:fldData>
        </w:fldChar>
      </w:r>
      <w:r w:rsidR="000707BB">
        <w:rPr>
          <w:rFonts w:ascii="Times New Roman" w:hAnsi="Times New Roman" w:cs="Times New Roman"/>
          <w:lang w:val="en-US"/>
        </w:rPr>
        <w:instrText xml:space="preserve"> ADDIN EN.CITE </w:instrText>
      </w:r>
      <w:r w:rsidR="000707BB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PEVuZE5vdGU+PENpdGU+PEF1dGhvcj5CdXJkamFsb3Y8L0F1dGhvcj48WWVhcj4yMDAzPC9ZZWFy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</w:fldData>
        </w:fldChar>
      </w:r>
      <w:r w:rsidR="000707BB">
        <w:rPr>
          <w:rFonts w:ascii="Times New Roman" w:hAnsi="Times New Roman" w:cs="Times New Roman"/>
          <w:lang w:val="en-US"/>
        </w:rPr>
        <w:instrText xml:space="preserve"> ADDIN EN.CITE.DATA </w:instrText>
      </w:r>
      <w:r w:rsidR="000707BB">
        <w:rPr>
          <w:rFonts w:ascii="Times New Roman" w:hAnsi="Times New Roman" w:cs="Times New Roman"/>
          <w:lang w:val="en-US"/>
        </w:rPr>
      </w:r>
      <w:r w:rsidR="000707BB">
        <w:rPr>
          <w:rFonts w:ascii="Times New Roman" w:hAnsi="Times New Roman" w:cs="Times New Roman"/>
          <w:lang w:val="en-US"/>
        </w:rPr>
        <w:fldChar w:fldCharType="end"/>
      </w:r>
      <w:r w:rsidR="00E73CF7" w:rsidRPr="00502F97">
        <w:rPr>
          <w:rFonts w:ascii="Times New Roman" w:hAnsi="Times New Roman" w:cs="Times New Roman"/>
          <w:lang w:val="en-US"/>
        </w:rPr>
      </w:r>
      <w:r w:rsidR="00E73CF7" w:rsidRPr="00502F97">
        <w:rPr>
          <w:rFonts w:ascii="Times New Roman" w:hAnsi="Times New Roman" w:cs="Times New Roman"/>
          <w:lang w:val="en-US"/>
        </w:rPr>
        <w:fldChar w:fldCharType="separate"/>
      </w:r>
      <w:r w:rsidR="00250370" w:rsidRPr="00250370">
        <w:rPr>
          <w:rFonts w:ascii="Times New Roman" w:hAnsi="Times New Roman" w:cs="Times New Roman"/>
          <w:noProof/>
          <w:vertAlign w:val="superscript"/>
          <w:lang w:val="en-US"/>
        </w:rPr>
        <w:t>18,25</w:t>
      </w:r>
      <w:r w:rsidR="00E73CF7" w:rsidRPr="00502F97">
        <w:rPr>
          <w:rFonts w:ascii="Times New Roman" w:hAnsi="Times New Roman" w:cs="Times New Roman"/>
          <w:lang w:val="en-US"/>
        </w:rPr>
        <w:fldChar w:fldCharType="end"/>
      </w:r>
      <w:r w:rsidR="00D50258">
        <w:rPr>
          <w:rFonts w:ascii="Times New Roman" w:hAnsi="Times New Roman" w:cs="Times New Roman"/>
          <w:lang w:val="en-US"/>
        </w:rPr>
        <w:t xml:space="preserve"> and predictor</w:t>
      </w:r>
      <w:r w:rsidR="001F6DBE">
        <w:rPr>
          <w:rFonts w:ascii="Times New Roman" w:hAnsi="Times New Roman" w:cs="Times New Roman"/>
          <w:lang w:val="en-US"/>
        </w:rPr>
        <w:t>s</w:t>
      </w:r>
      <w:r w:rsidR="009C7185">
        <w:rPr>
          <w:rFonts w:ascii="Times New Roman" w:hAnsi="Times New Roman" w:cs="Times New Roman"/>
          <w:lang w:val="en-US"/>
        </w:rPr>
        <w:t xml:space="preserve"> of </w:t>
      </w:r>
      <w:r w:rsidR="00861344">
        <w:rPr>
          <w:rFonts w:ascii="Times New Roman" w:hAnsi="Times New Roman" w:cs="Times New Roman"/>
          <w:lang w:val="en-US"/>
        </w:rPr>
        <w:t>n</w:t>
      </w:r>
      <w:r w:rsidR="009C7185">
        <w:rPr>
          <w:rFonts w:ascii="Times New Roman" w:hAnsi="Times New Roman" w:cs="Times New Roman"/>
          <w:lang w:val="en-US"/>
        </w:rPr>
        <w:t>eurodevelopment</w:t>
      </w:r>
      <w:r w:rsidR="00EA69AB">
        <w:rPr>
          <w:rFonts w:ascii="Times New Roman" w:hAnsi="Times New Roman" w:cs="Times New Roman"/>
          <w:lang w:val="en-US"/>
        </w:rPr>
        <w:t>.</w:t>
      </w:r>
      <w:r w:rsidR="00EA69AB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PEVuZE5vdGU+PENpdGU+PEF1dGhvcj5CcnVuczwvQXV0aG9yPjxZZWFyPjIwMTc8L1llYXI+PFJl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</w:fldData>
        </w:fldChar>
      </w:r>
      <w:r w:rsidR="00A0271E">
        <w:rPr>
          <w:rFonts w:ascii="Times New Roman" w:hAnsi="Times New Roman" w:cs="Times New Roman"/>
          <w:lang w:val="en-US"/>
        </w:rPr>
        <w:instrText xml:space="preserve"> ADDIN EN.CITE </w:instrText>
      </w:r>
      <w:r w:rsidR="00A0271E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PEVuZE5vdGU+PENpdGU+PEF1dGhvcj5CcnVuczwvQXV0aG9yPjxZZWFyPjIwMTc8L1llYXI+PFJl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</w:fldData>
        </w:fldChar>
      </w:r>
      <w:r w:rsidR="00A0271E">
        <w:rPr>
          <w:rFonts w:ascii="Times New Roman" w:hAnsi="Times New Roman" w:cs="Times New Roman"/>
          <w:lang w:val="en-US"/>
        </w:rPr>
        <w:instrText xml:space="preserve"> ADDIN EN.CITE.DATA </w:instrText>
      </w:r>
      <w:r w:rsidR="00A0271E">
        <w:rPr>
          <w:rFonts w:ascii="Times New Roman" w:hAnsi="Times New Roman" w:cs="Times New Roman"/>
          <w:lang w:val="en-US"/>
        </w:rPr>
      </w:r>
      <w:r w:rsidR="00A0271E">
        <w:rPr>
          <w:rFonts w:ascii="Times New Roman" w:hAnsi="Times New Roman" w:cs="Times New Roman"/>
          <w:lang w:val="en-US"/>
        </w:rPr>
        <w:fldChar w:fldCharType="end"/>
      </w:r>
      <w:r w:rsidR="00EA69AB">
        <w:rPr>
          <w:rFonts w:ascii="Times New Roman" w:hAnsi="Times New Roman" w:cs="Times New Roman"/>
          <w:lang w:val="en-US"/>
        </w:rPr>
      </w:r>
      <w:r w:rsidR="00EA69AB">
        <w:rPr>
          <w:rFonts w:ascii="Times New Roman" w:hAnsi="Times New Roman" w:cs="Times New Roman"/>
          <w:lang w:val="en-US"/>
        </w:rPr>
        <w:fldChar w:fldCharType="separate"/>
      </w:r>
      <w:r w:rsidR="00A0271E" w:rsidRPr="00A0271E">
        <w:rPr>
          <w:rFonts w:ascii="Times New Roman" w:hAnsi="Times New Roman" w:cs="Times New Roman"/>
          <w:noProof/>
          <w:vertAlign w:val="superscript"/>
          <w:lang w:val="en-US"/>
        </w:rPr>
        <w:t>26,27</w:t>
      </w:r>
      <w:r w:rsidR="00EA69AB">
        <w:rPr>
          <w:rFonts w:ascii="Times New Roman" w:hAnsi="Times New Roman" w:cs="Times New Roman"/>
          <w:lang w:val="en-US"/>
        </w:rPr>
        <w:fldChar w:fldCharType="end"/>
      </w:r>
      <w:r w:rsidR="0015065A">
        <w:rPr>
          <w:rFonts w:ascii="Times New Roman" w:hAnsi="Times New Roman" w:cs="Times New Roman"/>
          <w:lang w:val="en-US"/>
        </w:rPr>
        <w:t xml:space="preserve"> </w:t>
      </w:r>
    </w:p>
    <w:p w14:paraId="63206745" w14:textId="3FD2540B" w:rsidR="008B4EC7" w:rsidRDefault="00BB3EF0" w:rsidP="00FD2910">
      <w:pPr>
        <w:tabs>
          <w:tab w:val="left" w:pos="8364"/>
        </w:tabs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aim of nourishing</w:t>
      </w:r>
      <w:r w:rsidR="00250370">
        <w:rPr>
          <w:rFonts w:ascii="Times New Roman" w:hAnsi="Times New Roman" w:cs="Times New Roman"/>
          <w:lang w:val="en-US"/>
        </w:rPr>
        <w:t xml:space="preserve"> </w:t>
      </w:r>
      <w:r w:rsidR="007555C5">
        <w:rPr>
          <w:rFonts w:ascii="Times New Roman" w:hAnsi="Times New Roman" w:cs="Times New Roman"/>
          <w:lang w:val="en-US"/>
        </w:rPr>
        <w:t xml:space="preserve">the </w:t>
      </w:r>
      <w:r w:rsidR="00FB545C">
        <w:rPr>
          <w:rFonts w:ascii="Times New Roman" w:hAnsi="Times New Roman" w:cs="Times New Roman"/>
          <w:lang w:val="en-US"/>
        </w:rPr>
        <w:t>preterm infant</w:t>
      </w:r>
      <w:r w:rsidR="00250370">
        <w:rPr>
          <w:rFonts w:ascii="Times New Roman" w:hAnsi="Times New Roman" w:cs="Times New Roman"/>
          <w:lang w:val="en-US"/>
        </w:rPr>
        <w:t xml:space="preserve"> is to a</w:t>
      </w:r>
      <w:r w:rsidR="00250370" w:rsidRPr="002F57BE">
        <w:rPr>
          <w:rFonts w:ascii="Times New Roman" w:hAnsi="Times New Roman" w:cs="Times New Roman"/>
          <w:lang w:val="en-US"/>
        </w:rPr>
        <w:t xml:space="preserve">chieve growth </w:t>
      </w:r>
      <w:r w:rsidR="007C087D">
        <w:rPr>
          <w:rFonts w:ascii="Times New Roman" w:hAnsi="Times New Roman" w:cs="Times New Roman"/>
          <w:lang w:val="en-US"/>
        </w:rPr>
        <w:t xml:space="preserve">and </w:t>
      </w:r>
      <w:r w:rsidR="007C087D" w:rsidRPr="002F57BE">
        <w:rPr>
          <w:rFonts w:ascii="Times New Roman" w:hAnsi="Times New Roman" w:cs="Times New Roman"/>
          <w:lang w:val="en-US"/>
        </w:rPr>
        <w:t xml:space="preserve">body composition </w:t>
      </w:r>
      <w:r w:rsidR="00250370" w:rsidRPr="002F57BE">
        <w:rPr>
          <w:rFonts w:ascii="Times New Roman" w:hAnsi="Times New Roman" w:cs="Times New Roman"/>
          <w:lang w:val="en-US"/>
        </w:rPr>
        <w:t xml:space="preserve">similar to </w:t>
      </w:r>
      <w:r w:rsidR="0014480C">
        <w:rPr>
          <w:rFonts w:ascii="Times New Roman" w:hAnsi="Times New Roman" w:cs="Times New Roman"/>
          <w:lang w:val="en-US"/>
        </w:rPr>
        <w:t>a healthy</w:t>
      </w:r>
      <w:r w:rsidR="007C087D">
        <w:rPr>
          <w:rFonts w:ascii="Times New Roman" w:hAnsi="Times New Roman" w:cs="Times New Roman"/>
          <w:lang w:val="en-US"/>
        </w:rPr>
        <w:t xml:space="preserve"> fetus</w:t>
      </w:r>
      <w:r w:rsidR="0014480C">
        <w:rPr>
          <w:rFonts w:ascii="Times New Roman" w:hAnsi="Times New Roman" w:cs="Times New Roman"/>
          <w:lang w:val="en-US"/>
        </w:rPr>
        <w:t>,</w:t>
      </w:r>
      <w:r w:rsidR="001A6D83" w:rsidRPr="0014480C">
        <w:rPr>
          <w:rFonts w:ascii="Times New Roman" w:hAnsi="Times New Roman" w:cs="Times New Roman"/>
          <w:lang w:val="en-US"/>
        </w:rPr>
        <w:fldChar w:fldCharType="begin"/>
      </w:r>
      <w:r w:rsidR="001A6D83" w:rsidRPr="0014480C">
        <w:rPr>
          <w:rFonts w:ascii="Times New Roman" w:hAnsi="Times New Roman" w:cs="Times New Roman"/>
          <w:lang w:val="en-US"/>
        </w:rPr>
        <w:instrText xml:space="preserve"> ADDIN EN.CITE &lt;EndNote&gt;&lt;Cite&gt;&lt;Author&gt;Hay&lt;/Author&gt;&lt;Year&gt;2013&lt;/Year&gt;&lt;RecNum&gt;90&lt;/RecNum&gt;&lt;DisplayText&gt;&lt;style face="superscript"&gt;28&lt;/style&gt;&lt;/DisplayText&gt;&lt;record&gt;&lt;rec-number&gt;90&lt;/rec-number&gt;&lt;foreign-keys&gt;&lt;key app="EN" db-id="5vze5pz0xwdt25edpzaxa0at0tt0apf20z0t" timestamp="1535211407"&gt;90&lt;/key&gt;&lt;/foreign-keys&gt;&lt;ref-type name="Journal Article"&gt;17&lt;/ref-type&gt;&lt;contributors&gt;&lt;authors&gt;&lt;author&gt;Hay, W. W., Jr.&lt;/author&gt;&lt;/authors&gt;&lt;/contributors&gt;&lt;auth-address&gt;Department of Pediatrics, Perinatal Research Center, University of Colorado School of Medicine, Anschutz Medical Campus F441, 13243 East 23rd Avenue, Aurora, CO 80045, USA.&lt;/auth-address&gt;&lt;titles&gt;&lt;title&gt;Aggressive Nutrition of the Preterm Infant&lt;/title&gt;&lt;secondary-title&gt;Curr Pediatr Rep&lt;/secondary-title&gt;&lt;/titles&gt;&lt;periodical&gt;&lt;full-title&gt;Curr Pediatr Rep&lt;/full-title&gt;&lt;/periodical&gt;&lt;volume&gt;1&lt;/volume&gt;&lt;number&gt;4&lt;/number&gt;&lt;edition&gt;2014/01/05&lt;/edition&gt;&lt;keywords&gt;&lt;keyword&gt;Aggressive nutrition&lt;/keyword&gt;&lt;keyword&gt;Enteral feeding&lt;/keyword&gt;&lt;keyword&gt;Neonate&lt;/keyword&gt;&lt;keyword&gt;Postnatal growth restriction&lt;/keyword&gt;&lt;keyword&gt;Preterm&lt;/keyword&gt;&lt;keyword&gt;Total parenteral feeding (TPN)&lt;/keyword&gt;&lt;/keywords&gt;&lt;dates&gt;&lt;year&gt;2013&lt;/year&gt;&lt;pub-dates&gt;&lt;date&gt;Dec&lt;/date&gt;&lt;/pub-dates&gt;&lt;/dates&gt;&lt;isbn&gt;2167-4841 (Print)&lt;/isbn&gt;&lt;accession-num&gt;24386613&lt;/accession-num&gt;&lt;urls&gt;&lt;related-urls&gt;&lt;url&gt;https://www.ncbi.nlm.nih.gov/pubmed/24386613&lt;/url&gt;&lt;/related-urls&gt;&lt;/urls&gt;&lt;custom2&gt;PMC3875345&lt;/custom2&gt;&lt;electronic-resource-num&gt;10.1007/s40124-013-0026-4&lt;/electronic-resource-num&gt;&lt;/record&gt;&lt;/Cite&gt;&lt;/EndNote&gt;</w:instrText>
      </w:r>
      <w:r w:rsidR="001A6D83" w:rsidRPr="0014480C">
        <w:rPr>
          <w:rFonts w:ascii="Times New Roman" w:hAnsi="Times New Roman" w:cs="Times New Roman"/>
          <w:lang w:val="en-US"/>
        </w:rPr>
        <w:fldChar w:fldCharType="separate"/>
      </w:r>
      <w:r w:rsidR="001A6D83" w:rsidRPr="0014480C">
        <w:rPr>
          <w:rFonts w:ascii="Times New Roman" w:hAnsi="Times New Roman" w:cs="Times New Roman"/>
          <w:noProof/>
          <w:vertAlign w:val="superscript"/>
          <w:lang w:val="en-US"/>
        </w:rPr>
        <w:t>28</w:t>
      </w:r>
      <w:r w:rsidR="001A6D83" w:rsidRPr="0014480C">
        <w:rPr>
          <w:rFonts w:ascii="Times New Roman" w:hAnsi="Times New Roman" w:cs="Times New Roman"/>
          <w:lang w:val="en-US"/>
        </w:rPr>
        <w:fldChar w:fldCharType="end"/>
      </w:r>
      <w:r w:rsidR="0014480C" w:rsidRPr="0014480C">
        <w:rPr>
          <w:rFonts w:ascii="Times New Roman" w:hAnsi="Times New Roman" w:cs="Times New Roman"/>
          <w:lang w:val="en-US"/>
        </w:rPr>
        <w:t xml:space="preserve"> coupled with satisfactory neurodevelopment. </w:t>
      </w:r>
      <w:r w:rsidR="0091282C" w:rsidRPr="0014480C">
        <w:rPr>
          <w:rFonts w:ascii="Times New Roman" w:hAnsi="Times New Roman" w:cs="Times New Roman"/>
          <w:lang w:val="en-US"/>
        </w:rPr>
        <w:t>In</w:t>
      </w:r>
      <w:r w:rsidR="0091282C">
        <w:rPr>
          <w:rFonts w:ascii="Times New Roman" w:hAnsi="Times New Roman" w:cs="Times New Roman"/>
          <w:lang w:val="en-US"/>
        </w:rPr>
        <w:t xml:space="preserve"> this context, </w:t>
      </w:r>
      <w:r w:rsidR="007555C5">
        <w:rPr>
          <w:rFonts w:ascii="Times New Roman" w:hAnsi="Times New Roman" w:cs="Times New Roman"/>
          <w:lang w:val="en-US"/>
        </w:rPr>
        <w:t xml:space="preserve">optimal </w:t>
      </w:r>
      <w:r w:rsidR="006F3268">
        <w:rPr>
          <w:rFonts w:ascii="Times New Roman" w:hAnsi="Times New Roman" w:cs="Times New Roman"/>
          <w:lang w:val="en-US"/>
        </w:rPr>
        <w:t>nutrition</w:t>
      </w:r>
      <w:r w:rsidR="0014480C">
        <w:rPr>
          <w:rFonts w:ascii="Times New Roman" w:hAnsi="Times New Roman" w:cs="Times New Roman"/>
          <w:lang w:val="en-US"/>
        </w:rPr>
        <w:t xml:space="preserve"> is of great importance</w:t>
      </w:r>
      <w:r w:rsidR="00D22E8F">
        <w:rPr>
          <w:rFonts w:ascii="Times New Roman" w:hAnsi="Times New Roman" w:cs="Times New Roman"/>
          <w:lang w:val="en-US"/>
        </w:rPr>
        <w:t>,</w:t>
      </w:r>
      <w:r w:rsidR="006F3268">
        <w:rPr>
          <w:rFonts w:ascii="Times New Roman" w:hAnsi="Times New Roman" w:cs="Times New Roman"/>
          <w:lang w:val="en-US"/>
        </w:rPr>
        <w:t xml:space="preserve"> and </w:t>
      </w:r>
      <w:r w:rsidR="0014480C">
        <w:rPr>
          <w:rFonts w:ascii="Times New Roman" w:hAnsi="Times New Roman" w:cs="Times New Roman"/>
          <w:lang w:val="en-US"/>
        </w:rPr>
        <w:t xml:space="preserve">adequate supply with </w:t>
      </w:r>
      <w:r w:rsidR="007555C5">
        <w:rPr>
          <w:rFonts w:ascii="Times New Roman" w:hAnsi="Times New Roman" w:cs="Times New Roman"/>
          <w:lang w:val="en-US"/>
        </w:rPr>
        <w:t xml:space="preserve">DHA is </w:t>
      </w:r>
      <w:r w:rsidR="006F3268">
        <w:rPr>
          <w:rFonts w:ascii="Times New Roman" w:hAnsi="Times New Roman" w:cs="Times New Roman"/>
          <w:lang w:val="en-US"/>
        </w:rPr>
        <w:t xml:space="preserve">highly </w:t>
      </w:r>
      <w:r w:rsidR="0014480C">
        <w:rPr>
          <w:rFonts w:ascii="Times New Roman" w:hAnsi="Times New Roman" w:cs="Times New Roman"/>
          <w:lang w:val="en-US"/>
        </w:rPr>
        <w:t>relevan</w:t>
      </w:r>
      <w:r w:rsidR="006F3268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 xml:space="preserve"> </w:t>
      </w:r>
      <w:r w:rsidR="00B76708">
        <w:rPr>
          <w:rFonts w:ascii="Times New Roman" w:hAnsi="Times New Roman" w:cs="Times New Roman"/>
          <w:lang w:val="en-US"/>
        </w:rPr>
        <w:t xml:space="preserve">for </w:t>
      </w:r>
      <w:r w:rsidR="007555C5">
        <w:rPr>
          <w:rFonts w:ascii="Times New Roman" w:hAnsi="Times New Roman" w:cs="Times New Roman"/>
          <w:lang w:val="en-US"/>
        </w:rPr>
        <w:t xml:space="preserve">an undisturbed </w:t>
      </w:r>
      <w:r w:rsidR="0052421A">
        <w:rPr>
          <w:rFonts w:ascii="Times New Roman" w:hAnsi="Times New Roman" w:cs="Times New Roman"/>
          <w:lang w:val="en-US"/>
        </w:rPr>
        <w:t>cerebral</w:t>
      </w:r>
      <w:r w:rsidR="00FB545C">
        <w:rPr>
          <w:rFonts w:ascii="Times New Roman" w:hAnsi="Times New Roman" w:cs="Times New Roman"/>
          <w:lang w:val="en-US"/>
        </w:rPr>
        <w:t xml:space="preserve"> </w:t>
      </w:r>
      <w:r w:rsidR="0052421A">
        <w:rPr>
          <w:rFonts w:ascii="Times New Roman" w:hAnsi="Times New Roman" w:cs="Times New Roman"/>
          <w:lang w:val="en-US"/>
        </w:rPr>
        <w:t>development</w:t>
      </w:r>
      <w:r w:rsidR="00662E34">
        <w:rPr>
          <w:rFonts w:ascii="Times New Roman" w:hAnsi="Times New Roman" w:cs="Times New Roman"/>
          <w:lang w:val="en-US"/>
        </w:rPr>
        <w:t>.</w:t>
      </w:r>
      <w:r w:rsidR="00662E34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PEVuZE5vdGU+PENpdGU+PEF1dGhvcj5HZW9yZ2llZmY8L0F1dGhvcj48WWVhcj4yMDA3PC9ZZWFy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</w:fldData>
        </w:fldChar>
      </w:r>
      <w:r w:rsidR="00C96303">
        <w:rPr>
          <w:rFonts w:ascii="Times New Roman" w:hAnsi="Times New Roman" w:cs="Times New Roman"/>
          <w:lang w:val="en-US"/>
        </w:rPr>
        <w:instrText xml:space="preserve"> ADDIN EN.CITE </w:instrText>
      </w:r>
      <w:r w:rsidR="00C96303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PEVuZE5vdGU+PENpdGU+PEF1dGhvcj5HZW9yZ2llZmY8L0F1dGhvcj48WWVhcj4yMDA3PC9ZZWFy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</w:fldData>
        </w:fldChar>
      </w:r>
      <w:r w:rsidR="00C96303">
        <w:rPr>
          <w:rFonts w:ascii="Times New Roman" w:hAnsi="Times New Roman" w:cs="Times New Roman"/>
          <w:lang w:val="en-US"/>
        </w:rPr>
        <w:instrText xml:space="preserve"> ADDIN EN.CITE.DATA </w:instrText>
      </w:r>
      <w:r w:rsidR="00C96303">
        <w:rPr>
          <w:rFonts w:ascii="Times New Roman" w:hAnsi="Times New Roman" w:cs="Times New Roman"/>
          <w:lang w:val="en-US"/>
        </w:rPr>
      </w:r>
      <w:r w:rsidR="00C96303">
        <w:rPr>
          <w:rFonts w:ascii="Times New Roman" w:hAnsi="Times New Roman" w:cs="Times New Roman"/>
          <w:lang w:val="en-US"/>
        </w:rPr>
        <w:fldChar w:fldCharType="end"/>
      </w:r>
      <w:r w:rsidR="00662E34">
        <w:rPr>
          <w:rFonts w:ascii="Times New Roman" w:hAnsi="Times New Roman" w:cs="Times New Roman"/>
          <w:lang w:val="en-US"/>
        </w:rPr>
      </w:r>
      <w:r w:rsidR="00662E34">
        <w:rPr>
          <w:rFonts w:ascii="Times New Roman" w:hAnsi="Times New Roman" w:cs="Times New Roman"/>
          <w:lang w:val="en-US"/>
        </w:rPr>
        <w:fldChar w:fldCharType="separate"/>
      </w:r>
      <w:r w:rsidR="00EE67C1" w:rsidRPr="00EE67C1">
        <w:rPr>
          <w:rFonts w:ascii="Times New Roman" w:hAnsi="Times New Roman" w:cs="Times New Roman"/>
          <w:noProof/>
          <w:vertAlign w:val="superscript"/>
          <w:lang w:val="en-US"/>
        </w:rPr>
        <w:t>4,9</w:t>
      </w:r>
      <w:r w:rsidR="00662E34">
        <w:rPr>
          <w:rFonts w:ascii="Times New Roman" w:hAnsi="Times New Roman" w:cs="Times New Roman"/>
          <w:lang w:val="en-US"/>
        </w:rPr>
        <w:fldChar w:fldCharType="end"/>
      </w:r>
      <w:r w:rsidR="00EE67C1">
        <w:rPr>
          <w:rFonts w:ascii="Times New Roman" w:hAnsi="Times New Roman" w:cs="Times New Roman"/>
          <w:lang w:val="en-US"/>
        </w:rPr>
        <w:t xml:space="preserve"> </w:t>
      </w:r>
      <w:r w:rsidR="009D0D14">
        <w:rPr>
          <w:rFonts w:ascii="Times New Roman" w:hAnsi="Times New Roman" w:cs="Times New Roman"/>
          <w:lang w:val="en-US"/>
        </w:rPr>
        <w:t>A</w:t>
      </w:r>
      <w:r w:rsidR="00EE67C1">
        <w:rPr>
          <w:rFonts w:ascii="Times New Roman" w:hAnsi="Times New Roman" w:cs="Times New Roman"/>
          <w:lang w:val="en-US"/>
        </w:rPr>
        <w:t>fter preterm birth</w:t>
      </w:r>
      <w:r w:rsidR="00CF6D90">
        <w:rPr>
          <w:rFonts w:ascii="Times New Roman" w:hAnsi="Times New Roman" w:cs="Times New Roman"/>
          <w:lang w:val="en-US"/>
        </w:rPr>
        <w:t xml:space="preserve">, DHA </w:t>
      </w:r>
      <w:r w:rsidR="00B76708">
        <w:rPr>
          <w:rFonts w:ascii="Times New Roman" w:hAnsi="Times New Roman" w:cs="Times New Roman"/>
          <w:lang w:val="en-US"/>
        </w:rPr>
        <w:t xml:space="preserve">supply </w:t>
      </w:r>
      <w:r w:rsidR="0014480C">
        <w:rPr>
          <w:rFonts w:ascii="Times New Roman" w:hAnsi="Times New Roman" w:cs="Times New Roman"/>
          <w:lang w:val="en-US"/>
        </w:rPr>
        <w:t xml:space="preserve">exclusively </w:t>
      </w:r>
      <w:r w:rsidR="00CF6D90">
        <w:rPr>
          <w:rFonts w:ascii="Times New Roman" w:hAnsi="Times New Roman" w:cs="Times New Roman"/>
          <w:lang w:val="en-US"/>
        </w:rPr>
        <w:t>relies on enteral nutrition</w:t>
      </w:r>
      <w:r w:rsidR="0015682C">
        <w:rPr>
          <w:rFonts w:ascii="Times New Roman" w:hAnsi="Times New Roman" w:cs="Times New Roman"/>
          <w:lang w:val="en-US"/>
        </w:rPr>
        <w:t>, but</w:t>
      </w:r>
      <w:r w:rsidR="006F3268">
        <w:rPr>
          <w:rFonts w:ascii="Times New Roman" w:hAnsi="Times New Roman" w:cs="Times New Roman"/>
          <w:lang w:val="en-US"/>
        </w:rPr>
        <w:t xml:space="preserve"> </w:t>
      </w:r>
      <w:r w:rsidR="0014480C">
        <w:rPr>
          <w:rFonts w:ascii="Times New Roman" w:hAnsi="Times New Roman" w:cs="Times New Roman"/>
          <w:lang w:val="en-US"/>
        </w:rPr>
        <w:t>falls</w:t>
      </w:r>
      <w:r w:rsidR="00CB3EF8">
        <w:rPr>
          <w:rFonts w:ascii="Times New Roman" w:hAnsi="Times New Roman" w:cs="Times New Roman"/>
          <w:lang w:val="en-US"/>
        </w:rPr>
        <w:t xml:space="preserve"> short of fetal accretion rates.</w:t>
      </w:r>
      <w:r w:rsidR="00CB3EF8">
        <w:rPr>
          <w:rFonts w:ascii="Times New Roman" w:hAnsi="Times New Roman" w:cs="Times New Roman"/>
          <w:lang w:val="en-US"/>
        </w:rPr>
        <w:fldChar w:fldCharType="begin"/>
      </w:r>
      <w:r w:rsidR="00CB3EF8">
        <w:rPr>
          <w:rFonts w:ascii="Times New Roman" w:hAnsi="Times New Roman" w:cs="Times New Roman"/>
          <w:lang w:val="en-US"/>
        </w:rPr>
        <w:instrText xml:space="preserve"> ADDIN EN.CITE &lt;EndNote&gt;&lt;Cite&gt;&lt;Author&gt;Lapillonne&lt;/Author&gt;&lt;Year&gt;2009&lt;/Year&gt;&lt;RecNum&gt;43&lt;/RecNum&gt;&lt;DisplayText&gt;&lt;style face="superscript"&gt;10&lt;/style&gt;&lt;/DisplayText&gt;&lt;record&gt;&lt;rec-number&gt;43&lt;/rec-number&gt;&lt;foreign-keys&gt;&lt;key app="EN" db-id="5vze5pz0xwdt25edpzaxa0at0tt0apf20z0t" timestamp="0"&gt;43&lt;/key&gt;&lt;/foreign-keys&gt;&lt;ref-type name="Journal Article"&gt;17&lt;/ref-type&gt;&lt;contributors&gt;&lt;authors&gt;&lt;author&gt;Lapillonne, A.&lt;/author&gt;&lt;author&gt;Jensen, C. L.&lt;/author&gt;&lt;/authors&gt;&lt;/contributors&gt;&lt;auth-address&gt;APHP, Paris Descartes University, Paris, France. alexandre.lapillonne@svp.aphp.fr&lt;/auth-address&gt;&lt;titles&gt;&lt;title&gt;Reevaluation of the DHA requirement for the premature infant&lt;/title&gt;&lt;secondary-title&gt;Prostaglandins Leukot Essent Fatty Acids&lt;/secondary-title&gt;&lt;/titles&gt;&lt;periodical&gt;&lt;full-title&gt;Prostaglandins Leukot Essent Fatty Acids&lt;/full-title&gt;&lt;/periodical&gt;&lt;pages&gt;143-50&lt;/pages&gt;&lt;volume&gt;81&lt;/volume&gt;&lt;number&gt;2-3&lt;/number&gt;&lt;keywords&gt;&lt;keyword&gt;Animals&lt;/keyword&gt;&lt;keyword&gt;Docosahexaenoic Acids/*administration &amp;amp; dosage/blood/metabolism&lt;/keyword&gt;&lt;keyword&gt;Female&lt;/keyword&gt;&lt;keyword&gt;Fetus/metabolism&lt;/keyword&gt;&lt;keyword&gt;Humans&lt;/keyword&gt;&lt;keyword&gt;Infant&lt;/keyword&gt;&lt;keyword&gt;Infant Formula/chemistry&lt;/keyword&gt;&lt;keyword&gt;*Infant Nutritional Physiological Phenomena&lt;/keyword&gt;&lt;keyword&gt;Infant, Newborn&lt;/keyword&gt;&lt;keyword&gt;Infant, Premature/*growth &amp;amp; development/physiology&lt;/keyword&gt;&lt;keyword&gt;Infant, Very Low Birth Weight/growth &amp;amp; development&lt;/keyword&gt;&lt;keyword&gt;Milk, Human/chemistry&lt;/keyword&gt;&lt;keyword&gt;Nervous System/drug effects/growth &amp;amp; development&lt;/keyword&gt;&lt;keyword&gt;Nutrition Policy&lt;/keyword&gt;&lt;keyword&gt;*Nutritional Requirements&lt;/keyword&gt;&lt;keyword&gt;Retina/metabolism&lt;/keyword&gt;&lt;/keywords&gt;&lt;dates&gt;&lt;year&gt;2009&lt;/year&gt;&lt;pub-dates&gt;&lt;date&gt;Aug-Sep&lt;/date&gt;&lt;/pub-dates&gt;&lt;/dates&gt;&lt;isbn&gt;1532-2823 (Electronic)&amp;#xD;0952-3278 (Linking)&lt;/isbn&gt;&lt;accession-num&gt;19577914&lt;/accession-num&gt;&lt;urls&gt;&lt;related-urls&gt;&lt;url&gt;https://www.ncbi.nlm.nih.gov/pubmed/19577914&lt;/url&gt;&lt;/related-urls&gt;&lt;/urls&gt;&lt;electronic-resource-num&gt;10.1016/j.plefa.2009.05.014&lt;/electronic-resource-num&gt;&lt;/record&gt;&lt;/Cite&gt;&lt;/EndNote&gt;</w:instrText>
      </w:r>
      <w:r w:rsidR="00CB3EF8">
        <w:rPr>
          <w:rFonts w:ascii="Times New Roman" w:hAnsi="Times New Roman" w:cs="Times New Roman"/>
          <w:lang w:val="en-US"/>
        </w:rPr>
        <w:fldChar w:fldCharType="separate"/>
      </w:r>
      <w:r w:rsidR="00CB3EF8" w:rsidRPr="00D4605B">
        <w:rPr>
          <w:rFonts w:ascii="Times New Roman" w:hAnsi="Times New Roman" w:cs="Times New Roman"/>
          <w:noProof/>
          <w:vertAlign w:val="superscript"/>
          <w:lang w:val="en-US"/>
        </w:rPr>
        <w:t>10</w:t>
      </w:r>
      <w:r w:rsidR="00CB3EF8">
        <w:rPr>
          <w:rFonts w:ascii="Times New Roman" w:hAnsi="Times New Roman" w:cs="Times New Roman"/>
          <w:lang w:val="en-US"/>
        </w:rPr>
        <w:fldChar w:fldCharType="end"/>
      </w:r>
      <w:r w:rsidR="0014480C">
        <w:rPr>
          <w:rFonts w:ascii="Times New Roman" w:hAnsi="Times New Roman" w:cs="Times New Roman"/>
          <w:lang w:val="en-US"/>
        </w:rPr>
        <w:t xml:space="preserve"> </w:t>
      </w:r>
      <w:r w:rsidR="0015682C">
        <w:rPr>
          <w:rFonts w:ascii="Times New Roman" w:hAnsi="Times New Roman" w:cs="Times New Roman"/>
          <w:lang w:val="en-US"/>
        </w:rPr>
        <w:t>Endogenous synthesis of DHA only insufficiently covers fetal demands.</w:t>
      </w:r>
      <w:r w:rsidR="0015682C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PEVuZE5vdGU+PENpdGU+PEF1dGhvcj5WYW5lazwvQXV0aG9yPjxZZWFyPjIwMTI8L1llYXI+PFJl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</w:fldData>
        </w:fldChar>
      </w:r>
      <w:r w:rsidR="0015682C">
        <w:rPr>
          <w:rFonts w:ascii="Times New Roman" w:hAnsi="Times New Roman" w:cs="Times New Roman"/>
          <w:lang w:val="en-US"/>
        </w:rPr>
        <w:instrText xml:space="preserve"> ADDIN EN.CITE </w:instrText>
      </w:r>
      <w:r w:rsidR="0015682C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PEVuZE5vdGU+PENpdGU+PEF1dGhvcj5WYW5lazwvQXV0aG9yPjxZZWFyPjIwMTI8L1llYXI+PFJl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</w:fldData>
        </w:fldChar>
      </w:r>
      <w:r w:rsidR="0015682C">
        <w:rPr>
          <w:rFonts w:ascii="Times New Roman" w:hAnsi="Times New Roman" w:cs="Times New Roman"/>
          <w:lang w:val="en-US"/>
        </w:rPr>
        <w:instrText xml:space="preserve"> ADDIN EN.CITE.DATA </w:instrText>
      </w:r>
      <w:r w:rsidR="0015682C">
        <w:rPr>
          <w:rFonts w:ascii="Times New Roman" w:hAnsi="Times New Roman" w:cs="Times New Roman"/>
          <w:lang w:val="en-US"/>
        </w:rPr>
      </w:r>
      <w:r w:rsidR="0015682C">
        <w:rPr>
          <w:rFonts w:ascii="Times New Roman" w:hAnsi="Times New Roman" w:cs="Times New Roman"/>
          <w:lang w:val="en-US"/>
        </w:rPr>
        <w:fldChar w:fldCharType="end"/>
      </w:r>
      <w:r w:rsidR="0015682C">
        <w:rPr>
          <w:rFonts w:ascii="Times New Roman" w:hAnsi="Times New Roman" w:cs="Times New Roman"/>
          <w:lang w:val="en-US"/>
        </w:rPr>
      </w:r>
      <w:r w:rsidR="0015682C">
        <w:rPr>
          <w:rFonts w:ascii="Times New Roman" w:hAnsi="Times New Roman" w:cs="Times New Roman"/>
          <w:lang w:val="en-US"/>
        </w:rPr>
        <w:fldChar w:fldCharType="separate"/>
      </w:r>
      <w:r w:rsidR="0015682C" w:rsidRPr="00301420">
        <w:rPr>
          <w:rFonts w:ascii="Times New Roman" w:hAnsi="Times New Roman" w:cs="Times New Roman"/>
          <w:noProof/>
          <w:vertAlign w:val="superscript"/>
          <w:lang w:val="en-US"/>
        </w:rPr>
        <w:t>11</w:t>
      </w:r>
      <w:r w:rsidR="0015682C">
        <w:rPr>
          <w:rFonts w:ascii="Times New Roman" w:hAnsi="Times New Roman" w:cs="Times New Roman"/>
          <w:lang w:val="en-US"/>
        </w:rPr>
        <w:fldChar w:fldCharType="end"/>
      </w:r>
      <w:r w:rsidR="0015682C">
        <w:rPr>
          <w:rFonts w:ascii="Times New Roman" w:hAnsi="Times New Roman" w:cs="Times New Roman"/>
          <w:lang w:val="en-US"/>
        </w:rPr>
        <w:t xml:space="preserve"> </w:t>
      </w:r>
      <w:r w:rsidR="0014480C">
        <w:rPr>
          <w:rFonts w:ascii="Times New Roman" w:hAnsi="Times New Roman" w:cs="Times New Roman"/>
          <w:lang w:val="en-US"/>
        </w:rPr>
        <w:t>Parenteral nutrition using s</w:t>
      </w:r>
      <w:r w:rsidR="00CF6D90">
        <w:rPr>
          <w:rFonts w:ascii="Times New Roman" w:hAnsi="Times New Roman" w:cs="Times New Roman"/>
          <w:lang w:val="en-US"/>
        </w:rPr>
        <w:t>oybean oil based LE provide</w:t>
      </w:r>
      <w:r w:rsidR="0014480C">
        <w:rPr>
          <w:rFonts w:ascii="Times New Roman" w:hAnsi="Times New Roman" w:cs="Times New Roman"/>
          <w:lang w:val="en-US"/>
        </w:rPr>
        <w:t>s</w:t>
      </w:r>
      <w:r w:rsidR="00CF6D90">
        <w:rPr>
          <w:rFonts w:ascii="Times New Roman" w:hAnsi="Times New Roman" w:cs="Times New Roman"/>
          <w:lang w:val="en-US"/>
        </w:rPr>
        <w:t xml:space="preserve"> high loads of essential fatty acids</w:t>
      </w:r>
      <w:r w:rsidR="00D22E8F">
        <w:rPr>
          <w:rFonts w:ascii="Times New Roman" w:hAnsi="Times New Roman" w:cs="Times New Roman"/>
          <w:lang w:val="en-US"/>
        </w:rPr>
        <w:t xml:space="preserve"> (linoleic and </w:t>
      </w:r>
      <w:proofErr w:type="spellStart"/>
      <w:r w:rsidR="00D22E8F">
        <w:rPr>
          <w:rFonts w:ascii="Times New Roman" w:hAnsi="Times New Roman" w:cs="Times New Roman"/>
          <w:lang w:val="en-US"/>
        </w:rPr>
        <w:t>linolenic</w:t>
      </w:r>
      <w:proofErr w:type="spellEnd"/>
      <w:r w:rsidR="00D22E8F">
        <w:rPr>
          <w:rFonts w:ascii="Times New Roman" w:hAnsi="Times New Roman" w:cs="Times New Roman"/>
          <w:lang w:val="en-US"/>
        </w:rPr>
        <w:t xml:space="preserve"> acid)</w:t>
      </w:r>
      <w:r w:rsidR="00CF6D90">
        <w:rPr>
          <w:rFonts w:ascii="Times New Roman" w:hAnsi="Times New Roman" w:cs="Times New Roman"/>
          <w:lang w:val="en-US"/>
        </w:rPr>
        <w:t xml:space="preserve">, </w:t>
      </w:r>
      <w:r w:rsidR="00CB3EF8">
        <w:rPr>
          <w:rFonts w:ascii="Times New Roman" w:hAnsi="Times New Roman" w:cs="Times New Roman"/>
          <w:lang w:val="en-US"/>
        </w:rPr>
        <w:t xml:space="preserve">but </w:t>
      </w:r>
      <w:r w:rsidR="006F3268">
        <w:rPr>
          <w:rFonts w:ascii="Times New Roman" w:hAnsi="Times New Roman" w:cs="Times New Roman"/>
          <w:lang w:val="en-US"/>
        </w:rPr>
        <w:t>not</w:t>
      </w:r>
      <w:r w:rsidR="00CB3EF8">
        <w:rPr>
          <w:rFonts w:ascii="Times New Roman" w:hAnsi="Times New Roman" w:cs="Times New Roman"/>
          <w:lang w:val="en-US"/>
        </w:rPr>
        <w:t xml:space="preserve"> DHA</w:t>
      </w:r>
      <w:r w:rsidR="0015682C">
        <w:rPr>
          <w:rFonts w:ascii="Times New Roman" w:hAnsi="Times New Roman" w:cs="Times New Roman"/>
          <w:lang w:val="en-US"/>
        </w:rPr>
        <w:t xml:space="preserve">. </w:t>
      </w:r>
      <w:r w:rsidR="00CF6D90">
        <w:rPr>
          <w:rFonts w:ascii="Times New Roman" w:hAnsi="Times New Roman" w:cs="Times New Roman"/>
          <w:lang w:val="en-US"/>
        </w:rPr>
        <w:t xml:space="preserve">Thus, ELBW </w:t>
      </w:r>
      <w:r w:rsidR="00B76708">
        <w:rPr>
          <w:rFonts w:ascii="Times New Roman" w:hAnsi="Times New Roman" w:cs="Times New Roman"/>
          <w:lang w:val="en-US"/>
        </w:rPr>
        <w:t xml:space="preserve">infants </w:t>
      </w:r>
      <w:r w:rsidR="00F22FB8">
        <w:rPr>
          <w:rFonts w:ascii="Times New Roman" w:hAnsi="Times New Roman" w:cs="Times New Roman"/>
          <w:lang w:val="en-US"/>
        </w:rPr>
        <w:t>who</w:t>
      </w:r>
      <w:r w:rsidR="00CF6D90">
        <w:rPr>
          <w:rFonts w:ascii="Times New Roman" w:hAnsi="Times New Roman" w:cs="Times New Roman"/>
          <w:lang w:val="en-US"/>
        </w:rPr>
        <w:t xml:space="preserve"> </w:t>
      </w:r>
      <w:r w:rsidR="00B76708">
        <w:rPr>
          <w:rFonts w:ascii="Times New Roman" w:hAnsi="Times New Roman" w:cs="Times New Roman"/>
          <w:lang w:val="en-US"/>
        </w:rPr>
        <w:t>rely on PN</w:t>
      </w:r>
      <w:r w:rsidR="00B76708" w:rsidRPr="001A00F8">
        <w:rPr>
          <w:rFonts w:ascii="Times New Roman" w:hAnsi="Times New Roman" w:cs="Times New Roman"/>
          <w:lang w:val="en-US"/>
        </w:rPr>
        <w:t xml:space="preserve"> </w:t>
      </w:r>
      <w:r w:rsidR="00F22FB8">
        <w:rPr>
          <w:rFonts w:ascii="Times New Roman" w:hAnsi="Times New Roman" w:cs="Times New Roman"/>
          <w:lang w:val="en-US"/>
        </w:rPr>
        <w:t xml:space="preserve">in their first weeks of life </w:t>
      </w:r>
      <w:r w:rsidR="00CF6D90">
        <w:rPr>
          <w:rFonts w:ascii="Times New Roman" w:hAnsi="Times New Roman" w:cs="Times New Roman"/>
          <w:lang w:val="en-US"/>
        </w:rPr>
        <w:t xml:space="preserve">accumulate </w:t>
      </w:r>
      <w:r w:rsidR="00F22FB8">
        <w:rPr>
          <w:rFonts w:ascii="Times New Roman" w:hAnsi="Times New Roman" w:cs="Times New Roman"/>
          <w:lang w:val="en-US"/>
        </w:rPr>
        <w:t xml:space="preserve">the </w:t>
      </w:r>
      <w:r w:rsidR="00CF6D90">
        <w:rPr>
          <w:rFonts w:ascii="Times New Roman" w:hAnsi="Times New Roman" w:cs="Times New Roman"/>
          <w:lang w:val="en-US"/>
        </w:rPr>
        <w:t>large</w:t>
      </w:r>
      <w:r w:rsidR="00F22FB8">
        <w:rPr>
          <w:rFonts w:ascii="Times New Roman" w:hAnsi="Times New Roman" w:cs="Times New Roman"/>
          <w:lang w:val="en-US"/>
        </w:rPr>
        <w:t>st</w:t>
      </w:r>
      <w:r w:rsidR="00CF6D90">
        <w:rPr>
          <w:rFonts w:ascii="Times New Roman" w:hAnsi="Times New Roman" w:cs="Times New Roman"/>
          <w:lang w:val="en-US"/>
        </w:rPr>
        <w:t xml:space="preserve"> DHA deficits.</w:t>
      </w:r>
      <w:r w:rsidR="00CF6D90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PEVuZE5vdGU+PENpdGU+PEF1dGhvcj5MYXBpbGxvbm5lPC9BdXRob3I+PFllYXI+MjAwOTwvWWVh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</w:fldData>
        </w:fldChar>
      </w:r>
      <w:r w:rsidR="00CF6D90">
        <w:rPr>
          <w:rFonts w:ascii="Times New Roman" w:hAnsi="Times New Roman" w:cs="Times New Roman"/>
          <w:lang w:val="en-US"/>
        </w:rPr>
        <w:instrText xml:space="preserve"> ADDIN EN.CITE </w:instrText>
      </w:r>
      <w:r w:rsidR="00CF6D90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PEVuZE5vdGU+PENpdGU+PEF1dGhvcj5MYXBpbGxvbm5lPC9BdXRob3I+PFllYXI+MjAwOTwvWWVh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</w:fldData>
        </w:fldChar>
      </w:r>
      <w:r w:rsidR="00CF6D90">
        <w:rPr>
          <w:rFonts w:ascii="Times New Roman" w:hAnsi="Times New Roman" w:cs="Times New Roman"/>
          <w:lang w:val="en-US"/>
        </w:rPr>
        <w:instrText xml:space="preserve"> ADDIN EN.CITE.DATA </w:instrText>
      </w:r>
      <w:r w:rsidR="00CF6D90">
        <w:rPr>
          <w:rFonts w:ascii="Times New Roman" w:hAnsi="Times New Roman" w:cs="Times New Roman"/>
          <w:lang w:val="en-US"/>
        </w:rPr>
      </w:r>
      <w:r w:rsidR="00CF6D90">
        <w:rPr>
          <w:rFonts w:ascii="Times New Roman" w:hAnsi="Times New Roman" w:cs="Times New Roman"/>
          <w:lang w:val="en-US"/>
        </w:rPr>
        <w:fldChar w:fldCharType="end"/>
      </w:r>
      <w:r w:rsidR="00CF6D90">
        <w:rPr>
          <w:rFonts w:ascii="Times New Roman" w:hAnsi="Times New Roman" w:cs="Times New Roman"/>
          <w:lang w:val="en-US"/>
        </w:rPr>
      </w:r>
      <w:r w:rsidR="00CF6D90">
        <w:rPr>
          <w:rFonts w:ascii="Times New Roman" w:hAnsi="Times New Roman" w:cs="Times New Roman"/>
          <w:lang w:val="en-US"/>
        </w:rPr>
        <w:fldChar w:fldCharType="separate"/>
      </w:r>
      <w:r w:rsidR="00CF6D90" w:rsidRPr="00D4605B">
        <w:rPr>
          <w:rFonts w:ascii="Times New Roman" w:hAnsi="Times New Roman" w:cs="Times New Roman"/>
          <w:noProof/>
          <w:vertAlign w:val="superscript"/>
          <w:lang w:val="en-US"/>
        </w:rPr>
        <w:t>9,10</w:t>
      </w:r>
      <w:r w:rsidR="00CF6D90">
        <w:rPr>
          <w:rFonts w:ascii="Times New Roman" w:hAnsi="Times New Roman" w:cs="Times New Roman"/>
          <w:lang w:val="en-US"/>
        </w:rPr>
        <w:fldChar w:fldCharType="end"/>
      </w:r>
      <w:r w:rsidR="00F22FB8">
        <w:rPr>
          <w:rFonts w:ascii="Times New Roman" w:hAnsi="Times New Roman" w:cs="Times New Roman"/>
          <w:lang w:val="en-US"/>
        </w:rPr>
        <w:t xml:space="preserve"> To </w:t>
      </w:r>
      <w:r w:rsidR="00843DCB">
        <w:rPr>
          <w:rFonts w:ascii="Times New Roman" w:hAnsi="Times New Roman" w:cs="Times New Roman"/>
          <w:lang w:val="en-US"/>
        </w:rPr>
        <w:t xml:space="preserve">support </w:t>
      </w:r>
      <w:r w:rsidR="00FE00CA">
        <w:rPr>
          <w:rFonts w:ascii="Times New Roman" w:hAnsi="Times New Roman" w:cs="Times New Roman"/>
          <w:lang w:val="en-US"/>
        </w:rPr>
        <w:t>cerebral</w:t>
      </w:r>
      <w:r w:rsidR="007509A2">
        <w:rPr>
          <w:rFonts w:ascii="Times New Roman" w:hAnsi="Times New Roman" w:cs="Times New Roman"/>
          <w:lang w:val="en-US"/>
        </w:rPr>
        <w:t xml:space="preserve"> </w:t>
      </w:r>
      <w:r w:rsidR="00F22FB8">
        <w:rPr>
          <w:rFonts w:ascii="Times New Roman" w:hAnsi="Times New Roman" w:cs="Times New Roman"/>
          <w:lang w:val="en-US"/>
        </w:rPr>
        <w:t>development adequately,</w:t>
      </w:r>
      <w:r w:rsidR="00FB6AB0">
        <w:rPr>
          <w:rFonts w:ascii="Times New Roman" w:hAnsi="Times New Roman" w:cs="Times New Roman"/>
          <w:lang w:val="en-US"/>
        </w:rPr>
        <w:t xml:space="preserve"> </w:t>
      </w:r>
      <w:r w:rsidR="007509A2">
        <w:rPr>
          <w:rFonts w:ascii="Times New Roman" w:hAnsi="Times New Roman" w:cs="Times New Roman"/>
          <w:lang w:val="en-US"/>
        </w:rPr>
        <w:t>i</w:t>
      </w:r>
      <w:r w:rsidR="00250370">
        <w:rPr>
          <w:rFonts w:ascii="Times New Roman" w:hAnsi="Times New Roman" w:cs="Times New Roman"/>
          <w:lang w:val="en-US"/>
        </w:rPr>
        <w:t>t</w:t>
      </w:r>
      <w:r w:rsidR="00900EFC">
        <w:rPr>
          <w:rFonts w:ascii="Times New Roman" w:hAnsi="Times New Roman" w:cs="Times New Roman"/>
          <w:lang w:val="en-US"/>
        </w:rPr>
        <w:t xml:space="preserve"> thus</w:t>
      </w:r>
      <w:r w:rsidR="00FE00CA">
        <w:rPr>
          <w:rFonts w:ascii="Times New Roman" w:hAnsi="Times New Roman" w:cs="Times New Roman"/>
          <w:lang w:val="en-US"/>
        </w:rPr>
        <w:t xml:space="preserve"> </w:t>
      </w:r>
      <w:r w:rsidR="00FB6AB0">
        <w:rPr>
          <w:rFonts w:ascii="Times New Roman" w:hAnsi="Times New Roman" w:cs="Times New Roman"/>
          <w:lang w:val="en-US"/>
        </w:rPr>
        <w:t>seem</w:t>
      </w:r>
      <w:r w:rsidR="00FE00CA">
        <w:rPr>
          <w:rFonts w:ascii="Times New Roman" w:hAnsi="Times New Roman" w:cs="Times New Roman"/>
          <w:lang w:val="en-US"/>
        </w:rPr>
        <w:t>s appropriate to</w:t>
      </w:r>
      <w:r w:rsidR="00FB6AB0">
        <w:rPr>
          <w:rFonts w:ascii="Times New Roman" w:hAnsi="Times New Roman" w:cs="Times New Roman"/>
          <w:lang w:val="en-US"/>
        </w:rPr>
        <w:t xml:space="preserve"> </w:t>
      </w:r>
      <w:r w:rsidR="00CB176B">
        <w:rPr>
          <w:rFonts w:ascii="Times New Roman" w:hAnsi="Times New Roman" w:cs="Times New Roman"/>
          <w:lang w:val="en-US"/>
        </w:rPr>
        <w:t xml:space="preserve">supply </w:t>
      </w:r>
      <w:r w:rsidR="00F22FB8">
        <w:rPr>
          <w:rFonts w:ascii="Times New Roman" w:hAnsi="Times New Roman" w:cs="Times New Roman"/>
          <w:lang w:val="en-US"/>
        </w:rPr>
        <w:t xml:space="preserve">DHA with PN </w:t>
      </w:r>
      <w:r w:rsidR="00BD1DC7">
        <w:rPr>
          <w:rFonts w:ascii="Times New Roman" w:hAnsi="Times New Roman" w:cs="Times New Roman"/>
          <w:lang w:val="en-US"/>
        </w:rPr>
        <w:t xml:space="preserve">in amounts </w:t>
      </w:r>
      <w:r w:rsidR="00F22FB8">
        <w:rPr>
          <w:rFonts w:ascii="Times New Roman" w:hAnsi="Times New Roman" w:cs="Times New Roman"/>
          <w:lang w:val="en-US"/>
        </w:rPr>
        <w:t>comparable to the fetus</w:t>
      </w:r>
      <w:r w:rsidR="005558C2">
        <w:rPr>
          <w:rFonts w:ascii="Times New Roman" w:hAnsi="Times New Roman" w:cs="Times New Roman"/>
          <w:lang w:val="en-US"/>
        </w:rPr>
        <w:t>.</w:t>
      </w:r>
      <w:r w:rsidR="00250370">
        <w:rPr>
          <w:rFonts w:ascii="Times New Roman" w:hAnsi="Times New Roman" w:cs="Times New Roman"/>
          <w:lang w:val="en-US"/>
        </w:rPr>
        <w:t xml:space="preserve"> </w:t>
      </w:r>
      <w:r w:rsidR="001A76B7">
        <w:rPr>
          <w:rFonts w:ascii="Times New Roman" w:hAnsi="Times New Roman" w:cs="Times New Roman"/>
          <w:lang w:val="en-US"/>
        </w:rPr>
        <w:t>In</w:t>
      </w:r>
      <w:r w:rsidR="0009796D">
        <w:rPr>
          <w:rFonts w:ascii="Times New Roman" w:hAnsi="Times New Roman" w:cs="Times New Roman"/>
          <w:lang w:val="en-US"/>
        </w:rPr>
        <w:t>fants</w:t>
      </w:r>
      <w:r w:rsidR="001A76B7">
        <w:rPr>
          <w:rFonts w:ascii="Times New Roman" w:hAnsi="Times New Roman" w:cs="Times New Roman"/>
          <w:lang w:val="en-US"/>
        </w:rPr>
        <w:t xml:space="preserve"> who</w:t>
      </w:r>
      <w:r w:rsidR="0009796D">
        <w:rPr>
          <w:rFonts w:ascii="Times New Roman" w:hAnsi="Times New Roman" w:cs="Times New Roman"/>
          <w:lang w:val="en-US"/>
        </w:rPr>
        <w:t xml:space="preserve"> received </w:t>
      </w:r>
      <w:r w:rsidR="001A76B7">
        <w:rPr>
          <w:rFonts w:ascii="Times New Roman" w:hAnsi="Times New Roman" w:cs="Times New Roman"/>
          <w:lang w:val="en-US"/>
        </w:rPr>
        <w:t xml:space="preserve">SMOF-LE </w:t>
      </w:r>
      <w:r w:rsidR="00366EFD">
        <w:rPr>
          <w:rFonts w:ascii="Times New Roman" w:hAnsi="Times New Roman" w:cs="Times New Roman"/>
          <w:lang w:val="en-US"/>
        </w:rPr>
        <w:t xml:space="preserve">in our study </w:t>
      </w:r>
      <w:r w:rsidR="00092FF0">
        <w:rPr>
          <w:rFonts w:ascii="Times New Roman" w:hAnsi="Times New Roman" w:cs="Times New Roman"/>
          <w:lang w:val="en-US"/>
        </w:rPr>
        <w:t xml:space="preserve">(Table 2) </w:t>
      </w:r>
      <w:r w:rsidR="008A49BA">
        <w:rPr>
          <w:rFonts w:ascii="Times New Roman" w:hAnsi="Times New Roman" w:cs="Times New Roman"/>
          <w:lang w:val="en-US"/>
        </w:rPr>
        <w:t xml:space="preserve">were provided with </w:t>
      </w:r>
      <w:r w:rsidR="00B13CFD">
        <w:rPr>
          <w:rFonts w:ascii="Times New Roman" w:hAnsi="Times New Roman" w:cs="Times New Roman"/>
          <w:lang w:val="en-US"/>
        </w:rPr>
        <w:t xml:space="preserve">DHA </w:t>
      </w:r>
      <w:r w:rsidR="00092FF0">
        <w:rPr>
          <w:rFonts w:ascii="Times New Roman" w:hAnsi="Times New Roman" w:cs="Times New Roman"/>
          <w:lang w:val="en-US"/>
        </w:rPr>
        <w:t>c</w:t>
      </w:r>
      <w:r w:rsidR="001A76B7">
        <w:rPr>
          <w:rFonts w:ascii="Times New Roman" w:hAnsi="Times New Roman" w:cs="Times New Roman"/>
          <w:lang w:val="en-US"/>
        </w:rPr>
        <w:t xml:space="preserve">omparable to </w:t>
      </w:r>
      <w:r w:rsidR="00F22FB8" w:rsidRPr="00FA3838">
        <w:rPr>
          <w:rFonts w:ascii="Times New Roman" w:hAnsi="Times New Roman" w:cs="Times New Roman"/>
          <w:i/>
          <w:lang w:val="en-US"/>
        </w:rPr>
        <w:t>in utero</w:t>
      </w:r>
      <w:r w:rsidR="00F22FB8">
        <w:rPr>
          <w:rFonts w:ascii="Times New Roman" w:hAnsi="Times New Roman" w:cs="Times New Roman"/>
          <w:lang w:val="en-US"/>
        </w:rPr>
        <w:t xml:space="preserve"> accretion </w:t>
      </w:r>
      <w:r w:rsidR="0009796D">
        <w:rPr>
          <w:rFonts w:ascii="Times New Roman" w:hAnsi="Times New Roman" w:cs="Times New Roman"/>
          <w:lang w:val="en-US"/>
        </w:rPr>
        <w:t>(45 mg/kg/d</w:t>
      </w:r>
      <w:r w:rsidR="00092FF0">
        <w:rPr>
          <w:rFonts w:ascii="Times New Roman" w:hAnsi="Times New Roman" w:cs="Times New Roman"/>
          <w:lang w:val="en-US"/>
        </w:rPr>
        <w:t>)</w:t>
      </w:r>
      <w:r w:rsidR="00C96303">
        <w:rPr>
          <w:rFonts w:ascii="Times New Roman" w:hAnsi="Times New Roman" w:cs="Times New Roman"/>
          <w:lang w:val="en-US"/>
        </w:rPr>
        <w:fldChar w:fldCharType="begin"/>
      </w:r>
      <w:r w:rsidR="00C96303">
        <w:rPr>
          <w:rFonts w:ascii="Times New Roman" w:hAnsi="Times New Roman" w:cs="Times New Roman"/>
          <w:lang w:val="en-US"/>
        </w:rPr>
        <w:instrText xml:space="preserve"> ADDIN EN.CITE &lt;EndNote&gt;&lt;Cite&gt;&lt;Author&gt;Lapillonne&lt;/Author&gt;&lt;Year&gt;2009&lt;/Year&gt;&lt;RecNum&gt;43&lt;/RecNum&gt;&lt;DisplayText&gt;&lt;style face="superscript"&gt;10&lt;/style&gt;&lt;/DisplayText&gt;&lt;record&gt;&lt;rec-number&gt;43&lt;/rec-number&gt;&lt;foreign-keys&gt;&lt;key app="EN" db-id="5vze5pz0xwdt25edpzaxa0at0tt0apf20z0t" timestamp="0"&gt;43&lt;/key&gt;&lt;/foreign-keys&gt;&lt;ref-type name="Journal Article"&gt;17&lt;/ref-type&gt;&lt;contributors&gt;&lt;authors&gt;&lt;author&gt;Lapillonne, A.&lt;/author&gt;&lt;author&gt;Jensen, C. L.&lt;/author&gt;&lt;/authors&gt;&lt;/contributors&gt;&lt;auth-address&gt;APHP, Paris Descartes University, Paris, France. alexandre.lapillonne@svp.aphp.fr&lt;/auth-address&gt;&lt;titles&gt;&lt;title&gt;Reevaluation of the DHA requirement for the premature infant&lt;/title&gt;&lt;secondary-title&gt;Prostaglandins Leukot Essent Fatty Acids&lt;/secondary-title&gt;&lt;/titles&gt;&lt;periodical&gt;&lt;full-title&gt;Prostaglandins Leukot Essent Fatty Acids&lt;/full-title&gt;&lt;/periodical&gt;&lt;pages&gt;143-50&lt;/pages&gt;&lt;volume&gt;81&lt;/volume&gt;&lt;number&gt;2-3&lt;/number&gt;&lt;keywords&gt;&lt;keyword&gt;Animals&lt;/keyword&gt;&lt;keyword&gt;Docosahexaenoic Acids/*administration &amp;amp; dosage/blood/metabolism&lt;/keyword&gt;&lt;keyword&gt;Female&lt;/keyword&gt;&lt;keyword&gt;Fetus/metabolism&lt;/keyword&gt;&lt;keyword&gt;Humans&lt;/keyword&gt;&lt;keyword&gt;Infant&lt;/keyword&gt;&lt;keyword&gt;Infant Formula/chemistry&lt;/keyword&gt;&lt;keyword&gt;*Infant Nutritional Physiological Phenomena&lt;/keyword&gt;&lt;keyword&gt;Infant, Newborn&lt;/keyword&gt;&lt;keyword&gt;Infant, Premature/*growth &amp;amp; development/physiology&lt;/keyword&gt;&lt;keyword&gt;Infant, Very Low Birth Weight/growth &amp;amp; development&lt;/keyword&gt;&lt;keyword&gt;Milk, Human/chemistry&lt;/keyword&gt;&lt;keyword&gt;Nervous System/drug effects/growth &amp;amp; development&lt;/keyword&gt;&lt;keyword&gt;Nutrition Policy&lt;/keyword&gt;&lt;keyword&gt;*Nutritional Requirements&lt;/keyword&gt;&lt;keyword&gt;Retina/metabolism&lt;/keyword&gt;&lt;/keywords&gt;&lt;dates&gt;&lt;year&gt;2009&lt;/year&gt;&lt;pub-dates&gt;&lt;date&gt;Aug-Sep&lt;/date&gt;&lt;/pub-dates&gt;&lt;/dates&gt;&lt;isbn&gt;1532-2823 (Electronic)&amp;#xD;0952-3278 (Linking)&lt;/isbn&gt;&lt;accession-num&gt;19577914&lt;/accession-num&gt;&lt;urls&gt;&lt;related-urls&gt;&lt;url&gt;https://www.ncbi.nlm.nih.gov/pubmed/19577914&lt;/url&gt;&lt;/related-urls&gt;&lt;/urls&gt;&lt;electronic-resource-num&gt;10.1016/j.plefa.2009.05.014&lt;/electronic-resource-num&gt;&lt;/record&gt;&lt;/Cite&gt;&lt;/EndNote&gt;</w:instrText>
      </w:r>
      <w:r w:rsidR="00C96303">
        <w:rPr>
          <w:rFonts w:ascii="Times New Roman" w:hAnsi="Times New Roman" w:cs="Times New Roman"/>
          <w:lang w:val="en-US"/>
        </w:rPr>
        <w:fldChar w:fldCharType="separate"/>
      </w:r>
      <w:r w:rsidR="00C96303" w:rsidRPr="00C96303">
        <w:rPr>
          <w:rFonts w:ascii="Times New Roman" w:hAnsi="Times New Roman" w:cs="Times New Roman"/>
          <w:noProof/>
          <w:vertAlign w:val="superscript"/>
          <w:lang w:val="en-US"/>
        </w:rPr>
        <w:t>10</w:t>
      </w:r>
      <w:r w:rsidR="00C96303">
        <w:rPr>
          <w:rFonts w:ascii="Times New Roman" w:hAnsi="Times New Roman" w:cs="Times New Roman"/>
          <w:lang w:val="en-US"/>
        </w:rPr>
        <w:fldChar w:fldCharType="end"/>
      </w:r>
      <w:r w:rsidR="00366EFD">
        <w:rPr>
          <w:rFonts w:ascii="Times New Roman" w:hAnsi="Times New Roman" w:cs="Times New Roman"/>
          <w:lang w:val="en-US"/>
        </w:rPr>
        <w:t>.</w:t>
      </w:r>
      <w:r w:rsidR="001A76B7">
        <w:rPr>
          <w:rFonts w:ascii="Times New Roman" w:hAnsi="Times New Roman" w:cs="Times New Roman"/>
          <w:lang w:val="en-US"/>
        </w:rPr>
        <w:t xml:space="preserve"> </w:t>
      </w:r>
    </w:p>
    <w:p w14:paraId="1529CA2F" w14:textId="00CC2699" w:rsidR="00A3652D" w:rsidRDefault="008B4EC7" w:rsidP="008B4EC7">
      <w:pPr>
        <w:tabs>
          <w:tab w:val="left" w:pos="8364"/>
        </w:tabs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Several </w:t>
      </w:r>
      <w:r w:rsidRPr="00900EFC">
        <w:rPr>
          <w:rFonts w:ascii="Times New Roman" w:hAnsi="Times New Roman" w:cs="Times New Roman"/>
          <w:i/>
          <w:lang w:val="en-US"/>
        </w:rPr>
        <w:t>in vitro</w:t>
      </w:r>
      <w:r>
        <w:rPr>
          <w:rFonts w:ascii="Times New Roman" w:hAnsi="Times New Roman" w:cs="Times New Roman"/>
          <w:lang w:val="en-US"/>
        </w:rPr>
        <w:t xml:space="preserve"> studies have provided </w:t>
      </w:r>
      <w:r w:rsidR="00C07B4B">
        <w:rPr>
          <w:rFonts w:ascii="Times New Roman" w:hAnsi="Times New Roman" w:cs="Times New Roman"/>
          <w:lang w:val="en-US"/>
        </w:rPr>
        <w:t xml:space="preserve">direct </w:t>
      </w:r>
      <w:r>
        <w:rPr>
          <w:rFonts w:ascii="Times New Roman" w:hAnsi="Times New Roman" w:cs="Times New Roman"/>
          <w:lang w:val="en-US"/>
        </w:rPr>
        <w:t>evide</w:t>
      </w:r>
      <w:r w:rsidR="0030235F">
        <w:rPr>
          <w:rFonts w:ascii="Times New Roman" w:hAnsi="Times New Roman" w:cs="Times New Roman"/>
          <w:lang w:val="en-US"/>
        </w:rPr>
        <w:t>nce for</w:t>
      </w:r>
      <w:r w:rsidR="002E21C9">
        <w:rPr>
          <w:rFonts w:ascii="Times New Roman" w:hAnsi="Times New Roman" w:cs="Times New Roman"/>
          <w:lang w:val="en-US"/>
        </w:rPr>
        <w:t xml:space="preserve"> </w:t>
      </w:r>
      <w:r w:rsidR="00C07B4B">
        <w:rPr>
          <w:rFonts w:ascii="Times New Roman" w:hAnsi="Times New Roman" w:cs="Times New Roman"/>
          <w:lang w:val="en-US"/>
        </w:rPr>
        <w:t>the</w:t>
      </w:r>
      <w:r w:rsidR="002E21C9">
        <w:rPr>
          <w:rFonts w:ascii="Times New Roman" w:hAnsi="Times New Roman" w:cs="Times New Roman"/>
          <w:lang w:val="en-US"/>
        </w:rPr>
        <w:t xml:space="preserve"> important </w:t>
      </w:r>
      <w:r w:rsidR="0030235F">
        <w:rPr>
          <w:rFonts w:ascii="Times New Roman" w:hAnsi="Times New Roman" w:cs="Times New Roman"/>
          <w:lang w:val="en-US"/>
        </w:rPr>
        <w:t xml:space="preserve">beneficial </w:t>
      </w:r>
      <w:r w:rsidR="002E21C9">
        <w:rPr>
          <w:rFonts w:ascii="Times New Roman" w:hAnsi="Times New Roman" w:cs="Times New Roman"/>
          <w:lang w:val="en-US"/>
        </w:rPr>
        <w:t>effect</w:t>
      </w:r>
      <w:r w:rsidR="00C07B4B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of DHA on </w:t>
      </w:r>
      <w:r w:rsidR="008A49BA">
        <w:rPr>
          <w:rFonts w:ascii="Times New Roman" w:hAnsi="Times New Roman" w:cs="Times New Roman"/>
          <w:lang w:val="en-US"/>
        </w:rPr>
        <w:t>neurite growth and synaptic function</w:t>
      </w:r>
      <w:r w:rsidR="002E21C9">
        <w:rPr>
          <w:rFonts w:ascii="Times New Roman" w:hAnsi="Times New Roman" w:cs="Times New Roman"/>
          <w:lang w:val="en-US"/>
        </w:rPr>
        <w:t>.</w:t>
      </w:r>
      <w:r w:rsidR="00C96303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PEVuZE5vdGU+PENpdGU+PEF1dGhvcj5CcmVubmE8L0F1dGhvcj48WWVhcj4yMDA3PC9ZZWFyPjxS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</w:fldData>
        </w:fldChar>
      </w:r>
      <w:r w:rsidR="001A6D83">
        <w:rPr>
          <w:rFonts w:ascii="Times New Roman" w:hAnsi="Times New Roman" w:cs="Times New Roman"/>
          <w:lang w:val="en-US"/>
        </w:rPr>
        <w:instrText xml:space="preserve"> ADDIN EN.CITE </w:instrText>
      </w:r>
      <w:r w:rsidR="001A6D83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PEVuZE5vdGU+PENpdGU+PEF1dGhvcj5CcmVubmE8L0F1dGhvcj48WWVhcj4yMDA3PC9ZZWFyPjxS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</w:fldData>
        </w:fldChar>
      </w:r>
      <w:r w:rsidR="001A6D83">
        <w:rPr>
          <w:rFonts w:ascii="Times New Roman" w:hAnsi="Times New Roman" w:cs="Times New Roman"/>
          <w:lang w:val="en-US"/>
        </w:rPr>
        <w:instrText xml:space="preserve"> ADDIN EN.CITE.DATA </w:instrText>
      </w:r>
      <w:r w:rsidR="001A6D83">
        <w:rPr>
          <w:rFonts w:ascii="Times New Roman" w:hAnsi="Times New Roman" w:cs="Times New Roman"/>
          <w:lang w:val="en-US"/>
        </w:rPr>
      </w:r>
      <w:r w:rsidR="001A6D83">
        <w:rPr>
          <w:rFonts w:ascii="Times New Roman" w:hAnsi="Times New Roman" w:cs="Times New Roman"/>
          <w:lang w:val="en-US"/>
        </w:rPr>
        <w:fldChar w:fldCharType="end"/>
      </w:r>
      <w:r w:rsidR="00C96303">
        <w:rPr>
          <w:rFonts w:ascii="Times New Roman" w:hAnsi="Times New Roman" w:cs="Times New Roman"/>
          <w:lang w:val="en-US"/>
        </w:rPr>
      </w:r>
      <w:r w:rsidR="00C96303">
        <w:rPr>
          <w:rFonts w:ascii="Times New Roman" w:hAnsi="Times New Roman" w:cs="Times New Roman"/>
          <w:lang w:val="en-US"/>
        </w:rPr>
        <w:fldChar w:fldCharType="separate"/>
      </w:r>
      <w:r w:rsidR="001A6D83" w:rsidRPr="001A6D83">
        <w:rPr>
          <w:rFonts w:ascii="Times New Roman" w:hAnsi="Times New Roman" w:cs="Times New Roman"/>
          <w:noProof/>
          <w:vertAlign w:val="superscript"/>
          <w:lang w:val="en-US"/>
        </w:rPr>
        <w:t>29-33</w:t>
      </w:r>
      <w:r w:rsidR="00C96303">
        <w:rPr>
          <w:rFonts w:ascii="Times New Roman" w:hAnsi="Times New Roman" w:cs="Times New Roman"/>
          <w:lang w:val="en-US"/>
        </w:rPr>
        <w:fldChar w:fldCharType="end"/>
      </w:r>
      <w:r w:rsidR="00C96303">
        <w:rPr>
          <w:rFonts w:ascii="Times New Roman" w:hAnsi="Times New Roman" w:cs="Times New Roman"/>
          <w:lang w:val="en-US"/>
        </w:rPr>
        <w:t xml:space="preserve"> </w:t>
      </w:r>
      <w:r w:rsidR="002E21C9">
        <w:rPr>
          <w:rFonts w:ascii="Times New Roman" w:hAnsi="Times New Roman" w:cs="Times New Roman"/>
          <w:lang w:val="en-US"/>
        </w:rPr>
        <w:t>E</w:t>
      </w:r>
      <w:r w:rsidR="0030235F">
        <w:rPr>
          <w:rFonts w:ascii="Times New Roman" w:hAnsi="Times New Roman" w:cs="Times New Roman"/>
          <w:lang w:val="en-US"/>
        </w:rPr>
        <w:t xml:space="preserve">lectrocortical activity </w:t>
      </w:r>
      <w:r w:rsidR="002E21C9">
        <w:rPr>
          <w:rFonts w:ascii="Times New Roman" w:hAnsi="Times New Roman" w:cs="Times New Roman"/>
          <w:lang w:val="en-US"/>
        </w:rPr>
        <w:t xml:space="preserve">- </w:t>
      </w:r>
      <w:r w:rsidR="0030235F">
        <w:rPr>
          <w:rFonts w:ascii="Times New Roman" w:hAnsi="Times New Roman" w:cs="Times New Roman"/>
          <w:lang w:val="en-US"/>
        </w:rPr>
        <w:t xml:space="preserve">as </w:t>
      </w:r>
      <w:r w:rsidR="002E21C9">
        <w:rPr>
          <w:rFonts w:ascii="Times New Roman" w:hAnsi="Times New Roman" w:cs="Times New Roman"/>
          <w:lang w:val="en-US"/>
        </w:rPr>
        <w:t xml:space="preserve">it was </w:t>
      </w:r>
      <w:r w:rsidR="0030235F">
        <w:rPr>
          <w:rFonts w:ascii="Times New Roman" w:hAnsi="Times New Roman" w:cs="Times New Roman"/>
          <w:lang w:val="en-US"/>
        </w:rPr>
        <w:t>measured by aEEG</w:t>
      </w:r>
      <w:r w:rsidR="002E21C9">
        <w:rPr>
          <w:rFonts w:ascii="Times New Roman" w:hAnsi="Times New Roman" w:cs="Times New Roman"/>
          <w:lang w:val="en-US"/>
        </w:rPr>
        <w:t xml:space="preserve"> in our study</w:t>
      </w:r>
      <w:r w:rsidR="0030235F">
        <w:rPr>
          <w:rFonts w:ascii="Times New Roman" w:hAnsi="Times New Roman" w:cs="Times New Roman"/>
          <w:lang w:val="en-US"/>
        </w:rPr>
        <w:t xml:space="preserve"> </w:t>
      </w:r>
      <w:r w:rsidR="002E21C9">
        <w:rPr>
          <w:rFonts w:ascii="Times New Roman" w:hAnsi="Times New Roman" w:cs="Times New Roman"/>
          <w:lang w:val="en-US"/>
        </w:rPr>
        <w:t xml:space="preserve">- </w:t>
      </w:r>
      <w:r w:rsidR="00C07B4B">
        <w:rPr>
          <w:rFonts w:ascii="Times New Roman" w:hAnsi="Times New Roman" w:cs="Times New Roman"/>
          <w:lang w:val="en-US"/>
        </w:rPr>
        <w:t>is the</w:t>
      </w:r>
      <w:r w:rsidR="0030235F">
        <w:rPr>
          <w:rFonts w:ascii="Times New Roman" w:hAnsi="Times New Roman" w:cs="Times New Roman"/>
          <w:lang w:val="en-US"/>
        </w:rPr>
        <w:t xml:space="preserve"> aggregate of post-synaptic potentials</w:t>
      </w:r>
      <w:r w:rsidR="0030235F">
        <w:rPr>
          <w:rFonts w:ascii="Times New Roman" w:hAnsi="Times New Roman" w:cs="Times New Roman"/>
          <w:lang w:val="en-US"/>
        </w:rPr>
        <w:fldChar w:fldCharType="begin"/>
      </w:r>
      <w:r w:rsidR="0030235F">
        <w:rPr>
          <w:rFonts w:ascii="Times New Roman" w:hAnsi="Times New Roman" w:cs="Times New Roman"/>
          <w:lang w:val="en-US"/>
        </w:rPr>
        <w:instrText xml:space="preserve"> ADDIN EN.CITE &lt;EndNote&gt;&lt;Cite&gt;&lt;Author&gt;Maynard&lt;/Author&gt;&lt;Year&gt;1979&lt;/Year&gt;&lt;RecNum&gt;12&lt;/RecNum&gt;&lt;DisplayText&gt;&lt;style face="superscript"&gt;15&lt;/style&gt;&lt;/DisplayText&gt;&lt;record&gt;&lt;rec-number&gt;12&lt;/rec-number&gt;&lt;foreign-keys&gt;&lt;key app="EN" db-id="5vze5pz0xwdt25edpzaxa0at0tt0apf20z0t" timestamp="0"&gt;12&lt;/key&gt;&lt;/foreign-keys&gt;&lt;ref-type name="Journal Article"&gt;17&lt;/ref-type&gt;&lt;contributors&gt;&lt;authors&gt;&lt;author&gt;Maynard, D. E.&lt;/author&gt;&lt;/authors&gt;&lt;/contributors&gt;&lt;titles&gt;&lt;title&gt;EEG processing by the Cerebral Function Monitor (CFM)&lt;/title&gt;&lt;secondary-title&gt;Ann Anesthesiol Fr&lt;/secondary-title&gt;&lt;/titles&gt;&lt;pages&gt;170-4&lt;/pages&gt;&lt;volume&gt;20&lt;/volume&gt;&lt;number&gt;3&lt;/number&gt;&lt;keywords&gt;&lt;keyword&gt;Brain/*physiology&lt;/keyword&gt;&lt;keyword&gt;Electric Conductivity&lt;/keyword&gt;&lt;keyword&gt;Electrodes&lt;/keyword&gt;&lt;keyword&gt;Electroencephalography/*instrumentation&lt;/keyword&gt;&lt;keyword&gt;Electromyography/instrumentation&lt;/keyword&gt;&lt;keyword&gt;Filtration&lt;/keyword&gt;&lt;keyword&gt;Humans&lt;/keyword&gt;&lt;keyword&gt;Monitoring, Physiologic/*instrumentation&lt;/keyword&gt;&lt;/keywords&gt;&lt;dates&gt;&lt;year&gt;1979&lt;/year&gt;&lt;/dates&gt;&lt;isbn&gt;0003-4061 (Print)&amp;#xD;0003-4061 (Linking)&lt;/isbn&gt;&lt;accession-num&gt;40470&lt;/accession-num&gt;&lt;urls&gt;&lt;related-urls&gt;&lt;url&gt;https://www.ncbi.nlm.nih.gov/pubmed/40470&lt;/url&gt;&lt;/related-urls&gt;&lt;/urls&gt;&lt;/record&gt;&lt;/Cite&gt;&lt;/EndNote&gt;</w:instrText>
      </w:r>
      <w:r w:rsidR="0030235F">
        <w:rPr>
          <w:rFonts w:ascii="Times New Roman" w:hAnsi="Times New Roman" w:cs="Times New Roman"/>
          <w:lang w:val="en-US"/>
        </w:rPr>
        <w:fldChar w:fldCharType="separate"/>
      </w:r>
      <w:r w:rsidR="0030235F" w:rsidRPr="008E6AF1">
        <w:rPr>
          <w:rFonts w:ascii="Times New Roman" w:hAnsi="Times New Roman" w:cs="Times New Roman"/>
          <w:noProof/>
          <w:vertAlign w:val="superscript"/>
          <w:lang w:val="en-US"/>
        </w:rPr>
        <w:t>15</w:t>
      </w:r>
      <w:r w:rsidR="0030235F">
        <w:rPr>
          <w:rFonts w:ascii="Times New Roman" w:hAnsi="Times New Roman" w:cs="Times New Roman"/>
          <w:lang w:val="en-US"/>
        </w:rPr>
        <w:fldChar w:fldCharType="end"/>
      </w:r>
      <w:r w:rsidR="002E21C9">
        <w:rPr>
          <w:rFonts w:ascii="Times New Roman" w:hAnsi="Times New Roman" w:cs="Times New Roman"/>
          <w:lang w:val="en-US"/>
        </w:rPr>
        <w:t xml:space="preserve"> and thus correlates with the </w:t>
      </w:r>
      <w:r w:rsidR="00C07B4B">
        <w:rPr>
          <w:rFonts w:ascii="Times New Roman" w:hAnsi="Times New Roman" w:cs="Times New Roman"/>
          <w:lang w:val="en-US"/>
        </w:rPr>
        <w:t xml:space="preserve">synaptic </w:t>
      </w:r>
      <w:r w:rsidR="002E21C9">
        <w:rPr>
          <w:rFonts w:ascii="Times New Roman" w:hAnsi="Times New Roman" w:cs="Times New Roman"/>
          <w:lang w:val="en-US"/>
        </w:rPr>
        <w:t xml:space="preserve">number and activity. </w:t>
      </w:r>
      <w:r w:rsidR="007B2618">
        <w:rPr>
          <w:rFonts w:ascii="Times New Roman" w:hAnsi="Times New Roman" w:cs="Times New Roman"/>
          <w:lang w:val="en-US"/>
        </w:rPr>
        <w:t>In this context</w:t>
      </w:r>
      <w:r w:rsidR="002E21C9">
        <w:rPr>
          <w:rFonts w:ascii="Times New Roman" w:hAnsi="Times New Roman" w:cs="Times New Roman"/>
          <w:lang w:val="en-US"/>
        </w:rPr>
        <w:t xml:space="preserve">, </w:t>
      </w:r>
      <w:r w:rsidR="0030235F">
        <w:rPr>
          <w:rFonts w:ascii="Times New Roman" w:hAnsi="Times New Roman" w:cs="Times New Roman"/>
          <w:lang w:val="en-US"/>
        </w:rPr>
        <w:t xml:space="preserve">improved </w:t>
      </w:r>
      <w:r>
        <w:rPr>
          <w:rFonts w:ascii="Times New Roman" w:hAnsi="Times New Roman" w:cs="Times New Roman"/>
          <w:lang w:val="en-US"/>
        </w:rPr>
        <w:t>supply</w:t>
      </w:r>
      <w:r w:rsidR="0015682C">
        <w:rPr>
          <w:rFonts w:ascii="Times New Roman" w:hAnsi="Times New Roman" w:cs="Times New Roman"/>
          <w:lang w:val="en-US"/>
        </w:rPr>
        <w:t xml:space="preserve"> </w:t>
      </w:r>
      <w:r w:rsidR="0030235F">
        <w:rPr>
          <w:rFonts w:ascii="Times New Roman" w:hAnsi="Times New Roman" w:cs="Times New Roman"/>
          <w:lang w:val="en-US"/>
        </w:rPr>
        <w:t>with DHA</w:t>
      </w:r>
      <w:r w:rsidR="002E21C9">
        <w:rPr>
          <w:rFonts w:ascii="Times New Roman" w:hAnsi="Times New Roman" w:cs="Times New Roman"/>
          <w:lang w:val="en-US"/>
        </w:rPr>
        <w:t xml:space="preserve"> in our </w:t>
      </w:r>
      <w:r w:rsidR="0030235F">
        <w:rPr>
          <w:rFonts w:ascii="Times New Roman" w:hAnsi="Times New Roman" w:cs="Times New Roman"/>
          <w:lang w:val="en-US"/>
        </w:rPr>
        <w:t xml:space="preserve">trial </w:t>
      </w:r>
      <w:r>
        <w:rPr>
          <w:rFonts w:ascii="Times New Roman" w:hAnsi="Times New Roman" w:cs="Times New Roman"/>
          <w:lang w:val="en-US"/>
        </w:rPr>
        <w:t xml:space="preserve">might have </w:t>
      </w:r>
      <w:r w:rsidR="002E21C9">
        <w:rPr>
          <w:rFonts w:ascii="Times New Roman" w:hAnsi="Times New Roman" w:cs="Times New Roman"/>
          <w:lang w:val="en-US"/>
        </w:rPr>
        <w:t xml:space="preserve">enhanced </w:t>
      </w:r>
      <w:r w:rsidR="00C07B4B">
        <w:rPr>
          <w:rFonts w:ascii="Times New Roman" w:hAnsi="Times New Roman" w:cs="Times New Roman"/>
          <w:lang w:val="en-US"/>
        </w:rPr>
        <w:t xml:space="preserve">cerebral </w:t>
      </w:r>
      <w:r w:rsidR="002E21C9">
        <w:rPr>
          <w:rFonts w:ascii="Times New Roman" w:hAnsi="Times New Roman" w:cs="Times New Roman"/>
          <w:lang w:val="en-US"/>
        </w:rPr>
        <w:t>neurit</w:t>
      </w:r>
      <w:r w:rsidR="00A3652D">
        <w:rPr>
          <w:rFonts w:ascii="Times New Roman" w:hAnsi="Times New Roman" w:cs="Times New Roman"/>
          <w:lang w:val="en-US"/>
        </w:rPr>
        <w:t>e g</w:t>
      </w:r>
      <w:r w:rsidR="0015682C">
        <w:rPr>
          <w:rFonts w:ascii="Times New Roman" w:hAnsi="Times New Roman" w:cs="Times New Roman"/>
          <w:lang w:val="en-US"/>
        </w:rPr>
        <w:t xml:space="preserve">rowth and/or </w:t>
      </w:r>
      <w:proofErr w:type="gramStart"/>
      <w:r w:rsidR="0015682C">
        <w:rPr>
          <w:rFonts w:ascii="Times New Roman" w:hAnsi="Times New Roman" w:cs="Times New Roman"/>
          <w:lang w:val="en-US"/>
        </w:rPr>
        <w:t>synaptogenesis which</w:t>
      </w:r>
      <w:proofErr w:type="gramEnd"/>
      <w:r w:rsidR="0015682C">
        <w:rPr>
          <w:rFonts w:ascii="Times New Roman" w:hAnsi="Times New Roman" w:cs="Times New Roman"/>
          <w:lang w:val="en-US"/>
        </w:rPr>
        <w:t xml:space="preserve"> </w:t>
      </w:r>
      <w:r w:rsidR="002E21C9">
        <w:rPr>
          <w:rFonts w:ascii="Times New Roman" w:hAnsi="Times New Roman" w:cs="Times New Roman"/>
          <w:lang w:val="en-US"/>
        </w:rPr>
        <w:t>translat</w:t>
      </w:r>
      <w:r w:rsidR="00A3652D">
        <w:rPr>
          <w:rFonts w:ascii="Times New Roman" w:hAnsi="Times New Roman" w:cs="Times New Roman"/>
          <w:lang w:val="en-US"/>
        </w:rPr>
        <w:t xml:space="preserve">ed </w:t>
      </w:r>
      <w:r w:rsidR="002E21C9">
        <w:rPr>
          <w:rFonts w:ascii="Times New Roman" w:hAnsi="Times New Roman" w:cs="Times New Roman"/>
          <w:lang w:val="en-US"/>
        </w:rPr>
        <w:t xml:space="preserve">into </w:t>
      </w:r>
      <w:r w:rsidR="0030235F">
        <w:rPr>
          <w:rFonts w:ascii="Times New Roman" w:hAnsi="Times New Roman" w:cs="Times New Roman"/>
          <w:lang w:val="en-US"/>
        </w:rPr>
        <w:t>accelerated electrop</w:t>
      </w:r>
      <w:r w:rsidR="002E21C9">
        <w:rPr>
          <w:rFonts w:ascii="Times New Roman" w:hAnsi="Times New Roman" w:cs="Times New Roman"/>
          <w:lang w:val="en-US"/>
        </w:rPr>
        <w:t>hysiological brain maturation</w:t>
      </w:r>
      <w:r w:rsidR="0030235F">
        <w:rPr>
          <w:rFonts w:ascii="Times New Roman" w:hAnsi="Times New Roman" w:cs="Times New Roman"/>
          <w:lang w:val="en-US"/>
        </w:rPr>
        <w:t>.</w:t>
      </w:r>
      <w:r w:rsidR="00A3652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62562">
        <w:rPr>
          <w:rFonts w:ascii="Times New Roman" w:hAnsi="Times New Roman" w:cs="Times New Roman"/>
          <w:lang w:val="en-US"/>
        </w:rPr>
        <w:t xml:space="preserve">In support of </w:t>
      </w:r>
      <w:r w:rsidR="00A3652D">
        <w:rPr>
          <w:rFonts w:ascii="Times New Roman" w:hAnsi="Times New Roman" w:cs="Times New Roman"/>
          <w:lang w:val="en-US"/>
        </w:rPr>
        <w:t>this</w:t>
      </w:r>
      <w:r w:rsidR="00362562">
        <w:rPr>
          <w:rFonts w:ascii="Times New Roman" w:hAnsi="Times New Roman" w:cs="Times New Roman"/>
          <w:lang w:val="en-US"/>
        </w:rPr>
        <w:t xml:space="preserve"> </w:t>
      </w:r>
      <w:r w:rsidR="00A3652D">
        <w:rPr>
          <w:rFonts w:ascii="Times New Roman" w:hAnsi="Times New Roman" w:cs="Times New Roman"/>
          <w:lang w:val="en-US"/>
        </w:rPr>
        <w:t>hypothesis</w:t>
      </w:r>
      <w:r w:rsidR="00362562">
        <w:rPr>
          <w:rFonts w:ascii="Times New Roman" w:hAnsi="Times New Roman" w:cs="Times New Roman"/>
          <w:lang w:val="en-US"/>
        </w:rPr>
        <w:t xml:space="preserve"> </w:t>
      </w:r>
      <w:r w:rsidR="00E6042B">
        <w:rPr>
          <w:rFonts w:ascii="Times New Roman" w:hAnsi="Times New Roman" w:cs="Times New Roman"/>
          <w:lang w:val="en-US"/>
        </w:rPr>
        <w:t>Helland et al.</w:t>
      </w:r>
      <w:proofErr w:type="gramEnd"/>
      <w:r w:rsidR="0062712A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PEVuZE5vdGU+PENpdGU+PEF1dGhvcj5IZWxsYW5kPC9BdXRob3I+PFllYXI+MjAwMTwvWWVhcj48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</w:fldData>
        </w:fldChar>
      </w:r>
      <w:r w:rsidR="001A6D83">
        <w:rPr>
          <w:rFonts w:ascii="Times New Roman" w:hAnsi="Times New Roman" w:cs="Times New Roman"/>
          <w:lang w:val="en-US"/>
        </w:rPr>
        <w:instrText xml:space="preserve"> ADDIN EN.CITE </w:instrText>
      </w:r>
      <w:r w:rsidR="001A6D83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PEVuZE5vdGU+PENpdGU+PEF1dGhvcj5IZWxsYW5kPC9BdXRob3I+PFllYXI+MjAwMTwvWWVhcj48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</w:fldData>
        </w:fldChar>
      </w:r>
      <w:r w:rsidR="001A6D83">
        <w:rPr>
          <w:rFonts w:ascii="Times New Roman" w:hAnsi="Times New Roman" w:cs="Times New Roman"/>
          <w:lang w:val="en-US"/>
        </w:rPr>
        <w:instrText xml:space="preserve"> ADDIN EN.CITE.DATA </w:instrText>
      </w:r>
      <w:r w:rsidR="001A6D83">
        <w:rPr>
          <w:rFonts w:ascii="Times New Roman" w:hAnsi="Times New Roman" w:cs="Times New Roman"/>
          <w:lang w:val="en-US"/>
        </w:rPr>
      </w:r>
      <w:r w:rsidR="001A6D83">
        <w:rPr>
          <w:rFonts w:ascii="Times New Roman" w:hAnsi="Times New Roman" w:cs="Times New Roman"/>
          <w:lang w:val="en-US"/>
        </w:rPr>
        <w:fldChar w:fldCharType="end"/>
      </w:r>
      <w:r w:rsidR="0062712A">
        <w:rPr>
          <w:rFonts w:ascii="Times New Roman" w:hAnsi="Times New Roman" w:cs="Times New Roman"/>
          <w:lang w:val="en-US"/>
        </w:rPr>
      </w:r>
      <w:r w:rsidR="0062712A">
        <w:rPr>
          <w:rFonts w:ascii="Times New Roman" w:hAnsi="Times New Roman" w:cs="Times New Roman"/>
          <w:lang w:val="en-US"/>
        </w:rPr>
        <w:fldChar w:fldCharType="separate"/>
      </w:r>
      <w:r w:rsidR="001A6D83" w:rsidRPr="001A6D83">
        <w:rPr>
          <w:rFonts w:ascii="Times New Roman" w:hAnsi="Times New Roman" w:cs="Times New Roman"/>
          <w:noProof/>
          <w:vertAlign w:val="superscript"/>
          <w:lang w:val="en-US"/>
        </w:rPr>
        <w:t>34</w:t>
      </w:r>
      <w:r w:rsidR="0062712A">
        <w:rPr>
          <w:rFonts w:ascii="Times New Roman" w:hAnsi="Times New Roman" w:cs="Times New Roman"/>
          <w:lang w:val="en-US"/>
        </w:rPr>
        <w:fldChar w:fldCharType="end"/>
      </w:r>
      <w:r w:rsidR="00E6042B">
        <w:rPr>
          <w:rFonts w:ascii="Times New Roman" w:hAnsi="Times New Roman" w:cs="Times New Roman"/>
          <w:lang w:val="en-US"/>
        </w:rPr>
        <w:t xml:space="preserve"> </w:t>
      </w:r>
      <w:r w:rsidR="00A3652D">
        <w:rPr>
          <w:rFonts w:ascii="Times New Roman" w:hAnsi="Times New Roman" w:cs="Times New Roman"/>
          <w:lang w:val="en-US"/>
        </w:rPr>
        <w:t>have reported on</w:t>
      </w:r>
      <w:r w:rsidR="00C04CCF">
        <w:rPr>
          <w:rFonts w:ascii="Times New Roman" w:hAnsi="Times New Roman" w:cs="Times New Roman"/>
          <w:lang w:val="en-US"/>
        </w:rPr>
        <w:t xml:space="preserve"> an association of DHA</w:t>
      </w:r>
      <w:r w:rsidR="009468A6">
        <w:rPr>
          <w:rFonts w:ascii="Times New Roman" w:hAnsi="Times New Roman" w:cs="Times New Roman"/>
          <w:lang w:val="en-US"/>
        </w:rPr>
        <w:t xml:space="preserve"> </w:t>
      </w:r>
      <w:r w:rsidR="00B13CFD">
        <w:rPr>
          <w:rFonts w:ascii="Times New Roman" w:hAnsi="Times New Roman" w:cs="Times New Roman"/>
          <w:lang w:val="en-US"/>
        </w:rPr>
        <w:t xml:space="preserve">levels </w:t>
      </w:r>
      <w:r w:rsidR="00075513">
        <w:rPr>
          <w:rFonts w:ascii="Times New Roman" w:hAnsi="Times New Roman" w:cs="Times New Roman"/>
          <w:lang w:val="en-US"/>
        </w:rPr>
        <w:t xml:space="preserve">and </w:t>
      </w:r>
      <w:r w:rsidR="00B13CFD">
        <w:rPr>
          <w:rFonts w:ascii="Times New Roman" w:hAnsi="Times New Roman" w:cs="Times New Roman"/>
          <w:lang w:val="en-US"/>
        </w:rPr>
        <w:t xml:space="preserve">the </w:t>
      </w:r>
      <w:r w:rsidR="00075513">
        <w:rPr>
          <w:rFonts w:ascii="Times New Roman" w:hAnsi="Times New Roman" w:cs="Times New Roman"/>
          <w:lang w:val="en-US"/>
        </w:rPr>
        <w:t>maturity of</w:t>
      </w:r>
      <w:r w:rsidR="00C04CCF">
        <w:rPr>
          <w:rFonts w:ascii="Times New Roman" w:hAnsi="Times New Roman" w:cs="Times New Roman"/>
          <w:lang w:val="en-US"/>
        </w:rPr>
        <w:t xml:space="preserve"> EEG in term infants</w:t>
      </w:r>
      <w:r w:rsidR="00362562">
        <w:rPr>
          <w:rFonts w:ascii="Times New Roman" w:hAnsi="Times New Roman" w:cs="Times New Roman"/>
          <w:lang w:val="en-US"/>
        </w:rPr>
        <w:t>.</w:t>
      </w:r>
      <w:r w:rsidR="00E6042B">
        <w:rPr>
          <w:rFonts w:ascii="Times New Roman" w:hAnsi="Times New Roman" w:cs="Times New Roman"/>
          <w:lang w:val="en-US"/>
        </w:rPr>
        <w:t xml:space="preserve"> </w:t>
      </w:r>
    </w:p>
    <w:p w14:paraId="59354698" w14:textId="4723B2AA" w:rsidR="00A3652D" w:rsidRDefault="00A3652D" w:rsidP="008B4EC7">
      <w:pPr>
        <w:tabs>
          <w:tab w:val="left" w:pos="8364"/>
        </w:tabs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Besides DHA</w:t>
      </w:r>
      <w:r w:rsidR="0009796D" w:rsidRPr="00ED4D7E">
        <w:rPr>
          <w:rFonts w:ascii="Times New Roman" w:hAnsi="Times New Roman" w:cs="Times New Roman"/>
          <w:lang w:val="en-US"/>
        </w:rPr>
        <w:t xml:space="preserve">, </w:t>
      </w:r>
      <w:r w:rsidR="004E0FCF">
        <w:rPr>
          <w:rFonts w:ascii="Times New Roman" w:hAnsi="Times New Roman" w:cs="Times New Roman"/>
          <w:lang w:val="en-US"/>
        </w:rPr>
        <w:t xml:space="preserve">there are </w:t>
      </w:r>
      <w:r w:rsidR="007A7707">
        <w:rPr>
          <w:rFonts w:ascii="Times New Roman" w:hAnsi="Times New Roman" w:cs="Times New Roman"/>
          <w:lang w:val="en-US"/>
        </w:rPr>
        <w:t>further</w:t>
      </w:r>
      <w:r w:rsidR="007C2153">
        <w:rPr>
          <w:rFonts w:ascii="Times New Roman" w:hAnsi="Times New Roman" w:cs="Times New Roman"/>
          <w:lang w:val="en-US"/>
        </w:rPr>
        <w:t xml:space="preserve"> </w:t>
      </w:r>
      <w:r w:rsidR="0009796D" w:rsidRPr="00ED4D7E">
        <w:rPr>
          <w:rFonts w:ascii="Times New Roman" w:hAnsi="Times New Roman" w:cs="Times New Roman"/>
          <w:lang w:val="en-US"/>
        </w:rPr>
        <w:t xml:space="preserve">components </w:t>
      </w:r>
      <w:r w:rsidR="004E0FCF">
        <w:rPr>
          <w:rFonts w:ascii="Times New Roman" w:hAnsi="Times New Roman" w:cs="Times New Roman"/>
          <w:lang w:val="en-US"/>
        </w:rPr>
        <w:t>of</w:t>
      </w:r>
      <w:r w:rsidR="007C2153">
        <w:rPr>
          <w:rFonts w:ascii="Times New Roman" w:hAnsi="Times New Roman" w:cs="Times New Roman"/>
          <w:lang w:val="en-US"/>
        </w:rPr>
        <w:t xml:space="preserve"> </w:t>
      </w:r>
      <w:r w:rsidR="0009796D" w:rsidRPr="00ED4D7E">
        <w:rPr>
          <w:rFonts w:ascii="Times New Roman" w:hAnsi="Times New Roman" w:cs="Times New Roman"/>
          <w:lang w:val="en-US"/>
        </w:rPr>
        <w:t xml:space="preserve">SMOF-LE </w:t>
      </w:r>
      <w:r w:rsidR="009109FE">
        <w:rPr>
          <w:rFonts w:ascii="Times New Roman" w:hAnsi="Times New Roman" w:cs="Times New Roman"/>
          <w:lang w:val="en-US"/>
        </w:rPr>
        <w:t>with</w:t>
      </w:r>
      <w:r w:rsidR="005E0E77">
        <w:rPr>
          <w:rFonts w:ascii="Times New Roman" w:hAnsi="Times New Roman" w:cs="Times New Roman"/>
          <w:lang w:val="en-US"/>
        </w:rPr>
        <w:t xml:space="preserve"> </w:t>
      </w:r>
      <w:r w:rsidR="00900EFC">
        <w:rPr>
          <w:rFonts w:ascii="Times New Roman" w:hAnsi="Times New Roman" w:cs="Times New Roman"/>
          <w:lang w:val="en-US"/>
        </w:rPr>
        <w:t xml:space="preserve">a </w:t>
      </w:r>
      <w:r w:rsidR="004E0FCF">
        <w:rPr>
          <w:rFonts w:ascii="Times New Roman" w:hAnsi="Times New Roman" w:cs="Times New Roman"/>
          <w:lang w:val="en-US"/>
        </w:rPr>
        <w:t xml:space="preserve">potential </w:t>
      </w:r>
      <w:r w:rsidR="009109FE">
        <w:rPr>
          <w:rFonts w:ascii="Times New Roman" w:hAnsi="Times New Roman" w:cs="Times New Roman"/>
          <w:lang w:val="en-US"/>
        </w:rPr>
        <w:t>impact</w:t>
      </w:r>
      <w:r w:rsidR="00900EFC">
        <w:rPr>
          <w:rFonts w:ascii="Times New Roman" w:hAnsi="Times New Roman" w:cs="Times New Roman"/>
          <w:lang w:val="en-US"/>
        </w:rPr>
        <w:t xml:space="preserve"> on cerebral development</w:t>
      </w:r>
      <w:r w:rsidR="00EE2AFA">
        <w:rPr>
          <w:rFonts w:ascii="Times New Roman" w:hAnsi="Times New Roman" w:cs="Times New Roman"/>
          <w:lang w:val="en-US"/>
        </w:rPr>
        <w:t>. E</w:t>
      </w:r>
      <w:r w:rsidR="0057238B">
        <w:rPr>
          <w:rFonts w:ascii="Times New Roman" w:hAnsi="Times New Roman" w:cs="Times New Roman"/>
          <w:lang w:val="en-US"/>
        </w:rPr>
        <w:t>icosapentaenoic acid</w:t>
      </w:r>
      <w:r w:rsidR="00B13CFD">
        <w:rPr>
          <w:rFonts w:ascii="Times New Roman" w:hAnsi="Times New Roman" w:cs="Times New Roman"/>
          <w:lang w:val="en-US"/>
        </w:rPr>
        <w:t>, which is</w:t>
      </w:r>
      <w:r w:rsidR="008064C1">
        <w:rPr>
          <w:rFonts w:ascii="Times New Roman" w:hAnsi="Times New Roman" w:cs="Times New Roman"/>
          <w:lang w:val="en-US"/>
        </w:rPr>
        <w:t xml:space="preserve"> </w:t>
      </w:r>
      <w:r w:rsidR="00900EFC">
        <w:rPr>
          <w:rFonts w:ascii="Times New Roman" w:hAnsi="Times New Roman" w:cs="Times New Roman"/>
          <w:lang w:val="en-US"/>
        </w:rPr>
        <w:t xml:space="preserve">also </w:t>
      </w:r>
      <w:r w:rsidR="00B13CFD">
        <w:rPr>
          <w:rFonts w:ascii="Times New Roman" w:hAnsi="Times New Roman" w:cs="Times New Roman"/>
          <w:lang w:val="en-US"/>
        </w:rPr>
        <w:t>provided by SMOF-LE (Table 1)</w:t>
      </w:r>
      <w:r>
        <w:rPr>
          <w:rFonts w:ascii="Times New Roman" w:hAnsi="Times New Roman" w:cs="Times New Roman"/>
          <w:lang w:val="en-US"/>
        </w:rPr>
        <w:t xml:space="preserve"> in similar amounts</w:t>
      </w:r>
      <w:r w:rsidR="00B13CFD">
        <w:rPr>
          <w:rFonts w:ascii="Times New Roman" w:hAnsi="Times New Roman" w:cs="Times New Roman"/>
          <w:lang w:val="en-US"/>
        </w:rPr>
        <w:t xml:space="preserve">, </w:t>
      </w:r>
      <w:r w:rsidR="009109FE">
        <w:rPr>
          <w:rFonts w:ascii="Times New Roman" w:hAnsi="Times New Roman" w:cs="Times New Roman"/>
          <w:lang w:val="en-US"/>
        </w:rPr>
        <w:t>was shown to</w:t>
      </w:r>
      <w:r w:rsidR="006411C9">
        <w:rPr>
          <w:rFonts w:ascii="Times New Roman" w:hAnsi="Times New Roman" w:cs="Times New Roman"/>
          <w:lang w:val="en-US"/>
        </w:rPr>
        <w:t xml:space="preserve"> </w:t>
      </w:r>
      <w:r w:rsidR="004E0FCF">
        <w:rPr>
          <w:rFonts w:ascii="Times New Roman" w:hAnsi="Times New Roman" w:cs="Times New Roman"/>
          <w:lang w:val="en-US"/>
        </w:rPr>
        <w:t xml:space="preserve">promote </w:t>
      </w:r>
      <w:r w:rsidR="003C0CE8">
        <w:rPr>
          <w:rFonts w:ascii="Times New Roman" w:hAnsi="Times New Roman" w:cs="Times New Roman"/>
          <w:lang w:val="en-US"/>
        </w:rPr>
        <w:t xml:space="preserve">myelination </w:t>
      </w:r>
      <w:r w:rsidR="006411C9">
        <w:rPr>
          <w:rFonts w:ascii="Times New Roman" w:hAnsi="Times New Roman" w:cs="Times New Roman"/>
          <w:lang w:val="en-US"/>
        </w:rPr>
        <w:t xml:space="preserve">in </w:t>
      </w:r>
      <w:r w:rsidR="00E417F0">
        <w:rPr>
          <w:rFonts w:ascii="Times New Roman" w:hAnsi="Times New Roman" w:cs="Times New Roman"/>
          <w:lang w:val="en-US"/>
        </w:rPr>
        <w:t xml:space="preserve">newborn </w:t>
      </w:r>
      <w:r w:rsidR="006411C9">
        <w:rPr>
          <w:rFonts w:ascii="Times New Roman" w:hAnsi="Times New Roman" w:cs="Times New Roman"/>
          <w:lang w:val="en-US"/>
        </w:rPr>
        <w:t>rats</w:t>
      </w:r>
      <w:r w:rsidR="007A7707">
        <w:rPr>
          <w:rFonts w:ascii="Times New Roman" w:hAnsi="Times New Roman" w:cs="Times New Roman"/>
          <w:lang w:val="en-US"/>
        </w:rPr>
        <w:t xml:space="preserve"> - </w:t>
      </w:r>
      <w:r w:rsidR="004E0FCF">
        <w:rPr>
          <w:rFonts w:ascii="Times New Roman" w:hAnsi="Times New Roman" w:cs="Times New Roman"/>
          <w:lang w:val="en-US"/>
        </w:rPr>
        <w:t>even better</w:t>
      </w:r>
      <w:r w:rsidR="00697998">
        <w:rPr>
          <w:rFonts w:ascii="Times New Roman" w:hAnsi="Times New Roman" w:cs="Times New Roman"/>
          <w:lang w:val="en-US"/>
        </w:rPr>
        <w:t xml:space="preserve"> than DHA</w:t>
      </w:r>
      <w:r w:rsidR="008D0013">
        <w:rPr>
          <w:rFonts w:ascii="Times New Roman" w:hAnsi="Times New Roman" w:cs="Times New Roman"/>
          <w:lang w:val="en-US"/>
        </w:rPr>
        <w:t>.</w:t>
      </w:r>
      <w:r w:rsidR="006411C9" w:rsidRPr="00ED4D7E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PEVuZE5vdGU+PENpdGU+PEF1dGhvcj5TYWx2YXRpPC9BdXRob3I+PFllYXI+MjAwODwvWWVhcj48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==
</w:fldData>
        </w:fldChar>
      </w:r>
      <w:r w:rsidR="001A6D83">
        <w:rPr>
          <w:rFonts w:ascii="Times New Roman" w:hAnsi="Times New Roman" w:cs="Times New Roman"/>
          <w:lang w:val="en-US"/>
        </w:rPr>
        <w:instrText xml:space="preserve"> ADDIN EN.CITE </w:instrText>
      </w:r>
      <w:r w:rsidR="001A6D83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PEVuZE5vdGU+PENpdGU+PEF1dGhvcj5TYWx2YXRpPC9BdXRob3I+PFllYXI+MjAwODwvWWVhcj48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==
</w:fldData>
        </w:fldChar>
      </w:r>
      <w:r w:rsidR="001A6D83">
        <w:rPr>
          <w:rFonts w:ascii="Times New Roman" w:hAnsi="Times New Roman" w:cs="Times New Roman"/>
          <w:lang w:val="en-US"/>
        </w:rPr>
        <w:instrText xml:space="preserve"> ADDIN EN.CITE.DATA </w:instrText>
      </w:r>
      <w:r w:rsidR="001A6D83">
        <w:rPr>
          <w:rFonts w:ascii="Times New Roman" w:hAnsi="Times New Roman" w:cs="Times New Roman"/>
          <w:lang w:val="en-US"/>
        </w:rPr>
      </w:r>
      <w:r w:rsidR="001A6D83">
        <w:rPr>
          <w:rFonts w:ascii="Times New Roman" w:hAnsi="Times New Roman" w:cs="Times New Roman"/>
          <w:lang w:val="en-US"/>
        </w:rPr>
        <w:fldChar w:fldCharType="end"/>
      </w:r>
      <w:r w:rsidR="006411C9" w:rsidRPr="00ED4D7E">
        <w:rPr>
          <w:rFonts w:ascii="Times New Roman" w:hAnsi="Times New Roman" w:cs="Times New Roman"/>
          <w:lang w:val="en-US"/>
        </w:rPr>
      </w:r>
      <w:r w:rsidR="006411C9" w:rsidRPr="00ED4D7E">
        <w:rPr>
          <w:rFonts w:ascii="Times New Roman" w:hAnsi="Times New Roman" w:cs="Times New Roman"/>
          <w:lang w:val="en-US"/>
        </w:rPr>
        <w:fldChar w:fldCharType="separate"/>
      </w:r>
      <w:r w:rsidR="001A6D83" w:rsidRPr="001A6D83">
        <w:rPr>
          <w:rFonts w:ascii="Times New Roman" w:hAnsi="Times New Roman" w:cs="Times New Roman"/>
          <w:noProof/>
          <w:vertAlign w:val="superscript"/>
          <w:lang w:val="en-US"/>
        </w:rPr>
        <w:t>35</w:t>
      </w:r>
      <w:r w:rsidR="006411C9" w:rsidRPr="00ED4D7E">
        <w:rPr>
          <w:rFonts w:ascii="Times New Roman" w:hAnsi="Times New Roman" w:cs="Times New Roman"/>
          <w:lang w:val="en-US"/>
        </w:rPr>
        <w:fldChar w:fldCharType="end"/>
      </w:r>
      <w:r w:rsidR="008D0013">
        <w:rPr>
          <w:rFonts w:ascii="Times New Roman" w:hAnsi="Times New Roman" w:cs="Times New Roman"/>
          <w:lang w:val="en-US"/>
        </w:rPr>
        <w:t xml:space="preserve"> </w:t>
      </w:r>
      <w:r w:rsidR="008064C1">
        <w:rPr>
          <w:rFonts w:ascii="Times New Roman" w:hAnsi="Times New Roman" w:cs="Times New Roman"/>
          <w:lang w:val="en-US"/>
        </w:rPr>
        <w:t>Improved w</w:t>
      </w:r>
      <w:r w:rsidR="00697998">
        <w:rPr>
          <w:rFonts w:ascii="Times New Roman" w:hAnsi="Times New Roman" w:cs="Times New Roman"/>
          <w:lang w:val="en-US"/>
        </w:rPr>
        <w:t>hite matter connectivity</w:t>
      </w:r>
      <w:r w:rsidR="00900EFC">
        <w:rPr>
          <w:rFonts w:ascii="Times New Roman" w:hAnsi="Times New Roman" w:cs="Times New Roman"/>
          <w:lang w:val="en-US"/>
        </w:rPr>
        <w:t xml:space="preserve"> was shown to</w:t>
      </w:r>
      <w:r w:rsidR="00697998">
        <w:rPr>
          <w:rFonts w:ascii="Times New Roman" w:hAnsi="Times New Roman" w:cs="Times New Roman"/>
          <w:lang w:val="en-US"/>
        </w:rPr>
        <w:t xml:space="preserve"> </w:t>
      </w:r>
      <w:r w:rsidR="005C6B43">
        <w:rPr>
          <w:rFonts w:ascii="Times New Roman" w:hAnsi="Times New Roman" w:cs="Times New Roman"/>
          <w:lang w:val="en-US"/>
        </w:rPr>
        <w:t>increase</w:t>
      </w:r>
      <w:r w:rsidR="008D0013">
        <w:rPr>
          <w:rFonts w:ascii="Times New Roman" w:hAnsi="Times New Roman" w:cs="Times New Roman"/>
          <w:lang w:val="en-US"/>
        </w:rPr>
        <w:t xml:space="preserve"> EEG coherence</w:t>
      </w:r>
      <w:r w:rsidR="000707BB">
        <w:rPr>
          <w:rFonts w:ascii="Times New Roman" w:hAnsi="Times New Roman" w:cs="Times New Roman"/>
          <w:lang w:val="en-US"/>
        </w:rPr>
        <w:fldChar w:fldCharType="begin"/>
      </w:r>
      <w:r w:rsidR="001A6D83">
        <w:rPr>
          <w:rFonts w:ascii="Times New Roman" w:hAnsi="Times New Roman" w:cs="Times New Roman"/>
          <w:lang w:val="en-US"/>
        </w:rPr>
        <w:instrText xml:space="preserve"> ADDIN EN.CITE &lt;EndNote&gt;&lt;Cite&gt;&lt;Author&gt;Kurth&lt;/Author&gt;&lt;Year&gt;2013&lt;/Year&gt;&lt;RecNum&gt;80&lt;/RecNum&gt;&lt;DisplayText&gt;&lt;style face="superscript"&gt;36&lt;/style&gt;&lt;/DisplayText&gt;&lt;record&gt;&lt;rec-number&gt;80&lt;/rec-number&gt;&lt;foreign-keys&gt;&lt;key app="EN" db-id="5vze5pz0xwdt25edpzaxa0at0tt0apf20z0t" timestamp="1535209806"&gt;80&lt;/key&gt;&lt;/foreign-keys&gt;&lt;ref-type name="Journal Article"&gt;17&lt;/ref-type&gt;&lt;contributors&gt;&lt;authors&gt;&lt;author&gt;Kurth, S.&lt;/author&gt;&lt;author&gt;Achermann, P.&lt;/author&gt;&lt;author&gt;Rusterholz, T.&lt;/author&gt;&lt;author&gt;Lebourgeois, M. K.&lt;/author&gt;&lt;/authors&gt;&lt;/contributors&gt;&lt;auth-address&gt;Sleep and Development Laboratory, Department of Integrative Physiology, University of Colorado Boulder, Boulder, CO 80309, USA; salome.kurth@colorado.edu (S.K.); t.rusterholz@pharma.uzh.ch (T.R.).&amp;#xD;Institute of Pharmacology and Toxicology, Section of Chronobiology and Sleep Research, University of Zurich, 8057 Zurich, Switzerland; acherman@pharma.uzh.ch ; Zurich Center for Integrative Human Physiology, University of Zurich, 8057 Zurich, Switzerland ; Neuroscience Center Zurich, ETH and University of Zurich, 8057 Zurich, Switzerland.&lt;/auth-address&gt;&lt;titles&gt;&lt;title&gt;Development of Brain EEG Connectivity across Early Childhood: Does Sleep Play a Role?&lt;/title&gt;&lt;secondary-title&gt;Brain Sci&lt;/secondary-title&gt;&lt;/titles&gt;&lt;periodical&gt;&lt;full-title&gt;Brain Sci&lt;/full-title&gt;&lt;/periodical&gt;&lt;pages&gt;1445-60&lt;/pages&gt;&lt;volume&gt;3&lt;/volume&gt;&lt;number&gt;4&lt;/number&gt;&lt;edition&gt;2014/02/19&lt;/edition&gt;&lt;keywords&gt;&lt;keyword&gt;children&lt;/keyword&gt;&lt;keyword&gt;coherence&lt;/keyword&gt;&lt;keyword&gt;development&lt;/keyword&gt;&lt;keyword&gt;early childhood&lt;/keyword&gt;&lt;keyword&gt;maturation&lt;/keyword&gt;&lt;keyword&gt;sleep EEG&lt;/keyword&gt;&lt;/keywords&gt;&lt;dates&gt;&lt;year&gt;2013&lt;/year&gt;&lt;pub-dates&gt;&lt;date&gt;Nov 12&lt;/date&gt;&lt;/pub-dates&gt;&lt;/dates&gt;&lt;isbn&gt;2076-3425 (Print)&amp;#xD;2076-3425 (Linking)&lt;/isbn&gt;&lt;accession-num&gt;24535935&lt;/accession-num&gt;&lt;urls&gt;&lt;related-urls&gt;&lt;url&gt;https://www.ncbi.nlm.nih.gov/pubmed/24535935&lt;/url&gt;&lt;/related-urls&gt;&lt;/urls&gt;&lt;custom2&gt;PMC3925344&lt;/custom2&gt;&lt;electronic-resource-num&gt;10.3390/brainsci3041445&lt;/electronic-resource-num&gt;&lt;/record&gt;&lt;/Cite&gt;&lt;/EndNote&gt;</w:instrText>
      </w:r>
      <w:r w:rsidR="000707BB">
        <w:rPr>
          <w:rFonts w:ascii="Times New Roman" w:hAnsi="Times New Roman" w:cs="Times New Roman"/>
          <w:lang w:val="en-US"/>
        </w:rPr>
        <w:fldChar w:fldCharType="separate"/>
      </w:r>
      <w:r w:rsidR="001A6D83" w:rsidRPr="001A6D83">
        <w:rPr>
          <w:rFonts w:ascii="Times New Roman" w:hAnsi="Times New Roman" w:cs="Times New Roman"/>
          <w:noProof/>
          <w:vertAlign w:val="superscript"/>
          <w:lang w:val="en-US"/>
        </w:rPr>
        <w:t>36</w:t>
      </w:r>
      <w:r w:rsidR="000707BB">
        <w:rPr>
          <w:rFonts w:ascii="Times New Roman" w:hAnsi="Times New Roman" w:cs="Times New Roman"/>
          <w:lang w:val="en-US"/>
        </w:rPr>
        <w:fldChar w:fldCharType="end"/>
      </w:r>
      <w:r w:rsidR="00697998">
        <w:rPr>
          <w:rFonts w:ascii="Times New Roman" w:hAnsi="Times New Roman" w:cs="Times New Roman"/>
          <w:lang w:val="en-US"/>
        </w:rPr>
        <w:t xml:space="preserve"> </w:t>
      </w:r>
      <w:r w:rsidR="00900EFC">
        <w:rPr>
          <w:rFonts w:ascii="Times New Roman" w:hAnsi="Times New Roman" w:cs="Times New Roman"/>
          <w:lang w:val="en-US"/>
        </w:rPr>
        <w:t xml:space="preserve">- </w:t>
      </w:r>
      <w:r w:rsidR="005E0E77">
        <w:rPr>
          <w:rFonts w:ascii="Times New Roman" w:hAnsi="Times New Roman" w:cs="Times New Roman"/>
          <w:lang w:val="en-US"/>
        </w:rPr>
        <w:t xml:space="preserve">which </w:t>
      </w:r>
      <w:r w:rsidR="00E417F0">
        <w:rPr>
          <w:rFonts w:ascii="Times New Roman" w:hAnsi="Times New Roman" w:cs="Times New Roman"/>
          <w:lang w:val="en-US"/>
        </w:rPr>
        <w:t xml:space="preserve">corresponds to </w:t>
      </w:r>
      <w:r>
        <w:rPr>
          <w:rFonts w:ascii="Times New Roman" w:hAnsi="Times New Roman" w:cs="Times New Roman"/>
          <w:lang w:val="en-US"/>
        </w:rPr>
        <w:t xml:space="preserve">increased </w:t>
      </w:r>
      <w:r w:rsidR="00697998">
        <w:rPr>
          <w:rFonts w:ascii="Times New Roman" w:hAnsi="Times New Roman" w:cs="Times New Roman"/>
          <w:lang w:val="en-US"/>
        </w:rPr>
        <w:t xml:space="preserve">continuous background activity in aEEG. </w:t>
      </w:r>
      <w:r w:rsidR="00362562">
        <w:rPr>
          <w:rFonts w:ascii="Times New Roman" w:hAnsi="Times New Roman" w:cs="Times New Roman"/>
          <w:lang w:val="en-US"/>
        </w:rPr>
        <w:t>Thus</w:t>
      </w:r>
      <w:r w:rsidR="00B13CFD">
        <w:rPr>
          <w:rFonts w:ascii="Times New Roman" w:hAnsi="Times New Roman" w:cs="Times New Roman"/>
          <w:lang w:val="en-US"/>
        </w:rPr>
        <w:t>,</w:t>
      </w:r>
      <w:r w:rsidR="00362562">
        <w:rPr>
          <w:rFonts w:ascii="Times New Roman" w:hAnsi="Times New Roman" w:cs="Times New Roman"/>
          <w:lang w:val="en-US"/>
        </w:rPr>
        <w:t xml:space="preserve"> improved myelination m</w:t>
      </w:r>
      <w:r w:rsidR="00900EFC">
        <w:rPr>
          <w:rFonts w:ascii="Times New Roman" w:hAnsi="Times New Roman" w:cs="Times New Roman"/>
          <w:lang w:val="en-US"/>
        </w:rPr>
        <w:t xml:space="preserve">ay </w:t>
      </w:r>
      <w:r>
        <w:rPr>
          <w:rFonts w:ascii="Times New Roman" w:hAnsi="Times New Roman" w:cs="Times New Roman"/>
          <w:lang w:val="en-US"/>
        </w:rPr>
        <w:t xml:space="preserve">also </w:t>
      </w:r>
      <w:r w:rsidR="00900EFC">
        <w:rPr>
          <w:rFonts w:ascii="Times New Roman" w:hAnsi="Times New Roman" w:cs="Times New Roman"/>
          <w:lang w:val="en-US"/>
        </w:rPr>
        <w:t xml:space="preserve">explain some of our findings, but </w:t>
      </w:r>
      <w:r w:rsidR="00681668">
        <w:rPr>
          <w:rFonts w:ascii="Times New Roman" w:hAnsi="Times New Roman" w:cs="Times New Roman"/>
          <w:lang w:val="en-US"/>
        </w:rPr>
        <w:t>only magnetic resonance imaging would clarify such an effect - which</w:t>
      </w:r>
      <w:r w:rsidR="005C6B43">
        <w:rPr>
          <w:rFonts w:ascii="Times New Roman" w:hAnsi="Times New Roman" w:cs="Times New Roman"/>
          <w:lang w:val="en-US"/>
        </w:rPr>
        <w:t xml:space="preserve"> was not part of </w:t>
      </w:r>
      <w:r w:rsidR="009D2867">
        <w:rPr>
          <w:rFonts w:ascii="Times New Roman" w:hAnsi="Times New Roman" w:cs="Times New Roman"/>
          <w:lang w:val="en-US"/>
        </w:rPr>
        <w:t>our study</w:t>
      </w:r>
      <w:r>
        <w:rPr>
          <w:rFonts w:ascii="Times New Roman" w:hAnsi="Times New Roman" w:cs="Times New Roman"/>
          <w:lang w:val="en-US"/>
        </w:rPr>
        <w:t>. W</w:t>
      </w:r>
      <w:r w:rsidR="00900EFC">
        <w:rPr>
          <w:rFonts w:ascii="Times New Roman" w:hAnsi="Times New Roman" w:cs="Times New Roman"/>
          <w:lang w:val="en-US"/>
        </w:rPr>
        <w:t xml:space="preserve">e </w:t>
      </w:r>
      <w:r>
        <w:rPr>
          <w:rFonts w:ascii="Times New Roman" w:hAnsi="Times New Roman" w:cs="Times New Roman"/>
          <w:lang w:val="en-US"/>
        </w:rPr>
        <w:t>therefore can</w:t>
      </w:r>
      <w:r w:rsidR="00900EFC">
        <w:rPr>
          <w:rFonts w:ascii="Times New Roman" w:hAnsi="Times New Roman" w:cs="Times New Roman"/>
          <w:lang w:val="en-US"/>
        </w:rPr>
        <w:t xml:space="preserve">not </w:t>
      </w:r>
      <w:r>
        <w:rPr>
          <w:rFonts w:ascii="Times New Roman" w:hAnsi="Times New Roman" w:cs="Times New Roman"/>
          <w:lang w:val="en-US"/>
        </w:rPr>
        <w:t>directly report on myelination and could only speculate whether supply with EPA was significant for our findings.</w:t>
      </w:r>
      <w:r w:rsidR="00C7623C">
        <w:rPr>
          <w:rFonts w:ascii="Times New Roman" w:hAnsi="Times New Roman" w:cs="Times New Roman"/>
          <w:lang w:val="en-US"/>
        </w:rPr>
        <w:t xml:space="preserve"> It is however a shortcoming of every cli</w:t>
      </w:r>
      <w:r w:rsidR="00681668">
        <w:rPr>
          <w:rFonts w:ascii="Times New Roman" w:hAnsi="Times New Roman" w:cs="Times New Roman"/>
          <w:lang w:val="en-US"/>
        </w:rPr>
        <w:t>nical trial investigat</w:t>
      </w:r>
      <w:r>
        <w:rPr>
          <w:rFonts w:ascii="Times New Roman" w:hAnsi="Times New Roman" w:cs="Times New Roman"/>
          <w:lang w:val="en-US"/>
        </w:rPr>
        <w:t xml:space="preserve">ing </w:t>
      </w:r>
      <w:r w:rsidR="0057238B" w:rsidRPr="00EE6C11">
        <w:rPr>
          <w:rFonts w:ascii="Symbol" w:hAnsi="Symbol" w:cs="Times New Roman"/>
          <w:lang w:val="en-US"/>
        </w:rPr>
        <w:t></w:t>
      </w:r>
      <w:r w:rsidR="0057238B">
        <w:rPr>
          <w:rFonts w:ascii="Times New Roman" w:hAnsi="Times New Roman" w:cs="Times New Roman"/>
          <w:lang w:val="en-US"/>
        </w:rPr>
        <w:t>-3 LC-PUFA</w:t>
      </w:r>
      <w:r w:rsidR="00681668">
        <w:rPr>
          <w:rFonts w:ascii="Times New Roman" w:hAnsi="Times New Roman" w:cs="Times New Roman"/>
          <w:lang w:val="en-US"/>
        </w:rPr>
        <w:t xml:space="preserve"> supplementation</w:t>
      </w:r>
      <w:r w:rsidR="00E72E19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that </w:t>
      </w:r>
      <w:r w:rsidR="00C7623C">
        <w:rPr>
          <w:rFonts w:ascii="Times New Roman" w:hAnsi="Times New Roman" w:cs="Times New Roman"/>
          <w:lang w:val="en-US"/>
        </w:rPr>
        <w:t xml:space="preserve">effects of </w:t>
      </w:r>
      <w:r w:rsidR="00D25046">
        <w:rPr>
          <w:rFonts w:ascii="Times New Roman" w:hAnsi="Times New Roman" w:cs="Times New Roman"/>
          <w:lang w:val="en-US"/>
        </w:rPr>
        <w:t>DHA and</w:t>
      </w:r>
      <w:r w:rsidR="00E72E19">
        <w:rPr>
          <w:rFonts w:ascii="Times New Roman" w:hAnsi="Times New Roman" w:cs="Times New Roman"/>
          <w:lang w:val="en-US"/>
        </w:rPr>
        <w:t xml:space="preserve"> EPA </w:t>
      </w:r>
      <w:r>
        <w:rPr>
          <w:rFonts w:ascii="Times New Roman" w:hAnsi="Times New Roman" w:cs="Times New Roman"/>
          <w:lang w:val="en-US"/>
        </w:rPr>
        <w:t>are hard to separate</w:t>
      </w:r>
      <w:r w:rsidR="00681668">
        <w:rPr>
          <w:rFonts w:ascii="Times New Roman" w:hAnsi="Times New Roman" w:cs="Times New Roman"/>
          <w:lang w:val="en-US"/>
        </w:rPr>
        <w:t xml:space="preserve"> -</w:t>
      </w:r>
      <w:r w:rsidR="0057238B">
        <w:rPr>
          <w:rFonts w:ascii="Times New Roman" w:hAnsi="Times New Roman" w:cs="Times New Roman"/>
          <w:lang w:val="en-US"/>
        </w:rPr>
        <w:t xml:space="preserve"> </w:t>
      </w:r>
      <w:r w:rsidR="009D2867">
        <w:rPr>
          <w:rFonts w:ascii="Times New Roman" w:hAnsi="Times New Roman" w:cs="Times New Roman"/>
          <w:lang w:val="en-US"/>
        </w:rPr>
        <w:t>as both are provided</w:t>
      </w:r>
      <w:r w:rsidR="00C7623C">
        <w:rPr>
          <w:rFonts w:ascii="Times New Roman" w:hAnsi="Times New Roman" w:cs="Times New Roman"/>
          <w:lang w:val="en-US"/>
        </w:rPr>
        <w:t xml:space="preserve"> using fish oil</w:t>
      </w:r>
      <w:r w:rsidR="009D2867">
        <w:rPr>
          <w:rFonts w:ascii="Times New Roman" w:hAnsi="Times New Roman" w:cs="Times New Roman"/>
          <w:lang w:val="en-US"/>
        </w:rPr>
        <w:t>.</w:t>
      </w:r>
      <w:r w:rsidR="009D2867" w:rsidRPr="00ED4D7E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PEVuZE5vdGU+PENpdGU+PEF1dGhvcj5LaWRkPC9BdXRob3I+PFllYXI+MjAwNzwvWWVhcj48UmVj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</w:fldData>
        </w:fldChar>
      </w:r>
      <w:r w:rsidR="001A6D83">
        <w:rPr>
          <w:rFonts w:ascii="Times New Roman" w:hAnsi="Times New Roman" w:cs="Times New Roman"/>
          <w:lang w:val="en-US"/>
        </w:rPr>
        <w:instrText xml:space="preserve"> ADDIN EN.CITE </w:instrText>
      </w:r>
      <w:r w:rsidR="001A6D83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PEVuZE5vdGU+PENpdGU+PEF1dGhvcj5LaWRkPC9BdXRob3I+PFllYXI+MjAwNzwvWWVhcj48UmVj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</w:fldData>
        </w:fldChar>
      </w:r>
      <w:r w:rsidR="001A6D83">
        <w:rPr>
          <w:rFonts w:ascii="Times New Roman" w:hAnsi="Times New Roman" w:cs="Times New Roman"/>
          <w:lang w:val="en-US"/>
        </w:rPr>
        <w:instrText xml:space="preserve"> ADDIN EN.CITE.DATA </w:instrText>
      </w:r>
      <w:r w:rsidR="001A6D83">
        <w:rPr>
          <w:rFonts w:ascii="Times New Roman" w:hAnsi="Times New Roman" w:cs="Times New Roman"/>
          <w:lang w:val="en-US"/>
        </w:rPr>
      </w:r>
      <w:r w:rsidR="001A6D83">
        <w:rPr>
          <w:rFonts w:ascii="Times New Roman" w:hAnsi="Times New Roman" w:cs="Times New Roman"/>
          <w:lang w:val="en-US"/>
        </w:rPr>
        <w:fldChar w:fldCharType="end"/>
      </w:r>
      <w:r w:rsidR="009D2867" w:rsidRPr="00ED4D7E">
        <w:rPr>
          <w:rFonts w:ascii="Times New Roman" w:hAnsi="Times New Roman" w:cs="Times New Roman"/>
          <w:lang w:val="en-US"/>
        </w:rPr>
      </w:r>
      <w:r w:rsidR="009D2867" w:rsidRPr="00ED4D7E">
        <w:rPr>
          <w:rFonts w:ascii="Times New Roman" w:hAnsi="Times New Roman" w:cs="Times New Roman"/>
          <w:lang w:val="en-US"/>
        </w:rPr>
        <w:fldChar w:fldCharType="separate"/>
      </w:r>
      <w:r w:rsidR="001A6D83" w:rsidRPr="001A6D83">
        <w:rPr>
          <w:rFonts w:ascii="Times New Roman" w:hAnsi="Times New Roman" w:cs="Times New Roman"/>
          <w:noProof/>
          <w:vertAlign w:val="superscript"/>
          <w:lang w:val="en-US"/>
        </w:rPr>
        <w:t>37</w:t>
      </w:r>
      <w:r w:rsidR="009D2867" w:rsidRPr="00ED4D7E">
        <w:rPr>
          <w:rFonts w:ascii="Times New Roman" w:hAnsi="Times New Roman" w:cs="Times New Roman"/>
          <w:lang w:val="en-US"/>
        </w:rPr>
        <w:fldChar w:fldCharType="end"/>
      </w:r>
      <w:r w:rsidR="009D2867">
        <w:rPr>
          <w:rFonts w:ascii="Times New Roman" w:hAnsi="Times New Roman" w:cs="Times New Roman"/>
          <w:lang w:val="en-US"/>
        </w:rPr>
        <w:t xml:space="preserve"> </w:t>
      </w:r>
    </w:p>
    <w:p w14:paraId="6A2A1A45" w14:textId="04768B94" w:rsidR="00F01CCA" w:rsidRPr="00FD2910" w:rsidRDefault="00A3652D" w:rsidP="008B4EC7">
      <w:pPr>
        <w:tabs>
          <w:tab w:val="left" w:pos="8364"/>
        </w:tabs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Finally,</w:t>
      </w:r>
      <w:r w:rsidR="00FD2910">
        <w:rPr>
          <w:rFonts w:ascii="Times New Roman" w:hAnsi="Times New Roman" w:cs="Times New Roman"/>
          <w:lang w:val="en-US"/>
        </w:rPr>
        <w:t xml:space="preserve"> </w:t>
      </w:r>
      <w:r w:rsidR="00FD29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SMOF-LE contains five times more </w:t>
      </w:r>
      <w:r w:rsidR="0057238B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t>α-</w:t>
      </w:r>
      <w:proofErr w:type="spellStart"/>
      <w:r w:rsidR="0057238B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t>tocopherol</w:t>
      </w:r>
      <w:proofErr w:type="spellEnd"/>
      <w:r w:rsidR="00FD29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(Table 1) compared to a soybean oil-based LE.</w:t>
      </w:r>
      <w:r w:rsidR="00362562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>
          <w:fldData xml:space="preserve">PEVuZE5vdGU+PENpdGU+PEF1dGhvcj5NY0RvdWdhbGw8L0F1dGhvcj48WWVhcj4yMDE3PC9ZZWFy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</w:fldData>
        </w:fldChar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 </w:instrText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>
          <w:fldData xml:space="preserve">PEVuZE5vdGU+PENpdGU+PEF1dGhvcj5NY0RvdWdhbGw8L0F1dGhvcj48WWVhcj4yMDE3PC9ZZWFy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</w:fldData>
        </w:fldChar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EN.CITE.DATA </w:instrText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362562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</w:r>
      <w:r w:rsidR="00362562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separate"/>
      </w:r>
      <w:r w:rsidR="001A6D83" w:rsidRPr="001A6D83">
        <w:rPr>
          <w:rFonts w:ascii="Times New Roman" w:eastAsia="Times New Roman" w:hAnsi="Times New Roman" w:cs="Times New Roman"/>
          <w:noProof/>
          <w:shd w:val="clear" w:color="auto" w:fill="FFFFFF"/>
          <w:vertAlign w:val="superscript"/>
          <w:lang w:val="en-US"/>
        </w:rPr>
        <w:t>33,38</w:t>
      </w:r>
      <w:r w:rsidR="00362562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7C1B2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D25046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Cerebral </w:t>
      </w:r>
      <w:r w:rsidR="00D25046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t>α-</w:t>
      </w:r>
      <w:proofErr w:type="spellStart"/>
      <w:r w:rsidR="009C3DCB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t>tocopherol</w:t>
      </w:r>
      <w:proofErr w:type="spellEnd"/>
      <w:r w:rsidR="009C3DCB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B64948">
        <w:rPr>
          <w:rFonts w:ascii="Times New Roman" w:eastAsia="Times New Roman" w:hAnsi="Times New Roman" w:cs="Times New Roman"/>
          <w:shd w:val="clear" w:color="auto" w:fill="FFFFFF"/>
          <w:lang w:val="en-US"/>
        </w:rPr>
        <w:t>protects</w:t>
      </w:r>
      <w:r w:rsidR="00FD29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9C3DCB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neuronal membranes </w:t>
      </w:r>
      <w:r w:rsidR="001D0531">
        <w:rPr>
          <w:rFonts w:ascii="Times New Roman" w:eastAsia="Times New Roman" w:hAnsi="Times New Roman" w:cs="Times New Roman"/>
          <w:shd w:val="clear" w:color="auto" w:fill="FFFFFF"/>
          <w:lang w:val="en-US"/>
        </w:rPr>
        <w:t>from oxidative damage</w:t>
      </w:r>
      <w:r w:rsidR="000707BB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>
          <w:fldData xml:space="preserve">PEVuZE5vdGU+PENpdGU+PEF1dGhvcj5GdWt1aTwvQXV0aG9yPjxZZWFyPjIwMDI8L1llYXI+PFJl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==
</w:fldData>
        </w:fldChar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 </w:instrText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>
          <w:fldData xml:space="preserve">PEVuZE5vdGU+PENpdGU+PEF1dGhvcj5GdWt1aTwvQXV0aG9yPjxZZWFyPjIwMDI8L1llYXI+PFJl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==
</w:fldData>
        </w:fldChar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EN.CITE.DATA </w:instrText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0707BB">
        <w:rPr>
          <w:rFonts w:ascii="Times New Roman" w:eastAsia="Times New Roman" w:hAnsi="Times New Roman" w:cs="Times New Roman"/>
          <w:shd w:val="clear" w:color="auto" w:fill="FFFFFF"/>
          <w:lang w:val="en-US"/>
        </w:rPr>
      </w:r>
      <w:r w:rsidR="000707BB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separate"/>
      </w:r>
      <w:r w:rsidR="001A6D83" w:rsidRPr="001A6D83">
        <w:rPr>
          <w:rFonts w:ascii="Times New Roman" w:eastAsia="Times New Roman" w:hAnsi="Times New Roman" w:cs="Times New Roman"/>
          <w:noProof/>
          <w:shd w:val="clear" w:color="auto" w:fill="FFFFFF"/>
          <w:vertAlign w:val="superscript"/>
          <w:lang w:val="en-US"/>
        </w:rPr>
        <w:t>39</w:t>
      </w:r>
      <w:r w:rsidR="000707BB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0707BB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9C3DCB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and </w:t>
      </w:r>
      <w:r w:rsidR="00661CE3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is </w:t>
      </w:r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>involved in</w:t>
      </w:r>
      <w:r w:rsidR="00975C6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1D0531">
        <w:rPr>
          <w:rFonts w:ascii="Times New Roman" w:eastAsia="Times New Roman" w:hAnsi="Times New Roman" w:cs="Times New Roman"/>
          <w:shd w:val="clear" w:color="auto" w:fill="FFFFFF"/>
          <w:lang w:val="en-US"/>
        </w:rPr>
        <w:t>processes related to neuronal plasticity</w:t>
      </w:r>
      <w:r w:rsidR="00466404">
        <w:rPr>
          <w:rFonts w:ascii="Times New Roman" w:eastAsia="Times New Roman" w:hAnsi="Times New Roman" w:cs="Times New Roman"/>
          <w:shd w:val="clear" w:color="auto" w:fill="FFFFFF"/>
          <w:lang w:val="en-US"/>
        </w:rPr>
        <w:t>.</w:t>
      </w:r>
      <w:r w:rsidR="00466404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>
          <w:fldData xml:space="preserve">PEVuZE5vdGU+PENpdGU+PEF1dGhvcj5BbWJyb2dpbmk8L0F1dGhvcj48WWVhcj4yMDE2PC9ZZWFy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</w:fldData>
        </w:fldChar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 </w:instrText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>
          <w:fldData xml:space="preserve">PEVuZE5vdGU+PENpdGU+PEF1dGhvcj5BbWJyb2dpbmk8L0F1dGhvcj48WWVhcj4yMDE2PC9ZZWFy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</w:fldData>
        </w:fldChar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EN.CITE.DATA </w:instrText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466404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</w:r>
      <w:r w:rsidR="00466404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separate"/>
      </w:r>
      <w:r w:rsidR="001A6D83" w:rsidRPr="001A6D83">
        <w:rPr>
          <w:rFonts w:ascii="Times New Roman" w:eastAsia="Times New Roman" w:hAnsi="Times New Roman" w:cs="Times New Roman"/>
          <w:noProof/>
          <w:shd w:val="clear" w:color="auto" w:fill="FFFFFF"/>
          <w:vertAlign w:val="superscript"/>
          <w:lang w:val="en-US"/>
        </w:rPr>
        <w:t>40</w:t>
      </w:r>
      <w:r w:rsidR="00466404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7A11A4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F95FAE">
        <w:rPr>
          <w:rFonts w:ascii="Times New Roman" w:eastAsia="Times New Roman" w:hAnsi="Times New Roman" w:cs="Times New Roman"/>
          <w:shd w:val="clear" w:color="auto" w:fill="FFFFFF"/>
          <w:lang w:val="en-US"/>
        </w:rPr>
        <w:t>In a recent study from the US, it was shown</w:t>
      </w:r>
      <w:r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that</w:t>
      </w:r>
      <w:r w:rsidR="00F95FA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parenteral </w:t>
      </w:r>
      <w:r w:rsidR="00FD2910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t>α-</w:t>
      </w:r>
      <w:proofErr w:type="spellStart"/>
      <w:r w:rsidR="00FD2910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t>tocopherol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supply to</w:t>
      </w:r>
      <w:r w:rsidR="00FD29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9B7BB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ELBW </w:t>
      </w:r>
      <w:r w:rsidR="00F95FA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infants </w:t>
      </w:r>
      <w:r w:rsidR="00FD2910">
        <w:rPr>
          <w:rFonts w:ascii="Times New Roman" w:eastAsia="Times New Roman" w:hAnsi="Times New Roman" w:cs="Times New Roman"/>
          <w:shd w:val="clear" w:color="auto" w:fill="FFFFFF"/>
          <w:lang w:val="en-US"/>
        </w:rPr>
        <w:t>was below recommendations</w:t>
      </w:r>
      <w:r w:rsidR="000707BB">
        <w:rPr>
          <w:rFonts w:ascii="Times New Roman" w:eastAsia="Times New Roman" w:hAnsi="Times New Roman" w:cs="Times New Roman"/>
          <w:shd w:val="clear" w:color="auto" w:fill="FFFFFF"/>
          <w:lang w:val="en-US"/>
        </w:rPr>
        <w:t>.</w:t>
      </w:r>
      <w:r w:rsidR="000707BB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/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 &lt;EndNote&gt;&lt;Cite&gt;&lt;Author&gt;Porcelli&lt;/Author&gt;&lt;Year&gt;2010&lt;/Year&gt;&lt;RecNum&gt;82&lt;/RecNum&gt;&lt;DisplayText&gt;&lt;style face="superscript"&gt;41&lt;/style&gt;&lt;/DisplayText&gt;&lt;record&gt;&lt;rec-number&gt;82&lt;/rec-number&gt;&lt;foreign-keys&gt;&lt;key app="EN" db-id="5vze5pz0xwdt25edpzaxa0at0tt0apf20z0t" timestamp="1535209907"&gt;82&lt;/key&gt;&lt;/foreign-keys&gt;&lt;ref-type name="Journal Article"&gt;17&lt;/ref-type&gt;&lt;contributors&gt;&lt;authors&gt;&lt;author&gt;Porcelli, P. J.&lt;/author&gt;&lt;author&gt;Weaver, R. G., Jr.&lt;/author&gt;&lt;/authors&gt;&lt;/contributors&gt;&lt;auth-address&gt;Department of Pediatrics, Wake Forest University, Winston-Salem, NC 27157, United States. porcelli@wfubmc.edu&lt;/auth-address&gt;&lt;titles&gt;&lt;title&gt;The influence of early postnatal nutrition on retinopathy of prematurity in extremely low birth weight infants&lt;/title&gt;&lt;secondary-title&gt;Early Hum Dev&lt;/secondary-title&gt;&lt;/titles&gt;&lt;periodical&gt;&lt;full-title&gt;Early Hum Dev&lt;/full-title&gt;&lt;/periodical&gt;&lt;pages&gt;391-6&lt;/pages&gt;&lt;volume&gt;86&lt;/volume&gt;&lt;number&gt;6&lt;/number&gt;&lt;edition&gt;2010/06/22&lt;/edition&gt;&lt;keywords&gt;&lt;keyword&gt;Humans&lt;/keyword&gt;&lt;keyword&gt;Infant, Newborn&lt;/keyword&gt;&lt;keyword&gt;*Infant, Very Low Birth Weight&lt;/keyword&gt;&lt;keyword&gt;Lung Diseases/prevention &amp;amp; control&lt;/keyword&gt;&lt;keyword&gt;*Milk, Human&lt;/keyword&gt;&lt;keyword&gt;Nutrition Assessment&lt;/keyword&gt;&lt;keyword&gt;Parenteral Nutrition&lt;/keyword&gt;&lt;keyword&gt;Retinopathy of Prematurity/*prevention &amp;amp; control/surgery&lt;/keyword&gt;&lt;keyword&gt;Retrospective Studies&lt;/keyword&gt;&lt;keyword&gt;Vitamin A/therapeutic use&lt;/keyword&gt;&lt;keyword&gt;Vitamin E/therapeutic use&lt;/keyword&gt;&lt;/keywords&gt;&lt;dates&gt;&lt;year&gt;2010&lt;/year&gt;&lt;pub-dates&gt;&lt;date&gt;Jun&lt;/date&gt;&lt;/pub-dates&gt;&lt;/dates&gt;&lt;isbn&gt;1872-6232 (Electronic)&amp;#xD;0378-3782 (Linking)&lt;/isbn&gt;&lt;accession-num&gt;20561759&lt;/accession-num&gt;&lt;urls&gt;&lt;related-urls&gt;&lt;url&gt;https://www.ncbi.nlm.nih.gov/pubmed/20561759&lt;/url&gt;&lt;/related-urls&gt;&lt;/urls&gt;&lt;electronic-resource-num&gt;10.1016/j.earlhumdev.2010.05.015&lt;/electronic-resource-num&gt;&lt;/record&gt;&lt;/Cite&gt;&lt;/EndNote&gt;</w:instrText>
      </w:r>
      <w:r w:rsidR="000707BB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separate"/>
      </w:r>
      <w:r w:rsidR="001A6D83" w:rsidRPr="001A6D83">
        <w:rPr>
          <w:rFonts w:ascii="Times New Roman" w:eastAsia="Times New Roman" w:hAnsi="Times New Roman" w:cs="Times New Roman"/>
          <w:noProof/>
          <w:shd w:val="clear" w:color="auto" w:fill="FFFFFF"/>
          <w:vertAlign w:val="superscript"/>
          <w:lang w:val="en-US"/>
        </w:rPr>
        <w:t>41</w:t>
      </w:r>
      <w:r w:rsidR="000707BB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0707BB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FD2910">
        <w:rPr>
          <w:rFonts w:ascii="Times New Roman" w:eastAsia="Times New Roman" w:hAnsi="Times New Roman" w:cs="Times New Roman"/>
          <w:shd w:val="clear" w:color="auto" w:fill="FFFFFF"/>
          <w:lang w:val="en-US"/>
        </w:rPr>
        <w:t>C</w:t>
      </w:r>
      <w:r w:rsidR="00F01CCA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onsidering </w:t>
      </w:r>
      <w:r w:rsidR="00F95FA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the </w: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>supply with</w:t>
      </w:r>
      <w:r w:rsidR="00F01CCA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total parenteral </w:t>
      </w:r>
      <w:r w:rsidR="005B3380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t>α-</w:t>
      </w:r>
      <w:proofErr w:type="spellStart"/>
      <w:r w:rsidR="005B3380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t>tocopherol</w:t>
      </w:r>
      <w:proofErr w:type="spellEnd"/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FD29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in our study, </w: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both groups had a sufficient supply with </w:t>
      </w:r>
      <w:r w:rsidR="00BF7345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parenteral </w:t>
      </w:r>
      <w:r w:rsidR="005B3380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t>α-</w:t>
      </w:r>
      <w:proofErr w:type="spellStart"/>
      <w:r w:rsidR="005B3380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t>tocopherol</w:t>
      </w:r>
      <w:proofErr w:type="spellEnd"/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(</w:t>
      </w:r>
      <w:r w:rsidR="00BF7345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Table 1; </w: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recommended </w:t>
      </w:r>
      <w:r w:rsidR="00BF7345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range </w: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>2.8-3.5 mg/kg/d, maximum 7 mg/kg/d</w: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/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 &lt;EndNote&gt;&lt;Cite&gt;&lt;Author&gt;Bronsky&lt;/Author&gt;&lt;Year&gt;2018&lt;/Year&gt;&lt;RecNum&gt;83&lt;/RecNum&gt;&lt;DisplayText&gt;&lt;style face="superscript"&gt;42&lt;/style&gt;&lt;/DisplayText&gt;&lt;record&gt;&lt;rec-number&gt;83&lt;/rec-number&gt;&lt;foreign-keys&gt;&lt;key app="EN" db-id="5vze5pz0xwdt25edpzaxa0at0tt0apf20z0t" timestamp="1535210672"&gt;83&lt;/key&gt;&lt;/foreign-keys&gt;&lt;ref-type name="Journal Article"&gt;17&lt;/ref-type&gt;&lt;contributors&gt;&lt;authors&gt;&lt;author&gt;Bronsky, J.&lt;/author&gt;&lt;author&gt;Campoy, C.&lt;/author&gt;&lt;author&gt;Braegger, C.&lt;/author&gt;&lt;author&gt;Espghan Espen Espr Cspen working group on pediatric parenteral nutrition&lt;/author&gt;&lt;/authors&gt;&lt;/contributors&gt;&lt;auth-address&gt;Department of Paediatrics, University Hospital Motol, Prague, Czech Republic. Electronic address: walter.mihatsch@gmx.de.&amp;#xD;Department of Paediatrics, University of Granada, Spain.&amp;#xD;Division of Gastroenterology and Nutrition and Children&amp;apos;s Research Center, University Children&amp;apos;s Hospital Zurich, Switzerland.&lt;/auth-address&gt;&lt;titles&gt;&lt;title&gt;ESPGHAN/ESPEN/ESPR/CSPEN guidelines on pediatric parenteral nutrition: Vitamins&lt;/title&gt;&lt;secondary-title&gt;Clin Nutr&lt;/secondary-title&gt;&lt;/titles&gt;&lt;periodical&gt;&lt;full-title&gt;Clin Nutr&lt;/full-title&gt;&lt;/periodical&gt;&lt;edition&gt;2018/08/14&lt;/edition&gt;&lt;dates&gt;&lt;year&gt;2018&lt;/year&gt;&lt;pub-dates&gt;&lt;date&gt;Jun 18&lt;/date&gt;&lt;/pub-dates&gt;&lt;/dates&gt;&lt;isbn&gt;1532-1983 (Electronic)&amp;#xD;0261-5614 (Linking)&lt;/isbn&gt;&lt;accession-num&gt;30100105&lt;/accession-num&gt;&lt;urls&gt;&lt;related-urls&gt;&lt;url&gt;https://www.ncbi.nlm.nih.gov/pubmed/30100105&lt;/url&gt;&lt;/related-urls&gt;&lt;/urls&gt;&lt;electronic-resource-num&gt;10.1016/j.clnu.2018.06.951&lt;/electronic-resource-num&gt;&lt;/record&gt;&lt;/Cite&gt;&lt;/EndNote&gt;</w:instrTex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separate"/>
      </w:r>
      <w:r w:rsidR="005B3380" w:rsidRPr="001A6D83">
        <w:rPr>
          <w:rFonts w:ascii="Times New Roman" w:eastAsia="Times New Roman" w:hAnsi="Times New Roman" w:cs="Times New Roman"/>
          <w:noProof/>
          <w:shd w:val="clear" w:color="auto" w:fill="FFFFFF"/>
          <w:vertAlign w:val="superscript"/>
          <w:lang w:val="en-US"/>
        </w:rPr>
        <w:t>42</w: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) </w:t>
      </w:r>
      <w:r w:rsidR="00F01CCA">
        <w:rPr>
          <w:rFonts w:ascii="Times New Roman" w:eastAsia="Times New Roman" w:hAnsi="Times New Roman" w:cs="Times New Roman"/>
          <w:shd w:val="clear" w:color="auto" w:fill="FFFFFF"/>
          <w:lang w:val="en-US"/>
        </w:rPr>
        <w:t>w</w: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ith </w:t>
      </w:r>
      <w:r w:rsidR="00D25046">
        <w:rPr>
          <w:rFonts w:ascii="Times New Roman" w:eastAsia="Times New Roman" w:hAnsi="Times New Roman" w:cs="Times New Roman"/>
          <w:shd w:val="clear" w:color="auto" w:fill="FFFFFF"/>
          <w:lang w:val="en-US"/>
        </w:rPr>
        <w:t>infants</w:t>
      </w:r>
      <w:r w:rsidR="00FD291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receiving SMOF-LE</w:t>
      </w:r>
      <w:r w:rsidR="00D25046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>even</w:t>
      </w:r>
      <w:r w:rsidR="00BF7345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exceeding current</w: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recommendations</w:t>
      </w:r>
      <w:r w:rsidR="00975C6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. </w:t>
      </w:r>
      <w:r w:rsidR="00835834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Pharmacological </w:t>
      </w:r>
      <w:r w:rsidR="00835834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t>α-</w:t>
      </w:r>
      <w:proofErr w:type="spellStart"/>
      <w:r w:rsidR="00835834" w:rsidRPr="00ED4D7E">
        <w:rPr>
          <w:rFonts w:ascii="Times New Roman" w:eastAsia="Times New Roman" w:hAnsi="Times New Roman" w:cs="Times New Roman"/>
          <w:shd w:val="clear" w:color="auto" w:fill="FFFFFF"/>
          <w:lang w:val="en-US"/>
        </w:rPr>
        <w:t>tocopherol</w:t>
      </w:r>
      <w:proofErr w:type="spellEnd"/>
      <w:r w:rsidR="00835834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supplementation (5-30 mg/kg/d) was linked to sepsis and NEC</w:t>
      </w:r>
      <w:r w:rsidR="005D603E">
        <w:rPr>
          <w:rFonts w:ascii="Times New Roman" w:eastAsia="Times New Roman" w:hAnsi="Times New Roman" w:cs="Times New Roman"/>
          <w:shd w:val="clear" w:color="auto" w:fill="FFFFFF"/>
          <w:lang w:val="en-US"/>
        </w:rPr>
        <w:t>.</w:t>
      </w:r>
      <w:r w:rsidR="00A57055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>
          <w:fldData xml:space="preserve">PEVuZE5vdGU+PENpdGU+PEF1dGhvcj5Kb2huc29uPC9BdXRob3I+PFllYXI+MTk4NTwvWWVhcj48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</w:fldData>
        </w:fldChar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 </w:instrText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>
          <w:fldData xml:space="preserve">PEVuZE5vdGU+PENpdGU+PEF1dGhvcj5Kb2huc29uPC9BdXRob3I+PFllYXI+MTk4NTwvWWVhcj48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</w:fldData>
        </w:fldChar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EN.CITE.DATA </w:instrText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</w:r>
      <w:r w:rsidR="001A6D83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A57055">
        <w:rPr>
          <w:rFonts w:ascii="Times New Roman" w:eastAsia="Times New Roman" w:hAnsi="Times New Roman" w:cs="Times New Roman"/>
          <w:shd w:val="clear" w:color="auto" w:fill="FFFFFF"/>
          <w:lang w:val="en-US"/>
        </w:rPr>
      </w:r>
      <w:r w:rsidR="00A57055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separate"/>
      </w:r>
      <w:r w:rsidR="001A6D83" w:rsidRPr="001A6D83">
        <w:rPr>
          <w:rFonts w:ascii="Times New Roman" w:eastAsia="Times New Roman" w:hAnsi="Times New Roman" w:cs="Times New Roman"/>
          <w:noProof/>
          <w:shd w:val="clear" w:color="auto" w:fill="FFFFFF"/>
          <w:vertAlign w:val="superscript"/>
          <w:lang w:val="en-US"/>
        </w:rPr>
        <w:t>43</w:t>
      </w:r>
      <w:r w:rsidR="00A57055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A57055">
        <w:rPr>
          <w:rFonts w:ascii="Times New Roman" w:eastAsia="Times New Roman" w:hAnsi="Times New Roman" w:cs="Times New Roman"/>
          <w:shd w:val="clear" w:color="auto" w:fill="FFFFFF"/>
          <w:vertAlign w:val="superscript"/>
          <w:lang w:val="en-US"/>
        </w:rPr>
        <w:t xml:space="preserve"> </w:t>
      </w:r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>W</w:t>
      </w:r>
      <w:r w:rsidR="001D4605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e </w:t>
      </w:r>
      <w:r w:rsidR="004E52B5">
        <w:rPr>
          <w:rFonts w:ascii="Times New Roman" w:eastAsia="Times New Roman" w:hAnsi="Times New Roman" w:cs="Times New Roman"/>
          <w:shd w:val="clear" w:color="auto" w:fill="FFFFFF"/>
          <w:lang w:val="en-US"/>
        </w:rPr>
        <w:t>and other</w:t>
      </w:r>
      <w:r w:rsidR="00881355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colleagues</w:t>
      </w:r>
      <w:r w:rsidR="00881355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>
          <w:fldData xml:space="preserve">PEVuZE5vdGU+PENpdGU+PEF1dGhvcj5LYXBvb3I8L0F1dGhvcj48WWVhcj4yMDE1PC9ZZWFyPjxS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=
</w:fldData>
        </w:fldChar>
      </w:r>
      <w:r w:rsidR="00881355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 </w:instrText>
      </w:r>
      <w:r w:rsidR="00881355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>
          <w:fldData xml:space="preserve">PEVuZE5vdGU+PENpdGU+PEF1dGhvcj5LYXBvb3I8L0F1dGhvcj48WWVhcj4yMDE1PC9ZZWFyPjxS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=
</w:fldData>
        </w:fldChar>
      </w:r>
      <w:r w:rsidR="00881355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EN.CITE.DATA </w:instrText>
      </w:r>
      <w:r w:rsidR="00881355">
        <w:rPr>
          <w:rFonts w:ascii="Times New Roman" w:eastAsia="Times New Roman" w:hAnsi="Times New Roman" w:cs="Times New Roman"/>
          <w:shd w:val="clear" w:color="auto" w:fill="FFFFFF"/>
          <w:lang w:val="en-US"/>
        </w:rPr>
      </w:r>
      <w:r w:rsidR="00881355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881355">
        <w:rPr>
          <w:rFonts w:ascii="Times New Roman" w:eastAsia="Times New Roman" w:hAnsi="Times New Roman" w:cs="Times New Roman"/>
          <w:shd w:val="clear" w:color="auto" w:fill="FFFFFF"/>
          <w:lang w:val="en-US"/>
        </w:rPr>
      </w:r>
      <w:r w:rsidR="00881355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separate"/>
      </w:r>
      <w:r w:rsidR="00881355" w:rsidRPr="00881355">
        <w:rPr>
          <w:rFonts w:ascii="Times New Roman" w:eastAsia="Times New Roman" w:hAnsi="Times New Roman" w:cs="Times New Roman"/>
          <w:noProof/>
          <w:shd w:val="clear" w:color="auto" w:fill="FFFFFF"/>
          <w:vertAlign w:val="superscript"/>
          <w:lang w:val="en-US"/>
        </w:rPr>
        <w:t>44</w:t>
      </w:r>
      <w:r w:rsidR="00881355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881355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1D4605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did not find any </w:t>
      </w:r>
      <w:r w:rsidR="004E52B5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significant influence </w: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of SMOF-LE </w:t>
      </w:r>
      <w:r w:rsidR="004E52B5">
        <w:rPr>
          <w:rFonts w:ascii="Times New Roman" w:eastAsia="Times New Roman" w:hAnsi="Times New Roman" w:cs="Times New Roman"/>
          <w:shd w:val="clear" w:color="auto" w:fill="FFFFFF"/>
          <w:lang w:val="en-US"/>
        </w:rPr>
        <w:t>on</w:t>
      </w:r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sepsis or NEC</w:t>
      </w:r>
      <w:r w:rsidR="00166AE5">
        <w:rPr>
          <w:rFonts w:ascii="Times New Roman" w:eastAsia="Times New Roman" w:hAnsi="Times New Roman" w:cs="Times New Roman"/>
          <w:shd w:val="clear" w:color="auto" w:fill="FFFFFF"/>
          <w:lang w:val="en-US"/>
        </w:rPr>
        <w:t>,</w:t>
      </w:r>
      <w:r w:rsidR="00C96303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/>
      </w:r>
      <w:r w:rsidR="00881355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 &lt;EndNote&gt;&lt;Cite&gt;&lt;Author&gt;Repa&lt;/Author&gt;&lt;Year&gt;2017&lt;/Year&gt;&lt;RecNum&gt;65&lt;/RecNum&gt;&lt;DisplayText&gt;&lt;style face="superscript"&gt;45&lt;/style&gt;&lt;/DisplayText&gt;&lt;record&gt;&lt;rec-number&gt;65&lt;/rec-number&gt;&lt;foreign-keys&gt;&lt;key app="EN" db-id="5vze5pz0xwdt25edpzaxa0at0tt0apf20z0t" timestamp="1517418021"&gt;65&lt;/key&gt;&lt;/foreign-keys&gt;&lt;ref-type name="Journal Article"&gt;17&lt;/ref-type&gt;&lt;contributors&gt;&lt;authors&gt;&lt;author&gt;Repa, A.&lt;/author&gt;&lt;author&gt;Binder, C.&lt;/author&gt;&lt;author&gt;Thanhaeuser, M.&lt;/author&gt;&lt;author&gt;Kreissl, A.&lt;/author&gt;&lt;author&gt;Pablik, E.&lt;/author&gt;&lt;author&gt;Huber-Dangl, M.&lt;/author&gt;&lt;author&gt;Berger, A.&lt;/author&gt;&lt;author&gt;Haiden, N.&lt;/author&gt;&lt;/authors&gt;&lt;/contributors&gt;&lt;auth-address&gt;Department of Pediatrics and Adolescent Medicine, Division of Neonatology, Pediatric Intensive Care and Neuropediatrics, Medical University of Vienna, Vienna, Austria. Electronic address: andreas.repa@meduniwien.ac.at.&amp;#xD;Department of Pediatrics and Adolescent Medicine, Division of Neonatology, Pediatric Intensive Care and Neuropediatrics, Medical University of Vienna, Vienna, Austria.&amp;#xD;Section for Medical Statistics, CeMSIIS, Medical University of Vienna, Vienna, Austria.&lt;/auth-address&gt;&lt;titles&gt;&lt;title&gt;A Mixed Lipid Emulsion for Prevention of Parenteral Nutrition Associated Cholestasis in Extremely Low Birth Weight Infants: A Randomized Clinical Trial&lt;/title&gt;&lt;secondary-title&gt;J Pediatr&lt;/secondary-title&gt;&lt;/titles&gt;&lt;periodical&gt;&lt;full-title&gt;J Pediatr&lt;/full-title&gt;&lt;/periodical&gt;&lt;edition&gt;2017/12/23&lt;/edition&gt;&lt;keywords&gt;&lt;keyword&gt;bronchopulmonary dysplasia&lt;/keyword&gt;&lt;keyword&gt;retinopathy of prematurity&lt;/keyword&gt;&lt;keyword&gt;soy bean oil&lt;/keyword&gt;&lt;/keywords&gt;&lt;dates&gt;&lt;year&gt;2017&lt;/year&gt;&lt;pub-dates&gt;&lt;date&gt;Dec 18&lt;/date&gt;&lt;/pub-dates&gt;&lt;/dates&gt;&lt;isbn&gt;1097-6833 (Electronic)&amp;#xD;0022-3476 (Linking)&lt;/isbn&gt;&lt;accession-num&gt;29269199&lt;/accession-num&gt;&lt;urls&gt;&lt;related-urls&gt;&lt;url&gt;https://www.ncbi.nlm.nih.gov/pubmed/29269199&lt;/url&gt;&lt;/related-urls&gt;&lt;/urls&gt;&lt;electronic-resource-num&gt;10.1016/j.jpeds.2017.11.012&lt;/electronic-resource-num&gt;&lt;/record&gt;&lt;/Cite&gt;&lt;/EndNote&gt;</w:instrText>
      </w:r>
      <w:r w:rsidR="00C96303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separate"/>
      </w:r>
      <w:r w:rsidR="00881355" w:rsidRPr="00881355">
        <w:rPr>
          <w:rFonts w:ascii="Times New Roman" w:eastAsia="Times New Roman" w:hAnsi="Times New Roman" w:cs="Times New Roman"/>
          <w:noProof/>
          <w:shd w:val="clear" w:color="auto" w:fill="FFFFFF"/>
          <w:vertAlign w:val="superscript"/>
          <w:lang w:val="en-US"/>
        </w:rPr>
        <w:t>45</w:t>
      </w:r>
      <w:r w:rsidR="00C96303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but ca</w:t>
      </w:r>
      <w:r w:rsidR="004E52B5">
        <w:rPr>
          <w:rFonts w:ascii="Times New Roman" w:eastAsia="Times New Roman" w:hAnsi="Times New Roman" w:cs="Times New Roman"/>
          <w:shd w:val="clear" w:color="auto" w:fill="FFFFFF"/>
          <w:lang w:val="en-US"/>
        </w:rPr>
        <w:t>regivers sho</w: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uld be aware of the </w:t>
      </w:r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>high</w: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166AE5">
        <w:rPr>
          <w:rFonts w:ascii="Times New Roman" w:eastAsia="Times New Roman" w:hAnsi="Times New Roman" w:cs="Times New Roman"/>
          <w:shd w:val="clear" w:color="auto" w:fill="FFFFFF"/>
          <w:lang w:val="en-US"/>
        </w:rPr>
        <w:t>supply of</w:t>
      </w:r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2764DD">
        <w:rPr>
          <w:rFonts w:ascii="Times New Roman" w:eastAsia="Times New Roman" w:hAnsi="Times New Roman" w:cs="Times New Roman"/>
          <w:shd w:val="clear" w:color="auto" w:fill="FFFFFF"/>
          <w:lang w:val="en-US"/>
        </w:rPr>
        <w:t>α-</w:t>
      </w:r>
      <w:proofErr w:type="spellStart"/>
      <w:r w:rsidR="002764DD">
        <w:rPr>
          <w:rFonts w:ascii="Times New Roman" w:eastAsia="Times New Roman" w:hAnsi="Times New Roman" w:cs="Times New Roman"/>
          <w:shd w:val="clear" w:color="auto" w:fill="FFFFFF"/>
          <w:lang w:val="en-US"/>
        </w:rPr>
        <w:t>tocopherol</w:t>
      </w:r>
      <w:proofErr w:type="spellEnd"/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F40DC5">
        <w:rPr>
          <w:rFonts w:ascii="Times New Roman" w:eastAsia="Times New Roman" w:hAnsi="Times New Roman" w:cs="Times New Roman"/>
          <w:shd w:val="clear" w:color="auto" w:fill="FFFFFF"/>
          <w:lang w:val="en-US"/>
        </w:rPr>
        <w:t>using</w:t>
      </w:r>
      <w:r w:rsidR="005B3380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SMOF-LE </w:t>
      </w:r>
      <w:r w:rsidR="004E52B5">
        <w:rPr>
          <w:rFonts w:ascii="Times New Roman" w:eastAsia="Times New Roman" w:hAnsi="Times New Roman" w:cs="Times New Roman"/>
          <w:shd w:val="clear" w:color="auto" w:fill="FFFFFF"/>
          <w:lang w:val="en-US"/>
        </w:rPr>
        <w:t>together</w:t>
      </w:r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166AE5">
        <w:rPr>
          <w:rFonts w:ascii="Times New Roman" w:eastAsia="Times New Roman" w:hAnsi="Times New Roman" w:cs="Times New Roman"/>
          <w:shd w:val="clear" w:color="auto" w:fill="FFFFFF"/>
          <w:lang w:val="en-US"/>
        </w:rPr>
        <w:t>with</w:t>
      </w:r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parenteral multivitamin preparations.</w:t>
      </w:r>
      <w:r w:rsidR="00372F69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begin"/>
      </w:r>
      <w:r w:rsidR="00372F69">
        <w:rPr>
          <w:rFonts w:ascii="Times New Roman" w:eastAsia="Times New Roman" w:hAnsi="Times New Roman" w:cs="Times New Roman"/>
          <w:shd w:val="clear" w:color="auto" w:fill="FFFFFF"/>
          <w:lang w:val="en-US"/>
        </w:rPr>
        <w:instrText xml:space="preserve"> ADDIN EN.CITE &lt;EndNote&gt;&lt;Cite&gt;&lt;Author&gt;Bronsky&lt;/Author&gt;&lt;Year&gt;2018&lt;/Year&gt;&lt;RecNum&gt;83&lt;/RecNum&gt;&lt;DisplayText&gt;&lt;style face="superscript"&gt;42&lt;/style&gt;&lt;/DisplayText&gt;&lt;record&gt;&lt;rec-number&gt;83&lt;/rec-number&gt;&lt;foreign-keys&gt;&lt;key app="EN" db-id="5vze5pz0xwdt25edpzaxa0at0tt0apf20z0t" timestamp="1535210672"&gt;83&lt;/key&gt;&lt;/foreign-keys&gt;&lt;ref-type name="Journal Article"&gt;17&lt;/ref-type&gt;&lt;contributors&gt;&lt;authors&gt;&lt;author&gt;Bronsky, J.&lt;/author&gt;&lt;author&gt;Campoy, C.&lt;/author&gt;&lt;author&gt;Braegger, C.&lt;/author&gt;&lt;author&gt;Espghan Espen Espr Cspen working group on pediatric parenteral nutrition&lt;/author&gt;&lt;/authors&gt;&lt;/contributors&gt;&lt;auth-address&gt;Department of Paediatrics, University Hospital Motol, Prague, Czech Republic. Electronic address: walter.mihatsch@gmx.de.&amp;#xD;Department of Paediatrics, University of Granada, Spain.&amp;#xD;Division of Gastroenterology and Nutrition and Children&amp;apos;s Research Center, University Children&amp;apos;s Hospital Zurich, Switzerland.&lt;/auth-address&gt;&lt;titles&gt;&lt;title&gt;ESPGHAN/ESPEN/ESPR/CSPEN guidelines on pediatric parenteral nutrition: Vitamins&lt;/title&gt;&lt;secondary-title&gt;Clin Nutr&lt;/secondary-title&gt;&lt;/titles&gt;&lt;periodical&gt;&lt;full-title&gt;Clin Nutr&lt;/full-title&gt;&lt;/periodical&gt;&lt;edition&gt;2018/08/14&lt;/edition&gt;&lt;dates&gt;&lt;year&gt;2018&lt;/year&gt;&lt;pub-dates&gt;&lt;date&gt;Jun 18&lt;/date&gt;&lt;/pub-dates&gt;&lt;/dates&gt;&lt;isbn&gt;1532-1983 (Electronic)&amp;#xD;0261-5614 (Linking)&lt;/isbn&gt;&lt;accession-num&gt;30100105&lt;/accession-num&gt;&lt;urls&gt;&lt;related-urls&gt;&lt;url&gt;https://www.ncbi.nlm.nih.gov/pubmed/30100105&lt;/url&gt;&lt;/related-urls&gt;&lt;/urls&gt;&lt;electronic-resource-num&gt;10.1016/j.clnu.2018.06.951&lt;/electronic-resource-num&gt;&lt;/record&gt;&lt;/Cite&gt;&lt;/EndNote&gt;</w:instrText>
      </w:r>
      <w:r w:rsidR="00372F69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separate"/>
      </w:r>
      <w:r w:rsidR="00372F69" w:rsidRPr="001A6D83">
        <w:rPr>
          <w:rFonts w:ascii="Times New Roman" w:eastAsia="Times New Roman" w:hAnsi="Times New Roman" w:cs="Times New Roman"/>
          <w:noProof/>
          <w:shd w:val="clear" w:color="auto" w:fill="FFFFFF"/>
          <w:vertAlign w:val="superscript"/>
          <w:lang w:val="en-US"/>
        </w:rPr>
        <w:t>42</w:t>
      </w:r>
      <w:r w:rsidR="00372F69">
        <w:rPr>
          <w:rFonts w:ascii="Times New Roman" w:eastAsia="Times New Roman" w:hAnsi="Times New Roman" w:cs="Times New Roman"/>
          <w:shd w:val="clear" w:color="auto" w:fill="FFFFFF"/>
          <w:lang w:val="en-US"/>
        </w:rPr>
        <w:fldChar w:fldCharType="end"/>
      </w:r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Whether</w:t>
      </w:r>
      <w:r w:rsidR="00355A3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372F69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such a </w:t>
      </w:r>
      <w:r w:rsidR="00355A3E">
        <w:rPr>
          <w:rFonts w:ascii="Times New Roman" w:eastAsia="Times New Roman" w:hAnsi="Times New Roman" w:cs="Times New Roman"/>
          <w:shd w:val="clear" w:color="auto" w:fill="FFFFFF"/>
          <w:lang w:val="en-US"/>
        </w:rPr>
        <w:t>supraphysiol</w:t>
      </w:r>
      <w:r w:rsidR="001D1581">
        <w:rPr>
          <w:rFonts w:ascii="Times New Roman" w:eastAsia="Times New Roman" w:hAnsi="Times New Roman" w:cs="Times New Roman"/>
          <w:shd w:val="clear" w:color="auto" w:fill="FFFFFF"/>
          <w:lang w:val="en-US"/>
        </w:rPr>
        <w:t>o</w:t>
      </w:r>
      <w:r w:rsidR="00355A3E">
        <w:rPr>
          <w:rFonts w:ascii="Times New Roman" w:eastAsia="Times New Roman" w:hAnsi="Times New Roman" w:cs="Times New Roman"/>
          <w:shd w:val="clear" w:color="auto" w:fill="FFFFFF"/>
          <w:lang w:val="en-US"/>
        </w:rPr>
        <w:t>gical</w:t>
      </w:r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355A3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supply </w:t>
      </w:r>
      <w:r w:rsidR="004E52B5">
        <w:rPr>
          <w:rFonts w:ascii="Times New Roman" w:eastAsia="Times New Roman" w:hAnsi="Times New Roman" w:cs="Times New Roman"/>
          <w:shd w:val="clear" w:color="auto" w:fill="FFFFFF"/>
          <w:lang w:val="en-US"/>
        </w:rPr>
        <w:t>of α-</w:t>
      </w:r>
      <w:proofErr w:type="spellStart"/>
      <w:r w:rsidR="004E52B5">
        <w:rPr>
          <w:rFonts w:ascii="Times New Roman" w:eastAsia="Times New Roman" w:hAnsi="Times New Roman" w:cs="Times New Roman"/>
          <w:shd w:val="clear" w:color="auto" w:fill="FFFFFF"/>
          <w:lang w:val="en-US"/>
        </w:rPr>
        <w:t>tocopherol</w:t>
      </w:r>
      <w:proofErr w:type="spellEnd"/>
      <w:r w:rsidR="004E52B5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372F69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contributed </w:t>
      </w:r>
      <w:r w:rsidR="00355A3E">
        <w:rPr>
          <w:rFonts w:ascii="Times New Roman" w:eastAsia="Times New Roman" w:hAnsi="Times New Roman" w:cs="Times New Roman"/>
          <w:shd w:val="clear" w:color="auto" w:fill="FFFFFF"/>
          <w:lang w:val="en-US"/>
        </w:rPr>
        <w:t>to</w:t>
      </w:r>
      <w:r w:rsidR="002764DD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electrophysiological b</w:t>
      </w:r>
      <w:r w:rsidR="00D41FBB">
        <w:rPr>
          <w:rFonts w:ascii="Times New Roman" w:eastAsia="Times New Roman" w:hAnsi="Times New Roman" w:cs="Times New Roman"/>
          <w:shd w:val="clear" w:color="auto" w:fill="FFFFFF"/>
          <w:lang w:val="en-US"/>
        </w:rPr>
        <w:t>rain maturation</w:t>
      </w:r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in our study is speculative, but</w:t>
      </w:r>
      <w:r w:rsidR="005D603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F40DC5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eventually </w:t>
      </w:r>
      <w:r w:rsidR="00A82D37">
        <w:rPr>
          <w:rFonts w:ascii="Times New Roman" w:eastAsia="Times New Roman" w:hAnsi="Times New Roman" w:cs="Times New Roman"/>
          <w:shd w:val="clear" w:color="auto" w:fill="FFFFFF"/>
          <w:lang w:val="en-US"/>
        </w:rPr>
        <w:t>cannot</w:t>
      </w:r>
      <w:r w:rsidR="005D603E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  <w:r w:rsidR="00F16A44">
        <w:rPr>
          <w:rFonts w:ascii="Times New Roman" w:eastAsia="Times New Roman" w:hAnsi="Times New Roman" w:cs="Times New Roman"/>
          <w:shd w:val="clear" w:color="auto" w:fill="FFFFFF"/>
          <w:lang w:val="en-US"/>
        </w:rPr>
        <w:t>be excluded</w:t>
      </w:r>
      <w:r w:rsidR="00975C62">
        <w:rPr>
          <w:rFonts w:ascii="Times New Roman" w:eastAsia="Times New Roman" w:hAnsi="Times New Roman" w:cs="Times New Roman"/>
          <w:shd w:val="clear" w:color="auto" w:fill="FFFFFF"/>
          <w:lang w:val="en-US"/>
        </w:rPr>
        <w:t>.</w:t>
      </w:r>
      <w:r w:rsidR="00D41FBB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</w:t>
      </w:r>
    </w:p>
    <w:p w14:paraId="0FA94F73" w14:textId="71A99DA8" w:rsidR="00F109DE" w:rsidRPr="00113ED3" w:rsidRDefault="00F862DA" w:rsidP="001F591E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N</w:t>
      </w:r>
      <w:r w:rsidR="007F0656">
        <w:rPr>
          <w:rFonts w:ascii="Times New Roman" w:hAnsi="Times New Roman" w:cs="Times New Roman"/>
          <w:lang w:val="en-US"/>
        </w:rPr>
        <w:t>eurodevelopment</w:t>
      </w:r>
      <w:r>
        <w:rPr>
          <w:rFonts w:ascii="Times New Roman" w:hAnsi="Times New Roman" w:cs="Times New Roman"/>
          <w:lang w:val="en-US"/>
        </w:rPr>
        <w:t>al safety</w:t>
      </w:r>
      <w:r w:rsidR="007F0656">
        <w:rPr>
          <w:rFonts w:ascii="Times New Roman" w:hAnsi="Times New Roman" w:cs="Times New Roman"/>
          <w:lang w:val="en-US"/>
        </w:rPr>
        <w:t xml:space="preserve"> </w:t>
      </w:r>
      <w:r w:rsidR="00F40DC5">
        <w:rPr>
          <w:rFonts w:ascii="Times New Roman" w:hAnsi="Times New Roman" w:cs="Times New Roman"/>
          <w:lang w:val="en-US"/>
        </w:rPr>
        <w:t xml:space="preserve">of new interventions </w:t>
      </w:r>
      <w:r w:rsidR="00F109DE">
        <w:rPr>
          <w:rFonts w:ascii="Times New Roman" w:hAnsi="Times New Roman" w:cs="Times New Roman"/>
          <w:lang w:val="en-US"/>
        </w:rPr>
        <w:t>is</w:t>
      </w:r>
      <w:r w:rsidR="00A02603">
        <w:rPr>
          <w:rFonts w:ascii="Times New Roman" w:hAnsi="Times New Roman" w:cs="Times New Roman"/>
          <w:lang w:val="en-US"/>
        </w:rPr>
        <w:t xml:space="preserve"> </w:t>
      </w:r>
      <w:r w:rsidR="007F0656">
        <w:rPr>
          <w:rFonts w:ascii="Times New Roman" w:hAnsi="Times New Roman" w:cs="Times New Roman"/>
          <w:lang w:val="en-US"/>
        </w:rPr>
        <w:t>of eminent importance</w:t>
      </w:r>
      <w:r w:rsidR="00355A3E">
        <w:rPr>
          <w:rFonts w:ascii="Times New Roman" w:hAnsi="Times New Roman" w:cs="Times New Roman"/>
          <w:lang w:val="en-US"/>
        </w:rPr>
        <w:t xml:space="preserve"> in preterm infants</w:t>
      </w:r>
      <w:r w:rsidR="00F109DE">
        <w:rPr>
          <w:rFonts w:ascii="Times New Roman" w:hAnsi="Times New Roman" w:cs="Times New Roman"/>
          <w:lang w:val="en-US"/>
        </w:rPr>
        <w:t xml:space="preserve"> and </w:t>
      </w:r>
      <w:r w:rsidR="00355A3E">
        <w:rPr>
          <w:rFonts w:ascii="Times New Roman" w:hAnsi="Times New Roman" w:cs="Times New Roman"/>
          <w:lang w:val="en-US"/>
        </w:rPr>
        <w:t>must be</w:t>
      </w:r>
      <w:r w:rsidR="00355A3E" w:rsidRPr="00355A3E">
        <w:rPr>
          <w:rFonts w:ascii="Times New Roman" w:hAnsi="Times New Roman" w:cs="Times New Roman"/>
          <w:lang w:val="en-US"/>
        </w:rPr>
        <w:t xml:space="preserve"> proven by adequate studies</w:t>
      </w:r>
      <w:r w:rsidR="00355A3E">
        <w:rPr>
          <w:rFonts w:ascii="Times New Roman" w:hAnsi="Times New Roman" w:cs="Times New Roman"/>
          <w:lang w:val="en-US"/>
        </w:rPr>
        <w:t>.</w:t>
      </w:r>
      <w:r w:rsidR="00A57055">
        <w:rPr>
          <w:rFonts w:ascii="Times New Roman" w:hAnsi="Times New Roman" w:cs="Times New Roman"/>
          <w:lang w:val="en-US"/>
        </w:rPr>
        <w:fldChar w:fldCharType="begin"/>
      </w:r>
      <w:r w:rsidR="00881355">
        <w:rPr>
          <w:rFonts w:ascii="Times New Roman" w:hAnsi="Times New Roman" w:cs="Times New Roman"/>
          <w:lang w:val="en-US"/>
        </w:rPr>
        <w:instrText xml:space="preserve"> ADDIN EN.CITE &lt;EndNote&gt;&lt;Cite&gt;&lt;Author&gt;Robertson&lt;/Author&gt;&lt;Year&gt;2003&lt;/Year&gt;&lt;RecNum&gt;88&lt;/RecNum&gt;&lt;DisplayText&gt;&lt;style face="superscript"&gt;46&lt;/style&gt;&lt;/DisplayText&gt;&lt;record&gt;&lt;rec-number&gt;88&lt;/rec-number&gt;&lt;foreign-keys&gt;&lt;key app="EN" db-id="5vze5pz0xwdt25edpzaxa0at0tt0apf20z0t" timestamp="1535210902"&gt;88&lt;/key&gt;&lt;/foreign-keys&gt;&lt;ref-type name="Journal Article"&gt;17&lt;/ref-type&gt;&lt;contributors&gt;&lt;authors&gt;&lt;author&gt;Robertson, A. F.&lt;/author&gt;&lt;/authors&gt;&lt;/contributors&gt;&lt;auth-address&gt;Department of Pediatrics, Brody School of Medicine, East Carolina University, Greenville, NC 27858-4354, USA.&lt;/auth-address&gt;&lt;titles&gt;&lt;title&gt;Reflections on errors in neonatology III. The &amp;quot;experienced&amp;quot; years, 1970 to 2000&lt;/title&gt;&lt;secondary-title&gt;J Perinatol&lt;/secondary-title&gt;&lt;/titles&gt;&lt;periodical&gt;&lt;full-title&gt;J Perinatol&lt;/full-title&gt;&lt;/periodical&gt;&lt;pages&gt;240-9&lt;/pages&gt;&lt;volume&gt;23&lt;/volume&gt;&lt;number&gt;3&lt;/number&gt;&lt;edition&gt;2003/05/07&lt;/edition&gt;&lt;keywords&gt;&lt;keyword&gt;Drug-Related Side Effects and Adverse Reactions&lt;/keyword&gt;&lt;keyword&gt;History, 20th Century&lt;/keyword&gt;&lt;keyword&gt;Humans&lt;/keyword&gt;&lt;keyword&gt;Infant Food/adverse effects/*history&lt;/keyword&gt;&lt;keyword&gt;*Infant Nutritional Physiological Phenomena&lt;/keyword&gt;&lt;keyword&gt;Infant, Newborn&lt;/keyword&gt;&lt;keyword&gt;Medical Errors/*history&lt;/keyword&gt;&lt;keyword&gt;Neonatology/*history&lt;/keyword&gt;&lt;keyword&gt;Pharmaceutical Preparations/*history&lt;/keyword&gt;&lt;/keywords&gt;&lt;dates&gt;&lt;year&gt;2003&lt;/year&gt;&lt;pub-dates&gt;&lt;date&gt;Apr-May&lt;/date&gt;&lt;/pub-dates&gt;&lt;/dates&gt;&lt;isbn&gt;0743-8346 (Print)&amp;#xD;0743-8346 (Linking)&lt;/isbn&gt;&lt;accession-num&gt;12732863&lt;/accession-num&gt;&lt;urls&gt;&lt;related-urls&gt;&lt;url&gt;https://www.ncbi.nlm.nih.gov/pubmed/12732863&lt;/url&gt;&lt;/related-urls&gt;&lt;/urls&gt;&lt;electronic-resource-num&gt;10.1038/sj.jp.7210873&lt;/electronic-resource-num&gt;&lt;/record&gt;&lt;/Cite&gt;&lt;/EndNote&gt;</w:instrText>
      </w:r>
      <w:r w:rsidR="00A57055">
        <w:rPr>
          <w:rFonts w:ascii="Times New Roman" w:hAnsi="Times New Roman" w:cs="Times New Roman"/>
          <w:lang w:val="en-US"/>
        </w:rPr>
        <w:fldChar w:fldCharType="separate"/>
      </w:r>
      <w:r w:rsidR="00881355" w:rsidRPr="00881355">
        <w:rPr>
          <w:rFonts w:ascii="Times New Roman" w:hAnsi="Times New Roman" w:cs="Times New Roman"/>
          <w:noProof/>
          <w:vertAlign w:val="superscript"/>
          <w:lang w:val="en-US"/>
        </w:rPr>
        <w:t>46</w:t>
      </w:r>
      <w:r w:rsidR="00A57055">
        <w:rPr>
          <w:rFonts w:ascii="Times New Roman" w:hAnsi="Times New Roman" w:cs="Times New Roman"/>
          <w:lang w:val="en-US"/>
        </w:rPr>
        <w:fldChar w:fldCharType="end"/>
      </w:r>
      <w:r w:rsidR="00355A3E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="00554659">
        <w:rPr>
          <w:rFonts w:ascii="Times New Roman" w:hAnsi="Times New Roman" w:cs="Times New Roman"/>
          <w:lang w:val="en-US"/>
        </w:rPr>
        <w:t>A</w:t>
      </w:r>
      <w:r w:rsidR="009D23C0">
        <w:rPr>
          <w:rFonts w:ascii="Times New Roman" w:hAnsi="Times New Roman" w:cs="Times New Roman"/>
          <w:lang w:val="en-US"/>
        </w:rPr>
        <w:t>cceleration of</w:t>
      </w:r>
      <w:r w:rsidR="007F0656">
        <w:rPr>
          <w:rFonts w:ascii="Times New Roman" w:hAnsi="Times New Roman" w:cs="Times New Roman"/>
          <w:lang w:val="en-US"/>
        </w:rPr>
        <w:t xml:space="preserve"> electrophysiological brai</w:t>
      </w:r>
      <w:r>
        <w:rPr>
          <w:rFonts w:ascii="Times New Roman" w:hAnsi="Times New Roman" w:cs="Times New Roman"/>
          <w:lang w:val="en-US"/>
        </w:rPr>
        <w:t xml:space="preserve">n maturation </w:t>
      </w:r>
      <w:r w:rsidR="007C4F45">
        <w:rPr>
          <w:rFonts w:ascii="Times New Roman" w:hAnsi="Times New Roman" w:cs="Times New Roman"/>
          <w:lang w:val="en-US"/>
        </w:rPr>
        <w:t xml:space="preserve">using SMOF-LE </w:t>
      </w:r>
      <w:r w:rsidR="001D1581">
        <w:rPr>
          <w:rFonts w:ascii="Times New Roman" w:hAnsi="Times New Roman" w:cs="Times New Roman"/>
          <w:lang w:val="en-US"/>
        </w:rPr>
        <w:t xml:space="preserve">may </w:t>
      </w:r>
      <w:r w:rsidR="007F0656">
        <w:rPr>
          <w:rFonts w:ascii="Times New Roman" w:hAnsi="Times New Roman" w:cs="Times New Roman"/>
          <w:lang w:val="en-US"/>
        </w:rPr>
        <w:t>suggest</w:t>
      </w:r>
      <w:r w:rsidR="00355A3E">
        <w:rPr>
          <w:rFonts w:ascii="Times New Roman" w:hAnsi="Times New Roman" w:cs="Times New Roman"/>
          <w:lang w:val="en-US"/>
        </w:rPr>
        <w:t xml:space="preserve"> safety </w:t>
      </w:r>
      <w:r w:rsidR="007C4F45">
        <w:rPr>
          <w:rFonts w:ascii="Times New Roman" w:hAnsi="Times New Roman" w:cs="Times New Roman"/>
          <w:lang w:val="en-US"/>
        </w:rPr>
        <w:t xml:space="preserve">or </w:t>
      </w:r>
      <w:r w:rsidR="007B2618">
        <w:rPr>
          <w:rFonts w:ascii="Times New Roman" w:hAnsi="Times New Roman" w:cs="Times New Roman"/>
          <w:lang w:val="en-US"/>
        </w:rPr>
        <w:t xml:space="preserve">even </w:t>
      </w:r>
      <w:r>
        <w:rPr>
          <w:rFonts w:ascii="Times New Roman" w:hAnsi="Times New Roman" w:cs="Times New Roman"/>
          <w:lang w:val="en-US"/>
        </w:rPr>
        <w:t>benefit</w:t>
      </w:r>
      <w:r w:rsidR="007C4F45">
        <w:rPr>
          <w:rFonts w:ascii="Times New Roman" w:hAnsi="Times New Roman" w:cs="Times New Roman"/>
          <w:lang w:val="en-US"/>
        </w:rPr>
        <w:t>, but</w:t>
      </w:r>
      <w:r w:rsidR="00A02603">
        <w:rPr>
          <w:rFonts w:ascii="Times New Roman" w:hAnsi="Times New Roman" w:cs="Times New Roman"/>
          <w:lang w:val="en-US"/>
        </w:rPr>
        <w:t xml:space="preserve"> </w:t>
      </w:r>
      <w:r w:rsidR="00113ED3">
        <w:rPr>
          <w:rFonts w:ascii="Times New Roman" w:hAnsi="Times New Roman" w:cs="Times New Roman"/>
          <w:lang w:val="en-US"/>
        </w:rPr>
        <w:t>currently</w:t>
      </w:r>
      <w:r w:rsidR="007B2618">
        <w:rPr>
          <w:rFonts w:ascii="Times New Roman" w:hAnsi="Times New Roman" w:cs="Times New Roman"/>
          <w:lang w:val="en-US"/>
        </w:rPr>
        <w:t xml:space="preserve"> there </w:t>
      </w:r>
      <w:r w:rsidR="00F40DC5">
        <w:rPr>
          <w:rFonts w:ascii="Times New Roman" w:hAnsi="Times New Roman" w:cs="Times New Roman"/>
          <w:lang w:val="en-US"/>
        </w:rPr>
        <w:t xml:space="preserve">are no </w:t>
      </w:r>
      <w:r w:rsidR="00113ED3">
        <w:rPr>
          <w:rFonts w:ascii="Times New Roman" w:hAnsi="Times New Roman" w:cs="Times New Roman"/>
          <w:lang w:val="en-US"/>
        </w:rPr>
        <w:t>reports</w:t>
      </w:r>
      <w:r w:rsidR="001D1581">
        <w:rPr>
          <w:rFonts w:ascii="Times New Roman" w:hAnsi="Times New Roman" w:cs="Times New Roman"/>
          <w:lang w:val="en-US"/>
        </w:rPr>
        <w:t xml:space="preserve"> on neurodevelopment</w:t>
      </w:r>
      <w:r w:rsidR="00A02603">
        <w:rPr>
          <w:rFonts w:ascii="Times New Roman" w:hAnsi="Times New Roman" w:cs="Times New Roman"/>
          <w:lang w:val="en-US"/>
        </w:rPr>
        <w:t xml:space="preserve"> </w:t>
      </w:r>
      <w:r w:rsidR="00113ED3">
        <w:rPr>
          <w:rFonts w:ascii="Times New Roman" w:hAnsi="Times New Roman" w:cs="Times New Roman"/>
          <w:lang w:val="en-US"/>
        </w:rPr>
        <w:t>using SMOF-LE</w:t>
      </w:r>
      <w:r w:rsidR="001D1581">
        <w:rPr>
          <w:rFonts w:ascii="Times New Roman" w:hAnsi="Times New Roman" w:cs="Times New Roman"/>
          <w:lang w:val="en-US"/>
        </w:rPr>
        <w:t xml:space="preserve">. </w:t>
      </w:r>
      <w:r w:rsidR="00113ED3">
        <w:rPr>
          <w:rFonts w:ascii="Times New Roman" w:hAnsi="Times New Roman" w:cs="Times New Roman"/>
          <w:color w:val="262626"/>
          <w:lang w:val="en-US"/>
        </w:rPr>
        <w:t>Several s</w:t>
      </w:r>
      <w:r w:rsidR="00113ED3" w:rsidRPr="00913788">
        <w:rPr>
          <w:rFonts w:ascii="Times New Roman" w:hAnsi="Times New Roman" w:cs="Times New Roman"/>
          <w:color w:val="262626"/>
          <w:lang w:val="en-US"/>
        </w:rPr>
        <w:t xml:space="preserve">tudies </w:t>
      </w:r>
      <w:r w:rsidR="007B2618">
        <w:rPr>
          <w:rFonts w:ascii="Times New Roman" w:hAnsi="Times New Roman" w:cs="Times New Roman"/>
          <w:color w:val="262626"/>
          <w:lang w:val="en-US"/>
        </w:rPr>
        <w:t>have shown an</w:t>
      </w:r>
      <w:r w:rsidR="00113ED3">
        <w:rPr>
          <w:rFonts w:ascii="Times New Roman" w:hAnsi="Times New Roman" w:cs="Times New Roman"/>
          <w:color w:val="262626"/>
          <w:lang w:val="en-US"/>
        </w:rPr>
        <w:t xml:space="preserve"> association of </w:t>
      </w:r>
      <w:r w:rsidR="00113ED3" w:rsidRPr="00913788">
        <w:rPr>
          <w:rFonts w:ascii="Times New Roman" w:hAnsi="Times New Roman" w:cs="Times New Roman"/>
          <w:color w:val="262626"/>
          <w:lang w:val="en-US"/>
        </w:rPr>
        <w:t>early changes in aEEG pattern</w:t>
      </w:r>
      <w:r w:rsidR="007B2618">
        <w:rPr>
          <w:rFonts w:ascii="Times New Roman" w:hAnsi="Times New Roman" w:cs="Times New Roman"/>
          <w:color w:val="262626"/>
          <w:lang w:val="en-US"/>
        </w:rPr>
        <w:t xml:space="preserve"> – as seen in our study - </w:t>
      </w:r>
      <w:r w:rsidR="00143ED2">
        <w:rPr>
          <w:rFonts w:ascii="Times New Roman" w:hAnsi="Times New Roman" w:cs="Times New Roman"/>
          <w:color w:val="262626"/>
          <w:lang w:val="en-US"/>
        </w:rPr>
        <w:t xml:space="preserve">and </w:t>
      </w:r>
      <w:r w:rsidR="00143ED2" w:rsidRPr="00CF14EF">
        <w:rPr>
          <w:rFonts w:ascii="Times New Roman" w:hAnsi="Times New Roman" w:cs="Times New Roman"/>
          <w:color w:val="262626"/>
          <w:lang w:val="en-US"/>
        </w:rPr>
        <w:t>favorable neurodevelopmental outcomes</w:t>
      </w:r>
      <w:r w:rsidR="00113ED3">
        <w:rPr>
          <w:rFonts w:ascii="Times New Roman" w:hAnsi="Times New Roman" w:cs="Times New Roman"/>
          <w:color w:val="262626"/>
          <w:lang w:val="en-US"/>
        </w:rPr>
        <w:t>.</w:t>
      </w:r>
      <w:r w:rsidR="00113ED3" w:rsidRPr="00504B90">
        <w:rPr>
          <w:rFonts w:ascii="Times New Roman" w:hAnsi="Times New Roman" w:cs="Times New Roman"/>
          <w:color w:val="262626"/>
          <w:lang w:val="en-US"/>
        </w:rPr>
        <w:fldChar w:fldCharType="begin">
          <w:fldData xml:space="preserve">PEVuZE5vdGU+PENpdGU+PEF1dGhvcj5CcnVuczwvQXV0aG9yPjxZZWFyPjIwMTc8L1llYXI+PFJl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</w:fldData>
        </w:fldChar>
      </w:r>
      <w:r w:rsidR="00113ED3" w:rsidRPr="00504B90">
        <w:rPr>
          <w:rFonts w:ascii="Times New Roman" w:hAnsi="Times New Roman" w:cs="Times New Roman"/>
          <w:color w:val="262626"/>
          <w:lang w:val="en-US"/>
        </w:rPr>
        <w:instrText xml:space="preserve"> ADDIN EN.CITE </w:instrText>
      </w:r>
      <w:r w:rsidR="00113ED3" w:rsidRPr="00504B90">
        <w:rPr>
          <w:rFonts w:ascii="Times New Roman" w:hAnsi="Times New Roman" w:cs="Times New Roman"/>
          <w:color w:val="262626"/>
          <w:lang w:val="en-US"/>
        </w:rPr>
        <w:fldChar w:fldCharType="begin">
          <w:fldData xml:space="preserve">PEVuZE5vdGU+PENpdGU+PEF1dGhvcj5CcnVuczwvQXV0aG9yPjxZZWFyPjIwMTc8L1llYXI+PFJl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</w:fldData>
        </w:fldChar>
      </w:r>
      <w:r w:rsidR="00113ED3" w:rsidRPr="00504B90">
        <w:rPr>
          <w:rFonts w:ascii="Times New Roman" w:hAnsi="Times New Roman" w:cs="Times New Roman"/>
          <w:color w:val="262626"/>
          <w:lang w:val="en-US"/>
        </w:rPr>
        <w:instrText xml:space="preserve"> ADDIN EN.CITE.DATA </w:instrText>
      </w:r>
      <w:r w:rsidR="00113ED3" w:rsidRPr="00504B90">
        <w:rPr>
          <w:rFonts w:ascii="Times New Roman" w:hAnsi="Times New Roman" w:cs="Times New Roman"/>
          <w:color w:val="262626"/>
          <w:lang w:val="en-US"/>
        </w:rPr>
      </w:r>
      <w:r w:rsidR="00113ED3" w:rsidRPr="00504B90">
        <w:rPr>
          <w:rFonts w:ascii="Times New Roman" w:hAnsi="Times New Roman" w:cs="Times New Roman"/>
          <w:color w:val="262626"/>
          <w:lang w:val="en-US"/>
        </w:rPr>
        <w:fldChar w:fldCharType="end"/>
      </w:r>
      <w:r w:rsidR="00113ED3" w:rsidRPr="00504B90">
        <w:rPr>
          <w:rFonts w:ascii="Times New Roman" w:hAnsi="Times New Roman" w:cs="Times New Roman"/>
          <w:color w:val="262626"/>
          <w:lang w:val="en-US"/>
        </w:rPr>
      </w:r>
      <w:r w:rsidR="00113ED3" w:rsidRPr="00504B90">
        <w:rPr>
          <w:rFonts w:ascii="Times New Roman" w:hAnsi="Times New Roman" w:cs="Times New Roman"/>
          <w:color w:val="262626"/>
          <w:lang w:val="en-US"/>
        </w:rPr>
        <w:fldChar w:fldCharType="separate"/>
      </w:r>
      <w:r w:rsidR="00113ED3" w:rsidRPr="00504B90">
        <w:rPr>
          <w:rFonts w:ascii="Times New Roman" w:hAnsi="Times New Roman" w:cs="Times New Roman"/>
          <w:noProof/>
          <w:color w:val="262626"/>
          <w:vertAlign w:val="superscript"/>
          <w:lang w:val="en-US"/>
        </w:rPr>
        <w:t>17,26</w:t>
      </w:r>
      <w:r w:rsidR="00113ED3" w:rsidRPr="00504B90">
        <w:rPr>
          <w:rFonts w:ascii="Times New Roman" w:hAnsi="Times New Roman" w:cs="Times New Roman"/>
          <w:color w:val="262626"/>
          <w:lang w:val="en-US"/>
        </w:rPr>
        <w:fldChar w:fldCharType="end"/>
      </w:r>
      <w:r w:rsidR="00113ED3" w:rsidRPr="00504B90">
        <w:rPr>
          <w:rFonts w:ascii="Times New Roman" w:hAnsi="Times New Roman" w:cs="Times New Roman"/>
          <w:color w:val="262626"/>
          <w:lang w:val="en-US"/>
        </w:rPr>
        <w:t xml:space="preserve"> Thus a</w:t>
      </w:r>
      <w:r w:rsidR="00113ED3" w:rsidRPr="00504B90">
        <w:rPr>
          <w:rFonts w:ascii="Times New Roman" w:hAnsi="Times New Roman" w:cs="Times New Roman"/>
          <w:lang w:val="en-US"/>
        </w:rPr>
        <w:t>ccelerated electrophysiological brain maturation may point ou</w:t>
      </w:r>
      <w:r w:rsidR="007B2618" w:rsidRPr="00504B90">
        <w:rPr>
          <w:rFonts w:ascii="Times New Roman" w:hAnsi="Times New Roman" w:cs="Times New Roman"/>
          <w:lang w:val="en-US"/>
        </w:rPr>
        <w:t>t to improved neurodevelopment</w:t>
      </w:r>
      <w:r w:rsidR="00F109DE" w:rsidRPr="00504B90">
        <w:rPr>
          <w:rFonts w:ascii="Times New Roman" w:hAnsi="Times New Roman" w:cs="Times New Roman"/>
          <w:color w:val="262626"/>
          <w:lang w:val="en-US"/>
        </w:rPr>
        <w:t>.</w:t>
      </w:r>
      <w:r w:rsidR="00F109DE" w:rsidRPr="00504B90">
        <w:rPr>
          <w:rFonts w:ascii="Times New Roman" w:hAnsi="Times New Roman" w:cs="Times New Roman"/>
          <w:lang w:val="en-US"/>
        </w:rPr>
        <w:t xml:space="preserve"> </w:t>
      </w:r>
      <w:r w:rsidR="007B2618" w:rsidRPr="00504B90">
        <w:rPr>
          <w:rFonts w:ascii="Times New Roman" w:hAnsi="Times New Roman" w:cs="Times New Roman"/>
          <w:lang w:val="en-US"/>
        </w:rPr>
        <w:t>This interpretation might be supported by s</w:t>
      </w:r>
      <w:r w:rsidR="00F109DE" w:rsidRPr="00504B90">
        <w:rPr>
          <w:rFonts w:ascii="Times New Roman" w:hAnsi="Times New Roman" w:cs="Times New Roman"/>
          <w:lang w:val="en-US"/>
        </w:rPr>
        <w:t xml:space="preserve">tudies </w:t>
      </w:r>
      <w:r w:rsidR="007B2618" w:rsidRPr="00504B90">
        <w:rPr>
          <w:rFonts w:ascii="Times New Roman" w:hAnsi="Times New Roman" w:cs="Times New Roman"/>
          <w:lang w:val="en-US"/>
        </w:rPr>
        <w:t xml:space="preserve">that showed </w:t>
      </w:r>
      <w:r w:rsidR="00F109DE" w:rsidRPr="00504B90">
        <w:rPr>
          <w:rFonts w:ascii="Times New Roman" w:hAnsi="Times New Roman" w:cs="Times New Roman"/>
          <w:lang w:val="en-US"/>
        </w:rPr>
        <w:t xml:space="preserve">a neurodevelopmental benefit of DHA </w:t>
      </w:r>
      <w:r w:rsidR="007B2618" w:rsidRPr="00504B90">
        <w:rPr>
          <w:rFonts w:ascii="Times New Roman" w:hAnsi="Times New Roman" w:cs="Times New Roman"/>
          <w:lang w:val="en-US"/>
        </w:rPr>
        <w:t xml:space="preserve">enriched preterm formula </w:t>
      </w:r>
      <w:r w:rsidR="00F109DE" w:rsidRPr="00504B90">
        <w:rPr>
          <w:rFonts w:ascii="Times New Roman" w:hAnsi="Times New Roman" w:cs="Times New Roman"/>
          <w:lang w:val="en-US"/>
        </w:rPr>
        <w:t>in subsets of preterm infants.</w:t>
      </w:r>
      <w:r w:rsidR="00F109DE" w:rsidRPr="00504B90">
        <w:rPr>
          <w:rFonts w:ascii="Times New Roman" w:hAnsi="Times New Roman" w:cs="Times New Roman"/>
          <w:color w:val="262626"/>
          <w:lang w:val="en-US"/>
        </w:rPr>
        <w:fldChar w:fldCharType="begin"/>
      </w:r>
      <w:r w:rsidR="00F109DE" w:rsidRPr="00504B90">
        <w:rPr>
          <w:rFonts w:ascii="Times New Roman" w:hAnsi="Times New Roman" w:cs="Times New Roman"/>
          <w:color w:val="262626"/>
          <w:lang w:val="en-US"/>
        </w:rPr>
        <w:instrText xml:space="preserve"> ADDIN EN.CITE &lt;EndNote&gt;&lt;Cite&gt;&lt;Author&gt;Wang&lt;/Author&gt;&lt;Year&gt;2016&lt;/Year&gt;&lt;RecNum&gt;8&lt;/RecNum&gt;&lt;DisplayText&gt;&lt;style face="superscript"&gt;47&lt;/style&gt;&lt;/DisplayText&gt;&lt;record&gt;&lt;rec-number&gt;8&lt;/rec-number&gt;&lt;foreign-keys&gt;&lt;key app="EN" db-id="5vze5pz0xwdt25edpzaxa0at0tt0apf20z0t" timestamp="0"&gt;8&lt;/key&gt;&lt;/foreign-keys&gt;&lt;ref-type name="Journal Article"&gt;17&lt;/ref-type&gt;&lt;contributors&gt;&lt;authors&gt;&lt;author&gt;Wang, Q.&lt;/author&gt;&lt;author&gt;Cui, Q.&lt;/author&gt;&lt;author&gt;Yan, C.&lt;/author&gt;&lt;/authors&gt;&lt;/contributors&gt;&lt;auth-address&gt;Department of Pediatrics, The Third Affiliated Hospital of Guangzhou Medical University, Guangzhou, Guangdong, China.&amp;#xD;Department of Pediatrics, The Third Affiliated Hospital of Guangzhou Medical University, Guangzhou, Guangdong, China. Electronic address: gycuiqiliang@126.com.&lt;/auth-address&gt;&lt;titles&gt;&lt;title&gt;The Effect of Supplementation of Long-Chain Polyunsaturated Fatty Acids During Lactation on Neurodevelopmental Outcomes of Preterm Infant From Infancy to School Age: A Systematic Review and Meta-analysis&lt;/title&gt;&lt;secondary-title&gt;Pediatr Neurol&lt;/secondary-title&gt;&lt;/titles&gt;&lt;pages&gt;54-61 e1&lt;/pages&gt;&lt;volume&gt;59&lt;/volume&gt;&lt;keywords&gt;&lt;keyword&gt;RCTs&lt;/keyword&gt;&lt;keyword&gt;long chain polyunsaturated fatty acids&lt;/keyword&gt;&lt;keyword&gt;meta-analysis&lt;/keyword&gt;&lt;keyword&gt;neurodevelopmental outcome&lt;/keyword&gt;&lt;keyword&gt;preterm&lt;/keyword&gt;&lt;/keywords&gt;&lt;dates&gt;&lt;year&gt;2016&lt;/year&gt;&lt;pub-dates&gt;&lt;date&gt;Jun&lt;/date&gt;&lt;/pub-dates&gt;&lt;/dates&gt;&lt;isbn&gt;1873-5150 (Electronic)&amp;#xD;0887-8994 (Linking)&lt;/isbn&gt;&lt;accession-num&gt;27318249&lt;/accession-num&gt;&lt;urls&gt;&lt;related-urls&gt;&lt;url&gt;https://www.ncbi.nlm.nih.gov/pubmed/27318249&lt;/url&gt;&lt;/related-urls&gt;&lt;/urls&gt;&lt;electronic-resource-num&gt;10.1016/j.pediatrneurol.2016.02.017&lt;/electronic-resource-num&gt;&lt;/record&gt;&lt;/Cite&gt;&lt;/EndNote&gt;</w:instrText>
      </w:r>
      <w:r w:rsidR="00F109DE" w:rsidRPr="00504B90">
        <w:rPr>
          <w:rFonts w:ascii="Times New Roman" w:hAnsi="Times New Roman" w:cs="Times New Roman"/>
          <w:color w:val="262626"/>
          <w:lang w:val="en-US"/>
        </w:rPr>
        <w:fldChar w:fldCharType="separate"/>
      </w:r>
      <w:r w:rsidR="00F109DE" w:rsidRPr="00504B90">
        <w:rPr>
          <w:rFonts w:ascii="Times New Roman" w:hAnsi="Times New Roman" w:cs="Times New Roman"/>
          <w:noProof/>
          <w:color w:val="262626"/>
          <w:vertAlign w:val="superscript"/>
          <w:lang w:val="en-US"/>
        </w:rPr>
        <w:t>47</w:t>
      </w:r>
      <w:r w:rsidR="00F109DE" w:rsidRPr="00504B90">
        <w:rPr>
          <w:rFonts w:ascii="Times New Roman" w:hAnsi="Times New Roman" w:cs="Times New Roman"/>
          <w:color w:val="262626"/>
          <w:lang w:val="en-US"/>
        </w:rPr>
        <w:fldChar w:fldCharType="end"/>
      </w:r>
      <w:r w:rsidR="00F109DE" w:rsidRPr="00504B90">
        <w:rPr>
          <w:rFonts w:ascii="Times New Roman" w:hAnsi="Times New Roman" w:cs="Times New Roman"/>
          <w:color w:val="262626"/>
          <w:lang w:val="en-US"/>
        </w:rPr>
        <w:t xml:space="preserve"> In these studies, </w:t>
      </w:r>
      <w:r w:rsidR="007B2618" w:rsidRPr="00504B90">
        <w:rPr>
          <w:rFonts w:ascii="Times New Roman" w:hAnsi="Times New Roman" w:cs="Times New Roman"/>
          <w:lang w:val="en-US"/>
        </w:rPr>
        <w:t xml:space="preserve">DHA supply (25-59 mg/kg/d) was quite similar </w:t>
      </w:r>
      <w:r w:rsidR="00F40DC5">
        <w:rPr>
          <w:rFonts w:ascii="Times New Roman" w:hAnsi="Times New Roman" w:cs="Times New Roman"/>
          <w:lang w:val="en-US"/>
        </w:rPr>
        <w:t xml:space="preserve">to </w:t>
      </w:r>
      <w:r w:rsidR="007B2618" w:rsidRPr="00504B90">
        <w:rPr>
          <w:rFonts w:ascii="Times New Roman" w:hAnsi="Times New Roman" w:cs="Times New Roman"/>
          <w:lang w:val="en-US"/>
        </w:rPr>
        <w:t>our study, though</w:t>
      </w:r>
      <w:r w:rsidR="00F109DE" w:rsidRPr="00504B90">
        <w:rPr>
          <w:rFonts w:ascii="Times New Roman" w:hAnsi="Times New Roman" w:cs="Times New Roman"/>
          <w:lang w:val="en-US"/>
        </w:rPr>
        <w:t xml:space="preserve"> parenteral </w:t>
      </w:r>
      <w:r w:rsidR="007B2618" w:rsidRPr="00504B90">
        <w:rPr>
          <w:rFonts w:ascii="Times New Roman" w:hAnsi="Times New Roman" w:cs="Times New Roman"/>
          <w:lang w:val="en-US"/>
        </w:rPr>
        <w:t xml:space="preserve">and enteral </w:t>
      </w:r>
      <w:r w:rsidR="00F109DE" w:rsidRPr="00504B90">
        <w:rPr>
          <w:rFonts w:ascii="Times New Roman" w:hAnsi="Times New Roman" w:cs="Times New Roman"/>
          <w:lang w:val="en-US"/>
        </w:rPr>
        <w:t>DHA substitution cannot be directly compared.</w:t>
      </w:r>
      <w:r w:rsidR="00F109DE" w:rsidRPr="00504B90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PEVuZE5vdGU+PENpdGU+PEF1dGhvcj5OaWxzc29uPC9BdXRob3I+PFllYXI+MjAxODwvWWVhcj48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</w:fldData>
        </w:fldChar>
      </w:r>
      <w:r w:rsidR="00F109DE" w:rsidRPr="00504B90">
        <w:rPr>
          <w:rFonts w:ascii="Times New Roman" w:hAnsi="Times New Roman" w:cs="Times New Roman"/>
          <w:lang w:val="en-US"/>
        </w:rPr>
        <w:instrText xml:space="preserve"> ADDIN EN.CITE </w:instrText>
      </w:r>
      <w:r w:rsidR="00F109DE" w:rsidRPr="00504B90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PEVuZE5vdGU+PENpdGU+PEF1dGhvcj5OaWxzc29uPC9BdXRob3I+PFllYXI+MjAxODwvWWVhcj48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</w:fldData>
        </w:fldChar>
      </w:r>
      <w:r w:rsidR="00F109DE" w:rsidRPr="00504B90">
        <w:rPr>
          <w:rFonts w:ascii="Times New Roman" w:hAnsi="Times New Roman" w:cs="Times New Roman"/>
          <w:lang w:val="en-US"/>
        </w:rPr>
        <w:instrText xml:space="preserve"> ADDIN EN.CITE.DATA </w:instrText>
      </w:r>
      <w:r w:rsidR="00F109DE" w:rsidRPr="00504B90">
        <w:rPr>
          <w:rFonts w:ascii="Times New Roman" w:hAnsi="Times New Roman" w:cs="Times New Roman"/>
          <w:lang w:val="en-US"/>
        </w:rPr>
      </w:r>
      <w:r w:rsidR="00F109DE" w:rsidRPr="00504B90">
        <w:rPr>
          <w:rFonts w:ascii="Times New Roman" w:hAnsi="Times New Roman" w:cs="Times New Roman"/>
          <w:lang w:val="en-US"/>
        </w:rPr>
        <w:fldChar w:fldCharType="end"/>
      </w:r>
      <w:r w:rsidR="00F109DE" w:rsidRPr="00504B90">
        <w:rPr>
          <w:rFonts w:ascii="Times New Roman" w:hAnsi="Times New Roman" w:cs="Times New Roman"/>
          <w:lang w:val="en-US"/>
        </w:rPr>
      </w:r>
      <w:r w:rsidR="00F109DE" w:rsidRPr="00504B90">
        <w:rPr>
          <w:rFonts w:ascii="Times New Roman" w:hAnsi="Times New Roman" w:cs="Times New Roman"/>
          <w:lang w:val="en-US"/>
        </w:rPr>
        <w:fldChar w:fldCharType="separate"/>
      </w:r>
      <w:r w:rsidR="00F109DE" w:rsidRPr="00504B90">
        <w:rPr>
          <w:rFonts w:ascii="Times New Roman" w:hAnsi="Times New Roman" w:cs="Times New Roman"/>
          <w:noProof/>
          <w:vertAlign w:val="superscript"/>
          <w:lang w:val="en-US"/>
        </w:rPr>
        <w:t>48</w:t>
      </w:r>
      <w:r w:rsidR="00F109DE" w:rsidRPr="00504B90">
        <w:rPr>
          <w:rFonts w:ascii="Times New Roman" w:hAnsi="Times New Roman" w:cs="Times New Roman"/>
          <w:lang w:val="en-US"/>
        </w:rPr>
        <w:fldChar w:fldCharType="end"/>
      </w:r>
      <w:r w:rsidR="00F109DE" w:rsidRPr="00504B90">
        <w:rPr>
          <w:rFonts w:ascii="Times New Roman" w:hAnsi="Times New Roman" w:cs="Times New Roman"/>
          <w:lang w:val="en-US"/>
        </w:rPr>
        <w:t xml:space="preserve"> </w:t>
      </w:r>
      <w:r w:rsidR="007B2618" w:rsidRPr="00504B90">
        <w:rPr>
          <w:rFonts w:ascii="Times New Roman" w:hAnsi="Times New Roman" w:cs="Times New Roman"/>
          <w:lang w:val="en-US"/>
        </w:rPr>
        <w:t xml:space="preserve">Along these lines, </w:t>
      </w:r>
      <w:r w:rsidR="00F109DE" w:rsidRPr="00504B90">
        <w:rPr>
          <w:rFonts w:ascii="Times New Roman" w:hAnsi="Times New Roman" w:cs="Times New Roman"/>
          <w:lang w:val="en-US"/>
        </w:rPr>
        <w:t>a re</w:t>
      </w:r>
      <w:r w:rsidR="007B2618" w:rsidRPr="00504B90">
        <w:rPr>
          <w:rFonts w:ascii="Times New Roman" w:hAnsi="Times New Roman" w:cs="Times New Roman"/>
          <w:lang w:val="en-US"/>
        </w:rPr>
        <w:t>trospective observational study by</w:t>
      </w:r>
      <w:r w:rsidR="00F109DE" w:rsidRPr="00504B90">
        <w:rPr>
          <w:rFonts w:ascii="Times New Roman" w:hAnsi="Times New Roman" w:cs="Times New Roman"/>
          <w:lang w:val="en-US"/>
        </w:rPr>
        <w:t xml:space="preserve"> Tam et al. showed that higher levels of DHA were associated </w:t>
      </w:r>
      <w:r w:rsidR="00F40DC5">
        <w:rPr>
          <w:rFonts w:ascii="Times New Roman" w:hAnsi="Times New Roman" w:cs="Times New Roman"/>
          <w:lang w:val="en-US"/>
        </w:rPr>
        <w:t xml:space="preserve">with </w:t>
      </w:r>
      <w:r w:rsidR="00F109DE" w:rsidRPr="00504B90">
        <w:rPr>
          <w:rFonts w:ascii="Times New Roman" w:hAnsi="Times New Roman" w:cs="Times New Roman"/>
          <w:lang w:val="en-US"/>
        </w:rPr>
        <w:t>better neurodevelopment and improved microstructural brain maturation.</w:t>
      </w:r>
      <w:r w:rsidR="00F109DE" w:rsidRPr="00504B90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PEVuZE5vdGU+PENpdGU+PEF1dGhvcj5UYW08L0F1dGhvcj48WWVhcj4yMDE2PC9ZZWFyPjxSZWNO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</w:fldData>
        </w:fldChar>
      </w:r>
      <w:r w:rsidR="00F109DE" w:rsidRPr="00504B90">
        <w:rPr>
          <w:rFonts w:ascii="Times New Roman" w:hAnsi="Times New Roman" w:cs="Times New Roman"/>
          <w:lang w:val="en-US"/>
        </w:rPr>
        <w:instrText xml:space="preserve"> ADDIN EN.CITE </w:instrText>
      </w:r>
      <w:r w:rsidR="00F109DE" w:rsidRPr="00504B90">
        <w:rPr>
          <w:rFonts w:ascii="Times New Roman" w:hAnsi="Times New Roman" w:cs="Times New Roman"/>
          <w:lang w:val="en-US"/>
        </w:rPr>
        <w:fldChar w:fldCharType="begin">
          <w:fldData xml:space="preserve">PEVuZE5vdGU+PENpdGU+PEF1dGhvcj5UYW08L0F1dGhvcj48WWVhcj4yMDE2PC9ZZWFyPjxSZWNO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</w:fldData>
        </w:fldChar>
      </w:r>
      <w:r w:rsidR="00F109DE" w:rsidRPr="00504B90">
        <w:rPr>
          <w:rFonts w:ascii="Times New Roman" w:hAnsi="Times New Roman" w:cs="Times New Roman"/>
          <w:lang w:val="en-US"/>
        </w:rPr>
        <w:instrText xml:space="preserve"> ADDIN EN.CITE.DATA </w:instrText>
      </w:r>
      <w:r w:rsidR="00F109DE" w:rsidRPr="00504B90">
        <w:rPr>
          <w:rFonts w:ascii="Times New Roman" w:hAnsi="Times New Roman" w:cs="Times New Roman"/>
          <w:lang w:val="en-US"/>
        </w:rPr>
      </w:r>
      <w:r w:rsidR="00F109DE" w:rsidRPr="00504B90">
        <w:rPr>
          <w:rFonts w:ascii="Times New Roman" w:hAnsi="Times New Roman" w:cs="Times New Roman"/>
          <w:lang w:val="en-US"/>
        </w:rPr>
        <w:fldChar w:fldCharType="end"/>
      </w:r>
      <w:r w:rsidR="00F109DE" w:rsidRPr="00504B90">
        <w:rPr>
          <w:rFonts w:ascii="Times New Roman" w:hAnsi="Times New Roman" w:cs="Times New Roman"/>
          <w:lang w:val="en-US"/>
        </w:rPr>
      </w:r>
      <w:r w:rsidR="00F109DE" w:rsidRPr="00504B90">
        <w:rPr>
          <w:rFonts w:ascii="Times New Roman" w:hAnsi="Times New Roman" w:cs="Times New Roman"/>
          <w:lang w:val="en-US"/>
        </w:rPr>
        <w:fldChar w:fldCharType="separate"/>
      </w:r>
      <w:r w:rsidR="00F109DE" w:rsidRPr="00504B90">
        <w:rPr>
          <w:rFonts w:ascii="Times New Roman" w:hAnsi="Times New Roman" w:cs="Times New Roman"/>
          <w:noProof/>
          <w:vertAlign w:val="superscript"/>
          <w:lang w:val="en-US"/>
        </w:rPr>
        <w:t>49</w:t>
      </w:r>
      <w:r w:rsidR="00F109DE" w:rsidRPr="00504B90">
        <w:rPr>
          <w:rFonts w:ascii="Times New Roman" w:hAnsi="Times New Roman" w:cs="Times New Roman"/>
          <w:lang w:val="en-US"/>
        </w:rPr>
        <w:fldChar w:fldCharType="end"/>
      </w:r>
      <w:r w:rsidR="00F109DE" w:rsidRPr="00504B90">
        <w:rPr>
          <w:rFonts w:ascii="Times New Roman" w:hAnsi="Times New Roman" w:cs="Times New Roman"/>
          <w:lang w:val="en-US"/>
        </w:rPr>
        <w:t xml:space="preserve"> </w:t>
      </w:r>
      <w:r w:rsidR="007B2618" w:rsidRPr="00504B90">
        <w:rPr>
          <w:rFonts w:ascii="Times New Roman" w:hAnsi="Times New Roman" w:cs="Times New Roman"/>
          <w:lang w:val="en-US"/>
        </w:rPr>
        <w:t>By now, we can only speculate on the significance of our findings concerning neurodevelopment or structural changes of</w:t>
      </w:r>
      <w:r w:rsidR="007B2618">
        <w:rPr>
          <w:rFonts w:ascii="Times New Roman" w:hAnsi="Times New Roman" w:cs="Times New Roman"/>
          <w:lang w:val="en-US"/>
        </w:rPr>
        <w:t xml:space="preserve"> the developing brain</w:t>
      </w:r>
      <w:r w:rsidR="00F109DE">
        <w:rPr>
          <w:rFonts w:ascii="Times New Roman" w:hAnsi="Times New Roman" w:cs="Times New Roman"/>
          <w:lang w:val="en-US"/>
        </w:rPr>
        <w:t xml:space="preserve">. </w:t>
      </w:r>
      <w:r w:rsidR="0084151B">
        <w:rPr>
          <w:rFonts w:ascii="Times New Roman" w:hAnsi="Times New Roman" w:cs="Times New Roman"/>
          <w:lang w:val="en-US"/>
        </w:rPr>
        <w:t>F</w:t>
      </w:r>
      <w:r w:rsidR="001F591E">
        <w:rPr>
          <w:rFonts w:ascii="Times New Roman" w:hAnsi="Times New Roman" w:cs="Times New Roman"/>
          <w:color w:val="262626"/>
          <w:lang w:val="en-US"/>
        </w:rPr>
        <w:t xml:space="preserve">urther </w:t>
      </w:r>
      <w:r w:rsidR="00DD2C75" w:rsidRPr="00913788">
        <w:rPr>
          <w:rFonts w:ascii="Times New Roman" w:hAnsi="Times New Roman" w:cs="Times New Roman"/>
          <w:color w:val="262626"/>
          <w:lang w:val="en-US"/>
        </w:rPr>
        <w:t xml:space="preserve">trials are </w:t>
      </w:r>
      <w:r w:rsidR="0084151B">
        <w:rPr>
          <w:rFonts w:ascii="Times New Roman" w:hAnsi="Times New Roman" w:cs="Times New Roman"/>
          <w:color w:val="262626"/>
          <w:lang w:val="en-US"/>
        </w:rPr>
        <w:t xml:space="preserve">therefore </w:t>
      </w:r>
      <w:r w:rsidR="00DD2C75" w:rsidRPr="00913788">
        <w:rPr>
          <w:rFonts w:ascii="Times New Roman" w:hAnsi="Times New Roman" w:cs="Times New Roman"/>
          <w:color w:val="262626"/>
          <w:lang w:val="en-US"/>
        </w:rPr>
        <w:t xml:space="preserve">necessary to </w:t>
      </w:r>
      <w:r w:rsidR="00913788">
        <w:rPr>
          <w:rFonts w:ascii="Times New Roman" w:hAnsi="Times New Roman" w:cs="Times New Roman"/>
          <w:color w:val="262626"/>
          <w:lang w:val="en-US"/>
        </w:rPr>
        <w:t xml:space="preserve">draw </w:t>
      </w:r>
      <w:r w:rsidR="0084151B">
        <w:rPr>
          <w:rFonts w:ascii="Times New Roman" w:hAnsi="Times New Roman" w:cs="Times New Roman"/>
          <w:color w:val="262626"/>
          <w:lang w:val="en-US"/>
        </w:rPr>
        <w:t xml:space="preserve">firm </w:t>
      </w:r>
      <w:r w:rsidR="00913788">
        <w:rPr>
          <w:rFonts w:ascii="Times New Roman" w:hAnsi="Times New Roman" w:cs="Times New Roman"/>
          <w:lang w:val="en-US"/>
        </w:rPr>
        <w:t xml:space="preserve">conclusions on </w:t>
      </w:r>
      <w:r w:rsidR="0084151B">
        <w:rPr>
          <w:rFonts w:ascii="Times New Roman" w:hAnsi="Times New Roman" w:cs="Times New Roman"/>
          <w:lang w:val="en-US"/>
        </w:rPr>
        <w:t xml:space="preserve">a possible </w:t>
      </w:r>
      <w:r w:rsidR="00913788">
        <w:rPr>
          <w:rFonts w:ascii="Times New Roman" w:hAnsi="Times New Roman" w:cs="Times New Roman"/>
          <w:lang w:val="en-US"/>
        </w:rPr>
        <w:t xml:space="preserve">neurodevelopmental </w:t>
      </w:r>
      <w:r w:rsidR="0084151B">
        <w:rPr>
          <w:rFonts w:ascii="Times New Roman" w:hAnsi="Times New Roman" w:cs="Times New Roman"/>
          <w:lang w:val="en-US"/>
        </w:rPr>
        <w:t xml:space="preserve">influence </w:t>
      </w:r>
      <w:r w:rsidR="007B2618">
        <w:rPr>
          <w:rFonts w:ascii="Times New Roman" w:hAnsi="Times New Roman" w:cs="Times New Roman"/>
          <w:lang w:val="en-US"/>
        </w:rPr>
        <w:t xml:space="preserve">and </w:t>
      </w:r>
      <w:r w:rsidR="00A06800">
        <w:rPr>
          <w:rFonts w:ascii="Times New Roman" w:hAnsi="Times New Roman" w:cs="Times New Roman"/>
          <w:lang w:val="en-US"/>
        </w:rPr>
        <w:t>imaging studies on</w:t>
      </w:r>
      <w:r w:rsidR="00DD2C75" w:rsidRPr="00913788">
        <w:rPr>
          <w:rFonts w:ascii="Times New Roman" w:hAnsi="Times New Roman" w:cs="Times New Roman"/>
          <w:lang w:val="en-US"/>
        </w:rPr>
        <w:t xml:space="preserve"> structural </w:t>
      </w:r>
      <w:r w:rsidR="00DD2C75" w:rsidRPr="00913788">
        <w:rPr>
          <w:rFonts w:ascii="Times New Roman" w:hAnsi="Times New Roman" w:cs="Times New Roman"/>
          <w:color w:val="262626"/>
          <w:lang w:val="en-US"/>
        </w:rPr>
        <w:t xml:space="preserve">brain changes </w:t>
      </w:r>
      <w:r w:rsidR="001F591E">
        <w:rPr>
          <w:rFonts w:ascii="Times New Roman" w:hAnsi="Times New Roman" w:cs="Times New Roman"/>
          <w:color w:val="262626"/>
          <w:lang w:val="en-US"/>
        </w:rPr>
        <w:t xml:space="preserve">would be </w:t>
      </w:r>
      <w:r w:rsidR="00DD2C75" w:rsidRPr="00913788">
        <w:rPr>
          <w:rFonts w:ascii="Times New Roman" w:hAnsi="Times New Roman" w:cs="Times New Roman"/>
          <w:color w:val="262626"/>
          <w:lang w:val="en-US"/>
        </w:rPr>
        <w:t>of major interest.</w:t>
      </w:r>
      <w:r w:rsidR="00A506CC">
        <w:rPr>
          <w:rFonts w:ascii="Times New Roman" w:hAnsi="Times New Roman" w:cs="Times New Roman"/>
          <w:lang w:val="en-US"/>
        </w:rPr>
        <w:t xml:space="preserve"> </w:t>
      </w:r>
    </w:p>
    <w:p w14:paraId="5F0ADCFA" w14:textId="6979D324" w:rsidR="007F1808" w:rsidRDefault="007B2618" w:rsidP="00A506CC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It is a </w:t>
      </w:r>
      <w:r w:rsidR="004A4340">
        <w:rPr>
          <w:rFonts w:ascii="Times New Roman" w:hAnsi="Times New Roman" w:cs="Times New Roman"/>
          <w:lang w:val="en-US"/>
        </w:rPr>
        <w:t xml:space="preserve">weakness </w:t>
      </w:r>
      <w:r w:rsidR="00A06800">
        <w:rPr>
          <w:rFonts w:ascii="Times New Roman" w:hAnsi="Times New Roman" w:cs="Times New Roman"/>
          <w:lang w:val="en-US"/>
        </w:rPr>
        <w:t>of our study</w:t>
      </w:r>
      <w:r w:rsidR="002C0585">
        <w:rPr>
          <w:rFonts w:ascii="Times New Roman" w:hAnsi="Times New Roman" w:cs="Times New Roman"/>
          <w:lang w:val="en-US"/>
        </w:rPr>
        <w:t xml:space="preserve"> </w:t>
      </w:r>
      <w:r w:rsidR="004A4340">
        <w:rPr>
          <w:rFonts w:ascii="Times New Roman" w:hAnsi="Times New Roman" w:cs="Times New Roman"/>
          <w:lang w:val="en-US"/>
        </w:rPr>
        <w:t xml:space="preserve">that </w:t>
      </w:r>
      <w:r w:rsidR="00C120FD">
        <w:rPr>
          <w:rFonts w:ascii="Times New Roman" w:hAnsi="Times New Roman" w:cs="Times New Roman"/>
          <w:lang w:val="en-US"/>
        </w:rPr>
        <w:t>analysis of brain maturation by aEEG</w:t>
      </w:r>
      <w:r w:rsidR="00290385" w:rsidRPr="00A52AB1">
        <w:rPr>
          <w:rFonts w:ascii="Times New Roman" w:hAnsi="Times New Roman" w:cs="Times New Roman"/>
          <w:lang w:val="en-US"/>
        </w:rPr>
        <w:t xml:space="preserve"> w</w:t>
      </w:r>
      <w:r w:rsidR="002C0585">
        <w:rPr>
          <w:rFonts w:ascii="Times New Roman" w:hAnsi="Times New Roman" w:cs="Times New Roman"/>
          <w:lang w:val="en-US"/>
        </w:rPr>
        <w:t xml:space="preserve">as </w:t>
      </w:r>
      <w:r>
        <w:rPr>
          <w:rFonts w:ascii="Times New Roman" w:hAnsi="Times New Roman" w:cs="Times New Roman"/>
          <w:lang w:val="en-US"/>
        </w:rPr>
        <w:t xml:space="preserve">only </w:t>
      </w:r>
      <w:r w:rsidR="002C0585">
        <w:rPr>
          <w:rFonts w:ascii="Times New Roman" w:hAnsi="Times New Roman" w:cs="Times New Roman"/>
          <w:lang w:val="en-US"/>
        </w:rPr>
        <w:t xml:space="preserve">a secondary outcome </w:t>
      </w:r>
      <w:r w:rsidR="00826701" w:rsidRPr="00A52AB1">
        <w:rPr>
          <w:rFonts w:ascii="Times New Roman" w:hAnsi="Times New Roman" w:cs="Times New Roman"/>
          <w:lang w:val="en-US"/>
        </w:rPr>
        <w:t xml:space="preserve">and </w:t>
      </w:r>
      <w:r w:rsidR="00CA2ED7">
        <w:rPr>
          <w:rFonts w:ascii="Times New Roman" w:hAnsi="Times New Roman" w:cs="Times New Roman"/>
          <w:lang w:val="en-US"/>
        </w:rPr>
        <w:t>loss to follow up was</w:t>
      </w:r>
      <w:r w:rsidR="00B42771" w:rsidRPr="00A52AB1">
        <w:rPr>
          <w:rFonts w:ascii="Times New Roman" w:hAnsi="Times New Roman" w:cs="Times New Roman"/>
          <w:lang w:val="en-US"/>
        </w:rPr>
        <w:t xml:space="preserve"> </w:t>
      </w:r>
      <w:r w:rsidR="00A06800">
        <w:rPr>
          <w:rFonts w:ascii="Times New Roman" w:hAnsi="Times New Roman" w:cs="Times New Roman"/>
          <w:lang w:val="en-US"/>
        </w:rPr>
        <w:t>relatively</w:t>
      </w:r>
      <w:r w:rsidR="00F40DC5">
        <w:rPr>
          <w:rFonts w:ascii="Times New Roman" w:hAnsi="Times New Roman" w:cs="Times New Roman"/>
          <w:lang w:val="en-US"/>
        </w:rPr>
        <w:t xml:space="preserve"> </w:t>
      </w:r>
      <w:r w:rsidR="00B42771" w:rsidRPr="00A52AB1">
        <w:rPr>
          <w:rFonts w:ascii="Times New Roman" w:hAnsi="Times New Roman" w:cs="Times New Roman"/>
          <w:lang w:val="en-US"/>
        </w:rPr>
        <w:t>high</w:t>
      </w:r>
      <w:r w:rsidR="00CA2ED7">
        <w:rPr>
          <w:rFonts w:ascii="Times New Roman" w:hAnsi="Times New Roman" w:cs="Times New Roman"/>
          <w:lang w:val="en-US"/>
        </w:rPr>
        <w:t>,</w:t>
      </w:r>
      <w:r w:rsidR="002B4E9A" w:rsidRPr="00A52AB1">
        <w:rPr>
          <w:rFonts w:ascii="Times New Roman" w:hAnsi="Times New Roman" w:cs="Times New Roman"/>
          <w:lang w:val="en-US"/>
        </w:rPr>
        <w:t xml:space="preserve"> </w:t>
      </w:r>
      <w:r w:rsidR="009E7958" w:rsidRPr="00A52AB1">
        <w:rPr>
          <w:rFonts w:ascii="Times New Roman" w:hAnsi="Times New Roman" w:cs="Times New Roman"/>
          <w:lang w:val="en-US"/>
        </w:rPr>
        <w:t>introducing a possibility for bias.</w:t>
      </w:r>
      <w:r w:rsidR="004A4340">
        <w:rPr>
          <w:rFonts w:ascii="Times New Roman" w:hAnsi="Times New Roman" w:cs="Times New Roman"/>
          <w:lang w:val="en-US"/>
        </w:rPr>
        <w:t xml:space="preserve"> </w:t>
      </w:r>
      <w:r w:rsidR="00C120FD">
        <w:rPr>
          <w:rFonts w:ascii="Times New Roman" w:hAnsi="Times New Roman" w:cs="Times New Roman"/>
          <w:lang w:val="en-US"/>
        </w:rPr>
        <w:t xml:space="preserve">Nevertheless, </w:t>
      </w:r>
      <w:r w:rsidR="00290385" w:rsidRPr="00EE6C11">
        <w:rPr>
          <w:rFonts w:ascii="Times New Roman" w:hAnsi="Times New Roman" w:cs="Times New Roman"/>
          <w:lang w:val="en-US"/>
        </w:rPr>
        <w:t xml:space="preserve">the study </w:t>
      </w:r>
      <w:r w:rsidR="00826701">
        <w:rPr>
          <w:rFonts w:ascii="Times New Roman" w:hAnsi="Times New Roman" w:cs="Times New Roman"/>
          <w:lang w:val="en-US"/>
        </w:rPr>
        <w:t>population was randomized</w:t>
      </w:r>
      <w:r w:rsidR="00132DC7">
        <w:rPr>
          <w:rFonts w:ascii="Times New Roman" w:hAnsi="Times New Roman" w:cs="Times New Roman"/>
          <w:lang w:val="en-US"/>
        </w:rPr>
        <w:t>,</w:t>
      </w:r>
      <w:r w:rsidR="00826701">
        <w:rPr>
          <w:rFonts w:ascii="Times New Roman" w:hAnsi="Times New Roman" w:cs="Times New Roman"/>
          <w:lang w:val="en-US"/>
        </w:rPr>
        <w:t xml:space="preserve"> </w:t>
      </w:r>
      <w:r w:rsidR="00132DC7">
        <w:rPr>
          <w:rFonts w:ascii="Times New Roman" w:hAnsi="Times New Roman" w:cs="Times New Roman"/>
          <w:lang w:val="en-US"/>
        </w:rPr>
        <w:t xml:space="preserve">investigators were blinded and the </w:t>
      </w:r>
      <w:r w:rsidR="00826701">
        <w:rPr>
          <w:rFonts w:ascii="Times New Roman" w:hAnsi="Times New Roman" w:cs="Times New Roman"/>
          <w:lang w:val="en-US"/>
        </w:rPr>
        <w:t xml:space="preserve">baseline characteristics </w:t>
      </w:r>
      <w:r w:rsidR="00132DC7">
        <w:rPr>
          <w:rFonts w:ascii="Times New Roman" w:hAnsi="Times New Roman" w:cs="Times New Roman"/>
          <w:lang w:val="en-US"/>
        </w:rPr>
        <w:t xml:space="preserve">of infants </w:t>
      </w:r>
      <w:r w:rsidR="004A4340">
        <w:rPr>
          <w:rFonts w:ascii="Times New Roman" w:hAnsi="Times New Roman" w:cs="Times New Roman"/>
          <w:lang w:val="en-US"/>
        </w:rPr>
        <w:t>analyzed</w:t>
      </w:r>
      <w:r w:rsidR="002C0585">
        <w:rPr>
          <w:rFonts w:ascii="Times New Roman" w:hAnsi="Times New Roman" w:cs="Times New Roman"/>
          <w:lang w:val="en-US"/>
        </w:rPr>
        <w:t xml:space="preserve"> </w:t>
      </w:r>
      <w:r w:rsidR="00C120FD">
        <w:rPr>
          <w:rFonts w:ascii="Times New Roman" w:hAnsi="Times New Roman" w:cs="Times New Roman"/>
          <w:lang w:val="en-US"/>
        </w:rPr>
        <w:t xml:space="preserve">remained well </w:t>
      </w:r>
      <w:r w:rsidR="00826701">
        <w:rPr>
          <w:rFonts w:ascii="Times New Roman" w:hAnsi="Times New Roman" w:cs="Times New Roman"/>
          <w:lang w:val="en-US"/>
        </w:rPr>
        <w:t>balanced</w:t>
      </w:r>
      <w:r w:rsidR="00C120FD">
        <w:rPr>
          <w:rFonts w:ascii="Times New Roman" w:hAnsi="Times New Roman" w:cs="Times New Roman"/>
          <w:lang w:val="en-US"/>
        </w:rPr>
        <w:t xml:space="preserve">. </w:t>
      </w:r>
      <w:r w:rsidR="00EA74BD">
        <w:rPr>
          <w:rFonts w:ascii="Times New Roman" w:hAnsi="Times New Roman" w:cs="Times New Roman"/>
          <w:lang w:val="en-US"/>
        </w:rPr>
        <w:t xml:space="preserve">Furthermore, </w:t>
      </w:r>
      <w:r w:rsidR="001A3BAB">
        <w:rPr>
          <w:rFonts w:ascii="Times New Roman" w:hAnsi="Times New Roman" w:cs="Times New Roman"/>
          <w:lang w:val="en-US"/>
        </w:rPr>
        <w:t>the</w:t>
      </w:r>
      <w:r w:rsidR="00C120FD">
        <w:rPr>
          <w:rFonts w:ascii="Times New Roman" w:hAnsi="Times New Roman" w:cs="Times New Roman"/>
          <w:lang w:val="en-US"/>
        </w:rPr>
        <w:t xml:space="preserve"> </w:t>
      </w:r>
      <w:r w:rsidR="00EA74BD">
        <w:rPr>
          <w:rFonts w:ascii="Times New Roman" w:hAnsi="Times New Roman" w:cs="Times New Roman"/>
          <w:lang w:val="en-US"/>
        </w:rPr>
        <w:t xml:space="preserve">remaining </w:t>
      </w:r>
      <w:r w:rsidR="00132DC7">
        <w:rPr>
          <w:rFonts w:ascii="Times New Roman" w:hAnsi="Times New Roman" w:cs="Times New Roman"/>
          <w:lang w:val="en-US"/>
        </w:rPr>
        <w:t xml:space="preserve">sample size </w:t>
      </w:r>
      <w:r w:rsidR="004A4340">
        <w:rPr>
          <w:rFonts w:ascii="Times New Roman" w:hAnsi="Times New Roman" w:cs="Times New Roman"/>
          <w:lang w:val="en-US"/>
        </w:rPr>
        <w:t>of 121 preterm infants with</w:t>
      </w:r>
      <w:r w:rsidR="00290385" w:rsidRPr="00EE6C11">
        <w:rPr>
          <w:rFonts w:ascii="Times New Roman" w:hAnsi="Times New Roman" w:cs="Times New Roman"/>
          <w:lang w:val="en-US"/>
        </w:rPr>
        <w:t xml:space="preserve"> 317 aEEG records</w:t>
      </w:r>
      <w:r w:rsidR="004A4340">
        <w:rPr>
          <w:rFonts w:ascii="Times New Roman" w:hAnsi="Times New Roman" w:cs="Times New Roman"/>
          <w:lang w:val="en-US"/>
        </w:rPr>
        <w:t xml:space="preserve"> still </w:t>
      </w:r>
      <w:r w:rsidR="001F591E">
        <w:rPr>
          <w:rFonts w:ascii="Times New Roman" w:hAnsi="Times New Roman" w:cs="Times New Roman"/>
          <w:lang w:val="en-US"/>
        </w:rPr>
        <w:t>represent</w:t>
      </w:r>
      <w:r w:rsidR="007F4E2F">
        <w:rPr>
          <w:rFonts w:ascii="Times New Roman" w:hAnsi="Times New Roman" w:cs="Times New Roman"/>
          <w:lang w:val="en-US"/>
        </w:rPr>
        <w:t>s</w:t>
      </w:r>
      <w:r w:rsidR="001F591E">
        <w:rPr>
          <w:rFonts w:ascii="Times New Roman" w:hAnsi="Times New Roman" w:cs="Times New Roman"/>
          <w:lang w:val="en-US"/>
        </w:rPr>
        <w:t xml:space="preserve"> a large cohort </w:t>
      </w:r>
      <w:r w:rsidR="00EA74BD">
        <w:rPr>
          <w:rFonts w:ascii="Times New Roman" w:hAnsi="Times New Roman" w:cs="Times New Roman"/>
          <w:lang w:val="en-US"/>
        </w:rPr>
        <w:t xml:space="preserve">and </w:t>
      </w:r>
      <w:r w:rsidR="007F4E2F">
        <w:rPr>
          <w:rFonts w:ascii="Times New Roman" w:hAnsi="Times New Roman" w:cs="Times New Roman"/>
          <w:lang w:val="en-US"/>
        </w:rPr>
        <w:t>differences were</w:t>
      </w:r>
      <w:r w:rsidR="001A3BAB">
        <w:rPr>
          <w:rFonts w:ascii="Times New Roman" w:hAnsi="Times New Roman" w:cs="Times New Roman"/>
          <w:lang w:val="en-US"/>
        </w:rPr>
        <w:t xml:space="preserve"> </w:t>
      </w:r>
      <w:r w:rsidR="00826701">
        <w:rPr>
          <w:rFonts w:ascii="Times New Roman" w:hAnsi="Times New Roman" w:cs="Times New Roman"/>
          <w:lang w:val="en-US"/>
        </w:rPr>
        <w:t>statistically</w:t>
      </w:r>
      <w:r w:rsidR="00290385" w:rsidRPr="00EE6C11">
        <w:rPr>
          <w:rFonts w:ascii="Times New Roman" w:hAnsi="Times New Roman" w:cs="Times New Roman"/>
          <w:lang w:val="en-US"/>
        </w:rPr>
        <w:t xml:space="preserve"> </w:t>
      </w:r>
      <w:r w:rsidR="00826701">
        <w:rPr>
          <w:rFonts w:ascii="Times New Roman" w:hAnsi="Times New Roman" w:cs="Times New Roman"/>
          <w:lang w:val="en-US"/>
        </w:rPr>
        <w:t>significant across</w:t>
      </w:r>
      <w:r w:rsidR="00EA74BD">
        <w:rPr>
          <w:rFonts w:ascii="Times New Roman" w:hAnsi="Times New Roman" w:cs="Times New Roman"/>
          <w:lang w:val="en-US"/>
        </w:rPr>
        <w:t xml:space="preserve"> </w:t>
      </w:r>
      <w:r w:rsidR="004A4340">
        <w:rPr>
          <w:rFonts w:ascii="Times New Roman" w:hAnsi="Times New Roman" w:cs="Times New Roman"/>
          <w:lang w:val="en-US"/>
        </w:rPr>
        <w:t xml:space="preserve">almost </w:t>
      </w:r>
      <w:r w:rsidR="00EA74BD">
        <w:rPr>
          <w:rFonts w:ascii="Times New Roman" w:hAnsi="Times New Roman" w:cs="Times New Roman"/>
          <w:lang w:val="en-US"/>
        </w:rPr>
        <w:t xml:space="preserve">all parameters of aEEG, making </w:t>
      </w:r>
      <w:r w:rsidR="00826701">
        <w:rPr>
          <w:rFonts w:ascii="Times New Roman" w:hAnsi="Times New Roman" w:cs="Times New Roman"/>
          <w:lang w:val="en-US"/>
        </w:rPr>
        <w:t>chance</w:t>
      </w:r>
      <w:r w:rsidR="008568A4">
        <w:rPr>
          <w:rFonts w:ascii="Times New Roman" w:hAnsi="Times New Roman" w:cs="Times New Roman"/>
          <w:lang w:val="en-US"/>
        </w:rPr>
        <w:t xml:space="preserve"> </w:t>
      </w:r>
      <w:r w:rsidR="00826701">
        <w:rPr>
          <w:rFonts w:ascii="Times New Roman" w:hAnsi="Times New Roman" w:cs="Times New Roman"/>
          <w:lang w:val="en-US"/>
        </w:rPr>
        <w:t>rather unlikely</w:t>
      </w:r>
      <w:r w:rsidR="007F1808">
        <w:rPr>
          <w:rFonts w:ascii="Times New Roman" w:hAnsi="Times New Roman" w:cs="Times New Roman"/>
          <w:lang w:val="en-US"/>
        </w:rPr>
        <w:t>.</w:t>
      </w:r>
    </w:p>
    <w:p w14:paraId="29AF0F51" w14:textId="77777777" w:rsidR="007555C5" w:rsidRDefault="007555C5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  <w:sectPr w:rsidR="007555C5" w:rsidSect="00214150">
          <w:pgSz w:w="11900" w:h="16840"/>
          <w:pgMar w:top="1417" w:right="1417" w:bottom="1134" w:left="1417" w:header="708" w:footer="708" w:gutter="0"/>
          <w:lnNumType w:countBy="1" w:restart="continuous"/>
          <w:cols w:space="708"/>
          <w:titlePg/>
          <w:docGrid w:linePitch="360"/>
        </w:sectPr>
      </w:pPr>
    </w:p>
    <w:p w14:paraId="6203D6E1" w14:textId="37FE166C" w:rsidR="007F1808" w:rsidRPr="00EE6C11" w:rsidRDefault="007F1808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  <w:r w:rsidRPr="00EE6C11">
        <w:rPr>
          <w:rFonts w:ascii="Times New Roman" w:hAnsi="Times New Roman"/>
          <w:lang w:val="en-US"/>
        </w:rPr>
        <w:lastRenderedPageBreak/>
        <w:t>Conclusion</w:t>
      </w:r>
    </w:p>
    <w:p w14:paraId="35274655" w14:textId="3A6F7DEE" w:rsidR="00053D9B" w:rsidRDefault="007F1808" w:rsidP="007F1808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Our study showed</w:t>
      </w:r>
      <w:r w:rsidRPr="00EE6C11">
        <w:rPr>
          <w:rFonts w:ascii="Times New Roman" w:hAnsi="Times New Roman" w:cs="Times New Roman"/>
          <w:lang w:val="en-US"/>
        </w:rPr>
        <w:t xml:space="preserve"> that </w:t>
      </w:r>
      <w:r w:rsidR="009662B9">
        <w:rPr>
          <w:rFonts w:ascii="Times New Roman" w:hAnsi="Times New Roman" w:cs="Times New Roman"/>
          <w:lang w:val="en-US"/>
        </w:rPr>
        <w:t>electrop</w:t>
      </w:r>
      <w:r w:rsidR="009218AC">
        <w:rPr>
          <w:rFonts w:ascii="Times New Roman" w:hAnsi="Times New Roman" w:cs="Times New Roman"/>
          <w:lang w:val="en-US"/>
        </w:rPr>
        <w:t>hysiological brain maturation in ELBW</w:t>
      </w:r>
      <w:r w:rsidR="009662B9">
        <w:rPr>
          <w:rFonts w:ascii="Times New Roman" w:hAnsi="Times New Roman" w:cs="Times New Roman"/>
          <w:lang w:val="en-US"/>
        </w:rPr>
        <w:t xml:space="preserve"> </w:t>
      </w:r>
      <w:r w:rsidRPr="00EE6C11">
        <w:rPr>
          <w:rFonts w:ascii="Times New Roman" w:hAnsi="Times New Roman" w:cs="Times New Roman"/>
          <w:lang w:val="en-US"/>
        </w:rPr>
        <w:t xml:space="preserve">infants </w:t>
      </w:r>
      <w:r w:rsidR="009662B9">
        <w:rPr>
          <w:rFonts w:ascii="Times New Roman" w:hAnsi="Times New Roman" w:cs="Times New Roman"/>
          <w:lang w:val="en-US"/>
        </w:rPr>
        <w:t xml:space="preserve">was </w:t>
      </w:r>
      <w:r w:rsidR="00190A03">
        <w:rPr>
          <w:rFonts w:ascii="Times New Roman" w:hAnsi="Times New Roman" w:cs="Times New Roman"/>
          <w:lang w:val="en-US"/>
        </w:rPr>
        <w:t xml:space="preserve">significantly </w:t>
      </w:r>
      <w:r w:rsidRPr="00EE6C11">
        <w:rPr>
          <w:rFonts w:ascii="Times New Roman" w:hAnsi="Times New Roman" w:cs="Times New Roman"/>
          <w:lang w:val="en-US"/>
        </w:rPr>
        <w:t>accelerated</w:t>
      </w:r>
      <w:r w:rsidR="009218AC">
        <w:rPr>
          <w:rFonts w:ascii="Times New Roman" w:hAnsi="Times New Roman" w:cs="Times New Roman"/>
          <w:lang w:val="en-US"/>
        </w:rPr>
        <w:t xml:space="preserve"> using SMOF-LE</w:t>
      </w:r>
      <w:r w:rsidR="006050CB">
        <w:rPr>
          <w:rFonts w:ascii="Times New Roman" w:hAnsi="Times New Roman" w:cs="Times New Roman"/>
          <w:lang w:val="en-US"/>
        </w:rPr>
        <w:t>,</w:t>
      </w:r>
      <w:r w:rsidR="009662B9">
        <w:rPr>
          <w:rFonts w:ascii="Times New Roman" w:hAnsi="Times New Roman" w:cs="Times New Roman"/>
          <w:lang w:val="en-US"/>
        </w:rPr>
        <w:t xml:space="preserve"> which may </w:t>
      </w:r>
      <w:r w:rsidR="00723307">
        <w:rPr>
          <w:rFonts w:ascii="Times New Roman" w:hAnsi="Times New Roman" w:cs="Times New Roman"/>
          <w:lang w:val="en-US"/>
        </w:rPr>
        <w:t xml:space="preserve">predict </w:t>
      </w:r>
      <w:r w:rsidR="00D9517C">
        <w:rPr>
          <w:rFonts w:ascii="Times New Roman" w:hAnsi="Times New Roman" w:cs="Times New Roman"/>
          <w:lang w:val="en-US"/>
        </w:rPr>
        <w:t xml:space="preserve">a relevant impact on </w:t>
      </w:r>
      <w:r w:rsidR="00723307">
        <w:rPr>
          <w:rFonts w:ascii="Times New Roman" w:hAnsi="Times New Roman" w:cs="Times New Roman"/>
          <w:lang w:val="en-US"/>
        </w:rPr>
        <w:t xml:space="preserve">neurodevelopment. </w:t>
      </w:r>
      <w:r w:rsidR="009662B9">
        <w:rPr>
          <w:rFonts w:ascii="Times New Roman" w:hAnsi="Times New Roman" w:cs="Times New Roman"/>
          <w:lang w:val="en-US"/>
        </w:rPr>
        <w:t>Neurodevelopmental long-term follow</w:t>
      </w:r>
      <w:r w:rsidR="006050CB">
        <w:rPr>
          <w:rFonts w:ascii="Times New Roman" w:hAnsi="Times New Roman" w:cs="Times New Roman"/>
          <w:lang w:val="en-US"/>
        </w:rPr>
        <w:t xml:space="preserve"> up</w:t>
      </w:r>
      <w:r w:rsidR="009662B9">
        <w:rPr>
          <w:rFonts w:ascii="Times New Roman" w:hAnsi="Times New Roman" w:cs="Times New Roman"/>
          <w:lang w:val="en-US"/>
        </w:rPr>
        <w:t xml:space="preserve"> </w:t>
      </w:r>
      <w:r w:rsidR="009662B9" w:rsidRPr="009662B9">
        <w:rPr>
          <w:rFonts w:ascii="Times New Roman" w:hAnsi="Times New Roman" w:cs="Times New Roman"/>
          <w:lang w:val="en-US"/>
        </w:rPr>
        <w:t xml:space="preserve">in these infants </w:t>
      </w:r>
      <w:r w:rsidR="006050CB">
        <w:rPr>
          <w:rFonts w:ascii="Times New Roman" w:hAnsi="Times New Roman" w:cs="Times New Roman"/>
          <w:lang w:val="en-US"/>
        </w:rPr>
        <w:t xml:space="preserve">is therefore </w:t>
      </w:r>
      <w:r w:rsidR="009662B9" w:rsidRPr="009662B9">
        <w:rPr>
          <w:rFonts w:ascii="Times New Roman" w:hAnsi="Times New Roman" w:cs="Times New Roman"/>
          <w:lang w:val="en-US"/>
        </w:rPr>
        <w:t xml:space="preserve">of </w:t>
      </w:r>
      <w:r w:rsidR="00A06800">
        <w:rPr>
          <w:rFonts w:ascii="Times New Roman" w:hAnsi="Times New Roman" w:cs="Times New Roman"/>
          <w:lang w:val="en-US"/>
        </w:rPr>
        <w:t>high</w:t>
      </w:r>
      <w:r w:rsidR="009662B9" w:rsidRPr="009662B9">
        <w:rPr>
          <w:rFonts w:ascii="Times New Roman" w:hAnsi="Times New Roman" w:cs="Times New Roman"/>
          <w:lang w:val="en-US"/>
        </w:rPr>
        <w:t xml:space="preserve"> interest. </w:t>
      </w:r>
    </w:p>
    <w:p w14:paraId="3397DC73" w14:textId="77777777" w:rsidR="002923B3" w:rsidRDefault="002923B3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</w:p>
    <w:p w14:paraId="292303C7" w14:textId="77777777" w:rsidR="002923B3" w:rsidRDefault="002923B3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</w:p>
    <w:p w14:paraId="4862F8EB" w14:textId="77777777" w:rsidR="002923B3" w:rsidRDefault="002923B3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</w:p>
    <w:p w14:paraId="7082B706" w14:textId="77777777" w:rsidR="002923B3" w:rsidRDefault="002923B3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</w:p>
    <w:p w14:paraId="4DA18A8B" w14:textId="77777777" w:rsidR="002923B3" w:rsidRDefault="002923B3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</w:p>
    <w:p w14:paraId="53767200" w14:textId="77777777" w:rsidR="002923B3" w:rsidRDefault="002923B3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</w:p>
    <w:p w14:paraId="2C42B2D7" w14:textId="77777777" w:rsidR="002923B3" w:rsidRDefault="002923B3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</w:p>
    <w:p w14:paraId="6133420F" w14:textId="77777777" w:rsidR="002923B3" w:rsidRDefault="002923B3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</w:p>
    <w:p w14:paraId="7AD5EB9A" w14:textId="77777777" w:rsidR="002923B3" w:rsidRDefault="002923B3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</w:p>
    <w:p w14:paraId="3D636D6C" w14:textId="77777777" w:rsidR="002923B3" w:rsidRDefault="002923B3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</w:p>
    <w:p w14:paraId="44778B91" w14:textId="77777777" w:rsidR="002923B3" w:rsidRPr="002923B3" w:rsidRDefault="002923B3" w:rsidP="00881355">
      <w:pPr>
        <w:spacing w:line="360" w:lineRule="auto"/>
      </w:pPr>
    </w:p>
    <w:p w14:paraId="0B48FE77" w14:textId="77777777" w:rsidR="00881355" w:rsidRDefault="00881355" w:rsidP="00881355">
      <w:pPr>
        <w:pStyle w:val="berschrift1"/>
        <w:numPr>
          <w:ilvl w:val="0"/>
          <w:numId w:val="0"/>
        </w:numPr>
        <w:spacing w:before="0" w:line="360" w:lineRule="auto"/>
        <w:rPr>
          <w:rFonts w:ascii="Times New Roman" w:hAnsi="Times New Roman"/>
          <w:lang w:val="en-US"/>
        </w:rPr>
      </w:pPr>
    </w:p>
    <w:p w14:paraId="15007919" w14:textId="77777777" w:rsidR="00881355" w:rsidRDefault="00881355" w:rsidP="00881355">
      <w:pPr>
        <w:spacing w:line="360" w:lineRule="auto"/>
      </w:pPr>
    </w:p>
    <w:p w14:paraId="39697C3D" w14:textId="77777777" w:rsidR="00881355" w:rsidRDefault="00881355" w:rsidP="00881355">
      <w:pPr>
        <w:spacing w:line="360" w:lineRule="auto"/>
      </w:pPr>
    </w:p>
    <w:p w14:paraId="743D5FAF" w14:textId="77777777" w:rsidR="00881355" w:rsidRDefault="00881355" w:rsidP="00881355">
      <w:pPr>
        <w:spacing w:line="360" w:lineRule="auto"/>
      </w:pPr>
    </w:p>
    <w:p w14:paraId="4DCBA062" w14:textId="77777777" w:rsidR="00881355" w:rsidRDefault="00881355" w:rsidP="00881355">
      <w:pPr>
        <w:spacing w:line="360" w:lineRule="auto"/>
      </w:pPr>
    </w:p>
    <w:p w14:paraId="1E198B86" w14:textId="77777777" w:rsidR="00881355" w:rsidRDefault="00881355" w:rsidP="00881355">
      <w:pPr>
        <w:spacing w:line="360" w:lineRule="auto"/>
      </w:pPr>
    </w:p>
    <w:p w14:paraId="741BF463" w14:textId="77777777" w:rsidR="00881355" w:rsidRDefault="00881355" w:rsidP="00881355">
      <w:pPr>
        <w:spacing w:line="360" w:lineRule="auto"/>
      </w:pPr>
    </w:p>
    <w:p w14:paraId="712BC14E" w14:textId="77777777" w:rsidR="007555C5" w:rsidRDefault="007555C5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  <w:sectPr w:rsidR="007555C5" w:rsidSect="00214150">
          <w:pgSz w:w="11900" w:h="16840"/>
          <w:pgMar w:top="1417" w:right="1417" w:bottom="1134" w:left="1417" w:header="708" w:footer="708" w:gutter="0"/>
          <w:lnNumType w:countBy="1" w:restart="continuous"/>
          <w:cols w:space="708"/>
          <w:titlePg/>
          <w:docGrid w:linePitch="360"/>
        </w:sectPr>
      </w:pPr>
    </w:p>
    <w:p w14:paraId="42349E42" w14:textId="4EB42CE9" w:rsidR="007F1808" w:rsidRPr="001B7347" w:rsidRDefault="007F1808" w:rsidP="007F1808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lang w:val="en-US"/>
        </w:rPr>
      </w:pPr>
      <w:r w:rsidRPr="001B7347">
        <w:rPr>
          <w:rFonts w:ascii="Times New Roman" w:hAnsi="Times New Roman"/>
          <w:lang w:val="en-US"/>
        </w:rPr>
        <w:lastRenderedPageBreak/>
        <w:t>References</w:t>
      </w:r>
    </w:p>
    <w:p w14:paraId="01F63609" w14:textId="77777777" w:rsidR="00143ED2" w:rsidRPr="00143ED2" w:rsidRDefault="007F1808" w:rsidP="00143ED2">
      <w:pPr>
        <w:pStyle w:val="EndNoteBibliography"/>
        <w:spacing w:line="480" w:lineRule="auto"/>
        <w:jc w:val="left"/>
        <w:rPr>
          <w:noProof/>
        </w:rPr>
      </w:pPr>
      <w:r w:rsidRPr="00EE6C11">
        <w:rPr>
          <w:rFonts w:ascii="Times New Roman" w:hAnsi="Times New Roman"/>
          <w:lang w:val="en-US"/>
        </w:rPr>
        <w:fldChar w:fldCharType="begin"/>
      </w:r>
      <w:r w:rsidRPr="00EE6C11">
        <w:rPr>
          <w:rFonts w:ascii="Times New Roman" w:hAnsi="Times New Roman"/>
          <w:lang w:val="en-US"/>
        </w:rPr>
        <w:instrText xml:space="preserve"> ADDIN EN.REFLIST </w:instrText>
      </w:r>
      <w:r w:rsidRPr="00EE6C11">
        <w:rPr>
          <w:rFonts w:ascii="Times New Roman" w:hAnsi="Times New Roman"/>
          <w:lang w:val="en-US"/>
        </w:rPr>
        <w:fldChar w:fldCharType="separate"/>
      </w:r>
      <w:r w:rsidR="00143ED2" w:rsidRPr="00143ED2">
        <w:rPr>
          <w:noProof/>
        </w:rPr>
        <w:t>1.</w:t>
      </w:r>
      <w:r w:rsidR="00143ED2" w:rsidRPr="00143ED2">
        <w:rPr>
          <w:noProof/>
        </w:rPr>
        <w:tab/>
        <w:t xml:space="preserve">Mercier CE, Dunn MS, Ferrelli KR, Howard DB, Soll RF, Vermont Oxford Network EIF-USG. Neurodevelopmental outcome of extremely low birth weight infants from the Vermont Oxford network: 1998-2003. </w:t>
      </w:r>
      <w:r w:rsidR="00143ED2" w:rsidRPr="00143ED2">
        <w:rPr>
          <w:i/>
          <w:noProof/>
        </w:rPr>
        <w:t xml:space="preserve">Neonatology. </w:t>
      </w:r>
      <w:r w:rsidR="00143ED2" w:rsidRPr="00143ED2">
        <w:rPr>
          <w:noProof/>
        </w:rPr>
        <w:t>2010;97(4):329-338.</w:t>
      </w:r>
    </w:p>
    <w:p w14:paraId="678BDAEB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2.</w:t>
      </w:r>
      <w:r w:rsidRPr="00143ED2">
        <w:rPr>
          <w:noProof/>
        </w:rPr>
        <w:tab/>
        <w:t xml:space="preserve">Lea CL, Smith-Collins A, Luyt K. Protecting the premature brain: current evidence-based strategies for minimising perinatal brain injury in preterm infants. </w:t>
      </w:r>
      <w:r w:rsidRPr="00143ED2">
        <w:rPr>
          <w:i/>
          <w:noProof/>
        </w:rPr>
        <w:t xml:space="preserve">Arch Dis Child Fetal Neonatal Ed. </w:t>
      </w:r>
      <w:r w:rsidRPr="00143ED2">
        <w:rPr>
          <w:noProof/>
        </w:rPr>
        <w:t>2017;102(2):F176-F182.</w:t>
      </w:r>
    </w:p>
    <w:p w14:paraId="436482EE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3.</w:t>
      </w:r>
      <w:r w:rsidRPr="00143ED2">
        <w:rPr>
          <w:noProof/>
        </w:rPr>
        <w:tab/>
        <w:t xml:space="preserve">Keunen K, van Elburg RM, van Bel F, Benders MJ. Impact of nutrition on brain development and its neuroprotective implications following preterm birth. </w:t>
      </w:r>
      <w:r w:rsidRPr="00143ED2">
        <w:rPr>
          <w:i/>
          <w:noProof/>
        </w:rPr>
        <w:t xml:space="preserve">Pediatr Res. </w:t>
      </w:r>
      <w:r w:rsidRPr="00143ED2">
        <w:rPr>
          <w:noProof/>
        </w:rPr>
        <w:t>2015;77(1-2):148-155.</w:t>
      </w:r>
    </w:p>
    <w:p w14:paraId="4CACF0B4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4.</w:t>
      </w:r>
      <w:r w:rsidRPr="00143ED2">
        <w:rPr>
          <w:noProof/>
        </w:rPr>
        <w:tab/>
        <w:t xml:space="preserve">Georgieff MK. Nutrition and the developing brain: nutrient priorities and measurement. </w:t>
      </w:r>
      <w:r w:rsidRPr="00143ED2">
        <w:rPr>
          <w:i/>
          <w:noProof/>
        </w:rPr>
        <w:t xml:space="preserve">Am J Clin Nutr. </w:t>
      </w:r>
      <w:r w:rsidRPr="00143ED2">
        <w:rPr>
          <w:noProof/>
        </w:rPr>
        <w:t>2007;85(2):614S-620S.</w:t>
      </w:r>
    </w:p>
    <w:p w14:paraId="525C3CAB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5.</w:t>
      </w:r>
      <w:r w:rsidRPr="00143ED2">
        <w:rPr>
          <w:noProof/>
        </w:rPr>
        <w:tab/>
        <w:t xml:space="preserve">Clandinin MT, Chappell JE, Leong S, Heim T, Swyer PR, Chance GW. Extrauterine fatty acid accretion in infant brain: implications for fatty acid requirements. </w:t>
      </w:r>
      <w:r w:rsidRPr="00143ED2">
        <w:rPr>
          <w:i/>
          <w:noProof/>
        </w:rPr>
        <w:t xml:space="preserve">Early Hum Dev. </w:t>
      </w:r>
      <w:r w:rsidRPr="00143ED2">
        <w:rPr>
          <w:noProof/>
        </w:rPr>
        <w:t>1980;4(2):131-138.</w:t>
      </w:r>
    </w:p>
    <w:p w14:paraId="528EB03F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6.</w:t>
      </w:r>
      <w:r w:rsidRPr="00143ED2">
        <w:rPr>
          <w:noProof/>
        </w:rPr>
        <w:tab/>
        <w:t xml:space="preserve">Scott BL, Bazan NG. Membrane docosahexaenoate is supplied to the developing brain and retina by the liver. </w:t>
      </w:r>
      <w:r w:rsidRPr="00143ED2">
        <w:rPr>
          <w:i/>
          <w:noProof/>
        </w:rPr>
        <w:t xml:space="preserve">Proc Natl Acad Sci U S A. </w:t>
      </w:r>
      <w:r w:rsidRPr="00143ED2">
        <w:rPr>
          <w:noProof/>
        </w:rPr>
        <w:t>1989;86(8):2903-2907.</w:t>
      </w:r>
    </w:p>
    <w:p w14:paraId="006709FA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7.</w:t>
      </w:r>
      <w:r w:rsidRPr="00143ED2">
        <w:rPr>
          <w:noProof/>
        </w:rPr>
        <w:tab/>
        <w:t xml:space="preserve">Coti Bertrand P, O'Kusky JR, Innis SM. Maternal dietary (n-3) fatty acid deficiency alters neurogenesis in the embryonic rat brain. </w:t>
      </w:r>
      <w:r w:rsidRPr="00143ED2">
        <w:rPr>
          <w:i/>
          <w:noProof/>
        </w:rPr>
        <w:t xml:space="preserve">J Nutr. </w:t>
      </w:r>
      <w:r w:rsidRPr="00143ED2">
        <w:rPr>
          <w:noProof/>
        </w:rPr>
        <w:t>2006;136(6):1570-1575.</w:t>
      </w:r>
    </w:p>
    <w:p w14:paraId="4C46F019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8.</w:t>
      </w:r>
      <w:r w:rsidRPr="00143ED2">
        <w:rPr>
          <w:noProof/>
        </w:rPr>
        <w:tab/>
        <w:t xml:space="preserve">Kuipers RS, Luxwolda MF, Offringa PJ, Boersma ER, Dijck-Brouwer DA, Muskiet FA. Fetal intrauterine whole body linoleic, arachidonic and docosahexaenoic acid contents and accretion rates. </w:t>
      </w:r>
      <w:r w:rsidRPr="00143ED2">
        <w:rPr>
          <w:i/>
          <w:noProof/>
        </w:rPr>
        <w:t xml:space="preserve">Prostaglandins Leukot Essent Fatty Acids. </w:t>
      </w:r>
      <w:r w:rsidRPr="00143ED2">
        <w:rPr>
          <w:noProof/>
        </w:rPr>
        <w:t>2012;86(1-2):13-20.</w:t>
      </w:r>
    </w:p>
    <w:p w14:paraId="3C6B2BAF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9.</w:t>
      </w:r>
      <w:r w:rsidRPr="00143ED2">
        <w:rPr>
          <w:noProof/>
        </w:rPr>
        <w:tab/>
        <w:t xml:space="preserve">Harris WS, Baack ML. Beyond building better brains: bridging the docosahexaenoic acid (DHA) gap of prematurity. </w:t>
      </w:r>
      <w:r w:rsidRPr="00143ED2">
        <w:rPr>
          <w:i/>
          <w:noProof/>
        </w:rPr>
        <w:t xml:space="preserve">J Perinatol. </w:t>
      </w:r>
      <w:r w:rsidRPr="00143ED2">
        <w:rPr>
          <w:noProof/>
        </w:rPr>
        <w:t>2015;35(1):1-7.</w:t>
      </w:r>
    </w:p>
    <w:p w14:paraId="3AA84390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10.</w:t>
      </w:r>
      <w:r w:rsidRPr="00143ED2">
        <w:rPr>
          <w:noProof/>
        </w:rPr>
        <w:tab/>
        <w:t xml:space="preserve">Lapillonne A, Jensen CL. Reevaluation of the DHA requirement for the premature infant. </w:t>
      </w:r>
      <w:r w:rsidRPr="00143ED2">
        <w:rPr>
          <w:i/>
          <w:noProof/>
        </w:rPr>
        <w:t xml:space="preserve">Prostaglandins Leukot Essent Fatty Acids. </w:t>
      </w:r>
      <w:r w:rsidRPr="00143ED2">
        <w:rPr>
          <w:noProof/>
        </w:rPr>
        <w:t>2009;81(2-3):143-150.</w:t>
      </w:r>
    </w:p>
    <w:p w14:paraId="573FDD8E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11.</w:t>
      </w:r>
      <w:r w:rsidRPr="00143ED2">
        <w:rPr>
          <w:noProof/>
        </w:rPr>
        <w:tab/>
        <w:t xml:space="preserve">Vanek VW, Seidner DL, Allen P, et al. A.S.P.E.N. position paper: Clinical role for alternative intravenous fat emulsions. </w:t>
      </w:r>
      <w:r w:rsidRPr="00143ED2">
        <w:rPr>
          <w:i/>
          <w:noProof/>
        </w:rPr>
        <w:t xml:space="preserve">Nutr Clin Pract. </w:t>
      </w:r>
      <w:r w:rsidRPr="00143ED2">
        <w:rPr>
          <w:noProof/>
        </w:rPr>
        <w:t>2012;27(2):150-192.</w:t>
      </w:r>
    </w:p>
    <w:p w14:paraId="7FEA49C9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12.</w:t>
      </w:r>
      <w:r w:rsidRPr="00143ED2">
        <w:rPr>
          <w:noProof/>
        </w:rPr>
        <w:tab/>
        <w:t xml:space="preserve">Repa A, Binder C, Thanhaeuser M, et al. A Mixed Lipid Emulsion for Prevention of Parenteral Nutrition Associated Cholestasis in Extremely Low Birth Weight Infants: A Randomized Clinical Trial. </w:t>
      </w:r>
      <w:r w:rsidRPr="00143ED2">
        <w:rPr>
          <w:i/>
          <w:noProof/>
        </w:rPr>
        <w:t xml:space="preserve">J Pediatr. </w:t>
      </w:r>
      <w:r w:rsidRPr="00143ED2">
        <w:rPr>
          <w:noProof/>
        </w:rPr>
        <w:t>2018;194:87-93 e81.</w:t>
      </w:r>
    </w:p>
    <w:p w14:paraId="05551318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13.</w:t>
      </w:r>
      <w:r w:rsidRPr="00143ED2">
        <w:rPr>
          <w:noProof/>
        </w:rPr>
        <w:tab/>
        <w:t xml:space="preserve">Fell GL, Nandivada P, Gura KM, Puder M. Intravenous Lipid Emulsions in Parenteral Nutrition. </w:t>
      </w:r>
      <w:r w:rsidRPr="00143ED2">
        <w:rPr>
          <w:i/>
          <w:noProof/>
        </w:rPr>
        <w:t xml:space="preserve">Adv Nutr. </w:t>
      </w:r>
      <w:r w:rsidRPr="00143ED2">
        <w:rPr>
          <w:noProof/>
        </w:rPr>
        <w:t>2015;6(5):600-610.</w:t>
      </w:r>
    </w:p>
    <w:p w14:paraId="4CFEB712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14.</w:t>
      </w:r>
      <w:r w:rsidRPr="00143ED2">
        <w:rPr>
          <w:noProof/>
        </w:rPr>
        <w:tab/>
        <w:t xml:space="preserve">Rayyan M, Devlieger H, Jochum F, Allegaert K. Short-term use of parenteral nutrition with a lipid emulsion containing a mixture of soybean oil, olive oil, medium-chain triglycerides, and fish oil: a randomized double-blind study in preterm infants. </w:t>
      </w:r>
      <w:r w:rsidRPr="00143ED2">
        <w:rPr>
          <w:i/>
          <w:noProof/>
        </w:rPr>
        <w:t xml:space="preserve">JPEN J Parenter Enteral Nutr. </w:t>
      </w:r>
      <w:r w:rsidRPr="00143ED2">
        <w:rPr>
          <w:noProof/>
        </w:rPr>
        <w:t>2012;36(1 Suppl):81S-94S.</w:t>
      </w:r>
    </w:p>
    <w:p w14:paraId="4C0E9E77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15.</w:t>
      </w:r>
      <w:r w:rsidRPr="00143ED2">
        <w:rPr>
          <w:noProof/>
        </w:rPr>
        <w:tab/>
        <w:t xml:space="preserve">Maynard DE. EEG processing by the Cerebral Function Monitor (CFM). </w:t>
      </w:r>
      <w:r w:rsidRPr="00143ED2">
        <w:rPr>
          <w:i/>
          <w:noProof/>
        </w:rPr>
        <w:t xml:space="preserve">Ann Anesthesiol Fr. </w:t>
      </w:r>
      <w:r w:rsidRPr="00143ED2">
        <w:rPr>
          <w:noProof/>
        </w:rPr>
        <w:t>1979;20(3):170-174.</w:t>
      </w:r>
    </w:p>
    <w:p w14:paraId="6BF4F36E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16.</w:t>
      </w:r>
      <w:r w:rsidRPr="00143ED2">
        <w:rPr>
          <w:noProof/>
        </w:rPr>
        <w:tab/>
        <w:t xml:space="preserve">Olischar M, Klebermass K, Waldhoer T, Pollak A, Weninger M. Background patterns and sleep-wake cycles on amplitude-integrated electroencephalography in preterms younger than 30 weeks gestational age with peri-/intraventricular haemorrhage. </w:t>
      </w:r>
      <w:r w:rsidRPr="00143ED2">
        <w:rPr>
          <w:i/>
          <w:noProof/>
        </w:rPr>
        <w:t xml:space="preserve">Acta Paediatr. </w:t>
      </w:r>
      <w:r w:rsidRPr="00143ED2">
        <w:rPr>
          <w:noProof/>
        </w:rPr>
        <w:t>2007;96(12):1743-1750.</w:t>
      </w:r>
    </w:p>
    <w:p w14:paraId="7B519CC7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17.</w:t>
      </w:r>
      <w:r w:rsidRPr="00143ED2">
        <w:rPr>
          <w:noProof/>
        </w:rPr>
        <w:tab/>
        <w:t xml:space="preserve">Hellstrom-Westas L, Rosen I. Continuous brain-function monitoring: state of the art in clinical practice. </w:t>
      </w:r>
      <w:r w:rsidRPr="00143ED2">
        <w:rPr>
          <w:i/>
          <w:noProof/>
        </w:rPr>
        <w:t xml:space="preserve">Semin Fetal Neonatal Med. </w:t>
      </w:r>
      <w:r w:rsidRPr="00143ED2">
        <w:rPr>
          <w:noProof/>
        </w:rPr>
        <w:t>2006;11(6):503-511.</w:t>
      </w:r>
    </w:p>
    <w:p w14:paraId="7EA226BB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18.</w:t>
      </w:r>
      <w:r w:rsidRPr="00143ED2">
        <w:rPr>
          <w:noProof/>
        </w:rPr>
        <w:tab/>
        <w:t xml:space="preserve">Burdjalov VF, Baumgart S, Spitzer AR. Cerebral function monitoring: a new scoring system for the evaluation of brain maturation in neonates. </w:t>
      </w:r>
      <w:r w:rsidRPr="00143ED2">
        <w:rPr>
          <w:i/>
          <w:noProof/>
        </w:rPr>
        <w:t xml:space="preserve">Pediatrics. </w:t>
      </w:r>
      <w:r w:rsidRPr="00143ED2">
        <w:rPr>
          <w:noProof/>
        </w:rPr>
        <w:t>2003;112(4):855-861.</w:t>
      </w:r>
    </w:p>
    <w:p w14:paraId="0D80115C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lastRenderedPageBreak/>
        <w:t>19.</w:t>
      </w:r>
      <w:r w:rsidRPr="00143ED2">
        <w:rPr>
          <w:noProof/>
        </w:rPr>
        <w:tab/>
        <w:t xml:space="preserve">Bell AH, Greisen G, Pryds O. Comparison of the effects of phenobarbitone and morphine administration on EEG activity in preterm babies. </w:t>
      </w:r>
      <w:r w:rsidRPr="00143ED2">
        <w:rPr>
          <w:i/>
          <w:noProof/>
        </w:rPr>
        <w:t xml:space="preserve">Acta Paediatr. </w:t>
      </w:r>
      <w:r w:rsidRPr="00143ED2">
        <w:rPr>
          <w:noProof/>
        </w:rPr>
        <w:t>1993;82(1):35-39.</w:t>
      </w:r>
    </w:p>
    <w:p w14:paraId="32901555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20.</w:t>
      </w:r>
      <w:r w:rsidRPr="00143ED2">
        <w:rPr>
          <w:noProof/>
        </w:rPr>
        <w:tab/>
        <w:t xml:space="preserve">Olischar M, Klebermass K, Kuhle S, et al. Reference values for amplitude-integrated electroencephalographic activity in preterm infants younger than 30 weeks' gestational age. </w:t>
      </w:r>
      <w:r w:rsidRPr="00143ED2">
        <w:rPr>
          <w:i/>
          <w:noProof/>
        </w:rPr>
        <w:t xml:space="preserve">Pediatrics. </w:t>
      </w:r>
      <w:r w:rsidRPr="00143ED2">
        <w:rPr>
          <w:noProof/>
        </w:rPr>
        <w:t>2004;113(1 Pt 1):e61-66.</w:t>
      </w:r>
    </w:p>
    <w:p w14:paraId="18495797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21.</w:t>
      </w:r>
      <w:r w:rsidRPr="00143ED2">
        <w:rPr>
          <w:noProof/>
        </w:rPr>
        <w:tab/>
        <w:t xml:space="preserve">Hazewinkel ME. </w:t>
      </w:r>
      <w:r w:rsidRPr="00143ED2">
        <w:rPr>
          <w:i/>
          <w:noProof/>
        </w:rPr>
        <w:t>Encyclopaedia of Mathematics (set), Springer.</w:t>
      </w:r>
      <w:r w:rsidRPr="00143ED2">
        <w:rPr>
          <w:noProof/>
        </w:rPr>
        <w:t xml:space="preserve"> ISBN: 978-1-55608-010-4; 2001.</w:t>
      </w:r>
    </w:p>
    <w:p w14:paraId="551AA2D8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22.</w:t>
      </w:r>
      <w:r w:rsidRPr="00143ED2">
        <w:rPr>
          <w:noProof/>
        </w:rPr>
        <w:tab/>
        <w:t xml:space="preserve">Fenton TR, Kim JH. A systematic review and meta-analysis to revise the Fenton growth chart for preterm infants. </w:t>
      </w:r>
      <w:r w:rsidRPr="00143ED2">
        <w:rPr>
          <w:i/>
          <w:noProof/>
        </w:rPr>
        <w:t xml:space="preserve">BMC Pediatr. </w:t>
      </w:r>
      <w:r w:rsidRPr="00143ED2">
        <w:rPr>
          <w:noProof/>
        </w:rPr>
        <w:t>2013;13:59.</w:t>
      </w:r>
    </w:p>
    <w:p w14:paraId="63BB7C8D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23.</w:t>
      </w:r>
      <w:r w:rsidRPr="00143ED2">
        <w:rPr>
          <w:noProof/>
        </w:rPr>
        <w:tab/>
        <w:t xml:space="preserve">Walsh MC, Kliegman RM. Necrotizing enterocolitis: treatment based on staging criteria. </w:t>
      </w:r>
      <w:r w:rsidRPr="00143ED2">
        <w:rPr>
          <w:i/>
          <w:noProof/>
        </w:rPr>
        <w:t xml:space="preserve">Pediatr Clin North Am. </w:t>
      </w:r>
      <w:r w:rsidRPr="00143ED2">
        <w:rPr>
          <w:noProof/>
        </w:rPr>
        <w:t>1986;33(1):179-201.</w:t>
      </w:r>
    </w:p>
    <w:p w14:paraId="408EC9C9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24.</w:t>
      </w:r>
      <w:r w:rsidRPr="00143ED2">
        <w:rPr>
          <w:noProof/>
        </w:rPr>
        <w:tab/>
        <w:t xml:space="preserve">de Vries LS, Eken P, Dubowitz LM. The spectrum of leukomalacia using cranial ultrasound. </w:t>
      </w:r>
      <w:r w:rsidRPr="00143ED2">
        <w:rPr>
          <w:i/>
          <w:noProof/>
        </w:rPr>
        <w:t xml:space="preserve">Behav Brain Res. </w:t>
      </w:r>
      <w:r w:rsidRPr="00143ED2">
        <w:rPr>
          <w:noProof/>
        </w:rPr>
        <w:t>1992;49(1):1-6.</w:t>
      </w:r>
    </w:p>
    <w:p w14:paraId="1AB8323E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25.</w:t>
      </w:r>
      <w:r w:rsidRPr="00143ED2">
        <w:rPr>
          <w:noProof/>
        </w:rPr>
        <w:tab/>
        <w:t xml:space="preserve">Thorngate L, Foreman SW, Thomas KA. Quantification of neonatal amplitude-integrated EEG patterns. </w:t>
      </w:r>
      <w:r w:rsidRPr="00143ED2">
        <w:rPr>
          <w:i/>
          <w:noProof/>
        </w:rPr>
        <w:t xml:space="preserve">Early Hum Dev. </w:t>
      </w:r>
      <w:r w:rsidRPr="00143ED2">
        <w:rPr>
          <w:noProof/>
        </w:rPr>
        <w:t>2013;89(12):931-937.</w:t>
      </w:r>
    </w:p>
    <w:p w14:paraId="2E6EB608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26.</w:t>
      </w:r>
      <w:r w:rsidRPr="00143ED2">
        <w:rPr>
          <w:noProof/>
        </w:rPr>
        <w:tab/>
        <w:t xml:space="preserve">Bruns N, Dransfeld F, Huning B, et al. Comparison of two common aEEG classifications for the prediction of neurodevelopmental outcome in preterm infants. </w:t>
      </w:r>
      <w:r w:rsidRPr="00143ED2">
        <w:rPr>
          <w:i/>
          <w:noProof/>
        </w:rPr>
        <w:t xml:space="preserve">Eur J Pediatr. </w:t>
      </w:r>
      <w:r w:rsidRPr="00143ED2">
        <w:rPr>
          <w:noProof/>
        </w:rPr>
        <w:t>2017;176(2):163-171.</w:t>
      </w:r>
    </w:p>
    <w:p w14:paraId="0011B62B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27.</w:t>
      </w:r>
      <w:r w:rsidRPr="00143ED2">
        <w:rPr>
          <w:noProof/>
        </w:rPr>
        <w:tab/>
        <w:t xml:space="preserve">Fogtmann EP, Plomgaard AM, Greisen G, Gluud C. Prognostic Accuracy of Electroencephalograms in Preterm Infants: A Systematic Review. </w:t>
      </w:r>
      <w:r w:rsidRPr="00143ED2">
        <w:rPr>
          <w:i/>
          <w:noProof/>
        </w:rPr>
        <w:t xml:space="preserve">Pediatrics. </w:t>
      </w:r>
      <w:r w:rsidRPr="00143ED2">
        <w:rPr>
          <w:noProof/>
        </w:rPr>
        <w:t>2017;139(2).</w:t>
      </w:r>
    </w:p>
    <w:p w14:paraId="1C5FEA6A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28.</w:t>
      </w:r>
      <w:r w:rsidRPr="00143ED2">
        <w:rPr>
          <w:noProof/>
        </w:rPr>
        <w:tab/>
        <w:t xml:space="preserve">Hay WW, Jr. Aggressive Nutrition of the Preterm Infant. </w:t>
      </w:r>
      <w:r w:rsidRPr="00143ED2">
        <w:rPr>
          <w:i/>
          <w:noProof/>
        </w:rPr>
        <w:t xml:space="preserve">Curr Pediatr Rep. </w:t>
      </w:r>
      <w:r w:rsidRPr="00143ED2">
        <w:rPr>
          <w:noProof/>
        </w:rPr>
        <w:t>2013;1(4).</w:t>
      </w:r>
    </w:p>
    <w:p w14:paraId="6324A94A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29.</w:t>
      </w:r>
      <w:r w:rsidRPr="00143ED2">
        <w:rPr>
          <w:noProof/>
        </w:rPr>
        <w:tab/>
        <w:t xml:space="preserve">Brenna JT, Diau GY. The influence of dietary docosahexaenoic acid and arachidonic acid on central nervous system polyunsaturated fatty acid composition. </w:t>
      </w:r>
      <w:r w:rsidRPr="00143ED2">
        <w:rPr>
          <w:i/>
          <w:noProof/>
        </w:rPr>
        <w:t xml:space="preserve">Prostaglandins Leukot Essent Fatty Acids. </w:t>
      </w:r>
      <w:r w:rsidRPr="00143ED2">
        <w:rPr>
          <w:noProof/>
        </w:rPr>
        <w:t>2007;77(5-6):247-250.</w:t>
      </w:r>
    </w:p>
    <w:p w14:paraId="2C440180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30.</w:t>
      </w:r>
      <w:r w:rsidRPr="00143ED2">
        <w:rPr>
          <w:noProof/>
        </w:rPr>
        <w:tab/>
        <w:t xml:space="preserve">Cao D, Kevala K, Kim J, et al. Docosahexaenoic acid promotes hippocampal neuronal development and synaptic function. </w:t>
      </w:r>
      <w:r w:rsidRPr="00143ED2">
        <w:rPr>
          <w:i/>
          <w:noProof/>
        </w:rPr>
        <w:t xml:space="preserve">J Neurochem. </w:t>
      </w:r>
      <w:r w:rsidRPr="00143ED2">
        <w:rPr>
          <w:noProof/>
        </w:rPr>
        <w:t>2009;111(2):510-521.</w:t>
      </w:r>
    </w:p>
    <w:p w14:paraId="20C1BAEF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31.</w:t>
      </w:r>
      <w:r w:rsidRPr="00143ED2">
        <w:rPr>
          <w:noProof/>
        </w:rPr>
        <w:tab/>
        <w:t xml:space="preserve">Tanaka K, Farooqui AA, Siddiqi NJ, Alhomida AS, Ong WY. Effects of docosahexaenoic Acid on neurotransmission. </w:t>
      </w:r>
      <w:r w:rsidRPr="00143ED2">
        <w:rPr>
          <w:i/>
          <w:noProof/>
        </w:rPr>
        <w:t xml:space="preserve">Biomol Ther (Seoul). </w:t>
      </w:r>
      <w:r w:rsidRPr="00143ED2">
        <w:rPr>
          <w:noProof/>
        </w:rPr>
        <w:t>2012;20(2):152-157.</w:t>
      </w:r>
    </w:p>
    <w:p w14:paraId="36DC75B1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32.</w:t>
      </w:r>
      <w:r w:rsidRPr="00143ED2">
        <w:rPr>
          <w:noProof/>
        </w:rPr>
        <w:tab/>
        <w:t xml:space="preserve">Calderon F, Kim HY. Docosahexaenoic acid promotes neurite growth in hippocampal neurons. </w:t>
      </w:r>
      <w:r w:rsidRPr="00143ED2">
        <w:rPr>
          <w:i/>
          <w:noProof/>
        </w:rPr>
        <w:t xml:space="preserve">J Neurochem. </w:t>
      </w:r>
      <w:r w:rsidRPr="00143ED2">
        <w:rPr>
          <w:noProof/>
        </w:rPr>
        <w:t>2004;90(4):979-988.</w:t>
      </w:r>
    </w:p>
    <w:p w14:paraId="76E65F24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33.</w:t>
      </w:r>
      <w:r w:rsidRPr="00143ED2">
        <w:rPr>
          <w:noProof/>
        </w:rPr>
        <w:tab/>
        <w:t xml:space="preserve">McDougall M, Choi J, Magnusson K, Truong L, Tanguay R, Traber MG. Chronic vitamin E deficiency impairs cognitive function in adult zebrafish via dysregulation of brain lipids and energy metabolism. </w:t>
      </w:r>
      <w:r w:rsidRPr="00143ED2">
        <w:rPr>
          <w:i/>
          <w:noProof/>
        </w:rPr>
        <w:t xml:space="preserve">Free Radic Biol Med. </w:t>
      </w:r>
      <w:r w:rsidRPr="00143ED2">
        <w:rPr>
          <w:noProof/>
        </w:rPr>
        <w:t>2017;112:308-317.</w:t>
      </w:r>
    </w:p>
    <w:p w14:paraId="3353D72F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34.</w:t>
      </w:r>
      <w:r w:rsidRPr="00143ED2">
        <w:rPr>
          <w:noProof/>
        </w:rPr>
        <w:tab/>
        <w:t xml:space="preserve">Helland IB, Saugstad OD, Smith L, et al. Similar effects on infants of n-3 and n-6 fatty acids supplementation to pregnant and lactating women. </w:t>
      </w:r>
      <w:r w:rsidRPr="00143ED2">
        <w:rPr>
          <w:i/>
          <w:noProof/>
        </w:rPr>
        <w:t xml:space="preserve">Pediatrics. </w:t>
      </w:r>
      <w:r w:rsidRPr="00143ED2">
        <w:rPr>
          <w:noProof/>
        </w:rPr>
        <w:t>2001;108(5):E82.</w:t>
      </w:r>
    </w:p>
    <w:p w14:paraId="7D556DC4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35.</w:t>
      </w:r>
      <w:r w:rsidRPr="00143ED2">
        <w:rPr>
          <w:noProof/>
        </w:rPr>
        <w:tab/>
        <w:t xml:space="preserve">Salvati S, Natali F, Attorri L, et al. Eicosapentaenoic acid stimulates the expression of myelin proteins in rat brain. </w:t>
      </w:r>
      <w:r w:rsidRPr="00143ED2">
        <w:rPr>
          <w:i/>
          <w:noProof/>
        </w:rPr>
        <w:t xml:space="preserve">J Neurosci Res. </w:t>
      </w:r>
      <w:r w:rsidRPr="00143ED2">
        <w:rPr>
          <w:noProof/>
        </w:rPr>
        <w:t>2008;86(4):776-784.</w:t>
      </w:r>
    </w:p>
    <w:p w14:paraId="70AC7637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36.</w:t>
      </w:r>
      <w:r w:rsidRPr="00143ED2">
        <w:rPr>
          <w:noProof/>
        </w:rPr>
        <w:tab/>
        <w:t xml:space="preserve">Kurth S, Achermann P, Rusterholz T, Lebourgeois MK. Development of Brain EEG Connectivity across Early Childhood: Does Sleep Play a Role? </w:t>
      </w:r>
      <w:r w:rsidRPr="00143ED2">
        <w:rPr>
          <w:i/>
          <w:noProof/>
        </w:rPr>
        <w:t xml:space="preserve">Brain Sci. </w:t>
      </w:r>
      <w:r w:rsidRPr="00143ED2">
        <w:rPr>
          <w:noProof/>
        </w:rPr>
        <w:t>2013;3(4):1445-1460.</w:t>
      </w:r>
    </w:p>
    <w:p w14:paraId="0B00B2AF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37.</w:t>
      </w:r>
      <w:r w:rsidRPr="00143ED2">
        <w:rPr>
          <w:noProof/>
        </w:rPr>
        <w:tab/>
        <w:t xml:space="preserve">Kidd PM. Omega-3 DHA and EPA for cognition, behavior, and mood: clinical findings and structural-functional synergies with cell membrane phospholipids. </w:t>
      </w:r>
      <w:r w:rsidRPr="00143ED2">
        <w:rPr>
          <w:i/>
          <w:noProof/>
        </w:rPr>
        <w:t xml:space="preserve">Altern Med Rev. </w:t>
      </w:r>
      <w:r w:rsidRPr="00143ED2">
        <w:rPr>
          <w:noProof/>
        </w:rPr>
        <w:t>2007;12(3):207-227.</w:t>
      </w:r>
    </w:p>
    <w:p w14:paraId="32FDAEEA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38.</w:t>
      </w:r>
      <w:r w:rsidRPr="00143ED2">
        <w:rPr>
          <w:noProof/>
        </w:rPr>
        <w:tab/>
        <w:t xml:space="preserve">Mangialasche F, Xu W, Kivipelto M, et al. Tocopherols and tocotrienols plasma levels are associated with cognitive impairment. </w:t>
      </w:r>
      <w:r w:rsidRPr="00143ED2">
        <w:rPr>
          <w:i/>
          <w:noProof/>
        </w:rPr>
        <w:t xml:space="preserve">Neurobiol Aging. </w:t>
      </w:r>
      <w:r w:rsidRPr="00143ED2">
        <w:rPr>
          <w:noProof/>
        </w:rPr>
        <w:t>2012;33(10):2282-2290.</w:t>
      </w:r>
    </w:p>
    <w:p w14:paraId="3C42BE86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lastRenderedPageBreak/>
        <w:t>39.</w:t>
      </w:r>
      <w:r w:rsidRPr="00143ED2">
        <w:rPr>
          <w:noProof/>
        </w:rPr>
        <w:tab/>
        <w:t xml:space="preserve">Fukui K, Omoi NO, Hayasaka T, et al. Cognitive impairment of rats caused by oxidative stress and aging, and its prevention by vitamin E. </w:t>
      </w:r>
      <w:r w:rsidRPr="00143ED2">
        <w:rPr>
          <w:i/>
          <w:noProof/>
        </w:rPr>
        <w:t xml:space="preserve">Ann N Y Acad Sci. </w:t>
      </w:r>
      <w:r w:rsidRPr="00143ED2">
        <w:rPr>
          <w:noProof/>
        </w:rPr>
        <w:t>2002;959:275-284.</w:t>
      </w:r>
    </w:p>
    <w:p w14:paraId="633E45FA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40.</w:t>
      </w:r>
      <w:r w:rsidRPr="00143ED2">
        <w:rPr>
          <w:noProof/>
        </w:rPr>
        <w:tab/>
        <w:t xml:space="preserve">Ambrogini P, Betti M, Galati C, et al. alpha-Tocopherol and Hippocampal Neural Plasticity in Physiological and Pathological Conditions. </w:t>
      </w:r>
      <w:r w:rsidRPr="00143ED2">
        <w:rPr>
          <w:i/>
          <w:noProof/>
        </w:rPr>
        <w:t xml:space="preserve">Int J Mol Sci. </w:t>
      </w:r>
      <w:r w:rsidRPr="00143ED2">
        <w:rPr>
          <w:noProof/>
        </w:rPr>
        <w:t>2016;17(12).</w:t>
      </w:r>
    </w:p>
    <w:p w14:paraId="7865F4F9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41.</w:t>
      </w:r>
      <w:r w:rsidRPr="00143ED2">
        <w:rPr>
          <w:noProof/>
        </w:rPr>
        <w:tab/>
        <w:t xml:space="preserve">Porcelli PJ, Weaver RG, Jr. The influence of early postnatal nutrition on retinopathy of prematurity in extremely low birth weight infants. </w:t>
      </w:r>
      <w:r w:rsidRPr="00143ED2">
        <w:rPr>
          <w:i/>
          <w:noProof/>
        </w:rPr>
        <w:t xml:space="preserve">Early Hum Dev. </w:t>
      </w:r>
      <w:r w:rsidRPr="00143ED2">
        <w:rPr>
          <w:noProof/>
        </w:rPr>
        <w:t>2010;86(6):391-396.</w:t>
      </w:r>
    </w:p>
    <w:p w14:paraId="4A02B13B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42.</w:t>
      </w:r>
      <w:r w:rsidRPr="00143ED2">
        <w:rPr>
          <w:noProof/>
        </w:rPr>
        <w:tab/>
        <w:t xml:space="preserve">Bronsky J, Campoy C, Braegger C, nutrition EEECwgopp. ESPGHAN/ESPEN/ESPR/CSPEN guidelines on pediatric parenteral nutrition: Vitamins. </w:t>
      </w:r>
      <w:r w:rsidRPr="00143ED2">
        <w:rPr>
          <w:i/>
          <w:noProof/>
        </w:rPr>
        <w:t xml:space="preserve">Clin Nutr. </w:t>
      </w:r>
      <w:r w:rsidRPr="00143ED2">
        <w:rPr>
          <w:noProof/>
        </w:rPr>
        <w:t>2018.</w:t>
      </w:r>
    </w:p>
    <w:p w14:paraId="6CDCF95F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43.</w:t>
      </w:r>
      <w:r w:rsidRPr="00143ED2">
        <w:rPr>
          <w:noProof/>
        </w:rPr>
        <w:tab/>
        <w:t xml:space="preserve">Johnson L, Bowen FW, Jr., Abbasi S, et al. Relationship of prolonged pharmacologic serum levels of vitamin E to incidence of sepsis and necrotizing enterocolitis in infants with birth weight 1,500 grams or less. </w:t>
      </w:r>
      <w:r w:rsidRPr="00143ED2">
        <w:rPr>
          <w:i/>
          <w:noProof/>
        </w:rPr>
        <w:t xml:space="preserve">Pediatrics. </w:t>
      </w:r>
      <w:r w:rsidRPr="00143ED2">
        <w:rPr>
          <w:noProof/>
        </w:rPr>
        <w:t>1985;75(4):619-638.</w:t>
      </w:r>
    </w:p>
    <w:p w14:paraId="71F8C2FB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44.</w:t>
      </w:r>
      <w:r w:rsidRPr="00143ED2">
        <w:rPr>
          <w:noProof/>
        </w:rPr>
        <w:tab/>
        <w:t xml:space="preserve">Kapoor V, Glover R, Malviya MN. Alternative lipid emulsions versus pure soy oil based lipid emulsions for parenterally fed preterm infants. </w:t>
      </w:r>
      <w:r w:rsidRPr="00143ED2">
        <w:rPr>
          <w:i/>
          <w:noProof/>
        </w:rPr>
        <w:t xml:space="preserve">Cochrane Database Syst Rev. </w:t>
      </w:r>
      <w:r w:rsidRPr="00143ED2">
        <w:rPr>
          <w:noProof/>
        </w:rPr>
        <w:t>2015(12):CD009172.</w:t>
      </w:r>
    </w:p>
    <w:p w14:paraId="0F65B848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45.</w:t>
      </w:r>
      <w:r w:rsidRPr="00143ED2">
        <w:rPr>
          <w:noProof/>
        </w:rPr>
        <w:tab/>
        <w:t xml:space="preserve">Repa A, Binder C, Thanhaeuser M, et al. A Mixed Lipid Emulsion for Prevention of Parenteral Nutrition Associated Cholestasis in Extremely Low Birth Weight Infants: A Randomized Clinical Trial. </w:t>
      </w:r>
      <w:r w:rsidRPr="00143ED2">
        <w:rPr>
          <w:i/>
          <w:noProof/>
        </w:rPr>
        <w:t xml:space="preserve">J Pediatr. </w:t>
      </w:r>
      <w:r w:rsidRPr="00143ED2">
        <w:rPr>
          <w:noProof/>
        </w:rPr>
        <w:t>2017.</w:t>
      </w:r>
    </w:p>
    <w:p w14:paraId="69CDF88B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46.</w:t>
      </w:r>
      <w:r w:rsidRPr="00143ED2">
        <w:rPr>
          <w:noProof/>
        </w:rPr>
        <w:tab/>
        <w:t xml:space="preserve">Robertson AF. Reflections on errors in neonatology III. The "experienced" years, 1970 to 2000. </w:t>
      </w:r>
      <w:r w:rsidRPr="00143ED2">
        <w:rPr>
          <w:i/>
          <w:noProof/>
        </w:rPr>
        <w:t xml:space="preserve">J Perinatol. </w:t>
      </w:r>
      <w:r w:rsidRPr="00143ED2">
        <w:rPr>
          <w:noProof/>
        </w:rPr>
        <w:t>2003;23(3):240-249.</w:t>
      </w:r>
    </w:p>
    <w:p w14:paraId="05CFED0E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47.</w:t>
      </w:r>
      <w:r w:rsidRPr="00143ED2">
        <w:rPr>
          <w:noProof/>
        </w:rPr>
        <w:tab/>
        <w:t xml:space="preserve">Wang Q, Cui Q, Yan C. The Effect of Supplementation of Long-Chain Polyunsaturated Fatty Acids During Lactation on Neurodevelopmental Outcomes of Preterm Infant From Infancy to School Age: A Systematic Review and Meta-analysis. </w:t>
      </w:r>
      <w:r w:rsidRPr="00143ED2">
        <w:rPr>
          <w:i/>
          <w:noProof/>
        </w:rPr>
        <w:t xml:space="preserve">Pediatr Neurol. </w:t>
      </w:r>
      <w:r w:rsidRPr="00143ED2">
        <w:rPr>
          <w:noProof/>
        </w:rPr>
        <w:t>2016;59:54-61 e51.</w:t>
      </w:r>
    </w:p>
    <w:p w14:paraId="54787116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48.</w:t>
      </w:r>
      <w:r w:rsidRPr="00143ED2">
        <w:rPr>
          <w:noProof/>
        </w:rPr>
        <w:tab/>
        <w:t xml:space="preserve">Nilsson AK, Lofqvist C, Najm S, et al. Influence of Human Milk and Parenteral Lipid Emulsions on Serum Fatty Acid Profiles in Extremely Preterm Infants. </w:t>
      </w:r>
      <w:r w:rsidRPr="00143ED2">
        <w:rPr>
          <w:i/>
          <w:noProof/>
        </w:rPr>
        <w:t xml:space="preserve">JPEN J Parenter Enteral Nutr. </w:t>
      </w:r>
      <w:r w:rsidRPr="00143ED2">
        <w:rPr>
          <w:noProof/>
        </w:rPr>
        <w:t>2018.</w:t>
      </w:r>
    </w:p>
    <w:p w14:paraId="12B7D8DA" w14:textId="77777777" w:rsidR="00143ED2" w:rsidRPr="00143ED2" w:rsidRDefault="00143ED2" w:rsidP="00143ED2">
      <w:pPr>
        <w:pStyle w:val="EndNoteBibliography"/>
        <w:spacing w:line="480" w:lineRule="auto"/>
        <w:jc w:val="left"/>
        <w:rPr>
          <w:noProof/>
        </w:rPr>
      </w:pPr>
      <w:r w:rsidRPr="00143ED2">
        <w:rPr>
          <w:noProof/>
        </w:rPr>
        <w:t>49.</w:t>
      </w:r>
      <w:r w:rsidRPr="00143ED2">
        <w:rPr>
          <w:noProof/>
        </w:rPr>
        <w:tab/>
        <w:t xml:space="preserve">Tam EW, Chau V, Barkovich AJ, et al. Early postnatal docosahexaenoic acid levels and improved preterm brain development. </w:t>
      </w:r>
      <w:r w:rsidRPr="00143ED2">
        <w:rPr>
          <w:i/>
          <w:noProof/>
        </w:rPr>
        <w:t xml:space="preserve">Pediatr Res. </w:t>
      </w:r>
      <w:r w:rsidRPr="00143ED2">
        <w:rPr>
          <w:noProof/>
        </w:rPr>
        <w:t>2016;79(5):723-730.</w:t>
      </w:r>
    </w:p>
    <w:p w14:paraId="5274F3C8" w14:textId="62F60201" w:rsidR="0016222A" w:rsidRPr="002873C6" w:rsidRDefault="007F1808" w:rsidP="00143ED2">
      <w:pPr>
        <w:pStyle w:val="berschrift1"/>
        <w:numPr>
          <w:ilvl w:val="0"/>
          <w:numId w:val="0"/>
        </w:numPr>
        <w:spacing w:before="0" w:line="480" w:lineRule="auto"/>
        <w:rPr>
          <w:rFonts w:ascii="Times New Roman" w:hAnsi="Times New Roman"/>
          <w:sz w:val="22"/>
          <w:szCs w:val="22"/>
          <w:lang w:val="en-CA"/>
        </w:rPr>
      </w:pPr>
      <w:r w:rsidRPr="00EE6C11">
        <w:rPr>
          <w:rFonts w:ascii="Times New Roman" w:hAnsi="Times New Roman"/>
          <w:lang w:val="en-US"/>
        </w:rPr>
        <w:fldChar w:fldCharType="end"/>
      </w:r>
    </w:p>
    <w:sectPr w:rsidR="0016222A" w:rsidRPr="002873C6" w:rsidSect="00214150">
      <w:pgSz w:w="11900" w:h="16840"/>
      <w:pgMar w:top="1417" w:right="1417" w:bottom="1134" w:left="1417" w:header="708" w:footer="708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4B747" w14:textId="77777777" w:rsidR="00F40DC5" w:rsidRDefault="00F40DC5" w:rsidP="008E45AE">
      <w:r>
        <w:separator/>
      </w:r>
    </w:p>
  </w:endnote>
  <w:endnote w:type="continuationSeparator" w:id="0">
    <w:p w14:paraId="089D63A2" w14:textId="77777777" w:rsidR="00F40DC5" w:rsidRDefault="00F40DC5" w:rsidP="008E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5ED37" w14:textId="77777777" w:rsidR="00F40DC5" w:rsidRDefault="00F40DC5" w:rsidP="00B3709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5D5C43B" w14:textId="77777777" w:rsidR="00F40DC5" w:rsidRDefault="00F40DC5" w:rsidP="00934785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6DA0C" w14:textId="77777777" w:rsidR="00F40DC5" w:rsidRDefault="00F40DC5" w:rsidP="0093478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326DE" w14:textId="77777777" w:rsidR="00F40DC5" w:rsidRDefault="00F40DC5" w:rsidP="008E45AE">
      <w:r>
        <w:separator/>
      </w:r>
    </w:p>
  </w:footnote>
  <w:footnote w:type="continuationSeparator" w:id="0">
    <w:p w14:paraId="547558B2" w14:textId="77777777" w:rsidR="00F40DC5" w:rsidRDefault="00F40DC5" w:rsidP="008E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36CA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E3BC6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6FF0EE9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4D615A5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EC76641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2482404C"/>
    <w:multiLevelType w:val="hybridMultilevel"/>
    <w:tmpl w:val="B3266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A25E8"/>
    <w:multiLevelType w:val="hybridMultilevel"/>
    <w:tmpl w:val="DA16FC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634BE"/>
    <w:multiLevelType w:val="hybridMultilevel"/>
    <w:tmpl w:val="B2584840"/>
    <w:lvl w:ilvl="0" w:tplc="D0003990">
      <w:start w:val="1"/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>
    <w:nsid w:val="33A20976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7742344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37BF53AE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FFE32C7"/>
    <w:multiLevelType w:val="multilevel"/>
    <w:tmpl w:val="76C6275E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pStyle w:val="berschrift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467D6B98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4F1226C3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551002A8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55223EEB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5B482D75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5C7B1CE2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5D821C5C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656C31FC"/>
    <w:multiLevelType w:val="hybridMultilevel"/>
    <w:tmpl w:val="A61AB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95985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741E6769"/>
    <w:multiLevelType w:val="multilevel"/>
    <w:tmpl w:val="76C62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11"/>
  </w:num>
  <w:num w:numId="5">
    <w:abstractNumId w:val="6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1"/>
  </w:num>
  <w:num w:numId="14">
    <w:abstractNumId w:val="20"/>
  </w:num>
  <w:num w:numId="15">
    <w:abstractNumId w:val="4"/>
  </w:num>
  <w:num w:numId="16">
    <w:abstractNumId w:val="9"/>
  </w:num>
  <w:num w:numId="17">
    <w:abstractNumId w:val="12"/>
  </w:num>
  <w:num w:numId="18">
    <w:abstractNumId w:val="13"/>
  </w:num>
  <w:num w:numId="19">
    <w:abstractNumId w:val="8"/>
  </w:num>
  <w:num w:numId="20">
    <w:abstractNumId w:val="2"/>
  </w:num>
  <w:num w:numId="21">
    <w:abstractNumId w:val="18"/>
  </w:num>
  <w:num w:numId="22">
    <w:abstractNumId w:val="3"/>
  </w:num>
  <w:num w:numId="23">
    <w:abstractNumId w:val="15"/>
  </w:num>
  <w:num w:numId="24">
    <w:abstractNumId w:val="14"/>
  </w:num>
  <w:num w:numId="25">
    <w:abstractNumId w:val="21"/>
  </w:num>
  <w:num w:numId="26">
    <w:abstractNumId w:val="11"/>
  </w:num>
  <w:num w:numId="27">
    <w:abstractNumId w:val="11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vze5pz0xwdt25edpzaxa0at0tt0apf20z0t&quot;&gt;PhD-NEonatology&lt;record-ids&gt;&lt;item&gt;1&lt;/item&gt;&lt;item&gt;2&lt;/item&gt;&lt;item&gt;8&lt;/item&gt;&lt;item&gt;10&lt;/item&gt;&lt;item&gt;11&lt;/item&gt;&lt;item&gt;12&lt;/item&gt;&lt;item&gt;13&lt;/item&gt;&lt;item&gt;15&lt;/item&gt;&lt;item&gt;18&lt;/item&gt;&lt;item&gt;19&lt;/item&gt;&lt;item&gt;21&lt;/item&gt;&lt;item&gt;28&lt;/item&gt;&lt;item&gt;31&lt;/item&gt;&lt;item&gt;32&lt;/item&gt;&lt;item&gt;33&lt;/item&gt;&lt;item&gt;34&lt;/item&gt;&lt;item&gt;39&lt;/item&gt;&lt;item&gt;40&lt;/item&gt;&lt;item&gt;43&lt;/item&gt;&lt;item&gt;53&lt;/item&gt;&lt;item&gt;54&lt;/item&gt;&lt;item&gt;55&lt;/item&gt;&lt;item&gt;56&lt;/item&gt;&lt;item&gt;57&lt;/item&gt;&lt;item&gt;60&lt;/item&gt;&lt;item&gt;65&lt;/item&gt;&lt;item&gt;74&lt;/item&gt;&lt;item&gt;75&lt;/item&gt;&lt;item&gt;77&lt;/item&gt;&lt;item&gt;78&lt;/item&gt;&lt;item&gt;79&lt;/item&gt;&lt;item&gt;80&lt;/item&gt;&lt;item&gt;81&lt;/item&gt;&lt;item&gt;82&lt;/item&gt;&lt;item&gt;83&lt;/item&gt;&lt;item&gt;87&lt;/item&gt;&lt;item&gt;88&lt;/item&gt;&lt;item&gt;89&lt;/item&gt;&lt;item&gt;90&lt;/item&gt;&lt;item&gt;91&lt;/item&gt;&lt;item&gt;92&lt;/item&gt;&lt;/record-ids&gt;&lt;/item&gt;&lt;/Libraries&gt;"/>
  </w:docVars>
  <w:rsids>
    <w:rsidRoot w:val="00866894"/>
    <w:rsid w:val="00000452"/>
    <w:rsid w:val="0000045C"/>
    <w:rsid w:val="00000D6A"/>
    <w:rsid w:val="00000EC0"/>
    <w:rsid w:val="00001203"/>
    <w:rsid w:val="00001383"/>
    <w:rsid w:val="00001D26"/>
    <w:rsid w:val="000035A2"/>
    <w:rsid w:val="000038CA"/>
    <w:rsid w:val="00003D38"/>
    <w:rsid w:val="00003DC8"/>
    <w:rsid w:val="00003E02"/>
    <w:rsid w:val="0000486F"/>
    <w:rsid w:val="00006D58"/>
    <w:rsid w:val="0001024F"/>
    <w:rsid w:val="00010BA4"/>
    <w:rsid w:val="00010F7A"/>
    <w:rsid w:val="00011643"/>
    <w:rsid w:val="00012BEF"/>
    <w:rsid w:val="000130F3"/>
    <w:rsid w:val="00014D6F"/>
    <w:rsid w:val="00016A47"/>
    <w:rsid w:val="00016DD1"/>
    <w:rsid w:val="00017B4C"/>
    <w:rsid w:val="00017BDC"/>
    <w:rsid w:val="000218BC"/>
    <w:rsid w:val="00021B7F"/>
    <w:rsid w:val="00021FB4"/>
    <w:rsid w:val="00022190"/>
    <w:rsid w:val="00023EFA"/>
    <w:rsid w:val="00024A25"/>
    <w:rsid w:val="00024C7E"/>
    <w:rsid w:val="000261D5"/>
    <w:rsid w:val="000300AE"/>
    <w:rsid w:val="0003017E"/>
    <w:rsid w:val="00030B14"/>
    <w:rsid w:val="000325A0"/>
    <w:rsid w:val="00033000"/>
    <w:rsid w:val="00034175"/>
    <w:rsid w:val="00035464"/>
    <w:rsid w:val="00036982"/>
    <w:rsid w:val="00036A98"/>
    <w:rsid w:val="0003725F"/>
    <w:rsid w:val="00037520"/>
    <w:rsid w:val="00037B62"/>
    <w:rsid w:val="00040130"/>
    <w:rsid w:val="00040E30"/>
    <w:rsid w:val="0004391A"/>
    <w:rsid w:val="000469FD"/>
    <w:rsid w:val="00047171"/>
    <w:rsid w:val="00047244"/>
    <w:rsid w:val="00050A21"/>
    <w:rsid w:val="00050C83"/>
    <w:rsid w:val="00051486"/>
    <w:rsid w:val="000516C1"/>
    <w:rsid w:val="000518D6"/>
    <w:rsid w:val="00051A37"/>
    <w:rsid w:val="00052932"/>
    <w:rsid w:val="00052FD2"/>
    <w:rsid w:val="00052FDC"/>
    <w:rsid w:val="00053D9B"/>
    <w:rsid w:val="00053FA1"/>
    <w:rsid w:val="00057E9C"/>
    <w:rsid w:val="0006003D"/>
    <w:rsid w:val="00060DAA"/>
    <w:rsid w:val="00060F44"/>
    <w:rsid w:val="0006270C"/>
    <w:rsid w:val="000632CA"/>
    <w:rsid w:val="00063FFC"/>
    <w:rsid w:val="000641D1"/>
    <w:rsid w:val="00064530"/>
    <w:rsid w:val="000649DE"/>
    <w:rsid w:val="00064EE2"/>
    <w:rsid w:val="00065878"/>
    <w:rsid w:val="00065EE0"/>
    <w:rsid w:val="000662FD"/>
    <w:rsid w:val="00066389"/>
    <w:rsid w:val="000706B5"/>
    <w:rsid w:val="000707BB"/>
    <w:rsid w:val="00071028"/>
    <w:rsid w:val="00071EE8"/>
    <w:rsid w:val="00072126"/>
    <w:rsid w:val="00073650"/>
    <w:rsid w:val="000737E1"/>
    <w:rsid w:val="00074CD6"/>
    <w:rsid w:val="00075513"/>
    <w:rsid w:val="0007599A"/>
    <w:rsid w:val="00075EDD"/>
    <w:rsid w:val="00076EAC"/>
    <w:rsid w:val="000774BA"/>
    <w:rsid w:val="0007779C"/>
    <w:rsid w:val="00077986"/>
    <w:rsid w:val="00077E22"/>
    <w:rsid w:val="00080134"/>
    <w:rsid w:val="00080488"/>
    <w:rsid w:val="000819D7"/>
    <w:rsid w:val="00082295"/>
    <w:rsid w:val="00082766"/>
    <w:rsid w:val="0008292E"/>
    <w:rsid w:val="00082AA2"/>
    <w:rsid w:val="00083035"/>
    <w:rsid w:val="00083612"/>
    <w:rsid w:val="00083F59"/>
    <w:rsid w:val="00084C49"/>
    <w:rsid w:val="00085D2A"/>
    <w:rsid w:val="0008784D"/>
    <w:rsid w:val="00090300"/>
    <w:rsid w:val="000918D4"/>
    <w:rsid w:val="00092507"/>
    <w:rsid w:val="00092E90"/>
    <w:rsid w:val="00092FF0"/>
    <w:rsid w:val="00092FFC"/>
    <w:rsid w:val="000934B6"/>
    <w:rsid w:val="0009403B"/>
    <w:rsid w:val="00094E9B"/>
    <w:rsid w:val="0009555D"/>
    <w:rsid w:val="000961EE"/>
    <w:rsid w:val="00096BAF"/>
    <w:rsid w:val="00096DFD"/>
    <w:rsid w:val="00097677"/>
    <w:rsid w:val="0009796D"/>
    <w:rsid w:val="00097E84"/>
    <w:rsid w:val="000A3391"/>
    <w:rsid w:val="000A3893"/>
    <w:rsid w:val="000A4E10"/>
    <w:rsid w:val="000A6C5D"/>
    <w:rsid w:val="000A76F7"/>
    <w:rsid w:val="000B1291"/>
    <w:rsid w:val="000B16C6"/>
    <w:rsid w:val="000B2AE3"/>
    <w:rsid w:val="000B2D2F"/>
    <w:rsid w:val="000B2D4A"/>
    <w:rsid w:val="000B31B0"/>
    <w:rsid w:val="000B3820"/>
    <w:rsid w:val="000B4A2A"/>
    <w:rsid w:val="000B74E4"/>
    <w:rsid w:val="000B7A15"/>
    <w:rsid w:val="000B7D83"/>
    <w:rsid w:val="000B7DF2"/>
    <w:rsid w:val="000C0B26"/>
    <w:rsid w:val="000C0C7B"/>
    <w:rsid w:val="000C0E8B"/>
    <w:rsid w:val="000C1670"/>
    <w:rsid w:val="000C23AB"/>
    <w:rsid w:val="000C2730"/>
    <w:rsid w:val="000C27BD"/>
    <w:rsid w:val="000C2E1B"/>
    <w:rsid w:val="000C3B1D"/>
    <w:rsid w:val="000C4021"/>
    <w:rsid w:val="000C4D24"/>
    <w:rsid w:val="000C58A6"/>
    <w:rsid w:val="000C5935"/>
    <w:rsid w:val="000C6E8B"/>
    <w:rsid w:val="000C7030"/>
    <w:rsid w:val="000C79F5"/>
    <w:rsid w:val="000D0D0E"/>
    <w:rsid w:val="000D16B3"/>
    <w:rsid w:val="000D1768"/>
    <w:rsid w:val="000D2097"/>
    <w:rsid w:val="000D25C2"/>
    <w:rsid w:val="000D2E47"/>
    <w:rsid w:val="000D3CB3"/>
    <w:rsid w:val="000D48E8"/>
    <w:rsid w:val="000D73E6"/>
    <w:rsid w:val="000E036B"/>
    <w:rsid w:val="000E03C8"/>
    <w:rsid w:val="000E1737"/>
    <w:rsid w:val="000E1D9F"/>
    <w:rsid w:val="000E1E12"/>
    <w:rsid w:val="000E247C"/>
    <w:rsid w:val="000E28B7"/>
    <w:rsid w:val="000E2B48"/>
    <w:rsid w:val="000E3196"/>
    <w:rsid w:val="000E3E87"/>
    <w:rsid w:val="000E506E"/>
    <w:rsid w:val="000E52A6"/>
    <w:rsid w:val="000E6F6E"/>
    <w:rsid w:val="000F1819"/>
    <w:rsid w:val="000F22E6"/>
    <w:rsid w:val="000F4040"/>
    <w:rsid w:val="000F41C2"/>
    <w:rsid w:val="000F4629"/>
    <w:rsid w:val="000F5F36"/>
    <w:rsid w:val="000F6E9B"/>
    <w:rsid w:val="000F7DE5"/>
    <w:rsid w:val="000F7F50"/>
    <w:rsid w:val="0010049C"/>
    <w:rsid w:val="00101A20"/>
    <w:rsid w:val="00101EFE"/>
    <w:rsid w:val="001025E2"/>
    <w:rsid w:val="00103919"/>
    <w:rsid w:val="00103C51"/>
    <w:rsid w:val="00104B01"/>
    <w:rsid w:val="00106126"/>
    <w:rsid w:val="001063D6"/>
    <w:rsid w:val="00106F5D"/>
    <w:rsid w:val="00107661"/>
    <w:rsid w:val="001107B8"/>
    <w:rsid w:val="00111A20"/>
    <w:rsid w:val="001120EF"/>
    <w:rsid w:val="00112643"/>
    <w:rsid w:val="00113ED3"/>
    <w:rsid w:val="00115122"/>
    <w:rsid w:val="0011541F"/>
    <w:rsid w:val="0011550B"/>
    <w:rsid w:val="001155A6"/>
    <w:rsid w:val="001165B6"/>
    <w:rsid w:val="00116820"/>
    <w:rsid w:val="00116BC3"/>
    <w:rsid w:val="0011722E"/>
    <w:rsid w:val="00117603"/>
    <w:rsid w:val="00117869"/>
    <w:rsid w:val="00117928"/>
    <w:rsid w:val="00117F58"/>
    <w:rsid w:val="00120544"/>
    <w:rsid w:val="0012073A"/>
    <w:rsid w:val="001215F7"/>
    <w:rsid w:val="00121FC3"/>
    <w:rsid w:val="001228B5"/>
    <w:rsid w:val="00125D07"/>
    <w:rsid w:val="001260CF"/>
    <w:rsid w:val="001262F1"/>
    <w:rsid w:val="001267E7"/>
    <w:rsid w:val="00126CE4"/>
    <w:rsid w:val="001277A7"/>
    <w:rsid w:val="001305A4"/>
    <w:rsid w:val="0013169D"/>
    <w:rsid w:val="001323DA"/>
    <w:rsid w:val="0013251E"/>
    <w:rsid w:val="00132DC7"/>
    <w:rsid w:val="00133A2A"/>
    <w:rsid w:val="001340E5"/>
    <w:rsid w:val="00136B98"/>
    <w:rsid w:val="00137734"/>
    <w:rsid w:val="00137823"/>
    <w:rsid w:val="00137ABD"/>
    <w:rsid w:val="001411FA"/>
    <w:rsid w:val="00141282"/>
    <w:rsid w:val="001413AA"/>
    <w:rsid w:val="00142B71"/>
    <w:rsid w:val="00142C12"/>
    <w:rsid w:val="00143039"/>
    <w:rsid w:val="00143A2E"/>
    <w:rsid w:val="00143ED2"/>
    <w:rsid w:val="00144085"/>
    <w:rsid w:val="00144180"/>
    <w:rsid w:val="001446F1"/>
    <w:rsid w:val="0014480C"/>
    <w:rsid w:val="00144A4C"/>
    <w:rsid w:val="001462B2"/>
    <w:rsid w:val="00147A84"/>
    <w:rsid w:val="00147BE7"/>
    <w:rsid w:val="00147D06"/>
    <w:rsid w:val="001504E9"/>
    <w:rsid w:val="0015065A"/>
    <w:rsid w:val="001514D5"/>
    <w:rsid w:val="00151D3C"/>
    <w:rsid w:val="00152FCC"/>
    <w:rsid w:val="00154790"/>
    <w:rsid w:val="0015538A"/>
    <w:rsid w:val="00155596"/>
    <w:rsid w:val="001561DC"/>
    <w:rsid w:val="0015682C"/>
    <w:rsid w:val="00156F39"/>
    <w:rsid w:val="00160527"/>
    <w:rsid w:val="00160CFD"/>
    <w:rsid w:val="0016119E"/>
    <w:rsid w:val="00161205"/>
    <w:rsid w:val="0016208E"/>
    <w:rsid w:val="0016222A"/>
    <w:rsid w:val="001628FB"/>
    <w:rsid w:val="00162C03"/>
    <w:rsid w:val="0016394D"/>
    <w:rsid w:val="00165D66"/>
    <w:rsid w:val="00166AE5"/>
    <w:rsid w:val="00166B40"/>
    <w:rsid w:val="001674E3"/>
    <w:rsid w:val="0016756D"/>
    <w:rsid w:val="0017017D"/>
    <w:rsid w:val="00170412"/>
    <w:rsid w:val="00170727"/>
    <w:rsid w:val="001720D8"/>
    <w:rsid w:val="001724D5"/>
    <w:rsid w:val="001725F5"/>
    <w:rsid w:val="00172EF2"/>
    <w:rsid w:val="001739A2"/>
    <w:rsid w:val="00173C32"/>
    <w:rsid w:val="00175B76"/>
    <w:rsid w:val="00176A24"/>
    <w:rsid w:val="001800DE"/>
    <w:rsid w:val="001814AE"/>
    <w:rsid w:val="00181613"/>
    <w:rsid w:val="00181E16"/>
    <w:rsid w:val="0018253D"/>
    <w:rsid w:val="00182D6E"/>
    <w:rsid w:val="00182EED"/>
    <w:rsid w:val="00183033"/>
    <w:rsid w:val="0018429E"/>
    <w:rsid w:val="00184E93"/>
    <w:rsid w:val="00187350"/>
    <w:rsid w:val="00190A03"/>
    <w:rsid w:val="00191210"/>
    <w:rsid w:val="001914DC"/>
    <w:rsid w:val="00191C8B"/>
    <w:rsid w:val="0019219E"/>
    <w:rsid w:val="00192287"/>
    <w:rsid w:val="00192C8A"/>
    <w:rsid w:val="0019481C"/>
    <w:rsid w:val="00195370"/>
    <w:rsid w:val="00195963"/>
    <w:rsid w:val="00195F4A"/>
    <w:rsid w:val="00197BD6"/>
    <w:rsid w:val="00197F69"/>
    <w:rsid w:val="001A00F8"/>
    <w:rsid w:val="001A011A"/>
    <w:rsid w:val="001A0149"/>
    <w:rsid w:val="001A0779"/>
    <w:rsid w:val="001A1E3E"/>
    <w:rsid w:val="001A2143"/>
    <w:rsid w:val="001A34F1"/>
    <w:rsid w:val="001A3BAB"/>
    <w:rsid w:val="001A5428"/>
    <w:rsid w:val="001A6691"/>
    <w:rsid w:val="001A67D1"/>
    <w:rsid w:val="001A6D83"/>
    <w:rsid w:val="001A6E58"/>
    <w:rsid w:val="001A76B7"/>
    <w:rsid w:val="001B0B75"/>
    <w:rsid w:val="001B25BA"/>
    <w:rsid w:val="001B424A"/>
    <w:rsid w:val="001B43C7"/>
    <w:rsid w:val="001B4A4B"/>
    <w:rsid w:val="001B5ECA"/>
    <w:rsid w:val="001B6103"/>
    <w:rsid w:val="001B70E6"/>
    <w:rsid w:val="001B7347"/>
    <w:rsid w:val="001C01C1"/>
    <w:rsid w:val="001C1214"/>
    <w:rsid w:val="001C1E71"/>
    <w:rsid w:val="001C3045"/>
    <w:rsid w:val="001C3223"/>
    <w:rsid w:val="001C4BFA"/>
    <w:rsid w:val="001C4E12"/>
    <w:rsid w:val="001C4F20"/>
    <w:rsid w:val="001C5078"/>
    <w:rsid w:val="001C5444"/>
    <w:rsid w:val="001C5B8A"/>
    <w:rsid w:val="001C64DC"/>
    <w:rsid w:val="001C6511"/>
    <w:rsid w:val="001C7294"/>
    <w:rsid w:val="001C7790"/>
    <w:rsid w:val="001D0531"/>
    <w:rsid w:val="001D090D"/>
    <w:rsid w:val="001D0ABB"/>
    <w:rsid w:val="001D1581"/>
    <w:rsid w:val="001D15EB"/>
    <w:rsid w:val="001D1F5B"/>
    <w:rsid w:val="001D215C"/>
    <w:rsid w:val="001D23EC"/>
    <w:rsid w:val="001D29BB"/>
    <w:rsid w:val="001D2A7B"/>
    <w:rsid w:val="001D3655"/>
    <w:rsid w:val="001D39DC"/>
    <w:rsid w:val="001D3BA5"/>
    <w:rsid w:val="001D3D8A"/>
    <w:rsid w:val="001D4605"/>
    <w:rsid w:val="001D4AF6"/>
    <w:rsid w:val="001D4FCA"/>
    <w:rsid w:val="001D5669"/>
    <w:rsid w:val="001D6522"/>
    <w:rsid w:val="001D68EC"/>
    <w:rsid w:val="001D6FC0"/>
    <w:rsid w:val="001D71FE"/>
    <w:rsid w:val="001D76A6"/>
    <w:rsid w:val="001D7842"/>
    <w:rsid w:val="001D7C7F"/>
    <w:rsid w:val="001E015A"/>
    <w:rsid w:val="001E2695"/>
    <w:rsid w:val="001E4442"/>
    <w:rsid w:val="001E4983"/>
    <w:rsid w:val="001E53A5"/>
    <w:rsid w:val="001E59FD"/>
    <w:rsid w:val="001E7138"/>
    <w:rsid w:val="001E727A"/>
    <w:rsid w:val="001E7397"/>
    <w:rsid w:val="001E78EF"/>
    <w:rsid w:val="001E7B33"/>
    <w:rsid w:val="001F03E3"/>
    <w:rsid w:val="001F03E5"/>
    <w:rsid w:val="001F15B2"/>
    <w:rsid w:val="001F1DD0"/>
    <w:rsid w:val="001F234C"/>
    <w:rsid w:val="001F2ABA"/>
    <w:rsid w:val="001F42F8"/>
    <w:rsid w:val="001F4575"/>
    <w:rsid w:val="001F591E"/>
    <w:rsid w:val="001F6DBE"/>
    <w:rsid w:val="001F78E1"/>
    <w:rsid w:val="00201B84"/>
    <w:rsid w:val="002038C3"/>
    <w:rsid w:val="0020470C"/>
    <w:rsid w:val="00204920"/>
    <w:rsid w:val="00205443"/>
    <w:rsid w:val="00206166"/>
    <w:rsid w:val="00206961"/>
    <w:rsid w:val="00206996"/>
    <w:rsid w:val="0021009A"/>
    <w:rsid w:val="00210618"/>
    <w:rsid w:val="00210EB6"/>
    <w:rsid w:val="0021139D"/>
    <w:rsid w:val="00211963"/>
    <w:rsid w:val="0021266A"/>
    <w:rsid w:val="0021364E"/>
    <w:rsid w:val="00214150"/>
    <w:rsid w:val="00214578"/>
    <w:rsid w:val="00214B14"/>
    <w:rsid w:val="00214BD8"/>
    <w:rsid w:val="00217948"/>
    <w:rsid w:val="0022024E"/>
    <w:rsid w:val="00220313"/>
    <w:rsid w:val="002208C1"/>
    <w:rsid w:val="00220928"/>
    <w:rsid w:val="002211C5"/>
    <w:rsid w:val="00221801"/>
    <w:rsid w:val="002222BF"/>
    <w:rsid w:val="00223074"/>
    <w:rsid w:val="00224E24"/>
    <w:rsid w:val="00224FC8"/>
    <w:rsid w:val="00225D5E"/>
    <w:rsid w:val="002278B5"/>
    <w:rsid w:val="00227D11"/>
    <w:rsid w:val="0023004A"/>
    <w:rsid w:val="00231994"/>
    <w:rsid w:val="00232E47"/>
    <w:rsid w:val="002334D6"/>
    <w:rsid w:val="002339BF"/>
    <w:rsid w:val="00234ABD"/>
    <w:rsid w:val="0023515A"/>
    <w:rsid w:val="0023566C"/>
    <w:rsid w:val="002358E5"/>
    <w:rsid w:val="00235D12"/>
    <w:rsid w:val="00237E19"/>
    <w:rsid w:val="00240069"/>
    <w:rsid w:val="0024025F"/>
    <w:rsid w:val="002405A4"/>
    <w:rsid w:val="00240C9E"/>
    <w:rsid w:val="0024106E"/>
    <w:rsid w:val="0024119E"/>
    <w:rsid w:val="00241B22"/>
    <w:rsid w:val="00241DE2"/>
    <w:rsid w:val="002423D9"/>
    <w:rsid w:val="00244469"/>
    <w:rsid w:val="00246984"/>
    <w:rsid w:val="00247370"/>
    <w:rsid w:val="00250311"/>
    <w:rsid w:val="00250370"/>
    <w:rsid w:val="00251772"/>
    <w:rsid w:val="00252582"/>
    <w:rsid w:val="00252DF8"/>
    <w:rsid w:val="00253D5B"/>
    <w:rsid w:val="002551CB"/>
    <w:rsid w:val="0025523F"/>
    <w:rsid w:val="00255E30"/>
    <w:rsid w:val="002607E7"/>
    <w:rsid w:val="0026085D"/>
    <w:rsid w:val="00262499"/>
    <w:rsid w:val="00263069"/>
    <w:rsid w:val="00263282"/>
    <w:rsid w:val="00265789"/>
    <w:rsid w:val="002658C1"/>
    <w:rsid w:val="00266C8B"/>
    <w:rsid w:val="00266D1E"/>
    <w:rsid w:val="0026793E"/>
    <w:rsid w:val="00267C5F"/>
    <w:rsid w:val="00271472"/>
    <w:rsid w:val="00271529"/>
    <w:rsid w:val="00272737"/>
    <w:rsid w:val="00274C9D"/>
    <w:rsid w:val="002764DD"/>
    <w:rsid w:val="00277772"/>
    <w:rsid w:val="002805EA"/>
    <w:rsid w:val="00280935"/>
    <w:rsid w:val="0028184F"/>
    <w:rsid w:val="00281BD3"/>
    <w:rsid w:val="00282F19"/>
    <w:rsid w:val="00283A0C"/>
    <w:rsid w:val="002842DC"/>
    <w:rsid w:val="002851D0"/>
    <w:rsid w:val="0028644F"/>
    <w:rsid w:val="00286BD1"/>
    <w:rsid w:val="002873C6"/>
    <w:rsid w:val="00287BBA"/>
    <w:rsid w:val="00290323"/>
    <w:rsid w:val="00290385"/>
    <w:rsid w:val="0029044C"/>
    <w:rsid w:val="002909ED"/>
    <w:rsid w:val="00290EE6"/>
    <w:rsid w:val="00290F00"/>
    <w:rsid w:val="00291D05"/>
    <w:rsid w:val="00292315"/>
    <w:rsid w:val="002923B3"/>
    <w:rsid w:val="00292EFA"/>
    <w:rsid w:val="0029328E"/>
    <w:rsid w:val="00293345"/>
    <w:rsid w:val="00293468"/>
    <w:rsid w:val="00294DA0"/>
    <w:rsid w:val="0029781D"/>
    <w:rsid w:val="002A0277"/>
    <w:rsid w:val="002A0898"/>
    <w:rsid w:val="002A119E"/>
    <w:rsid w:val="002A232A"/>
    <w:rsid w:val="002A2C8D"/>
    <w:rsid w:val="002A3BE3"/>
    <w:rsid w:val="002A4795"/>
    <w:rsid w:val="002A4B03"/>
    <w:rsid w:val="002A52E7"/>
    <w:rsid w:val="002A5594"/>
    <w:rsid w:val="002A5F70"/>
    <w:rsid w:val="002A649E"/>
    <w:rsid w:val="002A7B1B"/>
    <w:rsid w:val="002A7B8F"/>
    <w:rsid w:val="002B0260"/>
    <w:rsid w:val="002B0A0D"/>
    <w:rsid w:val="002B0CAC"/>
    <w:rsid w:val="002B0F25"/>
    <w:rsid w:val="002B13C1"/>
    <w:rsid w:val="002B2781"/>
    <w:rsid w:val="002B2F22"/>
    <w:rsid w:val="002B3328"/>
    <w:rsid w:val="002B34C6"/>
    <w:rsid w:val="002B3889"/>
    <w:rsid w:val="002B4E9A"/>
    <w:rsid w:val="002C02B6"/>
    <w:rsid w:val="002C0585"/>
    <w:rsid w:val="002C07D8"/>
    <w:rsid w:val="002C0F41"/>
    <w:rsid w:val="002C12B3"/>
    <w:rsid w:val="002C2782"/>
    <w:rsid w:val="002C356A"/>
    <w:rsid w:val="002C3DEF"/>
    <w:rsid w:val="002C4B38"/>
    <w:rsid w:val="002C5304"/>
    <w:rsid w:val="002C60C1"/>
    <w:rsid w:val="002C7A8F"/>
    <w:rsid w:val="002D01D6"/>
    <w:rsid w:val="002D05D9"/>
    <w:rsid w:val="002D0C6C"/>
    <w:rsid w:val="002D103F"/>
    <w:rsid w:val="002D1AC2"/>
    <w:rsid w:val="002D3218"/>
    <w:rsid w:val="002D34B4"/>
    <w:rsid w:val="002D4068"/>
    <w:rsid w:val="002D4601"/>
    <w:rsid w:val="002D4636"/>
    <w:rsid w:val="002D4A49"/>
    <w:rsid w:val="002D4FF0"/>
    <w:rsid w:val="002D6EAE"/>
    <w:rsid w:val="002D7923"/>
    <w:rsid w:val="002E0669"/>
    <w:rsid w:val="002E06CF"/>
    <w:rsid w:val="002E177F"/>
    <w:rsid w:val="002E20C2"/>
    <w:rsid w:val="002E21C9"/>
    <w:rsid w:val="002E2CEF"/>
    <w:rsid w:val="002E2D1A"/>
    <w:rsid w:val="002E3AB3"/>
    <w:rsid w:val="002E4165"/>
    <w:rsid w:val="002E439D"/>
    <w:rsid w:val="002E561C"/>
    <w:rsid w:val="002E6B1C"/>
    <w:rsid w:val="002E7F65"/>
    <w:rsid w:val="002F29D6"/>
    <w:rsid w:val="002F502C"/>
    <w:rsid w:val="002F5123"/>
    <w:rsid w:val="002F57BE"/>
    <w:rsid w:val="002F60C1"/>
    <w:rsid w:val="002F6359"/>
    <w:rsid w:val="002F6F03"/>
    <w:rsid w:val="002F7BBA"/>
    <w:rsid w:val="00300219"/>
    <w:rsid w:val="00300438"/>
    <w:rsid w:val="00300FE9"/>
    <w:rsid w:val="0030128B"/>
    <w:rsid w:val="00301420"/>
    <w:rsid w:val="003014EB"/>
    <w:rsid w:val="0030153D"/>
    <w:rsid w:val="0030235F"/>
    <w:rsid w:val="00302813"/>
    <w:rsid w:val="003029A2"/>
    <w:rsid w:val="0030344B"/>
    <w:rsid w:val="00304585"/>
    <w:rsid w:val="00305669"/>
    <w:rsid w:val="003062B5"/>
    <w:rsid w:val="003074B8"/>
    <w:rsid w:val="00307F3B"/>
    <w:rsid w:val="003102EC"/>
    <w:rsid w:val="0031243D"/>
    <w:rsid w:val="0031385F"/>
    <w:rsid w:val="003160BB"/>
    <w:rsid w:val="0031663D"/>
    <w:rsid w:val="00316657"/>
    <w:rsid w:val="00316D0F"/>
    <w:rsid w:val="003206AB"/>
    <w:rsid w:val="00320B73"/>
    <w:rsid w:val="00321130"/>
    <w:rsid w:val="00323C32"/>
    <w:rsid w:val="0032402C"/>
    <w:rsid w:val="003244C5"/>
    <w:rsid w:val="003247DC"/>
    <w:rsid w:val="00327D28"/>
    <w:rsid w:val="00330B65"/>
    <w:rsid w:val="00330E23"/>
    <w:rsid w:val="00331B34"/>
    <w:rsid w:val="00332419"/>
    <w:rsid w:val="00332814"/>
    <w:rsid w:val="0033302A"/>
    <w:rsid w:val="00334B43"/>
    <w:rsid w:val="00335B59"/>
    <w:rsid w:val="00336EB3"/>
    <w:rsid w:val="00340C84"/>
    <w:rsid w:val="00341485"/>
    <w:rsid w:val="0034179E"/>
    <w:rsid w:val="00341815"/>
    <w:rsid w:val="00341DD1"/>
    <w:rsid w:val="00341FE6"/>
    <w:rsid w:val="003424C5"/>
    <w:rsid w:val="00342C3E"/>
    <w:rsid w:val="00342F40"/>
    <w:rsid w:val="00343E49"/>
    <w:rsid w:val="0034523B"/>
    <w:rsid w:val="00345323"/>
    <w:rsid w:val="00345969"/>
    <w:rsid w:val="003460E3"/>
    <w:rsid w:val="00346928"/>
    <w:rsid w:val="00346BA9"/>
    <w:rsid w:val="00347080"/>
    <w:rsid w:val="003472BD"/>
    <w:rsid w:val="003500CC"/>
    <w:rsid w:val="00352DE0"/>
    <w:rsid w:val="0035365F"/>
    <w:rsid w:val="0035469E"/>
    <w:rsid w:val="00355238"/>
    <w:rsid w:val="00355A3E"/>
    <w:rsid w:val="00355E50"/>
    <w:rsid w:val="003579A8"/>
    <w:rsid w:val="00361010"/>
    <w:rsid w:val="003623F8"/>
    <w:rsid w:val="00362562"/>
    <w:rsid w:val="00362A81"/>
    <w:rsid w:val="00362ACE"/>
    <w:rsid w:val="003632E7"/>
    <w:rsid w:val="00363878"/>
    <w:rsid w:val="00364A46"/>
    <w:rsid w:val="003666BA"/>
    <w:rsid w:val="00366EA4"/>
    <w:rsid w:val="00366EFD"/>
    <w:rsid w:val="003674EC"/>
    <w:rsid w:val="0037025D"/>
    <w:rsid w:val="00371D38"/>
    <w:rsid w:val="00372C15"/>
    <w:rsid w:val="00372F69"/>
    <w:rsid w:val="003732A8"/>
    <w:rsid w:val="003735C6"/>
    <w:rsid w:val="0037368E"/>
    <w:rsid w:val="003736B1"/>
    <w:rsid w:val="00374491"/>
    <w:rsid w:val="0037505E"/>
    <w:rsid w:val="00375224"/>
    <w:rsid w:val="00380116"/>
    <w:rsid w:val="00381317"/>
    <w:rsid w:val="0038135B"/>
    <w:rsid w:val="00383D97"/>
    <w:rsid w:val="00384ADA"/>
    <w:rsid w:val="003860CC"/>
    <w:rsid w:val="00386637"/>
    <w:rsid w:val="00391EB4"/>
    <w:rsid w:val="0039233B"/>
    <w:rsid w:val="0039325A"/>
    <w:rsid w:val="00393691"/>
    <w:rsid w:val="00393AB0"/>
    <w:rsid w:val="00394D07"/>
    <w:rsid w:val="00395220"/>
    <w:rsid w:val="00395398"/>
    <w:rsid w:val="003958FF"/>
    <w:rsid w:val="00395B03"/>
    <w:rsid w:val="00395D38"/>
    <w:rsid w:val="00396EA0"/>
    <w:rsid w:val="00397A64"/>
    <w:rsid w:val="00397CE4"/>
    <w:rsid w:val="003A0687"/>
    <w:rsid w:val="003A104B"/>
    <w:rsid w:val="003A25A3"/>
    <w:rsid w:val="003A2B4E"/>
    <w:rsid w:val="003A3063"/>
    <w:rsid w:val="003A3BF5"/>
    <w:rsid w:val="003A41C5"/>
    <w:rsid w:val="003A5372"/>
    <w:rsid w:val="003A56FE"/>
    <w:rsid w:val="003A5880"/>
    <w:rsid w:val="003A5B0B"/>
    <w:rsid w:val="003B0094"/>
    <w:rsid w:val="003B0181"/>
    <w:rsid w:val="003B133A"/>
    <w:rsid w:val="003B170E"/>
    <w:rsid w:val="003B19E9"/>
    <w:rsid w:val="003B1EAC"/>
    <w:rsid w:val="003B278C"/>
    <w:rsid w:val="003B2865"/>
    <w:rsid w:val="003B2B35"/>
    <w:rsid w:val="003B31EC"/>
    <w:rsid w:val="003B3672"/>
    <w:rsid w:val="003B3BF4"/>
    <w:rsid w:val="003B4C55"/>
    <w:rsid w:val="003B64BC"/>
    <w:rsid w:val="003B6D8C"/>
    <w:rsid w:val="003B6DA0"/>
    <w:rsid w:val="003B764A"/>
    <w:rsid w:val="003B7768"/>
    <w:rsid w:val="003C056A"/>
    <w:rsid w:val="003C0CE8"/>
    <w:rsid w:val="003C0D1F"/>
    <w:rsid w:val="003C0F76"/>
    <w:rsid w:val="003C1055"/>
    <w:rsid w:val="003C1A16"/>
    <w:rsid w:val="003C2117"/>
    <w:rsid w:val="003C2C06"/>
    <w:rsid w:val="003C3927"/>
    <w:rsid w:val="003C3A58"/>
    <w:rsid w:val="003C3CD5"/>
    <w:rsid w:val="003C411D"/>
    <w:rsid w:val="003C7294"/>
    <w:rsid w:val="003D157B"/>
    <w:rsid w:val="003D2669"/>
    <w:rsid w:val="003D29F1"/>
    <w:rsid w:val="003D34A6"/>
    <w:rsid w:val="003D5524"/>
    <w:rsid w:val="003D58E4"/>
    <w:rsid w:val="003D5D17"/>
    <w:rsid w:val="003D60E1"/>
    <w:rsid w:val="003D6652"/>
    <w:rsid w:val="003D7880"/>
    <w:rsid w:val="003D7C3D"/>
    <w:rsid w:val="003E0496"/>
    <w:rsid w:val="003E04BE"/>
    <w:rsid w:val="003E0950"/>
    <w:rsid w:val="003E0A3A"/>
    <w:rsid w:val="003E0BBB"/>
    <w:rsid w:val="003E15F5"/>
    <w:rsid w:val="003E1D85"/>
    <w:rsid w:val="003E260A"/>
    <w:rsid w:val="003E3649"/>
    <w:rsid w:val="003E426F"/>
    <w:rsid w:val="003E4B4E"/>
    <w:rsid w:val="003E4F4B"/>
    <w:rsid w:val="003E5900"/>
    <w:rsid w:val="003E5F58"/>
    <w:rsid w:val="003E649E"/>
    <w:rsid w:val="003E6A82"/>
    <w:rsid w:val="003F0BFB"/>
    <w:rsid w:val="003F0E50"/>
    <w:rsid w:val="003F219A"/>
    <w:rsid w:val="003F2E78"/>
    <w:rsid w:val="003F3520"/>
    <w:rsid w:val="003F3607"/>
    <w:rsid w:val="003F3F52"/>
    <w:rsid w:val="003F40AA"/>
    <w:rsid w:val="003F46DC"/>
    <w:rsid w:val="003F47D6"/>
    <w:rsid w:val="003F48AE"/>
    <w:rsid w:val="003F5980"/>
    <w:rsid w:val="003F5C66"/>
    <w:rsid w:val="003F6B48"/>
    <w:rsid w:val="00400349"/>
    <w:rsid w:val="004009BA"/>
    <w:rsid w:val="004034D5"/>
    <w:rsid w:val="00403779"/>
    <w:rsid w:val="00404184"/>
    <w:rsid w:val="004041D2"/>
    <w:rsid w:val="00404AC1"/>
    <w:rsid w:val="00404E18"/>
    <w:rsid w:val="004059DB"/>
    <w:rsid w:val="00405F9F"/>
    <w:rsid w:val="00406617"/>
    <w:rsid w:val="00406C86"/>
    <w:rsid w:val="004122DB"/>
    <w:rsid w:val="0041250B"/>
    <w:rsid w:val="00412B2B"/>
    <w:rsid w:val="00412F3C"/>
    <w:rsid w:val="00412FF8"/>
    <w:rsid w:val="00413029"/>
    <w:rsid w:val="00413742"/>
    <w:rsid w:val="00413EE6"/>
    <w:rsid w:val="0041419C"/>
    <w:rsid w:val="00414387"/>
    <w:rsid w:val="00414641"/>
    <w:rsid w:val="004148AB"/>
    <w:rsid w:val="00414FDA"/>
    <w:rsid w:val="00415AD2"/>
    <w:rsid w:val="0041690B"/>
    <w:rsid w:val="00420177"/>
    <w:rsid w:val="004218AF"/>
    <w:rsid w:val="0042216E"/>
    <w:rsid w:val="004229EF"/>
    <w:rsid w:val="0042401D"/>
    <w:rsid w:val="00424450"/>
    <w:rsid w:val="00424C0C"/>
    <w:rsid w:val="00425BBB"/>
    <w:rsid w:val="00425FAB"/>
    <w:rsid w:val="0042651D"/>
    <w:rsid w:val="004265A4"/>
    <w:rsid w:val="00432133"/>
    <w:rsid w:val="00433009"/>
    <w:rsid w:val="004337F4"/>
    <w:rsid w:val="00434340"/>
    <w:rsid w:val="004345D0"/>
    <w:rsid w:val="00434983"/>
    <w:rsid w:val="00434A1B"/>
    <w:rsid w:val="00434AA0"/>
    <w:rsid w:val="00434E2C"/>
    <w:rsid w:val="004356E1"/>
    <w:rsid w:val="00436C82"/>
    <w:rsid w:val="00436DCF"/>
    <w:rsid w:val="00437494"/>
    <w:rsid w:val="00437763"/>
    <w:rsid w:val="00437DC6"/>
    <w:rsid w:val="00440D9E"/>
    <w:rsid w:val="00440E32"/>
    <w:rsid w:val="0044142E"/>
    <w:rsid w:val="00441DC2"/>
    <w:rsid w:val="00442576"/>
    <w:rsid w:val="00442A4D"/>
    <w:rsid w:val="0044335E"/>
    <w:rsid w:val="00444EF6"/>
    <w:rsid w:val="00445AB8"/>
    <w:rsid w:val="00447264"/>
    <w:rsid w:val="00447B52"/>
    <w:rsid w:val="004501E0"/>
    <w:rsid w:val="0045020E"/>
    <w:rsid w:val="00450370"/>
    <w:rsid w:val="004509B1"/>
    <w:rsid w:val="00450CE8"/>
    <w:rsid w:val="004517F2"/>
    <w:rsid w:val="004518BF"/>
    <w:rsid w:val="0045428D"/>
    <w:rsid w:val="004551A4"/>
    <w:rsid w:val="004556FB"/>
    <w:rsid w:val="004557D4"/>
    <w:rsid w:val="00455A08"/>
    <w:rsid w:val="00455BCE"/>
    <w:rsid w:val="00456C32"/>
    <w:rsid w:val="0045780F"/>
    <w:rsid w:val="004620DA"/>
    <w:rsid w:val="004624F4"/>
    <w:rsid w:val="00462812"/>
    <w:rsid w:val="00462860"/>
    <w:rsid w:val="0046299E"/>
    <w:rsid w:val="00462DDC"/>
    <w:rsid w:val="004630E2"/>
    <w:rsid w:val="0046554B"/>
    <w:rsid w:val="00466404"/>
    <w:rsid w:val="004664EA"/>
    <w:rsid w:val="00466AAF"/>
    <w:rsid w:val="00466C29"/>
    <w:rsid w:val="00466EA0"/>
    <w:rsid w:val="0046743C"/>
    <w:rsid w:val="00467A54"/>
    <w:rsid w:val="00473726"/>
    <w:rsid w:val="004745A0"/>
    <w:rsid w:val="004748EE"/>
    <w:rsid w:val="00475102"/>
    <w:rsid w:val="00475EB6"/>
    <w:rsid w:val="00476E4E"/>
    <w:rsid w:val="00477B18"/>
    <w:rsid w:val="00477D6C"/>
    <w:rsid w:val="00480E21"/>
    <w:rsid w:val="00481367"/>
    <w:rsid w:val="00481C55"/>
    <w:rsid w:val="0048212A"/>
    <w:rsid w:val="004825DE"/>
    <w:rsid w:val="00484B60"/>
    <w:rsid w:val="004853F2"/>
    <w:rsid w:val="0048574F"/>
    <w:rsid w:val="00485FEF"/>
    <w:rsid w:val="0048623E"/>
    <w:rsid w:val="0048641A"/>
    <w:rsid w:val="00487BA7"/>
    <w:rsid w:val="00490BDC"/>
    <w:rsid w:val="00490FF7"/>
    <w:rsid w:val="00491078"/>
    <w:rsid w:val="004917BA"/>
    <w:rsid w:val="00491AB6"/>
    <w:rsid w:val="00491F4E"/>
    <w:rsid w:val="004927D3"/>
    <w:rsid w:val="00492D8A"/>
    <w:rsid w:val="004930BE"/>
    <w:rsid w:val="004941DB"/>
    <w:rsid w:val="00495450"/>
    <w:rsid w:val="004967C2"/>
    <w:rsid w:val="00497063"/>
    <w:rsid w:val="004A0448"/>
    <w:rsid w:val="004A0A68"/>
    <w:rsid w:val="004A0A78"/>
    <w:rsid w:val="004A0C07"/>
    <w:rsid w:val="004A0FF2"/>
    <w:rsid w:val="004A1B5C"/>
    <w:rsid w:val="004A21EE"/>
    <w:rsid w:val="004A2384"/>
    <w:rsid w:val="004A35A5"/>
    <w:rsid w:val="004A3EBB"/>
    <w:rsid w:val="004A426C"/>
    <w:rsid w:val="004A4340"/>
    <w:rsid w:val="004A5272"/>
    <w:rsid w:val="004A52F5"/>
    <w:rsid w:val="004A67D6"/>
    <w:rsid w:val="004A6B37"/>
    <w:rsid w:val="004A72CA"/>
    <w:rsid w:val="004B12B1"/>
    <w:rsid w:val="004B156A"/>
    <w:rsid w:val="004B1B38"/>
    <w:rsid w:val="004B1D37"/>
    <w:rsid w:val="004B4B7E"/>
    <w:rsid w:val="004B4E54"/>
    <w:rsid w:val="004B5B0B"/>
    <w:rsid w:val="004B7273"/>
    <w:rsid w:val="004B7B1B"/>
    <w:rsid w:val="004C2D8B"/>
    <w:rsid w:val="004C358C"/>
    <w:rsid w:val="004C4A17"/>
    <w:rsid w:val="004C7403"/>
    <w:rsid w:val="004D3A8A"/>
    <w:rsid w:val="004D3F27"/>
    <w:rsid w:val="004D4601"/>
    <w:rsid w:val="004D67AD"/>
    <w:rsid w:val="004D6DFA"/>
    <w:rsid w:val="004D76BD"/>
    <w:rsid w:val="004D7C8C"/>
    <w:rsid w:val="004E0772"/>
    <w:rsid w:val="004E08C1"/>
    <w:rsid w:val="004E0FCF"/>
    <w:rsid w:val="004E0FDD"/>
    <w:rsid w:val="004E14D7"/>
    <w:rsid w:val="004E1515"/>
    <w:rsid w:val="004E192D"/>
    <w:rsid w:val="004E203F"/>
    <w:rsid w:val="004E2829"/>
    <w:rsid w:val="004E359E"/>
    <w:rsid w:val="004E3BE7"/>
    <w:rsid w:val="004E52B5"/>
    <w:rsid w:val="004E5302"/>
    <w:rsid w:val="004E5DEE"/>
    <w:rsid w:val="004E6BCE"/>
    <w:rsid w:val="004E7538"/>
    <w:rsid w:val="004E76DD"/>
    <w:rsid w:val="004F1E5D"/>
    <w:rsid w:val="004F1E8E"/>
    <w:rsid w:val="004F2BF6"/>
    <w:rsid w:val="004F3129"/>
    <w:rsid w:val="004F4E27"/>
    <w:rsid w:val="004F50C6"/>
    <w:rsid w:val="004F539A"/>
    <w:rsid w:val="004F6870"/>
    <w:rsid w:val="004F72F9"/>
    <w:rsid w:val="004F7FBF"/>
    <w:rsid w:val="005004D8"/>
    <w:rsid w:val="00501C7B"/>
    <w:rsid w:val="00502F97"/>
    <w:rsid w:val="0050316E"/>
    <w:rsid w:val="00503D20"/>
    <w:rsid w:val="00504B90"/>
    <w:rsid w:val="0050524C"/>
    <w:rsid w:val="00505437"/>
    <w:rsid w:val="00506EE5"/>
    <w:rsid w:val="005073B4"/>
    <w:rsid w:val="0051033E"/>
    <w:rsid w:val="00510B3F"/>
    <w:rsid w:val="00510B83"/>
    <w:rsid w:val="0051117B"/>
    <w:rsid w:val="00511246"/>
    <w:rsid w:val="00511299"/>
    <w:rsid w:val="005115A6"/>
    <w:rsid w:val="005130EB"/>
    <w:rsid w:val="00513FC0"/>
    <w:rsid w:val="00515180"/>
    <w:rsid w:val="005160EA"/>
    <w:rsid w:val="0052170B"/>
    <w:rsid w:val="00521F70"/>
    <w:rsid w:val="00523479"/>
    <w:rsid w:val="005234E3"/>
    <w:rsid w:val="0052421A"/>
    <w:rsid w:val="00525AF4"/>
    <w:rsid w:val="0052601C"/>
    <w:rsid w:val="00526EA0"/>
    <w:rsid w:val="005302A2"/>
    <w:rsid w:val="0053114C"/>
    <w:rsid w:val="00531260"/>
    <w:rsid w:val="00531D04"/>
    <w:rsid w:val="00532802"/>
    <w:rsid w:val="00533EEA"/>
    <w:rsid w:val="00534DB5"/>
    <w:rsid w:val="00534EFF"/>
    <w:rsid w:val="0053551F"/>
    <w:rsid w:val="0053708A"/>
    <w:rsid w:val="00537624"/>
    <w:rsid w:val="00537713"/>
    <w:rsid w:val="00540B56"/>
    <w:rsid w:val="00540D17"/>
    <w:rsid w:val="00542529"/>
    <w:rsid w:val="005426E7"/>
    <w:rsid w:val="00543255"/>
    <w:rsid w:val="005435E9"/>
    <w:rsid w:val="00543F76"/>
    <w:rsid w:val="0054626D"/>
    <w:rsid w:val="00547B3A"/>
    <w:rsid w:val="00547DDB"/>
    <w:rsid w:val="00551013"/>
    <w:rsid w:val="00551BAC"/>
    <w:rsid w:val="0055210B"/>
    <w:rsid w:val="005526B2"/>
    <w:rsid w:val="005541F5"/>
    <w:rsid w:val="0055443F"/>
    <w:rsid w:val="00554659"/>
    <w:rsid w:val="0055498F"/>
    <w:rsid w:val="00554BFF"/>
    <w:rsid w:val="00555839"/>
    <w:rsid w:val="005558C2"/>
    <w:rsid w:val="00555B51"/>
    <w:rsid w:val="00555DF3"/>
    <w:rsid w:val="00556848"/>
    <w:rsid w:val="005604AB"/>
    <w:rsid w:val="00560592"/>
    <w:rsid w:val="00561D29"/>
    <w:rsid w:val="00561DA8"/>
    <w:rsid w:val="0056215E"/>
    <w:rsid w:val="005646AB"/>
    <w:rsid w:val="00566AA1"/>
    <w:rsid w:val="00567084"/>
    <w:rsid w:val="00567C42"/>
    <w:rsid w:val="00570834"/>
    <w:rsid w:val="00571D78"/>
    <w:rsid w:val="0057238B"/>
    <w:rsid w:val="0057429C"/>
    <w:rsid w:val="00575227"/>
    <w:rsid w:val="00575313"/>
    <w:rsid w:val="005775D8"/>
    <w:rsid w:val="00577D2A"/>
    <w:rsid w:val="005805A5"/>
    <w:rsid w:val="0058210C"/>
    <w:rsid w:val="005824E3"/>
    <w:rsid w:val="00582F77"/>
    <w:rsid w:val="005830C5"/>
    <w:rsid w:val="0058367E"/>
    <w:rsid w:val="005856F6"/>
    <w:rsid w:val="00585912"/>
    <w:rsid w:val="00586F41"/>
    <w:rsid w:val="005871B7"/>
    <w:rsid w:val="00587358"/>
    <w:rsid w:val="00592156"/>
    <w:rsid w:val="005935C3"/>
    <w:rsid w:val="005937E7"/>
    <w:rsid w:val="00593C80"/>
    <w:rsid w:val="00593F1D"/>
    <w:rsid w:val="00594E3F"/>
    <w:rsid w:val="0059604F"/>
    <w:rsid w:val="005971A0"/>
    <w:rsid w:val="00597CDB"/>
    <w:rsid w:val="005A05C0"/>
    <w:rsid w:val="005A0AD2"/>
    <w:rsid w:val="005A20F8"/>
    <w:rsid w:val="005A258C"/>
    <w:rsid w:val="005A2AD8"/>
    <w:rsid w:val="005A3827"/>
    <w:rsid w:val="005A471D"/>
    <w:rsid w:val="005A4C6A"/>
    <w:rsid w:val="005A5693"/>
    <w:rsid w:val="005A646E"/>
    <w:rsid w:val="005A6921"/>
    <w:rsid w:val="005A6AFF"/>
    <w:rsid w:val="005A6DD5"/>
    <w:rsid w:val="005A7007"/>
    <w:rsid w:val="005A7552"/>
    <w:rsid w:val="005A7D78"/>
    <w:rsid w:val="005B0B33"/>
    <w:rsid w:val="005B0D6A"/>
    <w:rsid w:val="005B134C"/>
    <w:rsid w:val="005B1615"/>
    <w:rsid w:val="005B1F71"/>
    <w:rsid w:val="005B29B1"/>
    <w:rsid w:val="005B2FAB"/>
    <w:rsid w:val="005B3380"/>
    <w:rsid w:val="005B3CCD"/>
    <w:rsid w:val="005B4368"/>
    <w:rsid w:val="005B4F5F"/>
    <w:rsid w:val="005B5E5A"/>
    <w:rsid w:val="005B68B9"/>
    <w:rsid w:val="005B6E4A"/>
    <w:rsid w:val="005B765C"/>
    <w:rsid w:val="005B785C"/>
    <w:rsid w:val="005C0A17"/>
    <w:rsid w:val="005C2673"/>
    <w:rsid w:val="005C2A2B"/>
    <w:rsid w:val="005C360B"/>
    <w:rsid w:val="005C3A21"/>
    <w:rsid w:val="005C3EAC"/>
    <w:rsid w:val="005C3F67"/>
    <w:rsid w:val="005C423F"/>
    <w:rsid w:val="005C47F9"/>
    <w:rsid w:val="005C4857"/>
    <w:rsid w:val="005C6B43"/>
    <w:rsid w:val="005C6FB7"/>
    <w:rsid w:val="005C72B2"/>
    <w:rsid w:val="005C7AC3"/>
    <w:rsid w:val="005C7FAC"/>
    <w:rsid w:val="005D06B8"/>
    <w:rsid w:val="005D0B80"/>
    <w:rsid w:val="005D1248"/>
    <w:rsid w:val="005D313C"/>
    <w:rsid w:val="005D427C"/>
    <w:rsid w:val="005D461E"/>
    <w:rsid w:val="005D464A"/>
    <w:rsid w:val="005D4F69"/>
    <w:rsid w:val="005D56DB"/>
    <w:rsid w:val="005D603E"/>
    <w:rsid w:val="005D65C3"/>
    <w:rsid w:val="005D677B"/>
    <w:rsid w:val="005D7113"/>
    <w:rsid w:val="005D7668"/>
    <w:rsid w:val="005E01DA"/>
    <w:rsid w:val="005E0E77"/>
    <w:rsid w:val="005E1B4E"/>
    <w:rsid w:val="005E2623"/>
    <w:rsid w:val="005E50E9"/>
    <w:rsid w:val="005E569A"/>
    <w:rsid w:val="005E6209"/>
    <w:rsid w:val="005E7314"/>
    <w:rsid w:val="005F0066"/>
    <w:rsid w:val="005F0429"/>
    <w:rsid w:val="005F1CE5"/>
    <w:rsid w:val="005F32F4"/>
    <w:rsid w:val="005F3D31"/>
    <w:rsid w:val="005F3E11"/>
    <w:rsid w:val="005F4D81"/>
    <w:rsid w:val="005F6118"/>
    <w:rsid w:val="005F7BEF"/>
    <w:rsid w:val="006010C0"/>
    <w:rsid w:val="00601155"/>
    <w:rsid w:val="00601682"/>
    <w:rsid w:val="00603EE7"/>
    <w:rsid w:val="00604209"/>
    <w:rsid w:val="00604BDB"/>
    <w:rsid w:val="00604EEA"/>
    <w:rsid w:val="00605076"/>
    <w:rsid w:val="006050CB"/>
    <w:rsid w:val="006052FA"/>
    <w:rsid w:val="0060661A"/>
    <w:rsid w:val="0060773F"/>
    <w:rsid w:val="0061059B"/>
    <w:rsid w:val="00612231"/>
    <w:rsid w:val="006128B2"/>
    <w:rsid w:val="00612BEB"/>
    <w:rsid w:val="006133A6"/>
    <w:rsid w:val="00613956"/>
    <w:rsid w:val="006149BF"/>
    <w:rsid w:val="006155FF"/>
    <w:rsid w:val="00617652"/>
    <w:rsid w:val="00617678"/>
    <w:rsid w:val="0061793E"/>
    <w:rsid w:val="006179A8"/>
    <w:rsid w:val="00620410"/>
    <w:rsid w:val="00620CED"/>
    <w:rsid w:val="00621623"/>
    <w:rsid w:val="006230BA"/>
    <w:rsid w:val="0062351F"/>
    <w:rsid w:val="006245CA"/>
    <w:rsid w:val="00625325"/>
    <w:rsid w:val="0062712A"/>
    <w:rsid w:val="00627FC2"/>
    <w:rsid w:val="00630117"/>
    <w:rsid w:val="0063134D"/>
    <w:rsid w:val="00631B94"/>
    <w:rsid w:val="006325EA"/>
    <w:rsid w:val="00632C85"/>
    <w:rsid w:val="00636E42"/>
    <w:rsid w:val="006373A4"/>
    <w:rsid w:val="00637811"/>
    <w:rsid w:val="00640622"/>
    <w:rsid w:val="006411C9"/>
    <w:rsid w:val="00641A06"/>
    <w:rsid w:val="006420E4"/>
    <w:rsid w:val="006422A1"/>
    <w:rsid w:val="00642DD3"/>
    <w:rsid w:val="00643531"/>
    <w:rsid w:val="00643CA2"/>
    <w:rsid w:val="006449E7"/>
    <w:rsid w:val="00645D92"/>
    <w:rsid w:val="006479A2"/>
    <w:rsid w:val="00647E96"/>
    <w:rsid w:val="00650BBC"/>
    <w:rsid w:val="00651276"/>
    <w:rsid w:val="00651C85"/>
    <w:rsid w:val="00652655"/>
    <w:rsid w:val="00653AD7"/>
    <w:rsid w:val="00653E5F"/>
    <w:rsid w:val="00653F13"/>
    <w:rsid w:val="00654AB5"/>
    <w:rsid w:val="00654ACD"/>
    <w:rsid w:val="00654CB7"/>
    <w:rsid w:val="00654F7C"/>
    <w:rsid w:val="00655F3C"/>
    <w:rsid w:val="0065641B"/>
    <w:rsid w:val="00656B2F"/>
    <w:rsid w:val="006602BE"/>
    <w:rsid w:val="00661CE3"/>
    <w:rsid w:val="00661ED4"/>
    <w:rsid w:val="00662932"/>
    <w:rsid w:val="00662E34"/>
    <w:rsid w:val="00664223"/>
    <w:rsid w:val="00665B08"/>
    <w:rsid w:val="00665E2A"/>
    <w:rsid w:val="00667E85"/>
    <w:rsid w:val="006701AC"/>
    <w:rsid w:val="0067082E"/>
    <w:rsid w:val="00672646"/>
    <w:rsid w:val="00672B46"/>
    <w:rsid w:val="006748A0"/>
    <w:rsid w:val="00674AA4"/>
    <w:rsid w:val="00677854"/>
    <w:rsid w:val="006800AB"/>
    <w:rsid w:val="00680BE1"/>
    <w:rsid w:val="0068103B"/>
    <w:rsid w:val="00681668"/>
    <w:rsid w:val="00681ECF"/>
    <w:rsid w:val="00682E68"/>
    <w:rsid w:val="00683495"/>
    <w:rsid w:val="00683764"/>
    <w:rsid w:val="00683DF4"/>
    <w:rsid w:val="00685F02"/>
    <w:rsid w:val="00686EE0"/>
    <w:rsid w:val="0068711E"/>
    <w:rsid w:val="0068733D"/>
    <w:rsid w:val="0068738D"/>
    <w:rsid w:val="00687AFD"/>
    <w:rsid w:val="00690AE8"/>
    <w:rsid w:val="00690D91"/>
    <w:rsid w:val="00693195"/>
    <w:rsid w:val="0069424C"/>
    <w:rsid w:val="00696AD7"/>
    <w:rsid w:val="00696D14"/>
    <w:rsid w:val="00696FFD"/>
    <w:rsid w:val="00697998"/>
    <w:rsid w:val="006A0C0E"/>
    <w:rsid w:val="006A4107"/>
    <w:rsid w:val="006A4175"/>
    <w:rsid w:val="006A4294"/>
    <w:rsid w:val="006A6C23"/>
    <w:rsid w:val="006B1742"/>
    <w:rsid w:val="006B1CEB"/>
    <w:rsid w:val="006B1D87"/>
    <w:rsid w:val="006B2113"/>
    <w:rsid w:val="006B240E"/>
    <w:rsid w:val="006B2A55"/>
    <w:rsid w:val="006B366C"/>
    <w:rsid w:val="006B3C12"/>
    <w:rsid w:val="006B3D75"/>
    <w:rsid w:val="006B3DB6"/>
    <w:rsid w:val="006B4B27"/>
    <w:rsid w:val="006B5DF6"/>
    <w:rsid w:val="006B6080"/>
    <w:rsid w:val="006B6456"/>
    <w:rsid w:val="006C17E1"/>
    <w:rsid w:val="006C21A1"/>
    <w:rsid w:val="006C2B23"/>
    <w:rsid w:val="006C2CA8"/>
    <w:rsid w:val="006C3388"/>
    <w:rsid w:val="006C3539"/>
    <w:rsid w:val="006C37BB"/>
    <w:rsid w:val="006C3972"/>
    <w:rsid w:val="006C71AC"/>
    <w:rsid w:val="006D1598"/>
    <w:rsid w:val="006D297C"/>
    <w:rsid w:val="006D43F5"/>
    <w:rsid w:val="006D447A"/>
    <w:rsid w:val="006D46D2"/>
    <w:rsid w:val="006D5A9F"/>
    <w:rsid w:val="006D672C"/>
    <w:rsid w:val="006D71B8"/>
    <w:rsid w:val="006D7553"/>
    <w:rsid w:val="006D7FD3"/>
    <w:rsid w:val="006E02DC"/>
    <w:rsid w:val="006E0D41"/>
    <w:rsid w:val="006E16D8"/>
    <w:rsid w:val="006E17FF"/>
    <w:rsid w:val="006E1988"/>
    <w:rsid w:val="006E2928"/>
    <w:rsid w:val="006E31D0"/>
    <w:rsid w:val="006E3258"/>
    <w:rsid w:val="006E3293"/>
    <w:rsid w:val="006E403D"/>
    <w:rsid w:val="006E45A6"/>
    <w:rsid w:val="006E484E"/>
    <w:rsid w:val="006E559A"/>
    <w:rsid w:val="006E5D50"/>
    <w:rsid w:val="006E74DE"/>
    <w:rsid w:val="006E7981"/>
    <w:rsid w:val="006E7A35"/>
    <w:rsid w:val="006F0846"/>
    <w:rsid w:val="006F0A11"/>
    <w:rsid w:val="006F0EDF"/>
    <w:rsid w:val="006F1696"/>
    <w:rsid w:val="006F1757"/>
    <w:rsid w:val="006F238D"/>
    <w:rsid w:val="006F298B"/>
    <w:rsid w:val="006F3268"/>
    <w:rsid w:val="006F341A"/>
    <w:rsid w:val="006F39A0"/>
    <w:rsid w:val="006F5D56"/>
    <w:rsid w:val="006F5D78"/>
    <w:rsid w:val="006F5EFD"/>
    <w:rsid w:val="006F778E"/>
    <w:rsid w:val="006F79E1"/>
    <w:rsid w:val="006F7C37"/>
    <w:rsid w:val="006F7DD2"/>
    <w:rsid w:val="0070076C"/>
    <w:rsid w:val="00700FBD"/>
    <w:rsid w:val="00703DBE"/>
    <w:rsid w:val="00704300"/>
    <w:rsid w:val="00705790"/>
    <w:rsid w:val="00706FFF"/>
    <w:rsid w:val="00710990"/>
    <w:rsid w:val="007112F9"/>
    <w:rsid w:val="0071154A"/>
    <w:rsid w:val="0071170F"/>
    <w:rsid w:val="0071303F"/>
    <w:rsid w:val="00713975"/>
    <w:rsid w:val="00715165"/>
    <w:rsid w:val="00715EFB"/>
    <w:rsid w:val="0071627B"/>
    <w:rsid w:val="00717694"/>
    <w:rsid w:val="007178D3"/>
    <w:rsid w:val="00717A80"/>
    <w:rsid w:val="00720929"/>
    <w:rsid w:val="00720B3F"/>
    <w:rsid w:val="00720BD5"/>
    <w:rsid w:val="00720DAF"/>
    <w:rsid w:val="0072110C"/>
    <w:rsid w:val="0072112A"/>
    <w:rsid w:val="0072225F"/>
    <w:rsid w:val="00722284"/>
    <w:rsid w:val="00723307"/>
    <w:rsid w:val="00723E00"/>
    <w:rsid w:val="00724429"/>
    <w:rsid w:val="00724576"/>
    <w:rsid w:val="007259B0"/>
    <w:rsid w:val="00727FB4"/>
    <w:rsid w:val="007307EE"/>
    <w:rsid w:val="00731080"/>
    <w:rsid w:val="00731810"/>
    <w:rsid w:val="007318FA"/>
    <w:rsid w:val="00732832"/>
    <w:rsid w:val="00732F51"/>
    <w:rsid w:val="00733908"/>
    <w:rsid w:val="0073412C"/>
    <w:rsid w:val="00734AD5"/>
    <w:rsid w:val="00736B42"/>
    <w:rsid w:val="007403FD"/>
    <w:rsid w:val="00742977"/>
    <w:rsid w:val="00742A35"/>
    <w:rsid w:val="00742FED"/>
    <w:rsid w:val="00743164"/>
    <w:rsid w:val="007440E7"/>
    <w:rsid w:val="00744707"/>
    <w:rsid w:val="0074492B"/>
    <w:rsid w:val="00745FAC"/>
    <w:rsid w:val="007462C2"/>
    <w:rsid w:val="0074686A"/>
    <w:rsid w:val="007509A2"/>
    <w:rsid w:val="00750D43"/>
    <w:rsid w:val="00751ED7"/>
    <w:rsid w:val="00754EF5"/>
    <w:rsid w:val="007555C5"/>
    <w:rsid w:val="00756D8A"/>
    <w:rsid w:val="007571C0"/>
    <w:rsid w:val="0076025E"/>
    <w:rsid w:val="00760342"/>
    <w:rsid w:val="00761A70"/>
    <w:rsid w:val="00761BAA"/>
    <w:rsid w:val="00761C6C"/>
    <w:rsid w:val="007629B1"/>
    <w:rsid w:val="007634B5"/>
    <w:rsid w:val="00763710"/>
    <w:rsid w:val="007645CE"/>
    <w:rsid w:val="00764ED0"/>
    <w:rsid w:val="00765317"/>
    <w:rsid w:val="0076598C"/>
    <w:rsid w:val="00765992"/>
    <w:rsid w:val="00765F49"/>
    <w:rsid w:val="00770383"/>
    <w:rsid w:val="00771F39"/>
    <w:rsid w:val="00773557"/>
    <w:rsid w:val="00773D1C"/>
    <w:rsid w:val="00774293"/>
    <w:rsid w:val="00775EDD"/>
    <w:rsid w:val="0077619D"/>
    <w:rsid w:val="00777A16"/>
    <w:rsid w:val="00777BFD"/>
    <w:rsid w:val="00781230"/>
    <w:rsid w:val="00781625"/>
    <w:rsid w:val="00782884"/>
    <w:rsid w:val="00783D1F"/>
    <w:rsid w:val="00785774"/>
    <w:rsid w:val="007857F7"/>
    <w:rsid w:val="007907C2"/>
    <w:rsid w:val="00790B67"/>
    <w:rsid w:val="00790B68"/>
    <w:rsid w:val="00791225"/>
    <w:rsid w:val="00791676"/>
    <w:rsid w:val="00792D94"/>
    <w:rsid w:val="00793C59"/>
    <w:rsid w:val="007940F7"/>
    <w:rsid w:val="00794612"/>
    <w:rsid w:val="00794DB0"/>
    <w:rsid w:val="0079517F"/>
    <w:rsid w:val="00795C14"/>
    <w:rsid w:val="00796699"/>
    <w:rsid w:val="00796B4C"/>
    <w:rsid w:val="00796DB6"/>
    <w:rsid w:val="0079717F"/>
    <w:rsid w:val="007A022C"/>
    <w:rsid w:val="007A11A4"/>
    <w:rsid w:val="007A2D3A"/>
    <w:rsid w:val="007A2DB4"/>
    <w:rsid w:val="007A5393"/>
    <w:rsid w:val="007A5956"/>
    <w:rsid w:val="007A5EEE"/>
    <w:rsid w:val="007A6E03"/>
    <w:rsid w:val="007A6E5B"/>
    <w:rsid w:val="007A7561"/>
    <w:rsid w:val="007A7579"/>
    <w:rsid w:val="007A7707"/>
    <w:rsid w:val="007A786F"/>
    <w:rsid w:val="007B00CD"/>
    <w:rsid w:val="007B0E55"/>
    <w:rsid w:val="007B1375"/>
    <w:rsid w:val="007B1F08"/>
    <w:rsid w:val="007B2618"/>
    <w:rsid w:val="007B3378"/>
    <w:rsid w:val="007B33ED"/>
    <w:rsid w:val="007B4E54"/>
    <w:rsid w:val="007C087D"/>
    <w:rsid w:val="007C149E"/>
    <w:rsid w:val="007C1A45"/>
    <w:rsid w:val="007C1B2E"/>
    <w:rsid w:val="007C2153"/>
    <w:rsid w:val="007C21FF"/>
    <w:rsid w:val="007C2F7F"/>
    <w:rsid w:val="007C3A5A"/>
    <w:rsid w:val="007C4062"/>
    <w:rsid w:val="007C493A"/>
    <w:rsid w:val="007C4F45"/>
    <w:rsid w:val="007C5928"/>
    <w:rsid w:val="007C63A0"/>
    <w:rsid w:val="007C71C6"/>
    <w:rsid w:val="007C7BCC"/>
    <w:rsid w:val="007D0598"/>
    <w:rsid w:val="007D0889"/>
    <w:rsid w:val="007D3C51"/>
    <w:rsid w:val="007D4ACE"/>
    <w:rsid w:val="007D506B"/>
    <w:rsid w:val="007D611F"/>
    <w:rsid w:val="007D78DA"/>
    <w:rsid w:val="007E0206"/>
    <w:rsid w:val="007E0315"/>
    <w:rsid w:val="007E0710"/>
    <w:rsid w:val="007E078E"/>
    <w:rsid w:val="007E07DC"/>
    <w:rsid w:val="007E0D85"/>
    <w:rsid w:val="007E0E74"/>
    <w:rsid w:val="007E183C"/>
    <w:rsid w:val="007E1B74"/>
    <w:rsid w:val="007E21D3"/>
    <w:rsid w:val="007E2405"/>
    <w:rsid w:val="007E34A1"/>
    <w:rsid w:val="007E44A0"/>
    <w:rsid w:val="007E49B0"/>
    <w:rsid w:val="007E4B43"/>
    <w:rsid w:val="007E6139"/>
    <w:rsid w:val="007E6A69"/>
    <w:rsid w:val="007E733F"/>
    <w:rsid w:val="007E747D"/>
    <w:rsid w:val="007E7704"/>
    <w:rsid w:val="007F0656"/>
    <w:rsid w:val="007F1731"/>
    <w:rsid w:val="007F1808"/>
    <w:rsid w:val="007F23FC"/>
    <w:rsid w:val="007F2946"/>
    <w:rsid w:val="007F3246"/>
    <w:rsid w:val="007F4E2F"/>
    <w:rsid w:val="007F52E4"/>
    <w:rsid w:val="007F6E47"/>
    <w:rsid w:val="007F7E7C"/>
    <w:rsid w:val="008016A3"/>
    <w:rsid w:val="00801F85"/>
    <w:rsid w:val="0080256E"/>
    <w:rsid w:val="00802712"/>
    <w:rsid w:val="00802A70"/>
    <w:rsid w:val="00802E09"/>
    <w:rsid w:val="00803DFE"/>
    <w:rsid w:val="008045D1"/>
    <w:rsid w:val="00804814"/>
    <w:rsid w:val="00804958"/>
    <w:rsid w:val="0080593C"/>
    <w:rsid w:val="008064C1"/>
    <w:rsid w:val="00810298"/>
    <w:rsid w:val="00810996"/>
    <w:rsid w:val="00811754"/>
    <w:rsid w:val="00812606"/>
    <w:rsid w:val="00812A7E"/>
    <w:rsid w:val="00812C31"/>
    <w:rsid w:val="008131B2"/>
    <w:rsid w:val="00813211"/>
    <w:rsid w:val="00813F21"/>
    <w:rsid w:val="008147F1"/>
    <w:rsid w:val="00815A60"/>
    <w:rsid w:val="008160D6"/>
    <w:rsid w:val="00817A20"/>
    <w:rsid w:val="00817C69"/>
    <w:rsid w:val="00820039"/>
    <w:rsid w:val="00820AE1"/>
    <w:rsid w:val="00820D16"/>
    <w:rsid w:val="008222F6"/>
    <w:rsid w:val="00823189"/>
    <w:rsid w:val="00824DCE"/>
    <w:rsid w:val="0082527D"/>
    <w:rsid w:val="008262BB"/>
    <w:rsid w:val="00826701"/>
    <w:rsid w:val="008274A3"/>
    <w:rsid w:val="0083359E"/>
    <w:rsid w:val="00833850"/>
    <w:rsid w:val="00833ABA"/>
    <w:rsid w:val="00834CEB"/>
    <w:rsid w:val="00835635"/>
    <w:rsid w:val="00835834"/>
    <w:rsid w:val="008368E7"/>
    <w:rsid w:val="00836B56"/>
    <w:rsid w:val="00836BBE"/>
    <w:rsid w:val="00836D04"/>
    <w:rsid w:val="0084079C"/>
    <w:rsid w:val="00840E7D"/>
    <w:rsid w:val="00840F2D"/>
    <w:rsid w:val="0084151B"/>
    <w:rsid w:val="00842128"/>
    <w:rsid w:val="0084291F"/>
    <w:rsid w:val="00843366"/>
    <w:rsid w:val="0084344B"/>
    <w:rsid w:val="008435DF"/>
    <w:rsid w:val="00843DCB"/>
    <w:rsid w:val="00843E95"/>
    <w:rsid w:val="008444DD"/>
    <w:rsid w:val="008447E2"/>
    <w:rsid w:val="0084654B"/>
    <w:rsid w:val="00846CA5"/>
    <w:rsid w:val="00850AB5"/>
    <w:rsid w:val="0085176D"/>
    <w:rsid w:val="008529AB"/>
    <w:rsid w:val="00853295"/>
    <w:rsid w:val="0085473F"/>
    <w:rsid w:val="0085522A"/>
    <w:rsid w:val="008561D0"/>
    <w:rsid w:val="008568A4"/>
    <w:rsid w:val="008568F5"/>
    <w:rsid w:val="00856DDF"/>
    <w:rsid w:val="008577CD"/>
    <w:rsid w:val="00857ACC"/>
    <w:rsid w:val="00860792"/>
    <w:rsid w:val="00860A4F"/>
    <w:rsid w:val="00860FCE"/>
    <w:rsid w:val="00861143"/>
    <w:rsid w:val="00861344"/>
    <w:rsid w:val="00861FB1"/>
    <w:rsid w:val="0086218C"/>
    <w:rsid w:val="00862D73"/>
    <w:rsid w:val="008630D6"/>
    <w:rsid w:val="00863304"/>
    <w:rsid w:val="00864489"/>
    <w:rsid w:val="0086537C"/>
    <w:rsid w:val="008654B7"/>
    <w:rsid w:val="00866472"/>
    <w:rsid w:val="00866894"/>
    <w:rsid w:val="008673FC"/>
    <w:rsid w:val="00867D29"/>
    <w:rsid w:val="00867EFB"/>
    <w:rsid w:val="00870BD6"/>
    <w:rsid w:val="00871182"/>
    <w:rsid w:val="00871C65"/>
    <w:rsid w:val="0087224F"/>
    <w:rsid w:val="00872A1B"/>
    <w:rsid w:val="00872E55"/>
    <w:rsid w:val="00874056"/>
    <w:rsid w:val="008746EE"/>
    <w:rsid w:val="008746F6"/>
    <w:rsid w:val="0087495C"/>
    <w:rsid w:val="0087503F"/>
    <w:rsid w:val="00875352"/>
    <w:rsid w:val="00877213"/>
    <w:rsid w:val="008802CD"/>
    <w:rsid w:val="00880C0D"/>
    <w:rsid w:val="00881355"/>
    <w:rsid w:val="00882B2C"/>
    <w:rsid w:val="00882D10"/>
    <w:rsid w:val="008837BB"/>
    <w:rsid w:val="00883B78"/>
    <w:rsid w:val="00886972"/>
    <w:rsid w:val="00891ECE"/>
    <w:rsid w:val="008927B8"/>
    <w:rsid w:val="00892883"/>
    <w:rsid w:val="00892DA3"/>
    <w:rsid w:val="008936B1"/>
    <w:rsid w:val="0089480C"/>
    <w:rsid w:val="00894CCA"/>
    <w:rsid w:val="00895BAE"/>
    <w:rsid w:val="00896B96"/>
    <w:rsid w:val="00896E5E"/>
    <w:rsid w:val="00897140"/>
    <w:rsid w:val="00897FBA"/>
    <w:rsid w:val="008A039C"/>
    <w:rsid w:val="008A03BE"/>
    <w:rsid w:val="008A0446"/>
    <w:rsid w:val="008A0656"/>
    <w:rsid w:val="008A1511"/>
    <w:rsid w:val="008A18EE"/>
    <w:rsid w:val="008A2057"/>
    <w:rsid w:val="008A391C"/>
    <w:rsid w:val="008A4923"/>
    <w:rsid w:val="008A49BA"/>
    <w:rsid w:val="008A51B8"/>
    <w:rsid w:val="008A54E4"/>
    <w:rsid w:val="008A5E5B"/>
    <w:rsid w:val="008A6844"/>
    <w:rsid w:val="008A7409"/>
    <w:rsid w:val="008A76C9"/>
    <w:rsid w:val="008B151D"/>
    <w:rsid w:val="008B178F"/>
    <w:rsid w:val="008B18E9"/>
    <w:rsid w:val="008B28E3"/>
    <w:rsid w:val="008B2F60"/>
    <w:rsid w:val="008B3F11"/>
    <w:rsid w:val="008B42A0"/>
    <w:rsid w:val="008B4A0C"/>
    <w:rsid w:val="008B4EC7"/>
    <w:rsid w:val="008B617F"/>
    <w:rsid w:val="008B7EBB"/>
    <w:rsid w:val="008C2387"/>
    <w:rsid w:val="008C2CD6"/>
    <w:rsid w:val="008C4F6B"/>
    <w:rsid w:val="008C554B"/>
    <w:rsid w:val="008C5C4A"/>
    <w:rsid w:val="008C7657"/>
    <w:rsid w:val="008D0013"/>
    <w:rsid w:val="008D2B2E"/>
    <w:rsid w:val="008D2D6C"/>
    <w:rsid w:val="008D388D"/>
    <w:rsid w:val="008D3DBA"/>
    <w:rsid w:val="008D3DBD"/>
    <w:rsid w:val="008D3F5D"/>
    <w:rsid w:val="008D40C4"/>
    <w:rsid w:val="008D434A"/>
    <w:rsid w:val="008D438C"/>
    <w:rsid w:val="008D43CC"/>
    <w:rsid w:val="008D4DDA"/>
    <w:rsid w:val="008D5464"/>
    <w:rsid w:val="008D590D"/>
    <w:rsid w:val="008D70B0"/>
    <w:rsid w:val="008D7BDD"/>
    <w:rsid w:val="008E0149"/>
    <w:rsid w:val="008E0292"/>
    <w:rsid w:val="008E0574"/>
    <w:rsid w:val="008E0C54"/>
    <w:rsid w:val="008E3065"/>
    <w:rsid w:val="008E39B9"/>
    <w:rsid w:val="008E3E12"/>
    <w:rsid w:val="008E45AE"/>
    <w:rsid w:val="008E56A2"/>
    <w:rsid w:val="008E5F77"/>
    <w:rsid w:val="008E6AF1"/>
    <w:rsid w:val="008E6F06"/>
    <w:rsid w:val="008E7389"/>
    <w:rsid w:val="008F0FFD"/>
    <w:rsid w:val="008F1976"/>
    <w:rsid w:val="008F1C28"/>
    <w:rsid w:val="008F220C"/>
    <w:rsid w:val="008F4130"/>
    <w:rsid w:val="008F4AEA"/>
    <w:rsid w:val="008F6E8A"/>
    <w:rsid w:val="008F7386"/>
    <w:rsid w:val="008F7A49"/>
    <w:rsid w:val="00900158"/>
    <w:rsid w:val="0090085B"/>
    <w:rsid w:val="00900EFC"/>
    <w:rsid w:val="009014B6"/>
    <w:rsid w:val="00901686"/>
    <w:rsid w:val="00902D77"/>
    <w:rsid w:val="00902F8B"/>
    <w:rsid w:val="00904896"/>
    <w:rsid w:val="00905A8F"/>
    <w:rsid w:val="00905C2E"/>
    <w:rsid w:val="0090660C"/>
    <w:rsid w:val="009109FE"/>
    <w:rsid w:val="00911749"/>
    <w:rsid w:val="0091282C"/>
    <w:rsid w:val="009130B9"/>
    <w:rsid w:val="00913788"/>
    <w:rsid w:val="00913D8B"/>
    <w:rsid w:val="0091433F"/>
    <w:rsid w:val="00915B98"/>
    <w:rsid w:val="00915C8B"/>
    <w:rsid w:val="00915C94"/>
    <w:rsid w:val="00916B13"/>
    <w:rsid w:val="00916CEF"/>
    <w:rsid w:val="00916FBB"/>
    <w:rsid w:val="009179B8"/>
    <w:rsid w:val="009214ED"/>
    <w:rsid w:val="009218AC"/>
    <w:rsid w:val="00922F97"/>
    <w:rsid w:val="00923E54"/>
    <w:rsid w:val="009244D2"/>
    <w:rsid w:val="0092488D"/>
    <w:rsid w:val="00925335"/>
    <w:rsid w:val="00925B17"/>
    <w:rsid w:val="00925B85"/>
    <w:rsid w:val="00925BA8"/>
    <w:rsid w:val="00926D91"/>
    <w:rsid w:val="0092769A"/>
    <w:rsid w:val="00930763"/>
    <w:rsid w:val="00930CA4"/>
    <w:rsid w:val="00932683"/>
    <w:rsid w:val="009326EA"/>
    <w:rsid w:val="00932959"/>
    <w:rsid w:val="00932BAF"/>
    <w:rsid w:val="0093410A"/>
    <w:rsid w:val="00934785"/>
    <w:rsid w:val="00936472"/>
    <w:rsid w:val="0093671C"/>
    <w:rsid w:val="0094070A"/>
    <w:rsid w:val="00940C04"/>
    <w:rsid w:val="00940DD4"/>
    <w:rsid w:val="009424AA"/>
    <w:rsid w:val="0094400F"/>
    <w:rsid w:val="00944F22"/>
    <w:rsid w:val="00945663"/>
    <w:rsid w:val="009458B2"/>
    <w:rsid w:val="00945B26"/>
    <w:rsid w:val="00946683"/>
    <w:rsid w:val="009468A6"/>
    <w:rsid w:val="00947A22"/>
    <w:rsid w:val="00947A62"/>
    <w:rsid w:val="00947F75"/>
    <w:rsid w:val="009502C7"/>
    <w:rsid w:val="00950725"/>
    <w:rsid w:val="009516F2"/>
    <w:rsid w:val="00951747"/>
    <w:rsid w:val="00951891"/>
    <w:rsid w:val="00953748"/>
    <w:rsid w:val="009539A8"/>
    <w:rsid w:val="00953E7E"/>
    <w:rsid w:val="0095562D"/>
    <w:rsid w:val="0095565D"/>
    <w:rsid w:val="009567E2"/>
    <w:rsid w:val="00957A3A"/>
    <w:rsid w:val="009624C3"/>
    <w:rsid w:val="00963160"/>
    <w:rsid w:val="009631EE"/>
    <w:rsid w:val="00964077"/>
    <w:rsid w:val="00965A2A"/>
    <w:rsid w:val="00965B04"/>
    <w:rsid w:val="00966092"/>
    <w:rsid w:val="009662B9"/>
    <w:rsid w:val="00966560"/>
    <w:rsid w:val="00966CE2"/>
    <w:rsid w:val="009677EF"/>
    <w:rsid w:val="00967F3A"/>
    <w:rsid w:val="00971590"/>
    <w:rsid w:val="00971C3F"/>
    <w:rsid w:val="0097262F"/>
    <w:rsid w:val="009728E5"/>
    <w:rsid w:val="009729B6"/>
    <w:rsid w:val="009729F3"/>
    <w:rsid w:val="00972CD3"/>
    <w:rsid w:val="00973A2F"/>
    <w:rsid w:val="00973A57"/>
    <w:rsid w:val="00973EC6"/>
    <w:rsid w:val="00974021"/>
    <w:rsid w:val="009742F2"/>
    <w:rsid w:val="00974546"/>
    <w:rsid w:val="00975C62"/>
    <w:rsid w:val="0097657F"/>
    <w:rsid w:val="00976F42"/>
    <w:rsid w:val="00977958"/>
    <w:rsid w:val="00980156"/>
    <w:rsid w:val="00980672"/>
    <w:rsid w:val="00981219"/>
    <w:rsid w:val="00981534"/>
    <w:rsid w:val="0098158A"/>
    <w:rsid w:val="00981729"/>
    <w:rsid w:val="00981DC6"/>
    <w:rsid w:val="00982DC1"/>
    <w:rsid w:val="0098329D"/>
    <w:rsid w:val="009838C0"/>
    <w:rsid w:val="00986430"/>
    <w:rsid w:val="00986471"/>
    <w:rsid w:val="00990D9B"/>
    <w:rsid w:val="00990E71"/>
    <w:rsid w:val="00991FE2"/>
    <w:rsid w:val="009920C7"/>
    <w:rsid w:val="00993DD4"/>
    <w:rsid w:val="0099589C"/>
    <w:rsid w:val="00995951"/>
    <w:rsid w:val="00995DBC"/>
    <w:rsid w:val="00997060"/>
    <w:rsid w:val="009972DC"/>
    <w:rsid w:val="009A0CC0"/>
    <w:rsid w:val="009A0FE2"/>
    <w:rsid w:val="009A12CB"/>
    <w:rsid w:val="009A1D22"/>
    <w:rsid w:val="009A22DF"/>
    <w:rsid w:val="009A3DBC"/>
    <w:rsid w:val="009A4AA3"/>
    <w:rsid w:val="009A4C43"/>
    <w:rsid w:val="009A5077"/>
    <w:rsid w:val="009A5442"/>
    <w:rsid w:val="009A5F3D"/>
    <w:rsid w:val="009A665A"/>
    <w:rsid w:val="009A6FA4"/>
    <w:rsid w:val="009A77F8"/>
    <w:rsid w:val="009A7D53"/>
    <w:rsid w:val="009B0445"/>
    <w:rsid w:val="009B1009"/>
    <w:rsid w:val="009B344C"/>
    <w:rsid w:val="009B3801"/>
    <w:rsid w:val="009B4583"/>
    <w:rsid w:val="009B4853"/>
    <w:rsid w:val="009B486F"/>
    <w:rsid w:val="009B51D4"/>
    <w:rsid w:val="009B5D7B"/>
    <w:rsid w:val="009B66A5"/>
    <w:rsid w:val="009B6E1A"/>
    <w:rsid w:val="009B71C6"/>
    <w:rsid w:val="009B7B02"/>
    <w:rsid w:val="009B7BBE"/>
    <w:rsid w:val="009C0575"/>
    <w:rsid w:val="009C106B"/>
    <w:rsid w:val="009C1433"/>
    <w:rsid w:val="009C15BC"/>
    <w:rsid w:val="009C2B23"/>
    <w:rsid w:val="009C2CBA"/>
    <w:rsid w:val="009C397D"/>
    <w:rsid w:val="009C3DCB"/>
    <w:rsid w:val="009C4697"/>
    <w:rsid w:val="009C66DB"/>
    <w:rsid w:val="009C7185"/>
    <w:rsid w:val="009D06C0"/>
    <w:rsid w:val="009D0D14"/>
    <w:rsid w:val="009D20D0"/>
    <w:rsid w:val="009D23C0"/>
    <w:rsid w:val="009D2867"/>
    <w:rsid w:val="009D2F84"/>
    <w:rsid w:val="009D3CBE"/>
    <w:rsid w:val="009D5A43"/>
    <w:rsid w:val="009D5C7F"/>
    <w:rsid w:val="009D62F7"/>
    <w:rsid w:val="009D63A3"/>
    <w:rsid w:val="009D7574"/>
    <w:rsid w:val="009D7C30"/>
    <w:rsid w:val="009D7F6D"/>
    <w:rsid w:val="009D7F74"/>
    <w:rsid w:val="009E0407"/>
    <w:rsid w:val="009E0428"/>
    <w:rsid w:val="009E04CA"/>
    <w:rsid w:val="009E081A"/>
    <w:rsid w:val="009E09C3"/>
    <w:rsid w:val="009E0A67"/>
    <w:rsid w:val="009E10F9"/>
    <w:rsid w:val="009E1312"/>
    <w:rsid w:val="009E13C4"/>
    <w:rsid w:val="009E203E"/>
    <w:rsid w:val="009E3488"/>
    <w:rsid w:val="009E387E"/>
    <w:rsid w:val="009E41C3"/>
    <w:rsid w:val="009E42B6"/>
    <w:rsid w:val="009E4EA9"/>
    <w:rsid w:val="009E5292"/>
    <w:rsid w:val="009E5614"/>
    <w:rsid w:val="009E5656"/>
    <w:rsid w:val="009E5B06"/>
    <w:rsid w:val="009E60A4"/>
    <w:rsid w:val="009E6182"/>
    <w:rsid w:val="009E69F4"/>
    <w:rsid w:val="009E7958"/>
    <w:rsid w:val="009F06A4"/>
    <w:rsid w:val="009F0B66"/>
    <w:rsid w:val="009F22FB"/>
    <w:rsid w:val="009F235B"/>
    <w:rsid w:val="009F37AB"/>
    <w:rsid w:val="009F3A7C"/>
    <w:rsid w:val="009F3BD4"/>
    <w:rsid w:val="009F3C27"/>
    <w:rsid w:val="009F4D8D"/>
    <w:rsid w:val="009F5111"/>
    <w:rsid w:val="009F51F3"/>
    <w:rsid w:val="009F5B3F"/>
    <w:rsid w:val="009F5B67"/>
    <w:rsid w:val="009F7A94"/>
    <w:rsid w:val="009F7D26"/>
    <w:rsid w:val="00A008BF"/>
    <w:rsid w:val="00A010FD"/>
    <w:rsid w:val="00A0149F"/>
    <w:rsid w:val="00A019AB"/>
    <w:rsid w:val="00A02603"/>
    <w:rsid w:val="00A0271E"/>
    <w:rsid w:val="00A02F3E"/>
    <w:rsid w:val="00A0498B"/>
    <w:rsid w:val="00A05B2F"/>
    <w:rsid w:val="00A05C5D"/>
    <w:rsid w:val="00A06800"/>
    <w:rsid w:val="00A06A45"/>
    <w:rsid w:val="00A07B93"/>
    <w:rsid w:val="00A07F1B"/>
    <w:rsid w:val="00A102EB"/>
    <w:rsid w:val="00A10568"/>
    <w:rsid w:val="00A10EA9"/>
    <w:rsid w:val="00A11577"/>
    <w:rsid w:val="00A11BDC"/>
    <w:rsid w:val="00A1232B"/>
    <w:rsid w:val="00A12345"/>
    <w:rsid w:val="00A12D5F"/>
    <w:rsid w:val="00A13237"/>
    <w:rsid w:val="00A135B8"/>
    <w:rsid w:val="00A14CEE"/>
    <w:rsid w:val="00A15D49"/>
    <w:rsid w:val="00A1653D"/>
    <w:rsid w:val="00A16DEE"/>
    <w:rsid w:val="00A16EF8"/>
    <w:rsid w:val="00A17AD7"/>
    <w:rsid w:val="00A17B87"/>
    <w:rsid w:val="00A21615"/>
    <w:rsid w:val="00A2308E"/>
    <w:rsid w:val="00A24658"/>
    <w:rsid w:val="00A25AB1"/>
    <w:rsid w:val="00A26609"/>
    <w:rsid w:val="00A30031"/>
    <w:rsid w:val="00A30D00"/>
    <w:rsid w:val="00A311A3"/>
    <w:rsid w:val="00A32B06"/>
    <w:rsid w:val="00A33F0A"/>
    <w:rsid w:val="00A33F62"/>
    <w:rsid w:val="00A34231"/>
    <w:rsid w:val="00A34A86"/>
    <w:rsid w:val="00A34D19"/>
    <w:rsid w:val="00A350C4"/>
    <w:rsid w:val="00A356A4"/>
    <w:rsid w:val="00A3652D"/>
    <w:rsid w:val="00A3746C"/>
    <w:rsid w:val="00A41848"/>
    <w:rsid w:val="00A41CD7"/>
    <w:rsid w:val="00A4247C"/>
    <w:rsid w:val="00A42C77"/>
    <w:rsid w:val="00A43372"/>
    <w:rsid w:val="00A446E0"/>
    <w:rsid w:val="00A45AA5"/>
    <w:rsid w:val="00A4608C"/>
    <w:rsid w:val="00A46C34"/>
    <w:rsid w:val="00A47825"/>
    <w:rsid w:val="00A506CC"/>
    <w:rsid w:val="00A50CF7"/>
    <w:rsid w:val="00A50F28"/>
    <w:rsid w:val="00A50F4B"/>
    <w:rsid w:val="00A522C8"/>
    <w:rsid w:val="00A52AB1"/>
    <w:rsid w:val="00A5340C"/>
    <w:rsid w:val="00A5365B"/>
    <w:rsid w:val="00A53B4C"/>
    <w:rsid w:val="00A54988"/>
    <w:rsid w:val="00A55B9F"/>
    <w:rsid w:val="00A56958"/>
    <w:rsid w:val="00A57055"/>
    <w:rsid w:val="00A570D1"/>
    <w:rsid w:val="00A57B9B"/>
    <w:rsid w:val="00A57DED"/>
    <w:rsid w:val="00A6059C"/>
    <w:rsid w:val="00A633F9"/>
    <w:rsid w:val="00A6431A"/>
    <w:rsid w:val="00A6665C"/>
    <w:rsid w:val="00A666A7"/>
    <w:rsid w:val="00A672EE"/>
    <w:rsid w:val="00A67C68"/>
    <w:rsid w:val="00A67D94"/>
    <w:rsid w:val="00A70313"/>
    <w:rsid w:val="00A706A0"/>
    <w:rsid w:val="00A70703"/>
    <w:rsid w:val="00A709B5"/>
    <w:rsid w:val="00A71D8D"/>
    <w:rsid w:val="00A72270"/>
    <w:rsid w:val="00A7230F"/>
    <w:rsid w:val="00A726C8"/>
    <w:rsid w:val="00A73640"/>
    <w:rsid w:val="00A7369B"/>
    <w:rsid w:val="00A74342"/>
    <w:rsid w:val="00A74798"/>
    <w:rsid w:val="00A7479C"/>
    <w:rsid w:val="00A74D52"/>
    <w:rsid w:val="00A7758F"/>
    <w:rsid w:val="00A8064E"/>
    <w:rsid w:val="00A815EC"/>
    <w:rsid w:val="00A82544"/>
    <w:rsid w:val="00A829B6"/>
    <w:rsid w:val="00A82D37"/>
    <w:rsid w:val="00A82D42"/>
    <w:rsid w:val="00A82E19"/>
    <w:rsid w:val="00A8302B"/>
    <w:rsid w:val="00A83202"/>
    <w:rsid w:val="00A835B0"/>
    <w:rsid w:val="00A86A5E"/>
    <w:rsid w:val="00A86FA0"/>
    <w:rsid w:val="00A874D3"/>
    <w:rsid w:val="00A87692"/>
    <w:rsid w:val="00A878FF"/>
    <w:rsid w:val="00A91746"/>
    <w:rsid w:val="00A923EF"/>
    <w:rsid w:val="00A92518"/>
    <w:rsid w:val="00A926FC"/>
    <w:rsid w:val="00A92D10"/>
    <w:rsid w:val="00A92FB1"/>
    <w:rsid w:val="00A92FEA"/>
    <w:rsid w:val="00A9343D"/>
    <w:rsid w:val="00A93A2F"/>
    <w:rsid w:val="00A942C4"/>
    <w:rsid w:val="00A9565D"/>
    <w:rsid w:val="00A95E79"/>
    <w:rsid w:val="00A96F89"/>
    <w:rsid w:val="00A971BE"/>
    <w:rsid w:val="00A97740"/>
    <w:rsid w:val="00A97D84"/>
    <w:rsid w:val="00A97F79"/>
    <w:rsid w:val="00AA0DB1"/>
    <w:rsid w:val="00AA0FEC"/>
    <w:rsid w:val="00AA2C6E"/>
    <w:rsid w:val="00AA38E8"/>
    <w:rsid w:val="00AA3FC4"/>
    <w:rsid w:val="00AA5B43"/>
    <w:rsid w:val="00AA787E"/>
    <w:rsid w:val="00AB01D7"/>
    <w:rsid w:val="00AB0ADF"/>
    <w:rsid w:val="00AB14A8"/>
    <w:rsid w:val="00AB4A7C"/>
    <w:rsid w:val="00AB4CF2"/>
    <w:rsid w:val="00AB4EEB"/>
    <w:rsid w:val="00AB4FF8"/>
    <w:rsid w:val="00AB50A8"/>
    <w:rsid w:val="00AB5373"/>
    <w:rsid w:val="00AB5A6A"/>
    <w:rsid w:val="00AB6631"/>
    <w:rsid w:val="00AB798B"/>
    <w:rsid w:val="00AB7AE9"/>
    <w:rsid w:val="00AC029B"/>
    <w:rsid w:val="00AC1A89"/>
    <w:rsid w:val="00AC28F1"/>
    <w:rsid w:val="00AC39C9"/>
    <w:rsid w:val="00AC4401"/>
    <w:rsid w:val="00AC4FEC"/>
    <w:rsid w:val="00AC6CF7"/>
    <w:rsid w:val="00AC7873"/>
    <w:rsid w:val="00AC7B6A"/>
    <w:rsid w:val="00AD061B"/>
    <w:rsid w:val="00AD0797"/>
    <w:rsid w:val="00AD216C"/>
    <w:rsid w:val="00AD2615"/>
    <w:rsid w:val="00AD2B8A"/>
    <w:rsid w:val="00AD2C67"/>
    <w:rsid w:val="00AD30B5"/>
    <w:rsid w:val="00AD3239"/>
    <w:rsid w:val="00AD3C57"/>
    <w:rsid w:val="00AD60D1"/>
    <w:rsid w:val="00AD6220"/>
    <w:rsid w:val="00AD6C9E"/>
    <w:rsid w:val="00AE0251"/>
    <w:rsid w:val="00AE07AE"/>
    <w:rsid w:val="00AE10C4"/>
    <w:rsid w:val="00AE1730"/>
    <w:rsid w:val="00AE244A"/>
    <w:rsid w:val="00AE25C3"/>
    <w:rsid w:val="00AE2619"/>
    <w:rsid w:val="00AE3298"/>
    <w:rsid w:val="00AE3E12"/>
    <w:rsid w:val="00AE3E9F"/>
    <w:rsid w:val="00AE3FF2"/>
    <w:rsid w:val="00AE41FF"/>
    <w:rsid w:val="00AE4E98"/>
    <w:rsid w:val="00AE5E08"/>
    <w:rsid w:val="00AE6C73"/>
    <w:rsid w:val="00AE6ED5"/>
    <w:rsid w:val="00AE722A"/>
    <w:rsid w:val="00AF0680"/>
    <w:rsid w:val="00AF1B95"/>
    <w:rsid w:val="00AF2E45"/>
    <w:rsid w:val="00AF360E"/>
    <w:rsid w:val="00AF3A43"/>
    <w:rsid w:val="00AF41A9"/>
    <w:rsid w:val="00AF6CEA"/>
    <w:rsid w:val="00AF71EB"/>
    <w:rsid w:val="00AF757B"/>
    <w:rsid w:val="00B00E7E"/>
    <w:rsid w:val="00B01A42"/>
    <w:rsid w:val="00B01FC6"/>
    <w:rsid w:val="00B025C2"/>
    <w:rsid w:val="00B02F59"/>
    <w:rsid w:val="00B031C8"/>
    <w:rsid w:val="00B0346B"/>
    <w:rsid w:val="00B035F5"/>
    <w:rsid w:val="00B036E8"/>
    <w:rsid w:val="00B03D46"/>
    <w:rsid w:val="00B04C01"/>
    <w:rsid w:val="00B04C61"/>
    <w:rsid w:val="00B052DD"/>
    <w:rsid w:val="00B059E6"/>
    <w:rsid w:val="00B05EE2"/>
    <w:rsid w:val="00B06043"/>
    <w:rsid w:val="00B07812"/>
    <w:rsid w:val="00B104C0"/>
    <w:rsid w:val="00B10A68"/>
    <w:rsid w:val="00B11939"/>
    <w:rsid w:val="00B1280E"/>
    <w:rsid w:val="00B13127"/>
    <w:rsid w:val="00B131CB"/>
    <w:rsid w:val="00B13733"/>
    <w:rsid w:val="00B13CFD"/>
    <w:rsid w:val="00B13D95"/>
    <w:rsid w:val="00B146C6"/>
    <w:rsid w:val="00B1691C"/>
    <w:rsid w:val="00B17242"/>
    <w:rsid w:val="00B20314"/>
    <w:rsid w:val="00B20673"/>
    <w:rsid w:val="00B21063"/>
    <w:rsid w:val="00B2164B"/>
    <w:rsid w:val="00B219E4"/>
    <w:rsid w:val="00B23560"/>
    <w:rsid w:val="00B24057"/>
    <w:rsid w:val="00B255C0"/>
    <w:rsid w:val="00B27B26"/>
    <w:rsid w:val="00B27F3C"/>
    <w:rsid w:val="00B307B8"/>
    <w:rsid w:val="00B31820"/>
    <w:rsid w:val="00B31C5F"/>
    <w:rsid w:val="00B31C94"/>
    <w:rsid w:val="00B323E2"/>
    <w:rsid w:val="00B32BC3"/>
    <w:rsid w:val="00B333D0"/>
    <w:rsid w:val="00B33978"/>
    <w:rsid w:val="00B347A6"/>
    <w:rsid w:val="00B354E9"/>
    <w:rsid w:val="00B35553"/>
    <w:rsid w:val="00B3603E"/>
    <w:rsid w:val="00B36775"/>
    <w:rsid w:val="00B368E3"/>
    <w:rsid w:val="00B36905"/>
    <w:rsid w:val="00B36C93"/>
    <w:rsid w:val="00B36E72"/>
    <w:rsid w:val="00B3709E"/>
    <w:rsid w:val="00B37231"/>
    <w:rsid w:val="00B37E1B"/>
    <w:rsid w:val="00B40293"/>
    <w:rsid w:val="00B40A38"/>
    <w:rsid w:val="00B41CE1"/>
    <w:rsid w:val="00B41E2A"/>
    <w:rsid w:val="00B424DA"/>
    <w:rsid w:val="00B42771"/>
    <w:rsid w:val="00B42946"/>
    <w:rsid w:val="00B43093"/>
    <w:rsid w:val="00B441FE"/>
    <w:rsid w:val="00B454F2"/>
    <w:rsid w:val="00B465C8"/>
    <w:rsid w:val="00B46D30"/>
    <w:rsid w:val="00B51470"/>
    <w:rsid w:val="00B52DEB"/>
    <w:rsid w:val="00B54100"/>
    <w:rsid w:val="00B548E4"/>
    <w:rsid w:val="00B556D4"/>
    <w:rsid w:val="00B55E7A"/>
    <w:rsid w:val="00B564F9"/>
    <w:rsid w:val="00B56B03"/>
    <w:rsid w:val="00B56C42"/>
    <w:rsid w:val="00B56E8F"/>
    <w:rsid w:val="00B57CC8"/>
    <w:rsid w:val="00B60EEF"/>
    <w:rsid w:val="00B6126D"/>
    <w:rsid w:val="00B61C8F"/>
    <w:rsid w:val="00B63D5F"/>
    <w:rsid w:val="00B644B6"/>
    <w:rsid w:val="00B64948"/>
    <w:rsid w:val="00B6508F"/>
    <w:rsid w:val="00B65C77"/>
    <w:rsid w:val="00B664C2"/>
    <w:rsid w:val="00B66D8A"/>
    <w:rsid w:val="00B6711C"/>
    <w:rsid w:val="00B678A8"/>
    <w:rsid w:val="00B7307B"/>
    <w:rsid w:val="00B75AB4"/>
    <w:rsid w:val="00B75D1E"/>
    <w:rsid w:val="00B76708"/>
    <w:rsid w:val="00B76CE1"/>
    <w:rsid w:val="00B76DD0"/>
    <w:rsid w:val="00B80045"/>
    <w:rsid w:val="00B82672"/>
    <w:rsid w:val="00B847DC"/>
    <w:rsid w:val="00B84FB9"/>
    <w:rsid w:val="00B853C5"/>
    <w:rsid w:val="00B8547B"/>
    <w:rsid w:val="00B867C6"/>
    <w:rsid w:val="00B867DC"/>
    <w:rsid w:val="00B86AA9"/>
    <w:rsid w:val="00B87029"/>
    <w:rsid w:val="00B8763F"/>
    <w:rsid w:val="00B878BD"/>
    <w:rsid w:val="00B87D4C"/>
    <w:rsid w:val="00B906DD"/>
    <w:rsid w:val="00B910E9"/>
    <w:rsid w:val="00B91ABE"/>
    <w:rsid w:val="00B928D8"/>
    <w:rsid w:val="00B93B73"/>
    <w:rsid w:val="00B93BD2"/>
    <w:rsid w:val="00B93C56"/>
    <w:rsid w:val="00B95250"/>
    <w:rsid w:val="00B96F59"/>
    <w:rsid w:val="00B97BB8"/>
    <w:rsid w:val="00B97E7F"/>
    <w:rsid w:val="00BA0262"/>
    <w:rsid w:val="00BA368B"/>
    <w:rsid w:val="00BA5E2D"/>
    <w:rsid w:val="00BA6B01"/>
    <w:rsid w:val="00BA74E1"/>
    <w:rsid w:val="00BA7C56"/>
    <w:rsid w:val="00BA7EAB"/>
    <w:rsid w:val="00BB02F7"/>
    <w:rsid w:val="00BB0F46"/>
    <w:rsid w:val="00BB18D9"/>
    <w:rsid w:val="00BB1BB6"/>
    <w:rsid w:val="00BB32B6"/>
    <w:rsid w:val="00BB3EF0"/>
    <w:rsid w:val="00BB52A1"/>
    <w:rsid w:val="00BB5E97"/>
    <w:rsid w:val="00BB6681"/>
    <w:rsid w:val="00BB6815"/>
    <w:rsid w:val="00BC0731"/>
    <w:rsid w:val="00BC14A5"/>
    <w:rsid w:val="00BC1676"/>
    <w:rsid w:val="00BC2A21"/>
    <w:rsid w:val="00BC2F3A"/>
    <w:rsid w:val="00BC3AC1"/>
    <w:rsid w:val="00BC3EF8"/>
    <w:rsid w:val="00BC4F87"/>
    <w:rsid w:val="00BC5195"/>
    <w:rsid w:val="00BC53B5"/>
    <w:rsid w:val="00BC64D4"/>
    <w:rsid w:val="00BC6EF8"/>
    <w:rsid w:val="00BC7F4F"/>
    <w:rsid w:val="00BD094B"/>
    <w:rsid w:val="00BD0FF0"/>
    <w:rsid w:val="00BD116A"/>
    <w:rsid w:val="00BD1DC7"/>
    <w:rsid w:val="00BD1ECD"/>
    <w:rsid w:val="00BD24D6"/>
    <w:rsid w:val="00BD254B"/>
    <w:rsid w:val="00BD3771"/>
    <w:rsid w:val="00BD39E3"/>
    <w:rsid w:val="00BD3C3D"/>
    <w:rsid w:val="00BD41A0"/>
    <w:rsid w:val="00BD5B46"/>
    <w:rsid w:val="00BD61CE"/>
    <w:rsid w:val="00BD7460"/>
    <w:rsid w:val="00BD7DA7"/>
    <w:rsid w:val="00BE0490"/>
    <w:rsid w:val="00BE0D2E"/>
    <w:rsid w:val="00BE233F"/>
    <w:rsid w:val="00BE25F4"/>
    <w:rsid w:val="00BE2761"/>
    <w:rsid w:val="00BE32F0"/>
    <w:rsid w:val="00BE451E"/>
    <w:rsid w:val="00BE461A"/>
    <w:rsid w:val="00BE710D"/>
    <w:rsid w:val="00BF0883"/>
    <w:rsid w:val="00BF4BA8"/>
    <w:rsid w:val="00BF4C47"/>
    <w:rsid w:val="00BF58A2"/>
    <w:rsid w:val="00BF5CD2"/>
    <w:rsid w:val="00BF5D4D"/>
    <w:rsid w:val="00BF6CB1"/>
    <w:rsid w:val="00BF7345"/>
    <w:rsid w:val="00BF77AF"/>
    <w:rsid w:val="00BF7D1F"/>
    <w:rsid w:val="00BF7FA5"/>
    <w:rsid w:val="00C00B79"/>
    <w:rsid w:val="00C01AF2"/>
    <w:rsid w:val="00C04035"/>
    <w:rsid w:val="00C04399"/>
    <w:rsid w:val="00C04B76"/>
    <w:rsid w:val="00C04CCF"/>
    <w:rsid w:val="00C050A8"/>
    <w:rsid w:val="00C06246"/>
    <w:rsid w:val="00C0764F"/>
    <w:rsid w:val="00C07B4B"/>
    <w:rsid w:val="00C07DB8"/>
    <w:rsid w:val="00C110A1"/>
    <w:rsid w:val="00C120FD"/>
    <w:rsid w:val="00C137E9"/>
    <w:rsid w:val="00C144AA"/>
    <w:rsid w:val="00C1465E"/>
    <w:rsid w:val="00C150C1"/>
    <w:rsid w:val="00C15526"/>
    <w:rsid w:val="00C15EA5"/>
    <w:rsid w:val="00C20CD5"/>
    <w:rsid w:val="00C20FBD"/>
    <w:rsid w:val="00C2107D"/>
    <w:rsid w:val="00C21271"/>
    <w:rsid w:val="00C213C7"/>
    <w:rsid w:val="00C2320B"/>
    <w:rsid w:val="00C2379A"/>
    <w:rsid w:val="00C23D74"/>
    <w:rsid w:val="00C24822"/>
    <w:rsid w:val="00C248DA"/>
    <w:rsid w:val="00C24AB1"/>
    <w:rsid w:val="00C269F8"/>
    <w:rsid w:val="00C27AEE"/>
    <w:rsid w:val="00C30203"/>
    <w:rsid w:val="00C30DDF"/>
    <w:rsid w:val="00C3180C"/>
    <w:rsid w:val="00C31A9A"/>
    <w:rsid w:val="00C3297C"/>
    <w:rsid w:val="00C3475C"/>
    <w:rsid w:val="00C34AB3"/>
    <w:rsid w:val="00C34E75"/>
    <w:rsid w:val="00C34F0E"/>
    <w:rsid w:val="00C35244"/>
    <w:rsid w:val="00C35775"/>
    <w:rsid w:val="00C36235"/>
    <w:rsid w:val="00C3637C"/>
    <w:rsid w:val="00C36608"/>
    <w:rsid w:val="00C36FDE"/>
    <w:rsid w:val="00C378D3"/>
    <w:rsid w:val="00C37B04"/>
    <w:rsid w:val="00C40C3A"/>
    <w:rsid w:val="00C41DC8"/>
    <w:rsid w:val="00C41ED8"/>
    <w:rsid w:val="00C4475C"/>
    <w:rsid w:val="00C4512F"/>
    <w:rsid w:val="00C457D2"/>
    <w:rsid w:val="00C459FE"/>
    <w:rsid w:val="00C46B11"/>
    <w:rsid w:val="00C46B85"/>
    <w:rsid w:val="00C475FD"/>
    <w:rsid w:val="00C47899"/>
    <w:rsid w:val="00C47A9F"/>
    <w:rsid w:val="00C47B61"/>
    <w:rsid w:val="00C50775"/>
    <w:rsid w:val="00C51C1C"/>
    <w:rsid w:val="00C521A8"/>
    <w:rsid w:val="00C52D90"/>
    <w:rsid w:val="00C5328B"/>
    <w:rsid w:val="00C5405B"/>
    <w:rsid w:val="00C54197"/>
    <w:rsid w:val="00C542C0"/>
    <w:rsid w:val="00C542CB"/>
    <w:rsid w:val="00C5455C"/>
    <w:rsid w:val="00C54B19"/>
    <w:rsid w:val="00C55946"/>
    <w:rsid w:val="00C56480"/>
    <w:rsid w:val="00C568B3"/>
    <w:rsid w:val="00C569F3"/>
    <w:rsid w:val="00C603F4"/>
    <w:rsid w:val="00C61E67"/>
    <w:rsid w:val="00C623E5"/>
    <w:rsid w:val="00C6244A"/>
    <w:rsid w:val="00C629A1"/>
    <w:rsid w:val="00C62FF2"/>
    <w:rsid w:val="00C653C9"/>
    <w:rsid w:val="00C671C0"/>
    <w:rsid w:val="00C70D50"/>
    <w:rsid w:val="00C71C20"/>
    <w:rsid w:val="00C71E7F"/>
    <w:rsid w:val="00C7209B"/>
    <w:rsid w:val="00C72BCC"/>
    <w:rsid w:val="00C7300A"/>
    <w:rsid w:val="00C7346F"/>
    <w:rsid w:val="00C73485"/>
    <w:rsid w:val="00C752DD"/>
    <w:rsid w:val="00C756F9"/>
    <w:rsid w:val="00C75FF0"/>
    <w:rsid w:val="00C7623C"/>
    <w:rsid w:val="00C762E7"/>
    <w:rsid w:val="00C765F0"/>
    <w:rsid w:val="00C774A5"/>
    <w:rsid w:val="00C81CA7"/>
    <w:rsid w:val="00C828AC"/>
    <w:rsid w:val="00C82B79"/>
    <w:rsid w:val="00C838C2"/>
    <w:rsid w:val="00C83A1C"/>
    <w:rsid w:val="00C84D43"/>
    <w:rsid w:val="00C8600E"/>
    <w:rsid w:val="00C8745B"/>
    <w:rsid w:val="00C90035"/>
    <w:rsid w:val="00C900BB"/>
    <w:rsid w:val="00C90FBE"/>
    <w:rsid w:val="00C920D5"/>
    <w:rsid w:val="00C92ED5"/>
    <w:rsid w:val="00C93703"/>
    <w:rsid w:val="00C94424"/>
    <w:rsid w:val="00C9515B"/>
    <w:rsid w:val="00C9540A"/>
    <w:rsid w:val="00C95416"/>
    <w:rsid w:val="00C96303"/>
    <w:rsid w:val="00C97B92"/>
    <w:rsid w:val="00C97BB6"/>
    <w:rsid w:val="00C97BBE"/>
    <w:rsid w:val="00C97DBF"/>
    <w:rsid w:val="00CA0104"/>
    <w:rsid w:val="00CA0613"/>
    <w:rsid w:val="00CA083E"/>
    <w:rsid w:val="00CA1401"/>
    <w:rsid w:val="00CA1B7E"/>
    <w:rsid w:val="00CA2386"/>
    <w:rsid w:val="00CA2ED7"/>
    <w:rsid w:val="00CA3147"/>
    <w:rsid w:val="00CA46F9"/>
    <w:rsid w:val="00CA7C42"/>
    <w:rsid w:val="00CA7CF7"/>
    <w:rsid w:val="00CA7DD0"/>
    <w:rsid w:val="00CB06F9"/>
    <w:rsid w:val="00CB0B5D"/>
    <w:rsid w:val="00CB1605"/>
    <w:rsid w:val="00CB176B"/>
    <w:rsid w:val="00CB1C6C"/>
    <w:rsid w:val="00CB3560"/>
    <w:rsid w:val="00CB3EF8"/>
    <w:rsid w:val="00CB41A9"/>
    <w:rsid w:val="00CB48FC"/>
    <w:rsid w:val="00CB6282"/>
    <w:rsid w:val="00CC0579"/>
    <w:rsid w:val="00CC0803"/>
    <w:rsid w:val="00CC10B5"/>
    <w:rsid w:val="00CC189F"/>
    <w:rsid w:val="00CC240C"/>
    <w:rsid w:val="00CC24FB"/>
    <w:rsid w:val="00CC2A77"/>
    <w:rsid w:val="00CC2B34"/>
    <w:rsid w:val="00CC35DB"/>
    <w:rsid w:val="00CC3F98"/>
    <w:rsid w:val="00CC6C2F"/>
    <w:rsid w:val="00CC7E54"/>
    <w:rsid w:val="00CC7E80"/>
    <w:rsid w:val="00CD242A"/>
    <w:rsid w:val="00CD2C99"/>
    <w:rsid w:val="00CD5152"/>
    <w:rsid w:val="00CD522F"/>
    <w:rsid w:val="00CD55AB"/>
    <w:rsid w:val="00CD57B0"/>
    <w:rsid w:val="00CD5A39"/>
    <w:rsid w:val="00CD6CC5"/>
    <w:rsid w:val="00CD6D3B"/>
    <w:rsid w:val="00CD6E49"/>
    <w:rsid w:val="00CD70EC"/>
    <w:rsid w:val="00CD778D"/>
    <w:rsid w:val="00CE095A"/>
    <w:rsid w:val="00CE2635"/>
    <w:rsid w:val="00CE507D"/>
    <w:rsid w:val="00CE61D9"/>
    <w:rsid w:val="00CE6A3A"/>
    <w:rsid w:val="00CF4444"/>
    <w:rsid w:val="00CF5126"/>
    <w:rsid w:val="00CF52F7"/>
    <w:rsid w:val="00CF5430"/>
    <w:rsid w:val="00CF6A73"/>
    <w:rsid w:val="00CF6D90"/>
    <w:rsid w:val="00CF79FB"/>
    <w:rsid w:val="00CF7A46"/>
    <w:rsid w:val="00D00248"/>
    <w:rsid w:val="00D00393"/>
    <w:rsid w:val="00D00476"/>
    <w:rsid w:val="00D00BC1"/>
    <w:rsid w:val="00D01424"/>
    <w:rsid w:val="00D01B57"/>
    <w:rsid w:val="00D0327B"/>
    <w:rsid w:val="00D045CE"/>
    <w:rsid w:val="00D04B35"/>
    <w:rsid w:val="00D05D6C"/>
    <w:rsid w:val="00D063BE"/>
    <w:rsid w:val="00D06623"/>
    <w:rsid w:val="00D06C61"/>
    <w:rsid w:val="00D11227"/>
    <w:rsid w:val="00D115E9"/>
    <w:rsid w:val="00D11933"/>
    <w:rsid w:val="00D119D0"/>
    <w:rsid w:val="00D120D3"/>
    <w:rsid w:val="00D1296D"/>
    <w:rsid w:val="00D12998"/>
    <w:rsid w:val="00D1323B"/>
    <w:rsid w:val="00D13596"/>
    <w:rsid w:val="00D13A73"/>
    <w:rsid w:val="00D13AB7"/>
    <w:rsid w:val="00D13B59"/>
    <w:rsid w:val="00D13BDC"/>
    <w:rsid w:val="00D15823"/>
    <w:rsid w:val="00D15C5B"/>
    <w:rsid w:val="00D15D3B"/>
    <w:rsid w:val="00D16175"/>
    <w:rsid w:val="00D16581"/>
    <w:rsid w:val="00D171B4"/>
    <w:rsid w:val="00D175B9"/>
    <w:rsid w:val="00D201AA"/>
    <w:rsid w:val="00D21E68"/>
    <w:rsid w:val="00D2284E"/>
    <w:rsid w:val="00D22E8F"/>
    <w:rsid w:val="00D22F3C"/>
    <w:rsid w:val="00D236D9"/>
    <w:rsid w:val="00D239A6"/>
    <w:rsid w:val="00D23A23"/>
    <w:rsid w:val="00D24644"/>
    <w:rsid w:val="00D248CF"/>
    <w:rsid w:val="00D25046"/>
    <w:rsid w:val="00D25F2E"/>
    <w:rsid w:val="00D27257"/>
    <w:rsid w:val="00D278B2"/>
    <w:rsid w:val="00D307C3"/>
    <w:rsid w:val="00D3197D"/>
    <w:rsid w:val="00D31DEB"/>
    <w:rsid w:val="00D32F68"/>
    <w:rsid w:val="00D33FBB"/>
    <w:rsid w:val="00D35DE2"/>
    <w:rsid w:val="00D36FF4"/>
    <w:rsid w:val="00D37E19"/>
    <w:rsid w:val="00D4015D"/>
    <w:rsid w:val="00D408AD"/>
    <w:rsid w:val="00D41FBB"/>
    <w:rsid w:val="00D42B36"/>
    <w:rsid w:val="00D433B3"/>
    <w:rsid w:val="00D441DC"/>
    <w:rsid w:val="00D44492"/>
    <w:rsid w:val="00D44BA0"/>
    <w:rsid w:val="00D44D10"/>
    <w:rsid w:val="00D4605B"/>
    <w:rsid w:val="00D46174"/>
    <w:rsid w:val="00D46EA4"/>
    <w:rsid w:val="00D47C0F"/>
    <w:rsid w:val="00D5014E"/>
    <w:rsid w:val="00D50258"/>
    <w:rsid w:val="00D51C07"/>
    <w:rsid w:val="00D524BD"/>
    <w:rsid w:val="00D53131"/>
    <w:rsid w:val="00D53912"/>
    <w:rsid w:val="00D55401"/>
    <w:rsid w:val="00D55DD8"/>
    <w:rsid w:val="00D561A1"/>
    <w:rsid w:val="00D56FF9"/>
    <w:rsid w:val="00D606D0"/>
    <w:rsid w:val="00D60F0F"/>
    <w:rsid w:val="00D6155A"/>
    <w:rsid w:val="00D623DD"/>
    <w:rsid w:val="00D62407"/>
    <w:rsid w:val="00D63AED"/>
    <w:rsid w:val="00D6424D"/>
    <w:rsid w:val="00D65783"/>
    <w:rsid w:val="00D66F0A"/>
    <w:rsid w:val="00D6796A"/>
    <w:rsid w:val="00D679DE"/>
    <w:rsid w:val="00D719AA"/>
    <w:rsid w:val="00D73366"/>
    <w:rsid w:val="00D73453"/>
    <w:rsid w:val="00D736A4"/>
    <w:rsid w:val="00D739FC"/>
    <w:rsid w:val="00D74772"/>
    <w:rsid w:val="00D749A2"/>
    <w:rsid w:val="00D754EB"/>
    <w:rsid w:val="00D75A2A"/>
    <w:rsid w:val="00D75B5B"/>
    <w:rsid w:val="00D7607C"/>
    <w:rsid w:val="00D77F4E"/>
    <w:rsid w:val="00D8058D"/>
    <w:rsid w:val="00D80CF2"/>
    <w:rsid w:val="00D8109A"/>
    <w:rsid w:val="00D8147F"/>
    <w:rsid w:val="00D820AB"/>
    <w:rsid w:val="00D82725"/>
    <w:rsid w:val="00D8322A"/>
    <w:rsid w:val="00D836E6"/>
    <w:rsid w:val="00D83A1F"/>
    <w:rsid w:val="00D83C9D"/>
    <w:rsid w:val="00D8412C"/>
    <w:rsid w:val="00D84CFD"/>
    <w:rsid w:val="00D90204"/>
    <w:rsid w:val="00D906D9"/>
    <w:rsid w:val="00D90A24"/>
    <w:rsid w:val="00D9208B"/>
    <w:rsid w:val="00D9272D"/>
    <w:rsid w:val="00D92B96"/>
    <w:rsid w:val="00D9466D"/>
    <w:rsid w:val="00D9517C"/>
    <w:rsid w:val="00D957C7"/>
    <w:rsid w:val="00D959DF"/>
    <w:rsid w:val="00D95FF7"/>
    <w:rsid w:val="00D96A4A"/>
    <w:rsid w:val="00D96BB8"/>
    <w:rsid w:val="00D974E9"/>
    <w:rsid w:val="00DA2F98"/>
    <w:rsid w:val="00DA3793"/>
    <w:rsid w:val="00DA3D2E"/>
    <w:rsid w:val="00DA6B03"/>
    <w:rsid w:val="00DA6F42"/>
    <w:rsid w:val="00DB1FB6"/>
    <w:rsid w:val="00DB269C"/>
    <w:rsid w:val="00DB26F0"/>
    <w:rsid w:val="00DB2933"/>
    <w:rsid w:val="00DB39AE"/>
    <w:rsid w:val="00DB3F38"/>
    <w:rsid w:val="00DB4394"/>
    <w:rsid w:val="00DB45F0"/>
    <w:rsid w:val="00DB566A"/>
    <w:rsid w:val="00DB5AF3"/>
    <w:rsid w:val="00DB710C"/>
    <w:rsid w:val="00DB785F"/>
    <w:rsid w:val="00DB7DCA"/>
    <w:rsid w:val="00DC07DF"/>
    <w:rsid w:val="00DC0E89"/>
    <w:rsid w:val="00DC0EF6"/>
    <w:rsid w:val="00DC3BC0"/>
    <w:rsid w:val="00DC411C"/>
    <w:rsid w:val="00DC4953"/>
    <w:rsid w:val="00DC4DCE"/>
    <w:rsid w:val="00DC4F63"/>
    <w:rsid w:val="00DC5E0A"/>
    <w:rsid w:val="00DC6A69"/>
    <w:rsid w:val="00DC6AF2"/>
    <w:rsid w:val="00DC72DE"/>
    <w:rsid w:val="00DD26D9"/>
    <w:rsid w:val="00DD2915"/>
    <w:rsid w:val="00DD2C75"/>
    <w:rsid w:val="00DD3274"/>
    <w:rsid w:val="00DD41DE"/>
    <w:rsid w:val="00DD43D4"/>
    <w:rsid w:val="00DD4583"/>
    <w:rsid w:val="00DD5B8E"/>
    <w:rsid w:val="00DD716B"/>
    <w:rsid w:val="00DD7691"/>
    <w:rsid w:val="00DD7BC8"/>
    <w:rsid w:val="00DE01EA"/>
    <w:rsid w:val="00DE034C"/>
    <w:rsid w:val="00DE04DB"/>
    <w:rsid w:val="00DE259D"/>
    <w:rsid w:val="00DE46DC"/>
    <w:rsid w:val="00DE51C1"/>
    <w:rsid w:val="00DE5762"/>
    <w:rsid w:val="00DE577B"/>
    <w:rsid w:val="00DE62E3"/>
    <w:rsid w:val="00DE62EB"/>
    <w:rsid w:val="00DE79B9"/>
    <w:rsid w:val="00DF0507"/>
    <w:rsid w:val="00DF092E"/>
    <w:rsid w:val="00DF1FC5"/>
    <w:rsid w:val="00DF49D7"/>
    <w:rsid w:val="00DF4A95"/>
    <w:rsid w:val="00DF4B9E"/>
    <w:rsid w:val="00DF5D88"/>
    <w:rsid w:val="00DF5F77"/>
    <w:rsid w:val="00DF7181"/>
    <w:rsid w:val="00E01298"/>
    <w:rsid w:val="00E0221E"/>
    <w:rsid w:val="00E02245"/>
    <w:rsid w:val="00E024B0"/>
    <w:rsid w:val="00E032F6"/>
    <w:rsid w:val="00E03418"/>
    <w:rsid w:val="00E03726"/>
    <w:rsid w:val="00E03AB3"/>
    <w:rsid w:val="00E03B84"/>
    <w:rsid w:val="00E040D6"/>
    <w:rsid w:val="00E04E72"/>
    <w:rsid w:val="00E051C1"/>
    <w:rsid w:val="00E05285"/>
    <w:rsid w:val="00E056FD"/>
    <w:rsid w:val="00E05736"/>
    <w:rsid w:val="00E07485"/>
    <w:rsid w:val="00E07498"/>
    <w:rsid w:val="00E10203"/>
    <w:rsid w:val="00E106ED"/>
    <w:rsid w:val="00E111CF"/>
    <w:rsid w:val="00E116E3"/>
    <w:rsid w:val="00E11D90"/>
    <w:rsid w:val="00E14205"/>
    <w:rsid w:val="00E15059"/>
    <w:rsid w:val="00E15A5E"/>
    <w:rsid w:val="00E20620"/>
    <w:rsid w:val="00E226D8"/>
    <w:rsid w:val="00E235F0"/>
    <w:rsid w:val="00E235FA"/>
    <w:rsid w:val="00E23F0C"/>
    <w:rsid w:val="00E24F0C"/>
    <w:rsid w:val="00E2510D"/>
    <w:rsid w:val="00E25129"/>
    <w:rsid w:val="00E26400"/>
    <w:rsid w:val="00E2698B"/>
    <w:rsid w:val="00E274E0"/>
    <w:rsid w:val="00E30225"/>
    <w:rsid w:val="00E3147B"/>
    <w:rsid w:val="00E314AC"/>
    <w:rsid w:val="00E316E3"/>
    <w:rsid w:val="00E31DC5"/>
    <w:rsid w:val="00E3259A"/>
    <w:rsid w:val="00E32611"/>
    <w:rsid w:val="00E3321E"/>
    <w:rsid w:val="00E3399A"/>
    <w:rsid w:val="00E348F2"/>
    <w:rsid w:val="00E34CA4"/>
    <w:rsid w:val="00E3514C"/>
    <w:rsid w:val="00E360AC"/>
    <w:rsid w:val="00E36DD5"/>
    <w:rsid w:val="00E400C9"/>
    <w:rsid w:val="00E40988"/>
    <w:rsid w:val="00E416C5"/>
    <w:rsid w:val="00E417F0"/>
    <w:rsid w:val="00E42B83"/>
    <w:rsid w:val="00E432C0"/>
    <w:rsid w:val="00E43DC4"/>
    <w:rsid w:val="00E43E75"/>
    <w:rsid w:val="00E44C1D"/>
    <w:rsid w:val="00E44D2D"/>
    <w:rsid w:val="00E45CAE"/>
    <w:rsid w:val="00E460F6"/>
    <w:rsid w:val="00E46357"/>
    <w:rsid w:val="00E47ED6"/>
    <w:rsid w:val="00E50428"/>
    <w:rsid w:val="00E507FC"/>
    <w:rsid w:val="00E5204D"/>
    <w:rsid w:val="00E52756"/>
    <w:rsid w:val="00E528A9"/>
    <w:rsid w:val="00E534B0"/>
    <w:rsid w:val="00E53856"/>
    <w:rsid w:val="00E53A2D"/>
    <w:rsid w:val="00E54C6F"/>
    <w:rsid w:val="00E54DD2"/>
    <w:rsid w:val="00E554C5"/>
    <w:rsid w:val="00E56067"/>
    <w:rsid w:val="00E56D1F"/>
    <w:rsid w:val="00E56F53"/>
    <w:rsid w:val="00E56FEF"/>
    <w:rsid w:val="00E6042B"/>
    <w:rsid w:val="00E628BD"/>
    <w:rsid w:val="00E628FD"/>
    <w:rsid w:val="00E62E99"/>
    <w:rsid w:val="00E63041"/>
    <w:rsid w:val="00E63411"/>
    <w:rsid w:val="00E6342B"/>
    <w:rsid w:val="00E635C1"/>
    <w:rsid w:val="00E641EF"/>
    <w:rsid w:val="00E64891"/>
    <w:rsid w:val="00E66052"/>
    <w:rsid w:val="00E666CB"/>
    <w:rsid w:val="00E66A07"/>
    <w:rsid w:val="00E66B39"/>
    <w:rsid w:val="00E66C80"/>
    <w:rsid w:val="00E66D72"/>
    <w:rsid w:val="00E67A87"/>
    <w:rsid w:val="00E67C01"/>
    <w:rsid w:val="00E7011C"/>
    <w:rsid w:val="00E70ACC"/>
    <w:rsid w:val="00E712F9"/>
    <w:rsid w:val="00E714C6"/>
    <w:rsid w:val="00E725A3"/>
    <w:rsid w:val="00E728A1"/>
    <w:rsid w:val="00E72BB7"/>
    <w:rsid w:val="00E72E19"/>
    <w:rsid w:val="00E734D9"/>
    <w:rsid w:val="00E73CF7"/>
    <w:rsid w:val="00E76553"/>
    <w:rsid w:val="00E76A60"/>
    <w:rsid w:val="00E81B53"/>
    <w:rsid w:val="00E827BB"/>
    <w:rsid w:val="00E834F3"/>
    <w:rsid w:val="00E84D6B"/>
    <w:rsid w:val="00E85908"/>
    <w:rsid w:val="00E86232"/>
    <w:rsid w:val="00E86900"/>
    <w:rsid w:val="00E9015F"/>
    <w:rsid w:val="00E902FD"/>
    <w:rsid w:val="00E92319"/>
    <w:rsid w:val="00E9236E"/>
    <w:rsid w:val="00E9393D"/>
    <w:rsid w:val="00E93EE2"/>
    <w:rsid w:val="00E9402E"/>
    <w:rsid w:val="00E94648"/>
    <w:rsid w:val="00E94A8A"/>
    <w:rsid w:val="00E9677B"/>
    <w:rsid w:val="00E96B69"/>
    <w:rsid w:val="00E9732D"/>
    <w:rsid w:val="00E9758B"/>
    <w:rsid w:val="00EA0457"/>
    <w:rsid w:val="00EA06DC"/>
    <w:rsid w:val="00EA1941"/>
    <w:rsid w:val="00EA1A10"/>
    <w:rsid w:val="00EA2578"/>
    <w:rsid w:val="00EA2A90"/>
    <w:rsid w:val="00EA3953"/>
    <w:rsid w:val="00EA3CD7"/>
    <w:rsid w:val="00EA43FF"/>
    <w:rsid w:val="00EA48E1"/>
    <w:rsid w:val="00EA55F9"/>
    <w:rsid w:val="00EA5627"/>
    <w:rsid w:val="00EA583B"/>
    <w:rsid w:val="00EA5986"/>
    <w:rsid w:val="00EA5F40"/>
    <w:rsid w:val="00EA69AB"/>
    <w:rsid w:val="00EA74BD"/>
    <w:rsid w:val="00EB04DD"/>
    <w:rsid w:val="00EB2310"/>
    <w:rsid w:val="00EB371D"/>
    <w:rsid w:val="00EB4B26"/>
    <w:rsid w:val="00EB654A"/>
    <w:rsid w:val="00EB6AB0"/>
    <w:rsid w:val="00EB6BF3"/>
    <w:rsid w:val="00EB776D"/>
    <w:rsid w:val="00EC1066"/>
    <w:rsid w:val="00EC1100"/>
    <w:rsid w:val="00EC13C6"/>
    <w:rsid w:val="00EC15F4"/>
    <w:rsid w:val="00EC29D7"/>
    <w:rsid w:val="00EC349E"/>
    <w:rsid w:val="00EC3A02"/>
    <w:rsid w:val="00EC3CF0"/>
    <w:rsid w:val="00EC3CF2"/>
    <w:rsid w:val="00EC57F7"/>
    <w:rsid w:val="00EC5E6B"/>
    <w:rsid w:val="00EC64FA"/>
    <w:rsid w:val="00EC681E"/>
    <w:rsid w:val="00EC6EDE"/>
    <w:rsid w:val="00ED007E"/>
    <w:rsid w:val="00ED08E4"/>
    <w:rsid w:val="00ED0FE9"/>
    <w:rsid w:val="00ED11B9"/>
    <w:rsid w:val="00ED2147"/>
    <w:rsid w:val="00ED25F6"/>
    <w:rsid w:val="00ED2DB7"/>
    <w:rsid w:val="00ED3B35"/>
    <w:rsid w:val="00ED3D6E"/>
    <w:rsid w:val="00ED3E1D"/>
    <w:rsid w:val="00ED4D7E"/>
    <w:rsid w:val="00ED6EA2"/>
    <w:rsid w:val="00ED7106"/>
    <w:rsid w:val="00ED7757"/>
    <w:rsid w:val="00ED78BD"/>
    <w:rsid w:val="00ED7A1C"/>
    <w:rsid w:val="00ED7FA8"/>
    <w:rsid w:val="00EE02EE"/>
    <w:rsid w:val="00EE10A0"/>
    <w:rsid w:val="00EE1542"/>
    <w:rsid w:val="00EE2AFA"/>
    <w:rsid w:val="00EE5770"/>
    <w:rsid w:val="00EE5D24"/>
    <w:rsid w:val="00EE67C1"/>
    <w:rsid w:val="00EE6C11"/>
    <w:rsid w:val="00EE7A8A"/>
    <w:rsid w:val="00EF0143"/>
    <w:rsid w:val="00EF1727"/>
    <w:rsid w:val="00EF1D5C"/>
    <w:rsid w:val="00EF31EA"/>
    <w:rsid w:val="00EF344B"/>
    <w:rsid w:val="00EF3753"/>
    <w:rsid w:val="00EF3D7F"/>
    <w:rsid w:val="00EF41CD"/>
    <w:rsid w:val="00EF4C09"/>
    <w:rsid w:val="00EF6378"/>
    <w:rsid w:val="00EF66AB"/>
    <w:rsid w:val="00F00B34"/>
    <w:rsid w:val="00F00D77"/>
    <w:rsid w:val="00F013B9"/>
    <w:rsid w:val="00F01483"/>
    <w:rsid w:val="00F01CCA"/>
    <w:rsid w:val="00F0238D"/>
    <w:rsid w:val="00F0242C"/>
    <w:rsid w:val="00F027D2"/>
    <w:rsid w:val="00F03D0B"/>
    <w:rsid w:val="00F0459B"/>
    <w:rsid w:val="00F04DB8"/>
    <w:rsid w:val="00F05343"/>
    <w:rsid w:val="00F06CFB"/>
    <w:rsid w:val="00F07132"/>
    <w:rsid w:val="00F1064B"/>
    <w:rsid w:val="00F109DE"/>
    <w:rsid w:val="00F10F0E"/>
    <w:rsid w:val="00F110A9"/>
    <w:rsid w:val="00F11443"/>
    <w:rsid w:val="00F1196B"/>
    <w:rsid w:val="00F12268"/>
    <w:rsid w:val="00F13183"/>
    <w:rsid w:val="00F132A3"/>
    <w:rsid w:val="00F1369B"/>
    <w:rsid w:val="00F13BD6"/>
    <w:rsid w:val="00F15349"/>
    <w:rsid w:val="00F1569F"/>
    <w:rsid w:val="00F16250"/>
    <w:rsid w:val="00F164B2"/>
    <w:rsid w:val="00F16A44"/>
    <w:rsid w:val="00F22EA3"/>
    <w:rsid w:val="00F22FB8"/>
    <w:rsid w:val="00F23822"/>
    <w:rsid w:val="00F25562"/>
    <w:rsid w:val="00F25BD3"/>
    <w:rsid w:val="00F2604E"/>
    <w:rsid w:val="00F26BD1"/>
    <w:rsid w:val="00F273A0"/>
    <w:rsid w:val="00F27940"/>
    <w:rsid w:val="00F279D4"/>
    <w:rsid w:val="00F30694"/>
    <w:rsid w:val="00F30B43"/>
    <w:rsid w:val="00F31BE1"/>
    <w:rsid w:val="00F32220"/>
    <w:rsid w:val="00F325AB"/>
    <w:rsid w:val="00F32A06"/>
    <w:rsid w:val="00F335E4"/>
    <w:rsid w:val="00F348E1"/>
    <w:rsid w:val="00F364B1"/>
    <w:rsid w:val="00F400A2"/>
    <w:rsid w:val="00F40DAD"/>
    <w:rsid w:val="00F40DC5"/>
    <w:rsid w:val="00F40F11"/>
    <w:rsid w:val="00F42FBE"/>
    <w:rsid w:val="00F45312"/>
    <w:rsid w:val="00F45FD8"/>
    <w:rsid w:val="00F46134"/>
    <w:rsid w:val="00F46737"/>
    <w:rsid w:val="00F46E66"/>
    <w:rsid w:val="00F4732A"/>
    <w:rsid w:val="00F4752C"/>
    <w:rsid w:val="00F4771D"/>
    <w:rsid w:val="00F50C51"/>
    <w:rsid w:val="00F5141D"/>
    <w:rsid w:val="00F515ED"/>
    <w:rsid w:val="00F52C07"/>
    <w:rsid w:val="00F52F9E"/>
    <w:rsid w:val="00F535C3"/>
    <w:rsid w:val="00F53D87"/>
    <w:rsid w:val="00F53E1F"/>
    <w:rsid w:val="00F5460D"/>
    <w:rsid w:val="00F5484E"/>
    <w:rsid w:val="00F551DC"/>
    <w:rsid w:val="00F553B5"/>
    <w:rsid w:val="00F55474"/>
    <w:rsid w:val="00F55F0F"/>
    <w:rsid w:val="00F563D5"/>
    <w:rsid w:val="00F576CD"/>
    <w:rsid w:val="00F6056D"/>
    <w:rsid w:val="00F60887"/>
    <w:rsid w:val="00F60FD1"/>
    <w:rsid w:val="00F62A41"/>
    <w:rsid w:val="00F637D0"/>
    <w:rsid w:val="00F642B6"/>
    <w:rsid w:val="00F645DC"/>
    <w:rsid w:val="00F65DD2"/>
    <w:rsid w:val="00F67DB9"/>
    <w:rsid w:val="00F67E90"/>
    <w:rsid w:val="00F703CE"/>
    <w:rsid w:val="00F70796"/>
    <w:rsid w:val="00F7203A"/>
    <w:rsid w:val="00F7259D"/>
    <w:rsid w:val="00F73017"/>
    <w:rsid w:val="00F7302C"/>
    <w:rsid w:val="00F739B1"/>
    <w:rsid w:val="00F73A23"/>
    <w:rsid w:val="00F73B29"/>
    <w:rsid w:val="00F757AE"/>
    <w:rsid w:val="00F75B47"/>
    <w:rsid w:val="00F775A0"/>
    <w:rsid w:val="00F82622"/>
    <w:rsid w:val="00F82A26"/>
    <w:rsid w:val="00F8384E"/>
    <w:rsid w:val="00F83D30"/>
    <w:rsid w:val="00F84171"/>
    <w:rsid w:val="00F84D69"/>
    <w:rsid w:val="00F862DA"/>
    <w:rsid w:val="00F86702"/>
    <w:rsid w:val="00F86768"/>
    <w:rsid w:val="00F86DC0"/>
    <w:rsid w:val="00F875B7"/>
    <w:rsid w:val="00F87A5F"/>
    <w:rsid w:val="00F904F2"/>
    <w:rsid w:val="00F91493"/>
    <w:rsid w:val="00F91AF2"/>
    <w:rsid w:val="00F91DA3"/>
    <w:rsid w:val="00F93C69"/>
    <w:rsid w:val="00F93EAC"/>
    <w:rsid w:val="00F94722"/>
    <w:rsid w:val="00F94CA6"/>
    <w:rsid w:val="00F94FF7"/>
    <w:rsid w:val="00F95FAE"/>
    <w:rsid w:val="00F96003"/>
    <w:rsid w:val="00F9691E"/>
    <w:rsid w:val="00F96CDB"/>
    <w:rsid w:val="00F97F5D"/>
    <w:rsid w:val="00FA0270"/>
    <w:rsid w:val="00FA07AF"/>
    <w:rsid w:val="00FA1023"/>
    <w:rsid w:val="00FA110E"/>
    <w:rsid w:val="00FA11B1"/>
    <w:rsid w:val="00FA163E"/>
    <w:rsid w:val="00FA2221"/>
    <w:rsid w:val="00FA24CF"/>
    <w:rsid w:val="00FA27B2"/>
    <w:rsid w:val="00FA2D55"/>
    <w:rsid w:val="00FA3838"/>
    <w:rsid w:val="00FA39E9"/>
    <w:rsid w:val="00FA3A78"/>
    <w:rsid w:val="00FA461A"/>
    <w:rsid w:val="00FA566A"/>
    <w:rsid w:val="00FA7759"/>
    <w:rsid w:val="00FA7FDB"/>
    <w:rsid w:val="00FB163F"/>
    <w:rsid w:val="00FB20BE"/>
    <w:rsid w:val="00FB2A4C"/>
    <w:rsid w:val="00FB353C"/>
    <w:rsid w:val="00FB35E8"/>
    <w:rsid w:val="00FB4EDF"/>
    <w:rsid w:val="00FB4FED"/>
    <w:rsid w:val="00FB545C"/>
    <w:rsid w:val="00FB65B7"/>
    <w:rsid w:val="00FB6AB0"/>
    <w:rsid w:val="00FB72F4"/>
    <w:rsid w:val="00FB7B57"/>
    <w:rsid w:val="00FC07B6"/>
    <w:rsid w:val="00FC0BE9"/>
    <w:rsid w:val="00FC18C8"/>
    <w:rsid w:val="00FC1CDF"/>
    <w:rsid w:val="00FC2026"/>
    <w:rsid w:val="00FC26C6"/>
    <w:rsid w:val="00FC3DDB"/>
    <w:rsid w:val="00FC4A5E"/>
    <w:rsid w:val="00FC4B33"/>
    <w:rsid w:val="00FC4C9E"/>
    <w:rsid w:val="00FC4F8F"/>
    <w:rsid w:val="00FC5A3C"/>
    <w:rsid w:val="00FC5CE4"/>
    <w:rsid w:val="00FC5EB2"/>
    <w:rsid w:val="00FC684B"/>
    <w:rsid w:val="00FC7383"/>
    <w:rsid w:val="00FC7531"/>
    <w:rsid w:val="00FC7859"/>
    <w:rsid w:val="00FD01E5"/>
    <w:rsid w:val="00FD07C0"/>
    <w:rsid w:val="00FD0818"/>
    <w:rsid w:val="00FD13D8"/>
    <w:rsid w:val="00FD167D"/>
    <w:rsid w:val="00FD1DD0"/>
    <w:rsid w:val="00FD271A"/>
    <w:rsid w:val="00FD2910"/>
    <w:rsid w:val="00FD4208"/>
    <w:rsid w:val="00FD67A6"/>
    <w:rsid w:val="00FD6D18"/>
    <w:rsid w:val="00FD708E"/>
    <w:rsid w:val="00FD732E"/>
    <w:rsid w:val="00FD73CB"/>
    <w:rsid w:val="00FD76B1"/>
    <w:rsid w:val="00FD76DB"/>
    <w:rsid w:val="00FD784B"/>
    <w:rsid w:val="00FD7B20"/>
    <w:rsid w:val="00FE00CA"/>
    <w:rsid w:val="00FE0C20"/>
    <w:rsid w:val="00FE1675"/>
    <w:rsid w:val="00FE2820"/>
    <w:rsid w:val="00FE2A46"/>
    <w:rsid w:val="00FE32AC"/>
    <w:rsid w:val="00FE4E40"/>
    <w:rsid w:val="00FE5F3D"/>
    <w:rsid w:val="00FE60E1"/>
    <w:rsid w:val="00FE738A"/>
    <w:rsid w:val="00FF0E14"/>
    <w:rsid w:val="00FF2767"/>
    <w:rsid w:val="00FF412B"/>
    <w:rsid w:val="00FF4850"/>
    <w:rsid w:val="00FF6B50"/>
    <w:rsid w:val="00FF6CB3"/>
    <w:rsid w:val="00FF7246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AA4C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6894"/>
    <w:rPr>
      <w:lang w:val="de-AT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2E7F65"/>
    <w:pPr>
      <w:keepNext/>
      <w:keepLines/>
      <w:numPr>
        <w:numId w:val="4"/>
      </w:numPr>
      <w:spacing w:before="480" w:line="276" w:lineRule="auto"/>
      <w:outlineLvl w:val="0"/>
    </w:pPr>
    <w:rPr>
      <w:rFonts w:ascii="Calibri" w:eastAsia="Times New Roman" w:hAnsi="Calibri" w:cs="Times New Roman"/>
      <w:b/>
      <w:bCs/>
      <w:cap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2E7F65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="Calibri" w:eastAsia="Times New Roman" w:hAnsi="Calibri" w:cs="Times New Roman"/>
      <w:b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2E7F65"/>
    <w:pPr>
      <w:keepNext/>
      <w:keepLines/>
      <w:numPr>
        <w:ilvl w:val="2"/>
        <w:numId w:val="4"/>
      </w:numPr>
      <w:spacing w:before="200" w:line="276" w:lineRule="auto"/>
      <w:outlineLvl w:val="2"/>
    </w:pPr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1814A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603F4"/>
    <w:pPr>
      <w:ind w:left="720"/>
      <w:contextualSpacing/>
    </w:pPr>
  </w:style>
  <w:style w:type="paragraph" w:customStyle="1" w:styleId="EndNoteBibliographyTitle">
    <w:name w:val="EndNote Bibliography Title"/>
    <w:basedOn w:val="Standard"/>
    <w:rsid w:val="003E260A"/>
    <w:pPr>
      <w:jc w:val="center"/>
    </w:pPr>
    <w:rPr>
      <w:rFonts w:ascii="Cambria" w:hAnsi="Cambria"/>
      <w:lang w:val="de-DE"/>
    </w:rPr>
  </w:style>
  <w:style w:type="paragraph" w:customStyle="1" w:styleId="EndNoteBibliography">
    <w:name w:val="EndNote Bibliography"/>
    <w:basedOn w:val="Standard"/>
    <w:rsid w:val="003E260A"/>
    <w:pPr>
      <w:jc w:val="both"/>
    </w:pPr>
    <w:rPr>
      <w:rFonts w:ascii="Cambria" w:hAnsi="Cambria"/>
      <w:lang w:val="de-DE"/>
    </w:rPr>
  </w:style>
  <w:style w:type="character" w:styleId="Herausstellen">
    <w:name w:val="Emphasis"/>
    <w:uiPriority w:val="20"/>
    <w:qFormat/>
    <w:rsid w:val="00D201AA"/>
    <w:rPr>
      <w:b/>
      <w:bCs/>
      <w:i w:val="0"/>
      <w:iCs w:val="0"/>
    </w:rPr>
  </w:style>
  <w:style w:type="character" w:customStyle="1" w:styleId="ft">
    <w:name w:val="ft"/>
    <w:basedOn w:val="Absatzstandardschriftart"/>
    <w:rsid w:val="00D201AA"/>
  </w:style>
  <w:style w:type="paragraph" w:styleId="Kopfzeile">
    <w:name w:val="header"/>
    <w:basedOn w:val="Standard"/>
    <w:link w:val="KopfzeileZeichen"/>
    <w:uiPriority w:val="99"/>
    <w:unhideWhenUsed/>
    <w:rsid w:val="008E45A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E45AE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8E45A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E45AE"/>
    <w:rPr>
      <w:lang w:val="de-AT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2E7F65"/>
    <w:rPr>
      <w:rFonts w:ascii="Calibri" w:eastAsia="Times New Roman" w:hAnsi="Calibri" w:cs="Times New Roman"/>
      <w:b/>
      <w:bCs/>
      <w:caps/>
      <w:sz w:val="28"/>
      <w:szCs w:val="28"/>
      <w:lang w:val="de-AT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2E7F65"/>
    <w:rPr>
      <w:rFonts w:ascii="Calibri" w:eastAsia="Times New Roman" w:hAnsi="Calibri" w:cs="Times New Roman"/>
      <w:b/>
      <w:bCs/>
      <w:szCs w:val="26"/>
      <w:lang w:val="de-AT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2E7F65"/>
    <w:rPr>
      <w:rFonts w:ascii="Calibri" w:eastAsia="Times New Roman" w:hAnsi="Calibri" w:cs="Times New Roman"/>
      <w:b/>
      <w:bCs/>
      <w:sz w:val="22"/>
      <w:szCs w:val="22"/>
      <w:lang w:val="de-AT" w:eastAsia="en-US"/>
    </w:rPr>
  </w:style>
  <w:style w:type="character" w:styleId="Kommentarzeichen">
    <w:name w:val="annotation reference"/>
    <w:basedOn w:val="Absatzstandardschriftart"/>
    <w:uiPriority w:val="99"/>
    <w:semiHidden/>
    <w:unhideWhenUsed/>
    <w:rsid w:val="00097677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unhideWhenUsed/>
    <w:rsid w:val="00097677"/>
  </w:style>
  <w:style w:type="character" w:customStyle="1" w:styleId="KommentartextZeichen">
    <w:name w:val="Kommentartext Zeichen"/>
    <w:basedOn w:val="Absatzstandardschriftart"/>
    <w:link w:val="Kommentartext"/>
    <w:uiPriority w:val="99"/>
    <w:rsid w:val="00097677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97677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97677"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9767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97677"/>
    <w:rPr>
      <w:rFonts w:ascii="Lucida Grande" w:hAnsi="Lucida Grande" w:cs="Lucida Grande"/>
      <w:sz w:val="18"/>
      <w:szCs w:val="18"/>
      <w:lang w:val="de-AT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724D5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724D5"/>
    <w:rPr>
      <w:rFonts w:ascii="Lucida Grande" w:hAnsi="Lucida Grande" w:cs="Lucida Grande"/>
      <w:lang w:val="de-AT"/>
    </w:rPr>
  </w:style>
  <w:style w:type="character" w:customStyle="1" w:styleId="element-citation">
    <w:name w:val="element-citation"/>
    <w:basedOn w:val="Absatzstandardschriftart"/>
    <w:rsid w:val="00C110A1"/>
  </w:style>
  <w:style w:type="table" w:styleId="HelleSchattierung">
    <w:name w:val="Light Shading"/>
    <w:basedOn w:val="NormaleTabelle"/>
    <w:uiPriority w:val="60"/>
    <w:rsid w:val="006133A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arbeitung">
    <w:name w:val="Revision"/>
    <w:hidden/>
    <w:uiPriority w:val="99"/>
    <w:semiHidden/>
    <w:rsid w:val="006133A6"/>
    <w:rPr>
      <w:lang w:val="de-AT"/>
    </w:rPr>
  </w:style>
  <w:style w:type="character" w:customStyle="1" w:styleId="apple-converted-space">
    <w:name w:val="apple-converted-space"/>
    <w:basedOn w:val="Absatzstandardschriftart"/>
    <w:rsid w:val="00B465C8"/>
  </w:style>
  <w:style w:type="paragraph" w:styleId="StandardWeb">
    <w:name w:val="Normal (Web)"/>
    <w:basedOn w:val="Standard"/>
    <w:uiPriority w:val="99"/>
    <w:semiHidden/>
    <w:unhideWhenUsed/>
    <w:rsid w:val="00F94CA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ighlight">
    <w:name w:val="highlight"/>
    <w:basedOn w:val="Absatzstandardschriftart"/>
    <w:rsid w:val="00A71D8D"/>
  </w:style>
  <w:style w:type="character" w:customStyle="1" w:styleId="title-text">
    <w:name w:val="title-text"/>
    <w:basedOn w:val="Absatzstandardschriftart"/>
    <w:rsid w:val="007645CE"/>
  </w:style>
  <w:style w:type="character" w:customStyle="1" w:styleId="autoren">
    <w:name w:val="autoren"/>
    <w:basedOn w:val="Absatzstandardschriftart"/>
    <w:rsid w:val="00240C9E"/>
  </w:style>
  <w:style w:type="character" w:customStyle="1" w:styleId="color">
    <w:name w:val="color"/>
    <w:basedOn w:val="Absatzstandardschriftart"/>
    <w:rsid w:val="00240C9E"/>
  </w:style>
  <w:style w:type="character" w:styleId="Seitenzahl">
    <w:name w:val="page number"/>
    <w:basedOn w:val="Absatzstandardschriftart"/>
    <w:uiPriority w:val="99"/>
    <w:semiHidden/>
    <w:unhideWhenUsed/>
    <w:rsid w:val="00934785"/>
  </w:style>
  <w:style w:type="paragraph" w:styleId="Verzeichnis1">
    <w:name w:val="toc 1"/>
    <w:basedOn w:val="Standard"/>
    <w:next w:val="Standard"/>
    <w:autoRedefine/>
    <w:uiPriority w:val="39"/>
    <w:unhideWhenUsed/>
    <w:rsid w:val="0046299E"/>
  </w:style>
  <w:style w:type="paragraph" w:styleId="Verzeichnis2">
    <w:name w:val="toc 2"/>
    <w:basedOn w:val="Standard"/>
    <w:next w:val="Standard"/>
    <w:autoRedefine/>
    <w:uiPriority w:val="39"/>
    <w:unhideWhenUsed/>
    <w:rsid w:val="0046299E"/>
    <w:pPr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46299E"/>
    <w:pPr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46299E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46299E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46299E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46299E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46299E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46299E"/>
    <w:pPr>
      <w:ind w:left="1920"/>
    </w:pPr>
  </w:style>
  <w:style w:type="character" w:styleId="Zeilennummer">
    <w:name w:val="line number"/>
    <w:basedOn w:val="Absatzstandardschriftart"/>
    <w:uiPriority w:val="99"/>
    <w:semiHidden/>
    <w:unhideWhenUsed/>
    <w:rsid w:val="0046299E"/>
  </w:style>
  <w:style w:type="character" w:styleId="Betont">
    <w:name w:val="Strong"/>
    <w:basedOn w:val="Absatzstandardschriftart"/>
    <w:uiPriority w:val="22"/>
    <w:qFormat/>
    <w:rsid w:val="004E52B5"/>
    <w:rPr>
      <w:b/>
      <w:bCs/>
    </w:rPr>
  </w:style>
  <w:style w:type="paragraph" w:styleId="Aufzhlungszeichen">
    <w:name w:val="List Bullet"/>
    <w:basedOn w:val="Standard"/>
    <w:uiPriority w:val="99"/>
    <w:unhideWhenUsed/>
    <w:rsid w:val="00B36775"/>
    <w:pPr>
      <w:numPr>
        <w:numId w:val="29"/>
      </w:num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6894"/>
    <w:rPr>
      <w:lang w:val="de-AT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2E7F65"/>
    <w:pPr>
      <w:keepNext/>
      <w:keepLines/>
      <w:numPr>
        <w:numId w:val="4"/>
      </w:numPr>
      <w:spacing w:before="480" w:line="276" w:lineRule="auto"/>
      <w:outlineLvl w:val="0"/>
    </w:pPr>
    <w:rPr>
      <w:rFonts w:ascii="Calibri" w:eastAsia="Times New Roman" w:hAnsi="Calibri" w:cs="Times New Roman"/>
      <w:b/>
      <w:bCs/>
      <w:caps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2E7F65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="Calibri" w:eastAsia="Times New Roman" w:hAnsi="Calibri" w:cs="Times New Roman"/>
      <w:b/>
      <w:bCs/>
      <w:szCs w:val="26"/>
      <w:lang w:eastAsia="en-US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2E7F65"/>
    <w:pPr>
      <w:keepNext/>
      <w:keepLines/>
      <w:numPr>
        <w:ilvl w:val="2"/>
        <w:numId w:val="4"/>
      </w:numPr>
      <w:spacing w:before="200" w:line="276" w:lineRule="auto"/>
      <w:outlineLvl w:val="2"/>
    </w:pPr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1814A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603F4"/>
    <w:pPr>
      <w:ind w:left="720"/>
      <w:contextualSpacing/>
    </w:pPr>
  </w:style>
  <w:style w:type="paragraph" w:customStyle="1" w:styleId="EndNoteBibliographyTitle">
    <w:name w:val="EndNote Bibliography Title"/>
    <w:basedOn w:val="Standard"/>
    <w:rsid w:val="003E260A"/>
    <w:pPr>
      <w:jc w:val="center"/>
    </w:pPr>
    <w:rPr>
      <w:rFonts w:ascii="Cambria" w:hAnsi="Cambria"/>
      <w:lang w:val="de-DE"/>
    </w:rPr>
  </w:style>
  <w:style w:type="paragraph" w:customStyle="1" w:styleId="EndNoteBibliography">
    <w:name w:val="EndNote Bibliography"/>
    <w:basedOn w:val="Standard"/>
    <w:rsid w:val="003E260A"/>
    <w:pPr>
      <w:jc w:val="both"/>
    </w:pPr>
    <w:rPr>
      <w:rFonts w:ascii="Cambria" w:hAnsi="Cambria"/>
      <w:lang w:val="de-DE"/>
    </w:rPr>
  </w:style>
  <w:style w:type="character" w:styleId="Herausstellen">
    <w:name w:val="Emphasis"/>
    <w:uiPriority w:val="20"/>
    <w:qFormat/>
    <w:rsid w:val="00D201AA"/>
    <w:rPr>
      <w:b/>
      <w:bCs/>
      <w:i w:val="0"/>
      <w:iCs w:val="0"/>
    </w:rPr>
  </w:style>
  <w:style w:type="character" w:customStyle="1" w:styleId="ft">
    <w:name w:val="ft"/>
    <w:basedOn w:val="Absatzstandardschriftart"/>
    <w:rsid w:val="00D201AA"/>
  </w:style>
  <w:style w:type="paragraph" w:styleId="Kopfzeile">
    <w:name w:val="header"/>
    <w:basedOn w:val="Standard"/>
    <w:link w:val="KopfzeileZeichen"/>
    <w:uiPriority w:val="99"/>
    <w:unhideWhenUsed/>
    <w:rsid w:val="008E45A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E45AE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8E45A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E45AE"/>
    <w:rPr>
      <w:lang w:val="de-AT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2E7F65"/>
    <w:rPr>
      <w:rFonts w:ascii="Calibri" w:eastAsia="Times New Roman" w:hAnsi="Calibri" w:cs="Times New Roman"/>
      <w:b/>
      <w:bCs/>
      <w:caps/>
      <w:sz w:val="28"/>
      <w:szCs w:val="28"/>
      <w:lang w:val="de-AT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2E7F65"/>
    <w:rPr>
      <w:rFonts w:ascii="Calibri" w:eastAsia="Times New Roman" w:hAnsi="Calibri" w:cs="Times New Roman"/>
      <w:b/>
      <w:bCs/>
      <w:szCs w:val="26"/>
      <w:lang w:val="de-AT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2E7F65"/>
    <w:rPr>
      <w:rFonts w:ascii="Calibri" w:eastAsia="Times New Roman" w:hAnsi="Calibri" w:cs="Times New Roman"/>
      <w:b/>
      <w:bCs/>
      <w:sz w:val="22"/>
      <w:szCs w:val="22"/>
      <w:lang w:val="de-AT" w:eastAsia="en-US"/>
    </w:rPr>
  </w:style>
  <w:style w:type="character" w:styleId="Kommentarzeichen">
    <w:name w:val="annotation reference"/>
    <w:basedOn w:val="Absatzstandardschriftart"/>
    <w:uiPriority w:val="99"/>
    <w:semiHidden/>
    <w:unhideWhenUsed/>
    <w:rsid w:val="00097677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unhideWhenUsed/>
    <w:rsid w:val="00097677"/>
  </w:style>
  <w:style w:type="character" w:customStyle="1" w:styleId="KommentartextZeichen">
    <w:name w:val="Kommentartext Zeichen"/>
    <w:basedOn w:val="Absatzstandardschriftart"/>
    <w:link w:val="Kommentartext"/>
    <w:uiPriority w:val="99"/>
    <w:rsid w:val="00097677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097677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097677"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9767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97677"/>
    <w:rPr>
      <w:rFonts w:ascii="Lucida Grande" w:hAnsi="Lucida Grande" w:cs="Lucida Grande"/>
      <w:sz w:val="18"/>
      <w:szCs w:val="18"/>
      <w:lang w:val="de-AT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724D5"/>
    <w:rPr>
      <w:rFonts w:ascii="Lucida Grande" w:hAnsi="Lucida Grande" w:cs="Lucida Grande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724D5"/>
    <w:rPr>
      <w:rFonts w:ascii="Lucida Grande" w:hAnsi="Lucida Grande" w:cs="Lucida Grande"/>
      <w:lang w:val="de-AT"/>
    </w:rPr>
  </w:style>
  <w:style w:type="character" w:customStyle="1" w:styleId="element-citation">
    <w:name w:val="element-citation"/>
    <w:basedOn w:val="Absatzstandardschriftart"/>
    <w:rsid w:val="00C110A1"/>
  </w:style>
  <w:style w:type="table" w:styleId="HelleSchattierung">
    <w:name w:val="Light Shading"/>
    <w:basedOn w:val="NormaleTabelle"/>
    <w:uiPriority w:val="60"/>
    <w:rsid w:val="006133A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arbeitung">
    <w:name w:val="Revision"/>
    <w:hidden/>
    <w:uiPriority w:val="99"/>
    <w:semiHidden/>
    <w:rsid w:val="006133A6"/>
    <w:rPr>
      <w:lang w:val="de-AT"/>
    </w:rPr>
  </w:style>
  <w:style w:type="character" w:customStyle="1" w:styleId="apple-converted-space">
    <w:name w:val="apple-converted-space"/>
    <w:basedOn w:val="Absatzstandardschriftart"/>
    <w:rsid w:val="00B465C8"/>
  </w:style>
  <w:style w:type="paragraph" w:styleId="StandardWeb">
    <w:name w:val="Normal (Web)"/>
    <w:basedOn w:val="Standard"/>
    <w:uiPriority w:val="99"/>
    <w:semiHidden/>
    <w:unhideWhenUsed/>
    <w:rsid w:val="00F94CA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ighlight">
    <w:name w:val="highlight"/>
    <w:basedOn w:val="Absatzstandardschriftart"/>
    <w:rsid w:val="00A71D8D"/>
  </w:style>
  <w:style w:type="character" w:customStyle="1" w:styleId="title-text">
    <w:name w:val="title-text"/>
    <w:basedOn w:val="Absatzstandardschriftart"/>
    <w:rsid w:val="007645CE"/>
  </w:style>
  <w:style w:type="character" w:customStyle="1" w:styleId="autoren">
    <w:name w:val="autoren"/>
    <w:basedOn w:val="Absatzstandardschriftart"/>
    <w:rsid w:val="00240C9E"/>
  </w:style>
  <w:style w:type="character" w:customStyle="1" w:styleId="color">
    <w:name w:val="color"/>
    <w:basedOn w:val="Absatzstandardschriftart"/>
    <w:rsid w:val="00240C9E"/>
  </w:style>
  <w:style w:type="character" w:styleId="Seitenzahl">
    <w:name w:val="page number"/>
    <w:basedOn w:val="Absatzstandardschriftart"/>
    <w:uiPriority w:val="99"/>
    <w:semiHidden/>
    <w:unhideWhenUsed/>
    <w:rsid w:val="00934785"/>
  </w:style>
  <w:style w:type="paragraph" w:styleId="Verzeichnis1">
    <w:name w:val="toc 1"/>
    <w:basedOn w:val="Standard"/>
    <w:next w:val="Standard"/>
    <w:autoRedefine/>
    <w:uiPriority w:val="39"/>
    <w:unhideWhenUsed/>
    <w:rsid w:val="0046299E"/>
  </w:style>
  <w:style w:type="paragraph" w:styleId="Verzeichnis2">
    <w:name w:val="toc 2"/>
    <w:basedOn w:val="Standard"/>
    <w:next w:val="Standard"/>
    <w:autoRedefine/>
    <w:uiPriority w:val="39"/>
    <w:unhideWhenUsed/>
    <w:rsid w:val="0046299E"/>
    <w:pPr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46299E"/>
    <w:pPr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46299E"/>
    <w:pPr>
      <w:ind w:left="720"/>
    </w:pPr>
  </w:style>
  <w:style w:type="paragraph" w:styleId="Verzeichnis5">
    <w:name w:val="toc 5"/>
    <w:basedOn w:val="Standard"/>
    <w:next w:val="Standard"/>
    <w:autoRedefine/>
    <w:uiPriority w:val="39"/>
    <w:unhideWhenUsed/>
    <w:rsid w:val="0046299E"/>
    <w:pPr>
      <w:ind w:left="960"/>
    </w:pPr>
  </w:style>
  <w:style w:type="paragraph" w:styleId="Verzeichnis6">
    <w:name w:val="toc 6"/>
    <w:basedOn w:val="Standard"/>
    <w:next w:val="Standard"/>
    <w:autoRedefine/>
    <w:uiPriority w:val="39"/>
    <w:unhideWhenUsed/>
    <w:rsid w:val="0046299E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unhideWhenUsed/>
    <w:rsid w:val="0046299E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unhideWhenUsed/>
    <w:rsid w:val="0046299E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unhideWhenUsed/>
    <w:rsid w:val="0046299E"/>
    <w:pPr>
      <w:ind w:left="1920"/>
    </w:pPr>
  </w:style>
  <w:style w:type="character" w:styleId="Zeilennummer">
    <w:name w:val="line number"/>
    <w:basedOn w:val="Absatzstandardschriftart"/>
    <w:uiPriority w:val="99"/>
    <w:semiHidden/>
    <w:unhideWhenUsed/>
    <w:rsid w:val="0046299E"/>
  </w:style>
  <w:style w:type="character" w:styleId="Betont">
    <w:name w:val="Strong"/>
    <w:basedOn w:val="Absatzstandardschriftart"/>
    <w:uiPriority w:val="22"/>
    <w:qFormat/>
    <w:rsid w:val="004E52B5"/>
    <w:rPr>
      <w:b/>
      <w:bCs/>
    </w:rPr>
  </w:style>
  <w:style w:type="paragraph" w:styleId="Aufzhlungszeichen">
    <w:name w:val="List Bullet"/>
    <w:basedOn w:val="Standard"/>
    <w:uiPriority w:val="99"/>
    <w:unhideWhenUsed/>
    <w:rsid w:val="00B36775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873A9D-213F-8548-BBDE-EBB40A00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12194</Words>
  <Characters>76824</Characters>
  <Application>Microsoft Macintosh Word</Application>
  <DocSecurity>0</DocSecurity>
  <Lines>640</Lines>
  <Paragraphs>177</Paragraphs>
  <ScaleCrop>false</ScaleCrop>
  <Company/>
  <LinksUpToDate>false</LinksUpToDate>
  <CharactersWithSpaces>88841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</dc:creator>
  <cp:keywords/>
  <dc:description/>
  <cp:lastModifiedBy>Christoph </cp:lastModifiedBy>
  <cp:revision>5</cp:revision>
  <dcterms:created xsi:type="dcterms:W3CDTF">2018-09-05T08:19:00Z</dcterms:created>
  <dcterms:modified xsi:type="dcterms:W3CDTF">2018-09-07T08:54:00Z</dcterms:modified>
</cp:coreProperties>
</file>