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0CAF4" w14:textId="7C4DAAA1" w:rsidR="00700A1A" w:rsidRPr="00034471" w:rsidRDefault="007D4E90" w:rsidP="007D4E90">
      <w:pPr>
        <w:jc w:val="center"/>
        <w:rPr>
          <w:rFonts w:ascii="Cambria" w:hAnsi="Cambria"/>
          <w:b/>
          <w:sz w:val="24"/>
          <w:szCs w:val="24"/>
        </w:rPr>
      </w:pPr>
      <w:r w:rsidRPr="00034471">
        <w:rPr>
          <w:rFonts w:ascii="Cambria" w:hAnsi="Cambria"/>
          <w:b/>
          <w:sz w:val="24"/>
          <w:szCs w:val="24"/>
        </w:rPr>
        <w:t>S</w:t>
      </w:r>
      <w:r w:rsidR="00DF7866" w:rsidRPr="00034471">
        <w:rPr>
          <w:rFonts w:ascii="Cambria" w:hAnsi="Cambria"/>
          <w:b/>
          <w:sz w:val="24"/>
          <w:szCs w:val="24"/>
        </w:rPr>
        <w:t>UPPLEMENTARY</w:t>
      </w:r>
      <w:r w:rsidRPr="00034471">
        <w:rPr>
          <w:rFonts w:ascii="Cambria" w:hAnsi="Cambria"/>
          <w:b/>
          <w:sz w:val="24"/>
          <w:szCs w:val="24"/>
        </w:rPr>
        <w:t xml:space="preserve"> M</w:t>
      </w:r>
      <w:r w:rsidR="00DF7866" w:rsidRPr="00034471">
        <w:rPr>
          <w:rFonts w:ascii="Cambria" w:hAnsi="Cambria"/>
          <w:b/>
          <w:sz w:val="24"/>
          <w:szCs w:val="24"/>
        </w:rPr>
        <w:t>ATERIAL</w:t>
      </w:r>
    </w:p>
    <w:p w14:paraId="04C74923" w14:textId="60D36AC8" w:rsidR="00054DAE" w:rsidRPr="00966DFC" w:rsidRDefault="00054DAE" w:rsidP="007D4E90">
      <w:pPr>
        <w:rPr>
          <w:rFonts w:ascii="Cambria" w:hAnsi="Cambria"/>
          <w:b/>
          <w:sz w:val="24"/>
          <w:szCs w:val="24"/>
          <w:highlight w:val="yellow"/>
        </w:rPr>
      </w:pPr>
      <w:r w:rsidRPr="00966DFC">
        <w:rPr>
          <w:rFonts w:ascii="Cambria" w:hAnsi="Cambria"/>
          <w:b/>
          <w:sz w:val="24"/>
          <w:szCs w:val="24"/>
          <w:highlight w:val="yellow"/>
        </w:rPr>
        <w:t xml:space="preserve">Keywords and </w:t>
      </w:r>
      <w:proofErr w:type="spellStart"/>
      <w:r w:rsidRPr="00966DFC">
        <w:rPr>
          <w:rFonts w:ascii="Cambria" w:hAnsi="Cambria"/>
          <w:b/>
          <w:sz w:val="24"/>
          <w:szCs w:val="24"/>
          <w:highlight w:val="yellow"/>
        </w:rPr>
        <w:t>MeSH</w:t>
      </w:r>
      <w:proofErr w:type="spellEnd"/>
      <w:r w:rsidRPr="00966DFC">
        <w:rPr>
          <w:rFonts w:ascii="Cambria" w:hAnsi="Cambria"/>
          <w:b/>
          <w:sz w:val="24"/>
          <w:szCs w:val="24"/>
          <w:highlight w:val="yellow"/>
        </w:rPr>
        <w:t xml:space="preserve"> Terms</w:t>
      </w:r>
    </w:p>
    <w:p w14:paraId="57FD6D76" w14:textId="0C30CA19" w:rsidR="008F3814" w:rsidRPr="00DF7866" w:rsidRDefault="003722A3" w:rsidP="007D4E90">
      <w:pPr>
        <w:rPr>
          <w:rFonts w:ascii="Cambria" w:hAnsi="Cambria"/>
          <w:sz w:val="24"/>
          <w:szCs w:val="24"/>
        </w:rPr>
        <w:sectPr w:rsidR="008F3814" w:rsidRPr="00DF7866">
          <w:pgSz w:w="11906" w:h="16838"/>
          <w:pgMar w:top="1440" w:right="1440" w:bottom="1440" w:left="1440" w:header="708" w:footer="708" w:gutter="0"/>
          <w:cols w:space="708"/>
          <w:docGrid w:linePitch="360"/>
        </w:sectPr>
      </w:pPr>
      <w:r w:rsidRPr="00966DFC">
        <w:rPr>
          <w:rFonts w:ascii="Cambria" w:hAnsi="Cambria"/>
          <w:sz w:val="24"/>
          <w:szCs w:val="24"/>
          <w:highlight w:val="yellow"/>
        </w:rPr>
        <w:t>(</w:t>
      </w:r>
      <w:r w:rsidR="007D4E90" w:rsidRPr="00966DFC">
        <w:rPr>
          <w:rFonts w:ascii="Cambria" w:hAnsi="Cambria"/>
          <w:sz w:val="24"/>
          <w:szCs w:val="24"/>
          <w:highlight w:val="yellow"/>
        </w:rPr>
        <w:t>“</w:t>
      </w:r>
      <w:r w:rsidRPr="00966DFC">
        <w:rPr>
          <w:rFonts w:ascii="Cambria" w:hAnsi="Cambria"/>
          <w:sz w:val="24"/>
          <w:szCs w:val="24"/>
          <w:highlight w:val="yellow"/>
        </w:rPr>
        <w:t xml:space="preserve">functional neuroimaging” OR “neuromonitoring” OR </w:t>
      </w:r>
      <w:r w:rsidR="007D4E90" w:rsidRPr="00966DFC">
        <w:rPr>
          <w:rFonts w:ascii="Cambria" w:hAnsi="Cambria"/>
          <w:sz w:val="24"/>
          <w:szCs w:val="24"/>
          <w:highlight w:val="yellow"/>
        </w:rPr>
        <w:t>“functio</w:t>
      </w:r>
      <w:r w:rsidRPr="00966DFC">
        <w:rPr>
          <w:rFonts w:ascii="Cambria" w:hAnsi="Cambria"/>
          <w:sz w:val="24"/>
          <w:szCs w:val="24"/>
          <w:highlight w:val="yellow"/>
        </w:rPr>
        <w:t>nal magnetic resonance imaging” OR “fMRI” OR</w:t>
      </w:r>
      <w:r w:rsidR="007D4E90" w:rsidRPr="00966DFC">
        <w:rPr>
          <w:rFonts w:ascii="Cambria" w:hAnsi="Cambria"/>
          <w:sz w:val="24"/>
          <w:szCs w:val="24"/>
          <w:highlight w:val="yellow"/>
        </w:rPr>
        <w:t xml:space="preserve"> “functio</w:t>
      </w:r>
      <w:r w:rsidRPr="00966DFC">
        <w:rPr>
          <w:rFonts w:ascii="Cambria" w:hAnsi="Cambria"/>
          <w:sz w:val="24"/>
          <w:szCs w:val="24"/>
          <w:highlight w:val="yellow"/>
        </w:rPr>
        <w:t>nal near infrared spectroscopy” OR “NIRS” OR “fNIRS” OR “diffuse optical tomography” OR “diffuse optical imaging” OR “electroencephalography” OR “EEG” OR</w:t>
      </w:r>
      <w:r w:rsidR="007D4E90" w:rsidRPr="00966DFC">
        <w:rPr>
          <w:rFonts w:ascii="Cambria" w:hAnsi="Cambria"/>
          <w:sz w:val="24"/>
          <w:szCs w:val="24"/>
          <w:highlight w:val="yellow"/>
        </w:rPr>
        <w:t xml:space="preserve"> “positron emi</w:t>
      </w:r>
      <w:r w:rsidRPr="00966DFC">
        <w:rPr>
          <w:rFonts w:ascii="Cambria" w:hAnsi="Cambria"/>
          <w:sz w:val="24"/>
          <w:szCs w:val="24"/>
          <w:highlight w:val="yellow"/>
        </w:rPr>
        <w:t>ssion tomography” OR “PET”)</w:t>
      </w:r>
      <w:r w:rsidR="007D4E90" w:rsidRPr="00966DFC">
        <w:rPr>
          <w:rFonts w:ascii="Cambria" w:hAnsi="Cambria"/>
          <w:sz w:val="24"/>
          <w:szCs w:val="24"/>
          <w:highlight w:val="yellow"/>
        </w:rPr>
        <w:t xml:space="preserve"> </w:t>
      </w:r>
      <w:r w:rsidRPr="00966DFC">
        <w:rPr>
          <w:rFonts w:ascii="Cambria" w:hAnsi="Cambria"/>
          <w:sz w:val="24"/>
          <w:szCs w:val="24"/>
          <w:highlight w:val="yellow"/>
        </w:rPr>
        <w:t xml:space="preserve">AND </w:t>
      </w:r>
      <w:r w:rsidR="00054DAE" w:rsidRPr="00966DFC">
        <w:rPr>
          <w:rFonts w:ascii="Cambria" w:hAnsi="Cambria"/>
          <w:sz w:val="24"/>
          <w:szCs w:val="24"/>
          <w:highlight w:val="yellow"/>
        </w:rPr>
        <w:t xml:space="preserve">(“brain function”, “cognitive function”, “neural function”, “brain activation”) AND </w:t>
      </w:r>
      <w:r w:rsidRPr="00966DFC">
        <w:rPr>
          <w:rFonts w:ascii="Cambria" w:hAnsi="Cambria"/>
          <w:sz w:val="24"/>
          <w:szCs w:val="24"/>
          <w:highlight w:val="yellow"/>
        </w:rPr>
        <w:t>(“surgery” OR “surgical performance” OR</w:t>
      </w:r>
      <w:r w:rsidR="007D4E90" w:rsidRPr="00966DFC">
        <w:rPr>
          <w:rFonts w:ascii="Cambria" w:hAnsi="Cambria"/>
          <w:sz w:val="24"/>
          <w:szCs w:val="24"/>
          <w:highlight w:val="yellow"/>
        </w:rPr>
        <w:t xml:space="preserve"> “s</w:t>
      </w:r>
      <w:bookmarkStart w:id="0" w:name="_GoBack"/>
      <w:bookmarkEnd w:id="0"/>
      <w:r w:rsidR="007D4E90" w:rsidRPr="00966DFC">
        <w:rPr>
          <w:rFonts w:ascii="Cambria" w:hAnsi="Cambria"/>
          <w:sz w:val="24"/>
          <w:szCs w:val="24"/>
          <w:highlight w:val="yellow"/>
        </w:rPr>
        <w:t>urgical skill”</w:t>
      </w:r>
      <w:r w:rsidRPr="00966DFC">
        <w:rPr>
          <w:rFonts w:ascii="Cambria" w:hAnsi="Cambria"/>
          <w:sz w:val="24"/>
          <w:szCs w:val="24"/>
          <w:highlight w:val="yellow"/>
        </w:rPr>
        <w:t>)</w:t>
      </w:r>
      <w:r w:rsidR="007D4E90" w:rsidRPr="00966DFC">
        <w:rPr>
          <w:rFonts w:ascii="Cambria" w:hAnsi="Cambria"/>
          <w:sz w:val="24"/>
          <w:szCs w:val="24"/>
          <w:highlight w:val="yellow"/>
        </w:rPr>
        <w:t>.</w:t>
      </w:r>
    </w:p>
    <w:p w14:paraId="28660E45" w14:textId="6E3E31B3" w:rsidR="008F3814" w:rsidRDefault="008F3814" w:rsidP="007D4E90">
      <w:pPr>
        <w:rPr>
          <w:rFonts w:ascii="Cambria" w:hAnsi="Cambria"/>
          <w:szCs w:val="24"/>
        </w:rPr>
      </w:pPr>
    </w:p>
    <w:tbl>
      <w:tblPr>
        <w:tblStyle w:val="PlainTable22"/>
        <w:tblpPr w:leftFromText="180" w:rightFromText="180" w:vertAnchor="text" w:tblpX="-998" w:tblpY="1"/>
        <w:tblW w:w="15710" w:type="dxa"/>
        <w:tblLook w:val="04A0" w:firstRow="1" w:lastRow="0" w:firstColumn="1" w:lastColumn="0" w:noHBand="0" w:noVBand="1"/>
      </w:tblPr>
      <w:tblGrid>
        <w:gridCol w:w="1136"/>
        <w:gridCol w:w="1091"/>
        <w:gridCol w:w="1749"/>
        <w:gridCol w:w="2060"/>
        <w:gridCol w:w="1041"/>
        <w:gridCol w:w="1925"/>
        <w:gridCol w:w="2881"/>
        <w:gridCol w:w="2126"/>
        <w:gridCol w:w="1701"/>
      </w:tblGrid>
      <w:tr w:rsidR="008F3814" w:rsidRPr="00DF5A9E" w14:paraId="50A8149E" w14:textId="77777777" w:rsidTr="00DB4F7F">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710" w:type="dxa"/>
            <w:gridSpan w:val="9"/>
          </w:tcPr>
          <w:p w14:paraId="6654720C" w14:textId="2C46DDEC" w:rsidR="008F3814" w:rsidRPr="00DF5A9E" w:rsidRDefault="008F3814" w:rsidP="003722A3">
            <w:pPr>
              <w:rPr>
                <w:rFonts w:ascii="Cambria" w:hAnsi="Cambria" w:cs="Arial"/>
                <w:sz w:val="20"/>
                <w:szCs w:val="20"/>
              </w:rPr>
            </w:pPr>
            <w:r w:rsidRPr="00DF5A9E">
              <w:rPr>
                <w:rFonts w:ascii="Cambria" w:hAnsi="Cambria" w:cs="Arial"/>
                <w:sz w:val="20"/>
                <w:szCs w:val="20"/>
              </w:rPr>
              <w:t>T</w:t>
            </w:r>
            <w:r w:rsidR="00054DAE">
              <w:rPr>
                <w:rFonts w:ascii="Cambria" w:hAnsi="Cambria" w:cs="Arial"/>
                <w:sz w:val="20"/>
                <w:szCs w:val="20"/>
              </w:rPr>
              <w:t>ABLE 1</w:t>
            </w:r>
            <w:r w:rsidRPr="00DF5A9E">
              <w:rPr>
                <w:rFonts w:ascii="Cambria" w:hAnsi="Cambria" w:cs="Arial"/>
                <w:sz w:val="20"/>
                <w:szCs w:val="20"/>
              </w:rPr>
              <w:t>. Selected studies</w:t>
            </w:r>
          </w:p>
        </w:tc>
      </w:tr>
      <w:tr w:rsidR="008F3814" w:rsidRPr="00DF5A9E" w14:paraId="150FDC1F" w14:textId="77777777" w:rsidTr="00DB4F7F">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0" w:type="auto"/>
          </w:tcPr>
          <w:p w14:paraId="5B2BDE91" w14:textId="77777777" w:rsidR="008F3814" w:rsidRPr="00DF5A9E" w:rsidRDefault="008F3814" w:rsidP="003722A3">
            <w:pPr>
              <w:rPr>
                <w:rFonts w:ascii="Cambria" w:hAnsi="Cambria" w:cs="Arial"/>
                <w:sz w:val="20"/>
                <w:szCs w:val="20"/>
              </w:rPr>
            </w:pPr>
            <w:r w:rsidRPr="00DF5A9E">
              <w:rPr>
                <w:rFonts w:ascii="Cambria" w:hAnsi="Cambria" w:cs="Arial"/>
                <w:sz w:val="20"/>
                <w:szCs w:val="20"/>
              </w:rPr>
              <w:t>Author</w:t>
            </w:r>
          </w:p>
        </w:tc>
        <w:tc>
          <w:tcPr>
            <w:tcW w:w="0" w:type="auto"/>
          </w:tcPr>
          <w:p w14:paraId="3D065377" w14:textId="77777777" w:rsidR="008F3814" w:rsidRPr="00DF5A9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b/>
                <w:sz w:val="20"/>
                <w:szCs w:val="20"/>
              </w:rPr>
            </w:pPr>
            <w:r w:rsidRPr="00DF5A9E">
              <w:rPr>
                <w:rFonts w:ascii="Cambria" w:hAnsi="Cambria" w:cs="Arial"/>
                <w:b/>
                <w:sz w:val="20"/>
                <w:szCs w:val="20"/>
              </w:rPr>
              <w:t>Imaging modality</w:t>
            </w:r>
          </w:p>
        </w:tc>
        <w:tc>
          <w:tcPr>
            <w:tcW w:w="1749" w:type="dxa"/>
          </w:tcPr>
          <w:p w14:paraId="36BCE08F" w14:textId="77777777" w:rsidR="008F3814" w:rsidRPr="00DF5A9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b/>
                <w:sz w:val="20"/>
                <w:szCs w:val="20"/>
              </w:rPr>
            </w:pPr>
            <w:r w:rsidRPr="00DF5A9E">
              <w:rPr>
                <w:rFonts w:ascii="Cambria" w:hAnsi="Cambria" w:cs="Arial"/>
                <w:b/>
                <w:sz w:val="20"/>
                <w:szCs w:val="20"/>
              </w:rPr>
              <w:t>Paradigm</w:t>
            </w:r>
          </w:p>
        </w:tc>
        <w:tc>
          <w:tcPr>
            <w:tcW w:w="2060" w:type="dxa"/>
          </w:tcPr>
          <w:p w14:paraId="06FFB01C" w14:textId="77777777" w:rsidR="008F3814" w:rsidRPr="00DF5A9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b/>
                <w:sz w:val="20"/>
                <w:szCs w:val="20"/>
              </w:rPr>
            </w:pPr>
            <w:r w:rsidRPr="00DF5A9E">
              <w:rPr>
                <w:rFonts w:ascii="Cambria" w:hAnsi="Cambria" w:cs="Arial"/>
                <w:b/>
                <w:sz w:val="20"/>
                <w:szCs w:val="20"/>
              </w:rPr>
              <w:t>Task</w:t>
            </w:r>
          </w:p>
        </w:tc>
        <w:tc>
          <w:tcPr>
            <w:tcW w:w="1041" w:type="dxa"/>
          </w:tcPr>
          <w:p w14:paraId="1A13D3B4" w14:textId="77777777" w:rsidR="008F3814" w:rsidRPr="00DF5A9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b/>
                <w:sz w:val="20"/>
                <w:szCs w:val="20"/>
              </w:rPr>
            </w:pPr>
            <w:r w:rsidRPr="00DF5A9E">
              <w:rPr>
                <w:rFonts w:ascii="Cambria" w:hAnsi="Cambria" w:cs="Arial"/>
                <w:b/>
                <w:sz w:val="20"/>
                <w:szCs w:val="20"/>
              </w:rPr>
              <w:t>Sample size</w:t>
            </w:r>
          </w:p>
        </w:tc>
        <w:tc>
          <w:tcPr>
            <w:tcW w:w="0" w:type="auto"/>
          </w:tcPr>
          <w:p w14:paraId="05AD5658" w14:textId="77777777" w:rsidR="008F3814" w:rsidRPr="00DF5A9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b/>
                <w:sz w:val="20"/>
                <w:szCs w:val="20"/>
              </w:rPr>
            </w:pPr>
            <w:r w:rsidRPr="00DF5A9E">
              <w:rPr>
                <w:rFonts w:ascii="Cambria" w:hAnsi="Cambria" w:cs="Arial"/>
                <w:b/>
                <w:sz w:val="20"/>
                <w:szCs w:val="20"/>
              </w:rPr>
              <w:t>Groups studied</w:t>
            </w:r>
          </w:p>
        </w:tc>
        <w:tc>
          <w:tcPr>
            <w:tcW w:w="2881" w:type="dxa"/>
          </w:tcPr>
          <w:p w14:paraId="65D6190D" w14:textId="77777777" w:rsidR="008F3814" w:rsidRPr="00DF5A9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b/>
                <w:sz w:val="20"/>
                <w:szCs w:val="20"/>
              </w:rPr>
            </w:pPr>
            <w:r w:rsidRPr="00DF5A9E">
              <w:rPr>
                <w:rFonts w:ascii="Cambria" w:hAnsi="Cambria" w:cs="Arial"/>
                <w:b/>
                <w:sz w:val="20"/>
                <w:szCs w:val="20"/>
              </w:rPr>
              <w:t>Neuroimaging findings</w:t>
            </w:r>
          </w:p>
        </w:tc>
        <w:tc>
          <w:tcPr>
            <w:tcW w:w="2126" w:type="dxa"/>
          </w:tcPr>
          <w:p w14:paraId="618BF292" w14:textId="77777777" w:rsidR="008F3814" w:rsidRPr="00DF5A9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b/>
                <w:sz w:val="20"/>
                <w:szCs w:val="20"/>
              </w:rPr>
            </w:pPr>
            <w:r w:rsidRPr="00DF5A9E">
              <w:rPr>
                <w:rFonts w:ascii="Cambria" w:hAnsi="Cambria" w:cs="Arial"/>
                <w:b/>
                <w:sz w:val="20"/>
                <w:szCs w:val="20"/>
              </w:rPr>
              <w:t>Performance</w:t>
            </w:r>
          </w:p>
        </w:tc>
        <w:tc>
          <w:tcPr>
            <w:tcW w:w="1701" w:type="dxa"/>
          </w:tcPr>
          <w:p w14:paraId="50E5A5A0" w14:textId="77777777" w:rsidR="008F3814" w:rsidRPr="00DF5A9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b/>
                <w:sz w:val="20"/>
                <w:szCs w:val="20"/>
              </w:rPr>
            </w:pPr>
            <w:r w:rsidRPr="00DF5A9E">
              <w:rPr>
                <w:rFonts w:ascii="Cambria" w:hAnsi="Cambria" w:cs="Arial"/>
                <w:b/>
                <w:sz w:val="20"/>
                <w:szCs w:val="20"/>
              </w:rPr>
              <w:t>Stress</w:t>
            </w:r>
          </w:p>
        </w:tc>
      </w:tr>
      <w:tr w:rsidR="009D100E" w:rsidRPr="009D100E" w14:paraId="713DAE73" w14:textId="77777777" w:rsidTr="00DB4F7F">
        <w:trPr>
          <w:trHeight w:val="307"/>
        </w:trPr>
        <w:tc>
          <w:tcPr>
            <w:cnfStyle w:val="001000000000" w:firstRow="0" w:lastRow="0" w:firstColumn="1" w:lastColumn="0" w:oddVBand="0" w:evenVBand="0" w:oddHBand="0" w:evenHBand="0" w:firstRowFirstColumn="0" w:firstRowLastColumn="0" w:lastRowFirstColumn="0" w:lastRowLastColumn="0"/>
            <w:tcW w:w="0" w:type="auto"/>
          </w:tcPr>
          <w:p w14:paraId="4FEA0C38" w14:textId="77777777" w:rsidR="008F3814" w:rsidRPr="009D100E" w:rsidRDefault="008F3814" w:rsidP="003722A3">
            <w:pPr>
              <w:rPr>
                <w:rFonts w:ascii="Cambria" w:hAnsi="Cambria" w:cs="Arial"/>
                <w:b w:val="0"/>
                <w:sz w:val="20"/>
                <w:szCs w:val="20"/>
              </w:rPr>
            </w:pPr>
            <w:proofErr w:type="spellStart"/>
            <w:r w:rsidRPr="009D100E">
              <w:rPr>
                <w:rFonts w:ascii="Cambria" w:hAnsi="Cambria" w:cs="Arial"/>
                <w:b w:val="0"/>
                <w:sz w:val="20"/>
                <w:szCs w:val="20"/>
              </w:rPr>
              <w:t>Leff</w:t>
            </w:r>
            <w:proofErr w:type="spellEnd"/>
            <w:r w:rsidRPr="009D100E">
              <w:rPr>
                <w:rFonts w:ascii="Cambria" w:hAnsi="Cambria" w:cs="Arial"/>
                <w:b w:val="0"/>
                <w:sz w:val="20"/>
                <w:szCs w:val="20"/>
              </w:rPr>
              <w:t xml:space="preserve"> et al (2006)</w:t>
            </w:r>
            <w:r w:rsidRPr="009D100E">
              <w:rPr>
                <w:rFonts w:ascii="Cambria" w:hAnsi="Cambria" w:cs="Arial"/>
                <w:sz w:val="20"/>
                <w:szCs w:val="20"/>
              </w:rPr>
              <w:fldChar w:fldCharType="begin"/>
            </w:r>
            <w:r w:rsidRPr="009D100E">
              <w:rPr>
                <w:rFonts w:ascii="Cambria" w:hAnsi="Cambria" w:cs="Arial"/>
                <w:sz w:val="20"/>
                <w:szCs w:val="20"/>
              </w:rPr>
              <w:instrText xml:space="preserve"> ADDIN EN.CITE &lt;EndNote&gt;&lt;Cite&gt;&lt;Author&gt;Leff&lt;/Author&gt;&lt;Year&gt;2006&lt;/Year&gt;&lt;RecNum&gt;10&lt;/RecNum&gt;&lt;DisplayText&gt;&lt;style face="superscript"&gt;20&lt;/style&gt;&lt;/DisplayText&gt;&lt;record&gt;&lt;rec-number&gt;10&lt;/rec-number&gt;&lt;foreign-keys&gt;&lt;key app="EN" db-id="watr9xf93e5pfyesd9av9r02eetzvwsss0vd" timestamp="1476989285"&gt;10&lt;/key&gt;&lt;/foreign-keys&gt;&lt;ref-type name="Aggregated Database"&gt;55&lt;/ref-type&gt;&lt;contributors&gt;&lt;authors&gt;&lt;author&gt;Leff, D.&lt;/author&gt;&lt;author&gt;Koh, P.H.&lt;/author&gt;&lt;author&gt;Aggarwal, R.&lt;/author&gt;&lt;author&gt;Leong, J.&lt;/author&gt;&lt;author&gt;Deligianni, F.&lt;/author&gt;&lt;author&gt;Elwell, C.&lt;/author&gt;&lt;author&gt;Delpy, D.T.&lt;/author&gt;&lt;author&gt;Darzi, A.&lt;/author&gt;&lt;author&gt;Yang, G. Z. &lt;/author&gt;&lt;/authors&gt;&lt;/contributors&gt;&lt;titles&gt;&lt;title&gt;Optical Mapping of Frontal Cortex in Surgical Knot-Tying Task, Feasibility Study&lt;/title&gt;&lt;secondary-title&gt;Medical Imaging and Augmented Reality&lt;/secondary-title&gt;&lt;/titles&gt;&lt;pages&gt;140-147&lt;/pages&gt;&lt;volume&gt;4091&lt;/volume&gt;&lt;dates&gt;&lt;year&gt;2006&lt;/year&gt;&lt;/dates&gt;&lt;publisher&gt;Springer-Verlag Berlin Heidelberg&lt;/publisher&gt;&lt;urls&gt;&lt;/urls&gt;&lt;/record&gt;&lt;/Cite&gt;&lt;/EndNote&gt;</w:instrText>
            </w:r>
            <w:r w:rsidRPr="009D100E">
              <w:rPr>
                <w:rFonts w:ascii="Cambria" w:hAnsi="Cambria" w:cs="Arial"/>
                <w:sz w:val="20"/>
                <w:szCs w:val="20"/>
              </w:rPr>
              <w:fldChar w:fldCharType="separate"/>
            </w:r>
            <w:r w:rsidRPr="009D100E">
              <w:rPr>
                <w:rFonts w:ascii="Cambria" w:hAnsi="Cambria" w:cs="Arial"/>
                <w:noProof/>
                <w:sz w:val="20"/>
                <w:szCs w:val="20"/>
                <w:vertAlign w:val="superscript"/>
              </w:rPr>
              <w:t>20</w:t>
            </w:r>
            <w:r w:rsidRPr="009D100E">
              <w:rPr>
                <w:rFonts w:ascii="Cambria" w:hAnsi="Cambria" w:cs="Arial"/>
                <w:sz w:val="20"/>
                <w:szCs w:val="20"/>
              </w:rPr>
              <w:fldChar w:fldCharType="end"/>
            </w:r>
          </w:p>
        </w:tc>
        <w:tc>
          <w:tcPr>
            <w:tcW w:w="0" w:type="auto"/>
          </w:tcPr>
          <w:p w14:paraId="60E3934A"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fNIRS</w:t>
            </w:r>
          </w:p>
        </w:tc>
        <w:tc>
          <w:tcPr>
            <w:tcW w:w="1749" w:type="dxa"/>
          </w:tcPr>
          <w:p w14:paraId="15965AA6"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Feasibility study</w:t>
            </w:r>
          </w:p>
        </w:tc>
        <w:tc>
          <w:tcPr>
            <w:tcW w:w="2060" w:type="dxa"/>
          </w:tcPr>
          <w:p w14:paraId="442040D6"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Open surgical knot tying</w:t>
            </w:r>
          </w:p>
        </w:tc>
        <w:tc>
          <w:tcPr>
            <w:tcW w:w="1041" w:type="dxa"/>
          </w:tcPr>
          <w:p w14:paraId="246423DE"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7</w:t>
            </w:r>
          </w:p>
        </w:tc>
        <w:tc>
          <w:tcPr>
            <w:tcW w:w="0" w:type="auto"/>
          </w:tcPr>
          <w:p w14:paraId="30C0B21F"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Trainees (n=3), novices (n=4)</w:t>
            </w:r>
          </w:p>
        </w:tc>
        <w:tc>
          <w:tcPr>
            <w:tcW w:w="2881" w:type="dxa"/>
          </w:tcPr>
          <w:p w14:paraId="6B7E2B1F"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Left PFC and left M1 activated in all subjects</w:t>
            </w:r>
          </w:p>
        </w:tc>
        <w:tc>
          <w:tcPr>
            <w:tcW w:w="2126" w:type="dxa"/>
          </w:tcPr>
          <w:p w14:paraId="624938A0"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T&gt;N</w:t>
            </w:r>
          </w:p>
        </w:tc>
        <w:tc>
          <w:tcPr>
            <w:tcW w:w="1701" w:type="dxa"/>
          </w:tcPr>
          <w:p w14:paraId="2E0E2F6A"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tc>
      </w:tr>
      <w:tr w:rsidR="009D100E" w:rsidRPr="009D100E" w14:paraId="649190C3" w14:textId="77777777" w:rsidTr="00DB4F7F">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0" w:type="auto"/>
          </w:tcPr>
          <w:p w14:paraId="234247C8" w14:textId="77777777" w:rsidR="008F3814" w:rsidRPr="009D100E" w:rsidRDefault="008F3814" w:rsidP="003722A3">
            <w:pPr>
              <w:rPr>
                <w:rFonts w:ascii="Cambria" w:hAnsi="Cambria" w:cs="Arial"/>
                <w:b w:val="0"/>
                <w:sz w:val="20"/>
                <w:szCs w:val="20"/>
              </w:rPr>
            </w:pPr>
            <w:proofErr w:type="spellStart"/>
            <w:r w:rsidRPr="009D100E">
              <w:rPr>
                <w:rFonts w:ascii="Cambria" w:hAnsi="Cambria" w:cs="Arial"/>
                <w:b w:val="0"/>
                <w:sz w:val="20"/>
                <w:szCs w:val="20"/>
              </w:rPr>
              <w:t>Leff</w:t>
            </w:r>
            <w:proofErr w:type="spellEnd"/>
            <w:r w:rsidRPr="009D100E">
              <w:rPr>
                <w:rFonts w:ascii="Cambria" w:hAnsi="Cambria" w:cs="Arial"/>
                <w:b w:val="0"/>
                <w:sz w:val="20"/>
                <w:szCs w:val="20"/>
              </w:rPr>
              <w:t xml:space="preserve"> et al (2007)</w:t>
            </w:r>
            <w:r w:rsidRPr="009D100E">
              <w:rPr>
                <w:rFonts w:ascii="Cambria" w:hAnsi="Cambria" w:cs="Arial"/>
                <w:sz w:val="20"/>
                <w:szCs w:val="20"/>
              </w:rPr>
              <w:fldChar w:fldCharType="begin">
                <w:fldData xml:space="preserve">PEVuZE5vdGU+PENpdGU+PEF1dGhvcj5MZWZmPC9BdXRob3I+PFllYXI+MjAwNzwvWWVhcj48UmVj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</w:fldData>
              </w:fldChar>
            </w:r>
            <w:r w:rsidRPr="009D100E">
              <w:rPr>
                <w:rFonts w:ascii="Cambria" w:hAnsi="Cambria" w:cs="Arial"/>
                <w:sz w:val="20"/>
                <w:szCs w:val="20"/>
              </w:rPr>
              <w:instrText xml:space="preserve"> ADDIN EN.CITE </w:instrText>
            </w:r>
            <w:r w:rsidRPr="009D100E">
              <w:rPr>
                <w:rFonts w:ascii="Cambria" w:hAnsi="Cambria" w:cs="Arial"/>
                <w:sz w:val="20"/>
                <w:szCs w:val="20"/>
              </w:rPr>
              <w:fldChar w:fldCharType="begin">
                <w:fldData xml:space="preserve">PEVuZE5vdGU+PENpdGU+PEF1dGhvcj5MZWZmPC9BdXRob3I+PFllYXI+MjAwNzwvWWVhcj48UmVj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</w:fldData>
              </w:fldChar>
            </w:r>
            <w:r w:rsidRPr="009D100E">
              <w:rPr>
                <w:rFonts w:ascii="Cambria" w:hAnsi="Cambria" w:cs="Arial"/>
                <w:sz w:val="20"/>
                <w:szCs w:val="20"/>
              </w:rPr>
              <w:instrText xml:space="preserve"> ADDIN EN.CITE.DATA </w:instrText>
            </w:r>
            <w:r w:rsidRPr="009D100E">
              <w:rPr>
                <w:rFonts w:ascii="Cambria" w:hAnsi="Cambria" w:cs="Arial"/>
                <w:sz w:val="20"/>
                <w:szCs w:val="20"/>
              </w:rPr>
            </w:r>
            <w:r w:rsidRPr="009D100E">
              <w:rPr>
                <w:rFonts w:ascii="Cambria" w:hAnsi="Cambria" w:cs="Arial"/>
                <w:sz w:val="20"/>
                <w:szCs w:val="20"/>
              </w:rPr>
              <w:fldChar w:fldCharType="end"/>
            </w:r>
            <w:r w:rsidRPr="009D100E">
              <w:rPr>
                <w:rFonts w:ascii="Cambria" w:hAnsi="Cambria" w:cs="Arial"/>
                <w:sz w:val="20"/>
                <w:szCs w:val="20"/>
              </w:rPr>
            </w:r>
            <w:r w:rsidRPr="009D100E">
              <w:rPr>
                <w:rFonts w:ascii="Cambria" w:hAnsi="Cambria" w:cs="Arial"/>
                <w:sz w:val="20"/>
                <w:szCs w:val="20"/>
              </w:rPr>
              <w:fldChar w:fldCharType="separate"/>
            </w:r>
            <w:r w:rsidRPr="009D100E">
              <w:rPr>
                <w:rFonts w:ascii="Cambria" w:hAnsi="Cambria" w:cs="Arial"/>
                <w:noProof/>
                <w:sz w:val="20"/>
                <w:szCs w:val="20"/>
                <w:vertAlign w:val="superscript"/>
              </w:rPr>
              <w:t>4</w:t>
            </w:r>
            <w:r w:rsidRPr="009D100E">
              <w:rPr>
                <w:rFonts w:ascii="Cambria" w:hAnsi="Cambria" w:cs="Arial"/>
                <w:sz w:val="20"/>
                <w:szCs w:val="20"/>
              </w:rPr>
              <w:fldChar w:fldCharType="end"/>
            </w:r>
          </w:p>
        </w:tc>
        <w:tc>
          <w:tcPr>
            <w:tcW w:w="0" w:type="auto"/>
          </w:tcPr>
          <w:p w14:paraId="40C87928"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fNIRS</w:t>
            </w:r>
          </w:p>
        </w:tc>
        <w:tc>
          <w:tcPr>
            <w:tcW w:w="1749" w:type="dxa"/>
          </w:tcPr>
          <w:p w14:paraId="65DCC188" w14:textId="3FDBACDD" w:rsidR="008F3814" w:rsidRPr="009D100E" w:rsidRDefault="009D100E"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Technical skills</w:t>
            </w:r>
          </w:p>
        </w:tc>
        <w:tc>
          <w:tcPr>
            <w:tcW w:w="2060" w:type="dxa"/>
          </w:tcPr>
          <w:p w14:paraId="60F95B9E"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Open surgical knot tying</w:t>
            </w:r>
          </w:p>
        </w:tc>
        <w:tc>
          <w:tcPr>
            <w:tcW w:w="1041" w:type="dxa"/>
          </w:tcPr>
          <w:p w14:paraId="593C94BD"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62</w:t>
            </w:r>
          </w:p>
        </w:tc>
        <w:tc>
          <w:tcPr>
            <w:tcW w:w="0" w:type="auto"/>
          </w:tcPr>
          <w:p w14:paraId="0422F66C"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 xml:space="preserve">Experts (n=19), trainees (n=21), novices (n=22) </w:t>
            </w:r>
          </w:p>
        </w:tc>
        <w:tc>
          <w:tcPr>
            <w:tcW w:w="2881" w:type="dxa"/>
          </w:tcPr>
          <w:p w14:paraId="4C5445F4"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PFC activation: N&gt;T, T=E</w:t>
            </w:r>
          </w:p>
          <w:p w14:paraId="580C8EBC"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p>
          <w:p w14:paraId="74CCAE1E"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PFC activation predominantly L sided in novices</w:t>
            </w:r>
          </w:p>
        </w:tc>
        <w:tc>
          <w:tcPr>
            <w:tcW w:w="2126" w:type="dxa"/>
          </w:tcPr>
          <w:p w14:paraId="6B409D59"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E=T, T&gt;N</w:t>
            </w:r>
          </w:p>
        </w:tc>
        <w:tc>
          <w:tcPr>
            <w:tcW w:w="1701" w:type="dxa"/>
          </w:tcPr>
          <w:p w14:paraId="28E14144"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p>
        </w:tc>
      </w:tr>
      <w:tr w:rsidR="009D100E" w:rsidRPr="009D100E" w14:paraId="28FB21DB" w14:textId="77777777" w:rsidTr="00DB4F7F">
        <w:trPr>
          <w:trHeight w:val="307"/>
        </w:trPr>
        <w:tc>
          <w:tcPr>
            <w:cnfStyle w:val="001000000000" w:firstRow="0" w:lastRow="0" w:firstColumn="1" w:lastColumn="0" w:oddVBand="0" w:evenVBand="0" w:oddHBand="0" w:evenHBand="0" w:firstRowFirstColumn="0" w:firstRowLastColumn="0" w:lastRowFirstColumn="0" w:lastRowLastColumn="0"/>
            <w:tcW w:w="0" w:type="auto"/>
          </w:tcPr>
          <w:p w14:paraId="3F6B787C" w14:textId="77777777" w:rsidR="008F3814" w:rsidRPr="009D100E" w:rsidRDefault="008F3814" w:rsidP="003722A3">
            <w:pPr>
              <w:rPr>
                <w:rFonts w:ascii="Cambria" w:hAnsi="Cambria" w:cs="Arial"/>
                <w:b w:val="0"/>
                <w:sz w:val="20"/>
                <w:szCs w:val="20"/>
              </w:rPr>
            </w:pPr>
            <w:proofErr w:type="spellStart"/>
            <w:r w:rsidRPr="009D100E">
              <w:rPr>
                <w:rFonts w:ascii="Cambria" w:hAnsi="Cambria" w:cs="Arial"/>
                <w:b w:val="0"/>
                <w:sz w:val="20"/>
                <w:szCs w:val="20"/>
              </w:rPr>
              <w:t>Leff</w:t>
            </w:r>
            <w:proofErr w:type="spellEnd"/>
            <w:r w:rsidRPr="009D100E">
              <w:rPr>
                <w:rFonts w:ascii="Cambria" w:hAnsi="Cambria" w:cs="Arial"/>
                <w:b w:val="0"/>
                <w:sz w:val="20"/>
                <w:szCs w:val="20"/>
              </w:rPr>
              <w:t xml:space="preserve"> et al (2008)</w:t>
            </w:r>
            <w:r w:rsidRPr="009D100E">
              <w:rPr>
                <w:rFonts w:ascii="Cambria" w:hAnsi="Cambria" w:cs="Arial"/>
                <w:sz w:val="20"/>
                <w:szCs w:val="20"/>
              </w:rPr>
              <w:fldChar w:fldCharType="begin">
                <w:fldData xml:space="preserve">PEVuZE5vdGU+PENpdGU+PEF1dGhvcj5MZWZmPC9BdXRob3I+PFllYXI+MjAwODwvWWVhcj48UmVj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</w:fldData>
              </w:fldChar>
            </w:r>
            <w:r w:rsidRPr="009D100E">
              <w:rPr>
                <w:rFonts w:ascii="Cambria" w:hAnsi="Cambria" w:cs="Arial"/>
                <w:sz w:val="20"/>
                <w:szCs w:val="20"/>
              </w:rPr>
              <w:instrText xml:space="preserve"> ADDIN EN.CITE </w:instrText>
            </w:r>
            <w:r w:rsidRPr="009D100E">
              <w:rPr>
                <w:rFonts w:ascii="Cambria" w:hAnsi="Cambria" w:cs="Arial"/>
                <w:sz w:val="20"/>
                <w:szCs w:val="20"/>
              </w:rPr>
              <w:fldChar w:fldCharType="begin">
                <w:fldData xml:space="preserve">PEVuZE5vdGU+PENpdGU+PEF1dGhvcj5MZWZmPC9BdXRob3I+PFllYXI+MjAwODwvWWVhcj48UmVj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</w:fldData>
              </w:fldChar>
            </w:r>
            <w:r w:rsidRPr="009D100E">
              <w:rPr>
                <w:rFonts w:ascii="Cambria" w:hAnsi="Cambria" w:cs="Arial"/>
                <w:sz w:val="20"/>
                <w:szCs w:val="20"/>
              </w:rPr>
              <w:instrText xml:space="preserve"> ADDIN EN.CITE.DATA </w:instrText>
            </w:r>
            <w:r w:rsidRPr="009D100E">
              <w:rPr>
                <w:rFonts w:ascii="Cambria" w:hAnsi="Cambria" w:cs="Arial"/>
                <w:sz w:val="20"/>
                <w:szCs w:val="20"/>
              </w:rPr>
            </w:r>
            <w:r w:rsidRPr="009D100E">
              <w:rPr>
                <w:rFonts w:ascii="Cambria" w:hAnsi="Cambria" w:cs="Arial"/>
                <w:sz w:val="20"/>
                <w:szCs w:val="20"/>
              </w:rPr>
              <w:fldChar w:fldCharType="end"/>
            </w:r>
            <w:r w:rsidRPr="009D100E">
              <w:rPr>
                <w:rFonts w:ascii="Cambria" w:hAnsi="Cambria" w:cs="Arial"/>
                <w:sz w:val="20"/>
                <w:szCs w:val="20"/>
              </w:rPr>
            </w:r>
            <w:r w:rsidRPr="009D100E">
              <w:rPr>
                <w:rFonts w:ascii="Cambria" w:hAnsi="Cambria" w:cs="Arial"/>
                <w:sz w:val="20"/>
                <w:szCs w:val="20"/>
              </w:rPr>
              <w:fldChar w:fldCharType="separate"/>
            </w:r>
            <w:r w:rsidRPr="009D100E">
              <w:rPr>
                <w:rFonts w:ascii="Cambria" w:hAnsi="Cambria" w:cs="Arial"/>
                <w:noProof/>
                <w:sz w:val="20"/>
                <w:szCs w:val="20"/>
                <w:vertAlign w:val="superscript"/>
              </w:rPr>
              <w:t>5</w:t>
            </w:r>
            <w:r w:rsidRPr="009D100E">
              <w:rPr>
                <w:rFonts w:ascii="Cambria" w:hAnsi="Cambria" w:cs="Arial"/>
                <w:sz w:val="20"/>
                <w:szCs w:val="20"/>
              </w:rPr>
              <w:fldChar w:fldCharType="end"/>
            </w:r>
          </w:p>
        </w:tc>
        <w:tc>
          <w:tcPr>
            <w:tcW w:w="0" w:type="auto"/>
          </w:tcPr>
          <w:p w14:paraId="18F9F940"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fNIRS</w:t>
            </w:r>
          </w:p>
        </w:tc>
        <w:tc>
          <w:tcPr>
            <w:tcW w:w="1749" w:type="dxa"/>
          </w:tcPr>
          <w:p w14:paraId="48DBDBAC" w14:textId="1D696DF2" w:rsidR="008F3814" w:rsidRPr="009D100E" w:rsidRDefault="009D100E"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Technical skills</w:t>
            </w:r>
          </w:p>
        </w:tc>
        <w:tc>
          <w:tcPr>
            <w:tcW w:w="2060" w:type="dxa"/>
          </w:tcPr>
          <w:p w14:paraId="35874401"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Laparoscopic localisation task</w:t>
            </w:r>
          </w:p>
        </w:tc>
        <w:tc>
          <w:tcPr>
            <w:tcW w:w="1041" w:type="dxa"/>
          </w:tcPr>
          <w:p w14:paraId="2148B122"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14</w:t>
            </w:r>
          </w:p>
        </w:tc>
        <w:tc>
          <w:tcPr>
            <w:tcW w:w="0" w:type="auto"/>
          </w:tcPr>
          <w:p w14:paraId="7CC025DD"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Novices</w:t>
            </w:r>
          </w:p>
        </w:tc>
        <w:tc>
          <w:tcPr>
            <w:tcW w:w="2881" w:type="dxa"/>
          </w:tcPr>
          <w:p w14:paraId="7279782F"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Attenuation of PFC activation with skills training</w:t>
            </w:r>
          </w:p>
        </w:tc>
        <w:tc>
          <w:tcPr>
            <w:tcW w:w="2126" w:type="dxa"/>
          </w:tcPr>
          <w:p w14:paraId="3904884E"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tc>
        <w:tc>
          <w:tcPr>
            <w:tcW w:w="1701" w:type="dxa"/>
          </w:tcPr>
          <w:p w14:paraId="7DEDDB18"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tc>
      </w:tr>
      <w:tr w:rsidR="009D100E" w:rsidRPr="009D100E" w14:paraId="655677EF" w14:textId="77777777" w:rsidTr="00DB4F7F">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0" w:type="auto"/>
          </w:tcPr>
          <w:p w14:paraId="454E8508" w14:textId="77777777" w:rsidR="008F3814" w:rsidRPr="009D100E" w:rsidRDefault="008F3814" w:rsidP="003722A3">
            <w:pPr>
              <w:rPr>
                <w:rFonts w:ascii="Cambria" w:hAnsi="Cambria" w:cs="Arial"/>
                <w:b w:val="0"/>
                <w:sz w:val="20"/>
                <w:szCs w:val="20"/>
              </w:rPr>
            </w:pPr>
            <w:proofErr w:type="spellStart"/>
            <w:r w:rsidRPr="009D100E">
              <w:rPr>
                <w:rFonts w:ascii="Cambria" w:hAnsi="Cambria" w:cs="Arial"/>
                <w:b w:val="0"/>
                <w:sz w:val="20"/>
                <w:szCs w:val="20"/>
              </w:rPr>
              <w:t>Leff</w:t>
            </w:r>
            <w:proofErr w:type="spellEnd"/>
            <w:r w:rsidRPr="009D100E">
              <w:rPr>
                <w:rFonts w:ascii="Cambria" w:hAnsi="Cambria" w:cs="Arial"/>
                <w:b w:val="0"/>
                <w:sz w:val="20"/>
                <w:szCs w:val="20"/>
              </w:rPr>
              <w:t xml:space="preserve"> et al (2008)</w:t>
            </w:r>
            <w:r w:rsidRPr="009D100E">
              <w:rPr>
                <w:rFonts w:ascii="Cambria" w:hAnsi="Cambria" w:cs="Arial"/>
                <w:sz w:val="20"/>
                <w:szCs w:val="20"/>
              </w:rPr>
              <w:fldChar w:fldCharType="begin">
                <w:fldData xml:space="preserve">PEVuZE5vdGU+PENpdGU+PEF1dGhvcj5MZWZmPC9BdXRob3I+PFllYXI+MjAwODwvWWVhcj48UmVj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</w:fldData>
              </w:fldChar>
            </w:r>
            <w:r w:rsidRPr="009D100E">
              <w:rPr>
                <w:rFonts w:ascii="Cambria" w:hAnsi="Cambria" w:cs="Arial"/>
                <w:sz w:val="20"/>
                <w:szCs w:val="20"/>
              </w:rPr>
              <w:instrText xml:space="preserve"> ADDIN EN.CITE </w:instrText>
            </w:r>
            <w:r w:rsidRPr="009D100E">
              <w:rPr>
                <w:rFonts w:ascii="Cambria" w:hAnsi="Cambria" w:cs="Arial"/>
                <w:sz w:val="20"/>
                <w:szCs w:val="20"/>
              </w:rPr>
              <w:fldChar w:fldCharType="begin">
                <w:fldData xml:space="preserve">PEVuZE5vdGU+PENpdGU+PEF1dGhvcj5MZWZmPC9BdXRob3I+PFllYXI+MjAwODwvWWVhcj48UmVj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</w:fldData>
              </w:fldChar>
            </w:r>
            <w:r w:rsidRPr="009D100E">
              <w:rPr>
                <w:rFonts w:ascii="Cambria" w:hAnsi="Cambria" w:cs="Arial"/>
                <w:sz w:val="20"/>
                <w:szCs w:val="20"/>
              </w:rPr>
              <w:instrText xml:space="preserve"> ADDIN EN.CITE.DATA </w:instrText>
            </w:r>
            <w:r w:rsidRPr="009D100E">
              <w:rPr>
                <w:rFonts w:ascii="Cambria" w:hAnsi="Cambria" w:cs="Arial"/>
                <w:sz w:val="20"/>
                <w:szCs w:val="20"/>
              </w:rPr>
            </w:r>
            <w:r w:rsidRPr="009D100E">
              <w:rPr>
                <w:rFonts w:ascii="Cambria" w:hAnsi="Cambria" w:cs="Arial"/>
                <w:sz w:val="20"/>
                <w:szCs w:val="20"/>
              </w:rPr>
              <w:fldChar w:fldCharType="end"/>
            </w:r>
            <w:r w:rsidRPr="009D100E">
              <w:rPr>
                <w:rFonts w:ascii="Cambria" w:hAnsi="Cambria" w:cs="Arial"/>
                <w:sz w:val="20"/>
                <w:szCs w:val="20"/>
              </w:rPr>
            </w:r>
            <w:r w:rsidRPr="009D100E">
              <w:rPr>
                <w:rFonts w:ascii="Cambria" w:hAnsi="Cambria" w:cs="Arial"/>
                <w:sz w:val="20"/>
                <w:szCs w:val="20"/>
              </w:rPr>
              <w:fldChar w:fldCharType="separate"/>
            </w:r>
            <w:r w:rsidRPr="009D100E">
              <w:rPr>
                <w:rFonts w:ascii="Cambria" w:hAnsi="Cambria" w:cs="Arial"/>
                <w:noProof/>
                <w:sz w:val="20"/>
                <w:szCs w:val="20"/>
                <w:vertAlign w:val="superscript"/>
              </w:rPr>
              <w:t>6</w:t>
            </w:r>
            <w:r w:rsidRPr="009D100E">
              <w:rPr>
                <w:rFonts w:ascii="Cambria" w:hAnsi="Cambria" w:cs="Arial"/>
                <w:sz w:val="20"/>
                <w:szCs w:val="20"/>
              </w:rPr>
              <w:fldChar w:fldCharType="end"/>
            </w:r>
          </w:p>
        </w:tc>
        <w:tc>
          <w:tcPr>
            <w:tcW w:w="0" w:type="auto"/>
          </w:tcPr>
          <w:p w14:paraId="70525FC4"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fNIRS</w:t>
            </w:r>
          </w:p>
        </w:tc>
        <w:tc>
          <w:tcPr>
            <w:tcW w:w="1749" w:type="dxa"/>
          </w:tcPr>
          <w:p w14:paraId="2330D692" w14:textId="26BC6100" w:rsidR="008F3814" w:rsidRPr="009D100E" w:rsidRDefault="009D100E"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Technical skills</w:t>
            </w:r>
          </w:p>
        </w:tc>
        <w:tc>
          <w:tcPr>
            <w:tcW w:w="2060" w:type="dxa"/>
          </w:tcPr>
          <w:p w14:paraId="23A455F7"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Open surgical knot tying</w:t>
            </w:r>
          </w:p>
          <w:p w14:paraId="72829DAC"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p>
        </w:tc>
        <w:tc>
          <w:tcPr>
            <w:tcW w:w="1041" w:type="dxa"/>
          </w:tcPr>
          <w:p w14:paraId="17E7D17D"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19</w:t>
            </w:r>
          </w:p>
        </w:tc>
        <w:tc>
          <w:tcPr>
            <w:tcW w:w="0" w:type="auto"/>
          </w:tcPr>
          <w:p w14:paraId="335C6195"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Novices</w:t>
            </w:r>
          </w:p>
        </w:tc>
        <w:tc>
          <w:tcPr>
            <w:tcW w:w="2881" w:type="dxa"/>
          </w:tcPr>
          <w:p w14:paraId="7A185B4E"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Attenuation of PFC activation with skills training</w:t>
            </w:r>
          </w:p>
        </w:tc>
        <w:tc>
          <w:tcPr>
            <w:tcW w:w="2126" w:type="dxa"/>
          </w:tcPr>
          <w:p w14:paraId="1373B8CC"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Performance improved after training</w:t>
            </w:r>
          </w:p>
        </w:tc>
        <w:tc>
          <w:tcPr>
            <w:tcW w:w="1701" w:type="dxa"/>
          </w:tcPr>
          <w:p w14:paraId="59852E85"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p>
        </w:tc>
      </w:tr>
      <w:tr w:rsidR="009D100E" w:rsidRPr="009D100E" w14:paraId="7F998988" w14:textId="77777777" w:rsidTr="00DB4F7F">
        <w:trPr>
          <w:trHeight w:val="307"/>
        </w:trPr>
        <w:tc>
          <w:tcPr>
            <w:cnfStyle w:val="001000000000" w:firstRow="0" w:lastRow="0" w:firstColumn="1" w:lastColumn="0" w:oddVBand="0" w:evenVBand="0" w:oddHBand="0" w:evenHBand="0" w:firstRowFirstColumn="0" w:firstRowLastColumn="0" w:lastRowFirstColumn="0" w:lastRowLastColumn="0"/>
            <w:tcW w:w="0" w:type="auto"/>
          </w:tcPr>
          <w:p w14:paraId="414400F0" w14:textId="77777777" w:rsidR="008F3814" w:rsidRPr="009D100E" w:rsidRDefault="008F3814" w:rsidP="003722A3">
            <w:pPr>
              <w:rPr>
                <w:rFonts w:ascii="Cambria" w:hAnsi="Cambria" w:cs="Arial"/>
                <w:b w:val="0"/>
                <w:sz w:val="20"/>
                <w:szCs w:val="20"/>
              </w:rPr>
            </w:pPr>
            <w:proofErr w:type="spellStart"/>
            <w:r w:rsidRPr="009D100E">
              <w:rPr>
                <w:rFonts w:ascii="Cambria" w:hAnsi="Cambria" w:cs="Arial"/>
                <w:b w:val="0"/>
                <w:sz w:val="20"/>
                <w:szCs w:val="20"/>
              </w:rPr>
              <w:t>Leff</w:t>
            </w:r>
            <w:proofErr w:type="spellEnd"/>
            <w:r w:rsidRPr="009D100E">
              <w:rPr>
                <w:rFonts w:ascii="Cambria" w:hAnsi="Cambria" w:cs="Arial"/>
                <w:b w:val="0"/>
                <w:sz w:val="20"/>
                <w:szCs w:val="20"/>
              </w:rPr>
              <w:t xml:space="preserve"> et al (2008)</w:t>
            </w:r>
            <w:r w:rsidRPr="009D100E">
              <w:rPr>
                <w:rFonts w:ascii="Cambria" w:hAnsi="Cambria" w:cs="Arial"/>
                <w:sz w:val="20"/>
                <w:szCs w:val="20"/>
              </w:rPr>
              <w:fldChar w:fldCharType="begin">
                <w:fldData xml:space="preserve">PEVuZE5vdGU+PENpdGU+PEF1dGhvcj5MZWZmPC9BdXRob3I+PFllYXI+MjAwODwvWWVhcj48UmVj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</w:fldData>
              </w:fldChar>
            </w:r>
            <w:r w:rsidRPr="009D100E">
              <w:rPr>
                <w:rFonts w:ascii="Cambria" w:hAnsi="Cambria" w:cs="Arial"/>
                <w:sz w:val="20"/>
                <w:szCs w:val="20"/>
              </w:rPr>
              <w:instrText xml:space="preserve"> ADDIN EN.CITE </w:instrText>
            </w:r>
            <w:r w:rsidRPr="009D100E">
              <w:rPr>
                <w:rFonts w:ascii="Cambria" w:hAnsi="Cambria" w:cs="Arial"/>
                <w:sz w:val="20"/>
                <w:szCs w:val="20"/>
              </w:rPr>
              <w:fldChar w:fldCharType="begin">
                <w:fldData xml:space="preserve">PEVuZE5vdGU+PENpdGU+PEF1dGhvcj5MZWZmPC9BdXRob3I+PFllYXI+MjAwODwvWWVhcj48UmVj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</w:fldData>
              </w:fldChar>
            </w:r>
            <w:r w:rsidRPr="009D100E">
              <w:rPr>
                <w:rFonts w:ascii="Cambria" w:hAnsi="Cambria" w:cs="Arial"/>
                <w:sz w:val="20"/>
                <w:szCs w:val="20"/>
              </w:rPr>
              <w:instrText xml:space="preserve"> ADDIN EN.CITE.DATA </w:instrText>
            </w:r>
            <w:r w:rsidRPr="009D100E">
              <w:rPr>
                <w:rFonts w:ascii="Cambria" w:hAnsi="Cambria" w:cs="Arial"/>
                <w:sz w:val="20"/>
                <w:szCs w:val="20"/>
              </w:rPr>
            </w:r>
            <w:r w:rsidRPr="009D100E">
              <w:rPr>
                <w:rFonts w:ascii="Cambria" w:hAnsi="Cambria" w:cs="Arial"/>
                <w:sz w:val="20"/>
                <w:szCs w:val="20"/>
              </w:rPr>
              <w:fldChar w:fldCharType="end"/>
            </w:r>
            <w:r w:rsidRPr="009D100E">
              <w:rPr>
                <w:rFonts w:ascii="Cambria" w:hAnsi="Cambria" w:cs="Arial"/>
                <w:sz w:val="20"/>
                <w:szCs w:val="20"/>
              </w:rPr>
            </w:r>
            <w:r w:rsidRPr="009D100E">
              <w:rPr>
                <w:rFonts w:ascii="Cambria" w:hAnsi="Cambria" w:cs="Arial"/>
                <w:sz w:val="20"/>
                <w:szCs w:val="20"/>
              </w:rPr>
              <w:fldChar w:fldCharType="separate"/>
            </w:r>
            <w:r w:rsidRPr="009D100E">
              <w:rPr>
                <w:rFonts w:ascii="Cambria" w:hAnsi="Cambria" w:cs="Arial"/>
                <w:noProof/>
                <w:sz w:val="20"/>
                <w:szCs w:val="20"/>
                <w:vertAlign w:val="superscript"/>
              </w:rPr>
              <w:t>7</w:t>
            </w:r>
            <w:r w:rsidRPr="009D100E">
              <w:rPr>
                <w:rFonts w:ascii="Cambria" w:hAnsi="Cambria" w:cs="Arial"/>
                <w:sz w:val="20"/>
                <w:szCs w:val="20"/>
              </w:rPr>
              <w:fldChar w:fldCharType="end"/>
            </w:r>
          </w:p>
        </w:tc>
        <w:tc>
          <w:tcPr>
            <w:tcW w:w="0" w:type="auto"/>
          </w:tcPr>
          <w:p w14:paraId="68E4CD5A"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fNIRS</w:t>
            </w:r>
          </w:p>
        </w:tc>
        <w:tc>
          <w:tcPr>
            <w:tcW w:w="1749" w:type="dxa"/>
          </w:tcPr>
          <w:p w14:paraId="2CA6F18E" w14:textId="0E8B37C4" w:rsidR="008F3814" w:rsidRPr="009D100E" w:rsidRDefault="009D100E"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Technical skills</w:t>
            </w:r>
          </w:p>
        </w:tc>
        <w:tc>
          <w:tcPr>
            <w:tcW w:w="2060" w:type="dxa"/>
          </w:tcPr>
          <w:p w14:paraId="1B8D91BB"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Open surgical knot tying</w:t>
            </w:r>
          </w:p>
        </w:tc>
        <w:tc>
          <w:tcPr>
            <w:tcW w:w="1041" w:type="dxa"/>
          </w:tcPr>
          <w:p w14:paraId="211C6ECE"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62</w:t>
            </w:r>
          </w:p>
        </w:tc>
        <w:tc>
          <w:tcPr>
            <w:tcW w:w="0" w:type="auto"/>
          </w:tcPr>
          <w:p w14:paraId="5AD38D55"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Experts (n=19), trainees (n=21), novices (n=22)</w:t>
            </w:r>
          </w:p>
        </w:tc>
        <w:tc>
          <w:tcPr>
            <w:tcW w:w="2881" w:type="dxa"/>
          </w:tcPr>
          <w:p w14:paraId="00E1CE13"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Stable PFC activation in E &amp; T groups over 5 trials</w:t>
            </w:r>
          </w:p>
          <w:p w14:paraId="71AB5A5C"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p w14:paraId="55B662C0"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Attenuation of PFC activation in N group over 5 trials</w:t>
            </w:r>
          </w:p>
        </w:tc>
        <w:tc>
          <w:tcPr>
            <w:tcW w:w="2126" w:type="dxa"/>
          </w:tcPr>
          <w:p w14:paraId="50F73159"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Stable performance in E &amp; T groups over 5 trials</w:t>
            </w:r>
          </w:p>
          <w:p w14:paraId="362CF5C1"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p w14:paraId="75DCBF75"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Improved performance in N group over 5 trials</w:t>
            </w:r>
          </w:p>
        </w:tc>
        <w:tc>
          <w:tcPr>
            <w:tcW w:w="1701" w:type="dxa"/>
          </w:tcPr>
          <w:p w14:paraId="30A9DD3F"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tc>
      </w:tr>
      <w:tr w:rsidR="009D100E" w:rsidRPr="009D100E" w14:paraId="33669976" w14:textId="77777777" w:rsidTr="00DB4F7F">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0" w:type="auto"/>
          </w:tcPr>
          <w:p w14:paraId="403E29D5" w14:textId="77777777" w:rsidR="008F3814" w:rsidRPr="009D100E" w:rsidRDefault="008F3814" w:rsidP="003722A3">
            <w:pPr>
              <w:rPr>
                <w:rFonts w:ascii="Cambria" w:hAnsi="Cambria" w:cs="Arial"/>
                <w:b w:val="0"/>
                <w:sz w:val="20"/>
                <w:szCs w:val="20"/>
              </w:rPr>
            </w:pPr>
            <w:proofErr w:type="spellStart"/>
            <w:r w:rsidRPr="009D100E">
              <w:rPr>
                <w:rFonts w:ascii="Cambria" w:hAnsi="Cambria" w:cs="Arial"/>
                <w:b w:val="0"/>
                <w:sz w:val="20"/>
                <w:szCs w:val="20"/>
              </w:rPr>
              <w:t>Ohuchida</w:t>
            </w:r>
            <w:proofErr w:type="spellEnd"/>
            <w:r w:rsidRPr="009D100E">
              <w:rPr>
                <w:rFonts w:ascii="Cambria" w:hAnsi="Cambria" w:cs="Arial"/>
                <w:b w:val="0"/>
                <w:sz w:val="20"/>
                <w:szCs w:val="20"/>
              </w:rPr>
              <w:t xml:space="preserve"> et al (2009)</w:t>
            </w:r>
            <w:r w:rsidRPr="009D100E">
              <w:rPr>
                <w:rFonts w:ascii="Cambria" w:hAnsi="Cambria" w:cs="Arial"/>
                <w:sz w:val="20"/>
                <w:szCs w:val="20"/>
              </w:rPr>
              <w:fldChar w:fldCharType="begin">
                <w:fldData xml:space="preserve">PEVuZE5vdGU+PENpdGU+PEF1dGhvcj5PaHVjaGlkYTwvQXV0aG9yPjxZZWFyPjIwMDk8L1llYXI+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</w:fldData>
              </w:fldChar>
            </w:r>
            <w:r w:rsidRPr="009D100E">
              <w:rPr>
                <w:rFonts w:ascii="Cambria" w:hAnsi="Cambria" w:cs="Arial"/>
                <w:sz w:val="20"/>
                <w:szCs w:val="20"/>
              </w:rPr>
              <w:instrText xml:space="preserve"> ADDIN EN.CITE </w:instrText>
            </w:r>
            <w:r w:rsidRPr="009D100E">
              <w:rPr>
                <w:rFonts w:ascii="Cambria" w:hAnsi="Cambria" w:cs="Arial"/>
                <w:sz w:val="20"/>
                <w:szCs w:val="20"/>
              </w:rPr>
              <w:fldChar w:fldCharType="begin">
                <w:fldData xml:space="preserve">PEVuZE5vdGU+PENpdGU+PEF1dGhvcj5PaHVjaGlkYTwvQXV0aG9yPjxZZWFyPjIwMDk8L1llYXI+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</w:fldData>
              </w:fldChar>
            </w:r>
            <w:r w:rsidRPr="009D100E">
              <w:rPr>
                <w:rFonts w:ascii="Cambria" w:hAnsi="Cambria" w:cs="Arial"/>
                <w:sz w:val="20"/>
                <w:szCs w:val="20"/>
              </w:rPr>
              <w:instrText xml:space="preserve"> ADDIN EN.CITE.DATA </w:instrText>
            </w:r>
            <w:r w:rsidRPr="009D100E">
              <w:rPr>
                <w:rFonts w:ascii="Cambria" w:hAnsi="Cambria" w:cs="Arial"/>
                <w:sz w:val="20"/>
                <w:szCs w:val="20"/>
              </w:rPr>
            </w:r>
            <w:r w:rsidRPr="009D100E">
              <w:rPr>
                <w:rFonts w:ascii="Cambria" w:hAnsi="Cambria" w:cs="Arial"/>
                <w:sz w:val="20"/>
                <w:szCs w:val="20"/>
              </w:rPr>
              <w:fldChar w:fldCharType="end"/>
            </w:r>
            <w:r w:rsidRPr="009D100E">
              <w:rPr>
                <w:rFonts w:ascii="Cambria" w:hAnsi="Cambria" w:cs="Arial"/>
                <w:sz w:val="20"/>
                <w:szCs w:val="20"/>
              </w:rPr>
            </w:r>
            <w:r w:rsidRPr="009D100E">
              <w:rPr>
                <w:rFonts w:ascii="Cambria" w:hAnsi="Cambria" w:cs="Arial"/>
                <w:sz w:val="20"/>
                <w:szCs w:val="20"/>
              </w:rPr>
              <w:fldChar w:fldCharType="separate"/>
            </w:r>
            <w:r w:rsidRPr="009D100E">
              <w:rPr>
                <w:rFonts w:ascii="Cambria" w:hAnsi="Cambria" w:cs="Arial"/>
                <w:noProof/>
                <w:sz w:val="20"/>
                <w:szCs w:val="20"/>
                <w:vertAlign w:val="superscript"/>
              </w:rPr>
              <w:t>13</w:t>
            </w:r>
            <w:r w:rsidRPr="009D100E">
              <w:rPr>
                <w:rFonts w:ascii="Cambria" w:hAnsi="Cambria" w:cs="Arial"/>
                <w:sz w:val="20"/>
                <w:szCs w:val="20"/>
              </w:rPr>
              <w:fldChar w:fldCharType="end"/>
            </w:r>
          </w:p>
        </w:tc>
        <w:tc>
          <w:tcPr>
            <w:tcW w:w="0" w:type="auto"/>
          </w:tcPr>
          <w:p w14:paraId="2BD79AEF"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fNIRS</w:t>
            </w:r>
          </w:p>
        </w:tc>
        <w:tc>
          <w:tcPr>
            <w:tcW w:w="1749" w:type="dxa"/>
          </w:tcPr>
          <w:p w14:paraId="095F9267" w14:textId="7BCC221B" w:rsidR="008F3814" w:rsidRPr="009D100E" w:rsidRDefault="009D100E"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Technical skills</w:t>
            </w:r>
          </w:p>
        </w:tc>
        <w:tc>
          <w:tcPr>
            <w:tcW w:w="2060" w:type="dxa"/>
          </w:tcPr>
          <w:p w14:paraId="32802926"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Laparoscopic knot tying</w:t>
            </w:r>
          </w:p>
        </w:tc>
        <w:tc>
          <w:tcPr>
            <w:tcW w:w="1041" w:type="dxa"/>
          </w:tcPr>
          <w:p w14:paraId="79B76554"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21</w:t>
            </w:r>
          </w:p>
        </w:tc>
        <w:tc>
          <w:tcPr>
            <w:tcW w:w="0" w:type="auto"/>
          </w:tcPr>
          <w:p w14:paraId="0BB72F25"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 xml:space="preserve">Experts (n=4), trainees (n=4), novices (n=13) </w:t>
            </w:r>
          </w:p>
        </w:tc>
        <w:tc>
          <w:tcPr>
            <w:tcW w:w="2881" w:type="dxa"/>
          </w:tcPr>
          <w:p w14:paraId="0D985A03"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PFC activation on initial task performance: N=E, T&gt;E</w:t>
            </w:r>
          </w:p>
          <w:p w14:paraId="28C1E814"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p>
          <w:p w14:paraId="31F10994"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PFC activation 2 hours training session: N&gt;E</w:t>
            </w:r>
          </w:p>
        </w:tc>
        <w:tc>
          <w:tcPr>
            <w:tcW w:w="2126" w:type="dxa"/>
          </w:tcPr>
          <w:p w14:paraId="07094318"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E&gt;T, T&gt;N</w:t>
            </w:r>
          </w:p>
        </w:tc>
        <w:tc>
          <w:tcPr>
            <w:tcW w:w="1701" w:type="dxa"/>
          </w:tcPr>
          <w:p w14:paraId="095F9869"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p>
        </w:tc>
      </w:tr>
      <w:tr w:rsidR="009D100E" w:rsidRPr="009D100E" w14:paraId="7A4D691E" w14:textId="77777777" w:rsidTr="00DB4F7F">
        <w:trPr>
          <w:trHeight w:val="307"/>
        </w:trPr>
        <w:tc>
          <w:tcPr>
            <w:cnfStyle w:val="001000000000" w:firstRow="0" w:lastRow="0" w:firstColumn="1" w:lastColumn="0" w:oddVBand="0" w:evenVBand="0" w:oddHBand="0" w:evenHBand="0" w:firstRowFirstColumn="0" w:firstRowLastColumn="0" w:lastRowFirstColumn="0" w:lastRowLastColumn="0"/>
            <w:tcW w:w="0" w:type="auto"/>
          </w:tcPr>
          <w:p w14:paraId="021A08E1" w14:textId="77777777" w:rsidR="008F3814" w:rsidRPr="009D100E" w:rsidRDefault="008F3814" w:rsidP="003722A3">
            <w:pPr>
              <w:rPr>
                <w:rFonts w:ascii="Cambria" w:hAnsi="Cambria" w:cs="Arial"/>
                <w:b w:val="0"/>
                <w:sz w:val="20"/>
                <w:szCs w:val="20"/>
              </w:rPr>
            </w:pPr>
            <w:r w:rsidRPr="009D100E">
              <w:rPr>
                <w:rFonts w:ascii="Cambria" w:hAnsi="Cambria" w:cs="Arial"/>
                <w:b w:val="0"/>
                <w:sz w:val="20"/>
                <w:szCs w:val="20"/>
              </w:rPr>
              <w:t>Ros et al (2009)</w:t>
            </w:r>
            <w:r w:rsidRPr="009D100E">
              <w:rPr>
                <w:rFonts w:ascii="Cambria" w:hAnsi="Cambria" w:cs="Arial"/>
                <w:sz w:val="20"/>
                <w:szCs w:val="20"/>
              </w:rPr>
              <w:fldChar w:fldCharType="begin"/>
            </w:r>
            <w:r w:rsidRPr="009D100E">
              <w:rPr>
                <w:rFonts w:ascii="Cambria" w:hAnsi="Cambria" w:cs="Arial"/>
                <w:sz w:val="20"/>
                <w:szCs w:val="20"/>
              </w:rPr>
              <w:instrText xml:space="preserve"> ADDIN EN.CITE &lt;EndNote&gt;&lt;Cite&gt;&lt;Author&gt;Ros&lt;/Author&gt;&lt;Year&gt;2009&lt;/Year&gt;&lt;RecNum&gt;55&lt;/RecNum&gt;&lt;DisplayText&gt;&lt;style face="superscript"&gt;30&lt;/style&gt;&lt;/DisplayText&gt;&lt;record&gt;&lt;rec-number&gt;55&lt;/rec-number&gt;&lt;foreign-keys&gt;&lt;key app="EN" db-id="watr9xf93e5pfyesd9av9r02eetzvwsss0vd" timestamp="1476989289"&gt;55&lt;/key&gt;&lt;/foreign-keys&gt;&lt;ref-type name="Journal Article"&gt;17&lt;/ref-type&gt;&lt;contributors&gt;&lt;authors&gt;&lt;author&gt;Ros, T.&lt;/author&gt;&lt;author&gt;Moseley, M. J.&lt;/author&gt;&lt;author&gt;Bloom, P. A.&lt;/author&gt;&lt;author&gt;Benjamin, L.&lt;/author&gt;&lt;author&gt;Parkinson, L. A.&lt;/author&gt;&lt;author&gt;Gruzelier, J. H.&lt;/author&gt;&lt;/authors&gt;&lt;/contributors&gt;&lt;auth-address&gt;Department of Psychology, Goldsmiths, University of London, London, UK. t.ros@gold.ac.uk&lt;/auth-address&gt;&lt;titles&gt;&lt;title&gt;Optimizing microsurgical skills with EEG neurofeedback&lt;/title&gt;&lt;secondary-title&gt;BMC Neurosci&lt;/secondary-title&gt;&lt;alt-title&gt;BMC neuroscience&lt;/alt-title&gt;&lt;/titles&gt;&lt;periodical&gt;&lt;full-title&gt;BMC Neurosci&lt;/full-title&gt;&lt;abbr-1&gt;BMC neuroscience&lt;/abbr-1&gt;&lt;/periodical&gt;&lt;alt-periodical&gt;&lt;full-title&gt;BMC Neurosci&lt;/full-title&gt;&lt;abbr-1&gt;BMC neuroscience&lt;/abbr-1&gt;&lt;/alt-periodical&gt;&lt;pages&gt;87&lt;/pages&gt;&lt;volume&gt;10&lt;/volume&gt;&lt;keywords&gt;&lt;keyword&gt;Adult&lt;/keyword&gt;&lt;keyword&gt;Alpha Rhythm&lt;/keyword&gt;&lt;keyword&gt;*Biofeedback, Psychology&lt;/keyword&gt;&lt;keyword&gt;Electroencephalography&lt;/keyword&gt;&lt;keyword&gt;Humans&lt;/keyword&gt;&lt;keyword&gt;Microsurgery/*education&lt;/keyword&gt;&lt;keyword&gt;Psychomotor Performance/*physiology&lt;/keyword&gt;&lt;keyword&gt;Theta Rhythm&lt;/keyword&gt;&lt;/keywords&gt;&lt;dates&gt;&lt;year&gt;2009&lt;/year&gt;&lt;/dates&gt;&lt;isbn&gt;1471-2202 (Electronic)&amp;#xD;1471-2202 (Linking)&lt;/isbn&gt;&lt;accession-num&gt;19630948&lt;/accession-num&gt;&lt;urls&gt;&lt;related-urls&gt;&lt;url&gt;http://www.ncbi.nlm.nih.gov/pubmed/19630948&lt;/url&gt;&lt;/related-urls&gt;&lt;/urls&gt;&lt;custom2&gt;2723116&lt;/custom2&gt;&lt;electronic-resource-num&gt;10.1186/1471-2202-10-87&lt;/electronic-resource-num&gt;&lt;/record&gt;&lt;/Cite&gt;&lt;/EndNote&gt;</w:instrText>
            </w:r>
            <w:r w:rsidRPr="009D100E">
              <w:rPr>
                <w:rFonts w:ascii="Cambria" w:hAnsi="Cambria" w:cs="Arial"/>
                <w:sz w:val="20"/>
                <w:szCs w:val="20"/>
              </w:rPr>
              <w:fldChar w:fldCharType="separate"/>
            </w:r>
            <w:r w:rsidRPr="009D100E">
              <w:rPr>
                <w:rFonts w:ascii="Cambria" w:hAnsi="Cambria" w:cs="Arial"/>
                <w:noProof/>
                <w:sz w:val="20"/>
                <w:szCs w:val="20"/>
                <w:vertAlign w:val="superscript"/>
              </w:rPr>
              <w:t>30</w:t>
            </w:r>
            <w:r w:rsidRPr="009D100E">
              <w:rPr>
                <w:rFonts w:ascii="Cambria" w:hAnsi="Cambria" w:cs="Arial"/>
                <w:sz w:val="20"/>
                <w:szCs w:val="20"/>
              </w:rPr>
              <w:fldChar w:fldCharType="end"/>
            </w:r>
          </w:p>
        </w:tc>
        <w:tc>
          <w:tcPr>
            <w:tcW w:w="0" w:type="auto"/>
          </w:tcPr>
          <w:p w14:paraId="3BD35E61"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EEG</w:t>
            </w:r>
          </w:p>
        </w:tc>
        <w:tc>
          <w:tcPr>
            <w:tcW w:w="1749" w:type="dxa"/>
          </w:tcPr>
          <w:p w14:paraId="36D88363"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Neurofeedback</w:t>
            </w:r>
          </w:p>
        </w:tc>
        <w:tc>
          <w:tcPr>
            <w:tcW w:w="2060" w:type="dxa"/>
          </w:tcPr>
          <w:p w14:paraId="2B3536C5"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Simulated cataract operation</w:t>
            </w:r>
          </w:p>
        </w:tc>
        <w:tc>
          <w:tcPr>
            <w:tcW w:w="1041" w:type="dxa"/>
          </w:tcPr>
          <w:p w14:paraId="3382FA2F"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20</w:t>
            </w:r>
          </w:p>
        </w:tc>
        <w:tc>
          <w:tcPr>
            <w:tcW w:w="0" w:type="auto"/>
          </w:tcPr>
          <w:p w14:paraId="42C4B604"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Trainee ophthalmologists</w:t>
            </w:r>
          </w:p>
        </w:tc>
        <w:tc>
          <w:tcPr>
            <w:tcW w:w="2881" w:type="dxa"/>
          </w:tcPr>
          <w:p w14:paraId="0F87823C"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tc>
        <w:tc>
          <w:tcPr>
            <w:tcW w:w="2126" w:type="dxa"/>
          </w:tcPr>
          <w:p w14:paraId="5C9BF5E9"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Improvements in suture score, time on task and overall technique with SMR-T neurofeedback training</w:t>
            </w:r>
          </w:p>
          <w:p w14:paraId="6635DBBC"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p w14:paraId="3B3BB14F"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 xml:space="preserve">No significant improvements in performance with AT </w:t>
            </w:r>
            <w:r w:rsidRPr="009D100E">
              <w:rPr>
                <w:rFonts w:ascii="Cambria" w:hAnsi="Cambria" w:cs="Arial"/>
                <w:sz w:val="20"/>
                <w:szCs w:val="20"/>
              </w:rPr>
              <w:lastRenderedPageBreak/>
              <w:t>neurofeedback training</w:t>
            </w:r>
          </w:p>
        </w:tc>
        <w:tc>
          <w:tcPr>
            <w:tcW w:w="1701" w:type="dxa"/>
          </w:tcPr>
          <w:p w14:paraId="7C0E00C2"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lastRenderedPageBreak/>
              <w:t>Reduced STAI scores with SMR-T neurofeedback training</w:t>
            </w:r>
          </w:p>
          <w:p w14:paraId="4040033E"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p w14:paraId="72C94999"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p w14:paraId="2F1957E3"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 xml:space="preserve">No significant change in STAI scores with AT </w:t>
            </w:r>
            <w:r w:rsidRPr="009D100E">
              <w:rPr>
                <w:rFonts w:ascii="Cambria" w:hAnsi="Cambria" w:cs="Arial"/>
                <w:sz w:val="20"/>
                <w:szCs w:val="20"/>
              </w:rPr>
              <w:lastRenderedPageBreak/>
              <w:t>neurofeedback training</w:t>
            </w:r>
          </w:p>
        </w:tc>
      </w:tr>
      <w:tr w:rsidR="009D100E" w:rsidRPr="009D100E" w14:paraId="3991F36E" w14:textId="77777777" w:rsidTr="00DB4F7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0" w:type="auto"/>
          </w:tcPr>
          <w:p w14:paraId="06C692F2" w14:textId="77777777" w:rsidR="008F3814" w:rsidRPr="009D100E" w:rsidRDefault="008F3814" w:rsidP="003722A3">
            <w:pPr>
              <w:rPr>
                <w:rFonts w:ascii="Cambria" w:hAnsi="Cambria" w:cs="Arial"/>
                <w:b w:val="0"/>
                <w:bCs w:val="0"/>
                <w:sz w:val="20"/>
                <w:szCs w:val="20"/>
              </w:rPr>
            </w:pPr>
            <w:proofErr w:type="spellStart"/>
            <w:r w:rsidRPr="009D100E">
              <w:rPr>
                <w:rFonts w:ascii="Cambria" w:hAnsi="Cambria" w:cs="Arial"/>
                <w:b w:val="0"/>
                <w:sz w:val="20"/>
                <w:szCs w:val="20"/>
              </w:rPr>
              <w:lastRenderedPageBreak/>
              <w:t>Chennat</w:t>
            </w:r>
            <w:proofErr w:type="spellEnd"/>
            <w:r w:rsidRPr="009D100E">
              <w:rPr>
                <w:rFonts w:ascii="Cambria" w:hAnsi="Cambria" w:cs="Arial"/>
                <w:b w:val="0"/>
                <w:sz w:val="20"/>
                <w:szCs w:val="20"/>
              </w:rPr>
              <w:t xml:space="preserve"> et al (2010)</w:t>
            </w:r>
            <w:r w:rsidRPr="009D100E">
              <w:rPr>
                <w:rFonts w:ascii="Cambria" w:hAnsi="Cambria" w:cs="Arial"/>
                <w:sz w:val="20"/>
                <w:szCs w:val="20"/>
              </w:rPr>
              <w:fldChar w:fldCharType="begin"/>
            </w:r>
            <w:r w:rsidRPr="009D100E">
              <w:rPr>
                <w:rFonts w:ascii="Cambria" w:hAnsi="Cambria" w:cs="Arial"/>
                <w:sz w:val="20"/>
                <w:szCs w:val="20"/>
              </w:rPr>
              <w:instrText xml:space="preserve"> ADDIN EN.CITE &lt;EndNote&gt;&lt;Cite&gt;&lt;Author&gt;Chennat&lt;/Author&gt;&lt;Year&gt;2010&lt;/Year&gt;&lt;RecNum&gt;44&lt;/RecNum&gt;&lt;DisplayText&gt;&lt;style face="superscript"&gt;14&lt;/style&gt;&lt;/DisplayText&gt;&lt;record&gt;&lt;rec-number&gt;44&lt;/rec-number&gt;&lt;foreign-keys&gt;&lt;key app="EN" db-id="watr9xf93e5pfyesd9av9r02eetzvwsss0vd" timestamp="1476989288"&gt;44&lt;/key&gt;&lt;/foreign-keys&gt;&lt;ref-type name="Journal Article"&gt;17&lt;/ref-type&gt;&lt;contributors&gt;&lt;authors&gt;&lt;author&gt;Chennat, J.S.&lt;/author&gt;&lt;author&gt;Schiel, M.&lt;/author&gt;&lt;author&gt;Waxman, I.&lt;/author&gt;&lt;author&gt;Small, S.&lt;/author&gt;&lt;/authors&gt;&lt;/contributors&gt;&lt;titles&gt;&lt;title&gt;Functional MRI (fMRI) comparison novice and expert endoscopists: are we all wired the same?&lt;/title&gt;&lt;secondary-title&gt;Gastrointestinal Endoscopy&lt;/secondary-title&gt;&lt;/titles&gt;&lt;periodical&gt;&lt;full-title&gt;Gastrointestinal Endoscopy&lt;/full-title&gt;&lt;/periodical&gt;&lt;pages&gt;273&lt;/pages&gt;&lt;volume&gt;71&lt;/volume&gt;&lt;number&gt;5&lt;/number&gt;&lt;dates&gt;&lt;year&gt;2010&lt;/year&gt;&lt;/dates&gt;&lt;work-type&gt;Abstract&lt;/work-type&gt;&lt;urls&gt;&lt;/urls&gt;&lt;/record&gt;&lt;/Cite&gt;&lt;/EndNote&gt;</w:instrText>
            </w:r>
            <w:r w:rsidRPr="009D100E">
              <w:rPr>
                <w:rFonts w:ascii="Cambria" w:hAnsi="Cambria" w:cs="Arial"/>
                <w:sz w:val="20"/>
                <w:szCs w:val="20"/>
              </w:rPr>
              <w:fldChar w:fldCharType="separate"/>
            </w:r>
            <w:r w:rsidRPr="009D100E">
              <w:rPr>
                <w:rFonts w:ascii="Cambria" w:hAnsi="Cambria" w:cs="Arial"/>
                <w:noProof/>
                <w:sz w:val="20"/>
                <w:szCs w:val="20"/>
                <w:vertAlign w:val="superscript"/>
              </w:rPr>
              <w:t>14</w:t>
            </w:r>
            <w:r w:rsidRPr="009D100E">
              <w:rPr>
                <w:rFonts w:ascii="Cambria" w:hAnsi="Cambria" w:cs="Arial"/>
                <w:sz w:val="20"/>
                <w:szCs w:val="20"/>
              </w:rPr>
              <w:fldChar w:fldCharType="end"/>
            </w:r>
          </w:p>
          <w:p w14:paraId="0B0008E3" w14:textId="77777777" w:rsidR="008F3814" w:rsidRPr="009D100E" w:rsidRDefault="008F3814" w:rsidP="003722A3">
            <w:pPr>
              <w:rPr>
                <w:rFonts w:ascii="Cambria" w:hAnsi="Cambria" w:cs="Arial"/>
                <w:b w:val="0"/>
                <w:bCs w:val="0"/>
                <w:sz w:val="20"/>
                <w:szCs w:val="20"/>
              </w:rPr>
            </w:pPr>
          </w:p>
          <w:p w14:paraId="1B619E12" w14:textId="77777777" w:rsidR="008F3814" w:rsidRPr="009D100E" w:rsidRDefault="008F3814" w:rsidP="003722A3">
            <w:pPr>
              <w:rPr>
                <w:rFonts w:ascii="Cambria" w:hAnsi="Cambria" w:cs="Arial"/>
                <w:b w:val="0"/>
                <w:sz w:val="20"/>
                <w:szCs w:val="20"/>
              </w:rPr>
            </w:pPr>
          </w:p>
        </w:tc>
        <w:tc>
          <w:tcPr>
            <w:tcW w:w="0" w:type="auto"/>
          </w:tcPr>
          <w:p w14:paraId="0AF9D576"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fMRI</w:t>
            </w:r>
          </w:p>
        </w:tc>
        <w:tc>
          <w:tcPr>
            <w:tcW w:w="1749" w:type="dxa"/>
          </w:tcPr>
          <w:p w14:paraId="2D7EB6D5" w14:textId="65BA143E" w:rsidR="008F3814" w:rsidRPr="009D100E" w:rsidRDefault="009D100E"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Technical skills</w:t>
            </w:r>
          </w:p>
        </w:tc>
        <w:tc>
          <w:tcPr>
            <w:tcW w:w="2060" w:type="dxa"/>
          </w:tcPr>
          <w:p w14:paraId="7138CE3C"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Planning &amp; imagined performance of ERCP</w:t>
            </w:r>
          </w:p>
        </w:tc>
        <w:tc>
          <w:tcPr>
            <w:tcW w:w="1041" w:type="dxa"/>
          </w:tcPr>
          <w:p w14:paraId="2B4CD13A"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6</w:t>
            </w:r>
          </w:p>
        </w:tc>
        <w:tc>
          <w:tcPr>
            <w:tcW w:w="0" w:type="auto"/>
          </w:tcPr>
          <w:p w14:paraId="3D037A9B"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Experts (n=3), novices (n=3)</w:t>
            </w:r>
          </w:p>
        </w:tc>
        <w:tc>
          <w:tcPr>
            <w:tcW w:w="2881" w:type="dxa"/>
          </w:tcPr>
          <w:p w14:paraId="498372A9"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Motor planning: greater brain activation in experts, especially in the caudate nucleus, limbic region, superior and middle frontal gyri, premotor area, M1 and S1</w:t>
            </w:r>
          </w:p>
          <w:p w14:paraId="52D29BE1"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p>
          <w:p w14:paraId="74B2E273"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Imagined performance: no difference in brain activation between novices and experts</w:t>
            </w:r>
          </w:p>
        </w:tc>
        <w:tc>
          <w:tcPr>
            <w:tcW w:w="2126" w:type="dxa"/>
          </w:tcPr>
          <w:p w14:paraId="0DA63C35"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p>
        </w:tc>
        <w:tc>
          <w:tcPr>
            <w:tcW w:w="1701" w:type="dxa"/>
          </w:tcPr>
          <w:p w14:paraId="3D607C6B"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p>
        </w:tc>
      </w:tr>
      <w:tr w:rsidR="0029604E" w:rsidRPr="0029604E" w14:paraId="7296DF7D" w14:textId="77777777" w:rsidTr="00DB4F7F">
        <w:trPr>
          <w:trHeight w:val="307"/>
        </w:trPr>
        <w:tc>
          <w:tcPr>
            <w:cnfStyle w:val="001000000000" w:firstRow="0" w:lastRow="0" w:firstColumn="1" w:lastColumn="0" w:oddVBand="0" w:evenVBand="0" w:oddHBand="0" w:evenHBand="0" w:firstRowFirstColumn="0" w:firstRowLastColumn="0" w:lastRowFirstColumn="0" w:lastRowLastColumn="0"/>
            <w:tcW w:w="0" w:type="auto"/>
          </w:tcPr>
          <w:p w14:paraId="2F34A5A5" w14:textId="77777777" w:rsidR="008F3814" w:rsidRPr="0029604E" w:rsidRDefault="008F3814" w:rsidP="003722A3">
            <w:pPr>
              <w:rPr>
                <w:rFonts w:ascii="Cambria" w:hAnsi="Cambria" w:cs="Arial"/>
                <w:b w:val="0"/>
                <w:sz w:val="20"/>
                <w:szCs w:val="20"/>
              </w:rPr>
            </w:pPr>
            <w:r w:rsidRPr="0029604E">
              <w:rPr>
                <w:rFonts w:ascii="Cambria" w:hAnsi="Cambria" w:cs="Arial"/>
                <w:b w:val="0"/>
                <w:sz w:val="20"/>
                <w:szCs w:val="20"/>
              </w:rPr>
              <w:t>James et al (2010)</w:t>
            </w:r>
            <w:r w:rsidRPr="0029604E">
              <w:rPr>
                <w:rFonts w:ascii="Cambria" w:hAnsi="Cambria" w:cs="Arial"/>
                <w:sz w:val="20"/>
                <w:szCs w:val="20"/>
              </w:rPr>
              <w:fldChar w:fldCharType="begin">
                <w:fldData xml:space="preserve">PEVuZE5vdGU+PENpdGU+PEF1dGhvcj5KYW1lczwvQXV0aG9yPjxZZWFyPjIwMTA8L1llYXI+PFJl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</w:fldData>
              </w:fldChar>
            </w:r>
            <w:r w:rsidRPr="0029604E">
              <w:rPr>
                <w:rFonts w:ascii="Cambria" w:hAnsi="Cambria" w:cs="Arial"/>
                <w:sz w:val="20"/>
                <w:szCs w:val="20"/>
              </w:rPr>
              <w:instrText xml:space="preserve"> ADDIN EN.CITE </w:instrText>
            </w:r>
            <w:r w:rsidRPr="0029604E">
              <w:rPr>
                <w:rFonts w:ascii="Cambria" w:hAnsi="Cambria" w:cs="Arial"/>
                <w:sz w:val="20"/>
                <w:szCs w:val="20"/>
              </w:rPr>
              <w:fldChar w:fldCharType="begin">
                <w:fldData xml:space="preserve">PEVuZE5vdGU+PENpdGU+PEF1dGhvcj5KYW1lczwvQXV0aG9yPjxZZWFyPjIwMTA8L1llYXI+PFJl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</w:fldData>
              </w:fldChar>
            </w:r>
            <w:r w:rsidRPr="0029604E">
              <w:rPr>
                <w:rFonts w:ascii="Cambria" w:hAnsi="Cambria" w:cs="Arial"/>
                <w:sz w:val="20"/>
                <w:szCs w:val="20"/>
              </w:rPr>
              <w:instrText xml:space="preserve"> ADDIN EN.CITE.DATA </w:instrText>
            </w:r>
            <w:r w:rsidRPr="0029604E">
              <w:rPr>
                <w:rFonts w:ascii="Cambria" w:hAnsi="Cambria" w:cs="Arial"/>
                <w:sz w:val="20"/>
                <w:szCs w:val="20"/>
              </w:rPr>
            </w:r>
            <w:r w:rsidRPr="0029604E">
              <w:rPr>
                <w:rFonts w:ascii="Cambria" w:hAnsi="Cambria" w:cs="Arial"/>
                <w:sz w:val="20"/>
                <w:szCs w:val="20"/>
              </w:rPr>
              <w:fldChar w:fldCharType="end"/>
            </w:r>
            <w:r w:rsidRPr="0029604E">
              <w:rPr>
                <w:rFonts w:ascii="Cambria" w:hAnsi="Cambria" w:cs="Arial"/>
                <w:sz w:val="20"/>
                <w:szCs w:val="20"/>
              </w:rPr>
            </w:r>
            <w:r w:rsidRPr="0029604E">
              <w:rPr>
                <w:rFonts w:ascii="Cambria" w:hAnsi="Cambria" w:cs="Arial"/>
                <w:sz w:val="20"/>
                <w:szCs w:val="20"/>
              </w:rPr>
              <w:fldChar w:fldCharType="separate"/>
            </w:r>
            <w:r w:rsidRPr="0029604E">
              <w:rPr>
                <w:rFonts w:ascii="Cambria" w:hAnsi="Cambria" w:cs="Arial"/>
                <w:noProof/>
                <w:sz w:val="20"/>
                <w:szCs w:val="20"/>
                <w:vertAlign w:val="superscript"/>
              </w:rPr>
              <w:t>37</w:t>
            </w:r>
            <w:r w:rsidRPr="0029604E">
              <w:rPr>
                <w:rFonts w:ascii="Cambria" w:hAnsi="Cambria" w:cs="Arial"/>
                <w:sz w:val="20"/>
                <w:szCs w:val="20"/>
              </w:rPr>
              <w:fldChar w:fldCharType="end"/>
            </w:r>
          </w:p>
        </w:tc>
        <w:tc>
          <w:tcPr>
            <w:tcW w:w="0" w:type="auto"/>
          </w:tcPr>
          <w:p w14:paraId="11C366E3" w14:textId="77777777" w:rsidR="008F3814" w:rsidRPr="0029604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fNIRS</w:t>
            </w:r>
          </w:p>
        </w:tc>
        <w:tc>
          <w:tcPr>
            <w:tcW w:w="1749" w:type="dxa"/>
          </w:tcPr>
          <w:p w14:paraId="104ED1EF" w14:textId="6FFFF62D" w:rsidR="008F3814" w:rsidRPr="0029604E" w:rsidRDefault="0029604E"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Robot-assisted technology</w:t>
            </w:r>
          </w:p>
        </w:tc>
        <w:tc>
          <w:tcPr>
            <w:tcW w:w="2060" w:type="dxa"/>
          </w:tcPr>
          <w:p w14:paraId="3AD86B88" w14:textId="77777777" w:rsidR="008F3814" w:rsidRPr="0029604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roofErr w:type="spellStart"/>
            <w:r w:rsidRPr="0029604E">
              <w:rPr>
                <w:rFonts w:ascii="Cambria" w:hAnsi="Cambria" w:cs="Arial"/>
                <w:sz w:val="20"/>
                <w:szCs w:val="20"/>
              </w:rPr>
              <w:t>Visuo</w:t>
            </w:r>
            <w:proofErr w:type="spellEnd"/>
            <w:r w:rsidRPr="0029604E">
              <w:rPr>
                <w:rFonts w:ascii="Cambria" w:hAnsi="Cambria" w:cs="Arial"/>
                <w:sz w:val="20"/>
                <w:szCs w:val="20"/>
              </w:rPr>
              <w:t>-motor tracking task (free hand motor control or GCMC)</w:t>
            </w:r>
          </w:p>
        </w:tc>
        <w:tc>
          <w:tcPr>
            <w:tcW w:w="1041" w:type="dxa"/>
          </w:tcPr>
          <w:p w14:paraId="1BA2129B" w14:textId="77777777" w:rsidR="008F3814" w:rsidRPr="0029604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21</w:t>
            </w:r>
          </w:p>
        </w:tc>
        <w:tc>
          <w:tcPr>
            <w:tcW w:w="0" w:type="auto"/>
          </w:tcPr>
          <w:p w14:paraId="33B081C0" w14:textId="77777777" w:rsidR="008F3814" w:rsidRPr="0029604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Novices</w:t>
            </w:r>
          </w:p>
        </w:tc>
        <w:tc>
          <w:tcPr>
            <w:tcW w:w="2881" w:type="dxa"/>
          </w:tcPr>
          <w:p w14:paraId="156E7A7E" w14:textId="77777777" w:rsidR="008F3814" w:rsidRPr="0029604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The GCMC group had more rapid attenuation in PFC activity and more rapid focusing of PPC activity</w:t>
            </w:r>
          </w:p>
          <w:p w14:paraId="4A5E0226" w14:textId="77777777" w:rsidR="008F3814" w:rsidRPr="0029604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tc>
        <w:tc>
          <w:tcPr>
            <w:tcW w:w="2126" w:type="dxa"/>
          </w:tcPr>
          <w:p w14:paraId="1385457F" w14:textId="77777777" w:rsidR="008F3814" w:rsidRPr="0029604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 xml:space="preserve">Better performance observed in the GCMC group </w:t>
            </w:r>
          </w:p>
          <w:p w14:paraId="7AC7DCDE" w14:textId="77777777" w:rsidR="008F3814" w:rsidRPr="0029604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tc>
        <w:tc>
          <w:tcPr>
            <w:tcW w:w="1701" w:type="dxa"/>
          </w:tcPr>
          <w:p w14:paraId="607138A4" w14:textId="77777777" w:rsidR="008F3814" w:rsidRPr="0029604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tc>
      </w:tr>
      <w:tr w:rsidR="009D100E" w:rsidRPr="009D100E" w14:paraId="5DD6DE28" w14:textId="77777777" w:rsidTr="00DB4F7F">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0" w:type="auto"/>
          </w:tcPr>
          <w:p w14:paraId="6E6B5E38" w14:textId="77777777" w:rsidR="008F3814" w:rsidRPr="009D100E" w:rsidRDefault="008F3814" w:rsidP="003722A3">
            <w:pPr>
              <w:rPr>
                <w:rFonts w:ascii="Cambria" w:hAnsi="Cambria" w:cs="Arial"/>
                <w:b w:val="0"/>
                <w:sz w:val="20"/>
                <w:szCs w:val="20"/>
              </w:rPr>
            </w:pPr>
            <w:proofErr w:type="spellStart"/>
            <w:r w:rsidRPr="009D100E">
              <w:rPr>
                <w:rFonts w:ascii="Cambria" w:hAnsi="Cambria" w:cs="Arial"/>
                <w:b w:val="0"/>
                <w:sz w:val="20"/>
                <w:szCs w:val="20"/>
              </w:rPr>
              <w:t>Bahrami</w:t>
            </w:r>
            <w:proofErr w:type="spellEnd"/>
            <w:r w:rsidRPr="009D100E">
              <w:rPr>
                <w:rFonts w:ascii="Cambria" w:hAnsi="Cambria" w:cs="Arial"/>
                <w:b w:val="0"/>
                <w:sz w:val="20"/>
                <w:szCs w:val="20"/>
              </w:rPr>
              <w:t xml:space="preserve"> et al (2011)</w:t>
            </w:r>
            <w:r w:rsidRPr="009D100E">
              <w:rPr>
                <w:rFonts w:ascii="Cambria" w:hAnsi="Cambria" w:cs="Arial"/>
                <w:sz w:val="20"/>
                <w:szCs w:val="20"/>
              </w:rPr>
              <w:fldChar w:fldCharType="begin">
                <w:fldData xml:space="preserve">PEVuZE5vdGU+PENpdGU+PEF1dGhvcj5CYWhyYW1pPC9BdXRob3I+PFllYXI+MjAxMTwvWWVhcj48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=
</w:fldData>
              </w:fldChar>
            </w:r>
            <w:r w:rsidRPr="009D100E">
              <w:rPr>
                <w:rFonts w:ascii="Cambria" w:hAnsi="Cambria" w:cs="Arial"/>
                <w:sz w:val="20"/>
                <w:szCs w:val="20"/>
              </w:rPr>
              <w:instrText xml:space="preserve"> ADDIN EN.CITE </w:instrText>
            </w:r>
            <w:r w:rsidRPr="009D100E">
              <w:rPr>
                <w:rFonts w:ascii="Cambria" w:hAnsi="Cambria" w:cs="Arial"/>
                <w:sz w:val="20"/>
                <w:szCs w:val="20"/>
              </w:rPr>
              <w:fldChar w:fldCharType="begin">
                <w:fldData xml:space="preserve">PEVuZE5vdGU+PENpdGU+PEF1dGhvcj5CYWhyYW1pPC9BdXRob3I+PFllYXI+MjAxMTwvWWVhcj48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=
</w:fldData>
              </w:fldChar>
            </w:r>
            <w:r w:rsidRPr="009D100E">
              <w:rPr>
                <w:rFonts w:ascii="Cambria" w:hAnsi="Cambria" w:cs="Arial"/>
                <w:sz w:val="20"/>
                <w:szCs w:val="20"/>
              </w:rPr>
              <w:instrText xml:space="preserve"> ADDIN EN.CITE.DATA </w:instrText>
            </w:r>
            <w:r w:rsidRPr="009D100E">
              <w:rPr>
                <w:rFonts w:ascii="Cambria" w:hAnsi="Cambria" w:cs="Arial"/>
                <w:sz w:val="20"/>
                <w:szCs w:val="20"/>
              </w:rPr>
            </w:r>
            <w:r w:rsidRPr="009D100E">
              <w:rPr>
                <w:rFonts w:ascii="Cambria" w:hAnsi="Cambria" w:cs="Arial"/>
                <w:sz w:val="20"/>
                <w:szCs w:val="20"/>
              </w:rPr>
              <w:fldChar w:fldCharType="end"/>
            </w:r>
            <w:r w:rsidRPr="009D100E">
              <w:rPr>
                <w:rFonts w:ascii="Cambria" w:hAnsi="Cambria" w:cs="Arial"/>
                <w:sz w:val="20"/>
                <w:szCs w:val="20"/>
              </w:rPr>
            </w:r>
            <w:r w:rsidRPr="009D100E">
              <w:rPr>
                <w:rFonts w:ascii="Cambria" w:hAnsi="Cambria" w:cs="Arial"/>
                <w:sz w:val="20"/>
                <w:szCs w:val="20"/>
              </w:rPr>
              <w:fldChar w:fldCharType="separate"/>
            </w:r>
            <w:r w:rsidRPr="009D100E">
              <w:rPr>
                <w:rFonts w:ascii="Cambria" w:hAnsi="Cambria" w:cs="Arial"/>
                <w:noProof/>
                <w:sz w:val="20"/>
                <w:szCs w:val="20"/>
                <w:vertAlign w:val="superscript"/>
              </w:rPr>
              <w:t>22</w:t>
            </w:r>
            <w:r w:rsidRPr="009D100E">
              <w:rPr>
                <w:rFonts w:ascii="Cambria" w:hAnsi="Cambria" w:cs="Arial"/>
                <w:sz w:val="20"/>
                <w:szCs w:val="20"/>
              </w:rPr>
              <w:fldChar w:fldCharType="end"/>
            </w:r>
          </w:p>
        </w:tc>
        <w:tc>
          <w:tcPr>
            <w:tcW w:w="0" w:type="auto"/>
          </w:tcPr>
          <w:p w14:paraId="280A80E2"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fMRI</w:t>
            </w:r>
          </w:p>
        </w:tc>
        <w:tc>
          <w:tcPr>
            <w:tcW w:w="1749" w:type="dxa"/>
          </w:tcPr>
          <w:p w14:paraId="35FF1F5D"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Feasibility study</w:t>
            </w:r>
          </w:p>
        </w:tc>
        <w:tc>
          <w:tcPr>
            <w:tcW w:w="2060" w:type="dxa"/>
          </w:tcPr>
          <w:p w14:paraId="176314A5"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FLS tasks</w:t>
            </w:r>
          </w:p>
        </w:tc>
        <w:tc>
          <w:tcPr>
            <w:tcW w:w="1041" w:type="dxa"/>
          </w:tcPr>
          <w:p w14:paraId="4F1BB9F5"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2</w:t>
            </w:r>
          </w:p>
        </w:tc>
        <w:tc>
          <w:tcPr>
            <w:tcW w:w="0" w:type="auto"/>
          </w:tcPr>
          <w:p w14:paraId="75B9D8CC"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Novices</w:t>
            </w:r>
          </w:p>
        </w:tc>
        <w:tc>
          <w:tcPr>
            <w:tcW w:w="2881" w:type="dxa"/>
          </w:tcPr>
          <w:p w14:paraId="75BF006B"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Presence of a box trainer or manipulation of surgical instruments did not produce significant motion artefact or affect the signal to noise ratio</w:t>
            </w:r>
          </w:p>
        </w:tc>
        <w:tc>
          <w:tcPr>
            <w:tcW w:w="2126" w:type="dxa"/>
          </w:tcPr>
          <w:p w14:paraId="3B8001E2"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p>
        </w:tc>
        <w:tc>
          <w:tcPr>
            <w:tcW w:w="1701" w:type="dxa"/>
          </w:tcPr>
          <w:p w14:paraId="38D4FC11"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p>
        </w:tc>
      </w:tr>
      <w:tr w:rsidR="009D100E" w:rsidRPr="009D100E" w14:paraId="1A34AFC3" w14:textId="77777777" w:rsidTr="00DB4F7F">
        <w:trPr>
          <w:trHeight w:val="307"/>
        </w:trPr>
        <w:tc>
          <w:tcPr>
            <w:cnfStyle w:val="001000000000" w:firstRow="0" w:lastRow="0" w:firstColumn="1" w:lastColumn="0" w:oddVBand="0" w:evenVBand="0" w:oddHBand="0" w:evenHBand="0" w:firstRowFirstColumn="0" w:firstRowLastColumn="0" w:lastRowFirstColumn="0" w:lastRowLastColumn="0"/>
            <w:tcW w:w="0" w:type="auto"/>
          </w:tcPr>
          <w:p w14:paraId="17159766" w14:textId="77777777" w:rsidR="008F3814" w:rsidRPr="009D100E" w:rsidRDefault="008F3814" w:rsidP="003722A3">
            <w:pPr>
              <w:rPr>
                <w:rFonts w:ascii="Cambria" w:hAnsi="Cambria" w:cs="Arial"/>
                <w:b w:val="0"/>
                <w:sz w:val="20"/>
                <w:szCs w:val="20"/>
              </w:rPr>
            </w:pPr>
            <w:r w:rsidRPr="009D100E">
              <w:rPr>
                <w:rFonts w:ascii="Cambria" w:hAnsi="Cambria" w:cs="Arial"/>
                <w:b w:val="0"/>
                <w:sz w:val="20"/>
                <w:szCs w:val="20"/>
              </w:rPr>
              <w:t>James et al (2011)</w:t>
            </w:r>
            <w:r w:rsidRPr="009D100E">
              <w:rPr>
                <w:rFonts w:ascii="Cambria" w:hAnsi="Cambria" w:cs="Arial"/>
                <w:sz w:val="20"/>
                <w:szCs w:val="20"/>
              </w:rPr>
              <w:fldChar w:fldCharType="begin"/>
            </w:r>
            <w:r w:rsidRPr="009D100E">
              <w:rPr>
                <w:rFonts w:ascii="Cambria" w:hAnsi="Cambria" w:cs="Arial"/>
                <w:sz w:val="20"/>
                <w:szCs w:val="20"/>
              </w:rPr>
              <w:instrText xml:space="preserve"> ADDIN EN.CITE &lt;EndNote&gt;&lt;Cite&gt;&lt;Author&gt;James&lt;/Author&gt;&lt;Year&gt;2011&lt;/Year&gt;&lt;RecNum&gt;49&lt;/RecNum&gt;&lt;DisplayText&gt;&lt;style face="superscript"&gt;8&lt;/style&gt;&lt;/DisplayText&gt;&lt;record&gt;&lt;rec-number&gt;49&lt;/rec-number&gt;&lt;foreign-keys&gt;&lt;key app="EN" db-id="watr9xf93e5pfyesd9av9r02eetzvwsss0vd" timestamp="1476989288"&gt;49&lt;/key&gt;&lt;/foreign-keys&gt;&lt;ref-type name="Journal Article"&gt;17&lt;/ref-type&gt;&lt;contributors&gt;&lt;authors&gt;&lt;author&gt;James, D. R.&lt;/author&gt;&lt;author&gt;Orihuela-Espina, F.&lt;/author&gt;&lt;author&gt;Leff, D. R.&lt;/author&gt;&lt;author&gt;Sodergren, M. H.&lt;/author&gt;&lt;author&gt;Athanasiou, T.&lt;/author&gt;&lt;author&gt;Darzi, A. W.&lt;/author&gt;&lt;author&gt;Yang, G. Z.&lt;/author&gt;&lt;/authors&gt;&lt;/contributors&gt;&lt;auth-address&gt;Department of Surgery and Cancer, Imperial College, London, UK. d.james@imperial.ac.uk&lt;/auth-address&gt;&lt;titles&gt;&lt;title&gt;The ergonomics of natural orifice translumenal endoscopic surgery (NOTES) navigation in terms of performance, stress, and cognitive behavior&lt;/title&gt;&lt;secondary-title&gt;Surgery&lt;/secondary-title&gt;&lt;alt-title&gt;Surgery&lt;/alt-title&gt;&lt;/titles&gt;&lt;periodical&gt;&lt;full-title&gt;Surgery&lt;/full-title&gt;&lt;abbr-1&gt;Surgery&lt;/abbr-1&gt;&lt;/periodical&gt;&lt;alt-periodical&gt;&lt;full-title&gt;Surgery&lt;/full-title&gt;&lt;abbr-1&gt;Surgery&lt;/abbr-1&gt;&lt;/alt-periodical&gt;&lt;pages&gt;525-533&lt;/pages&gt;&lt;volume&gt;149&lt;/volume&gt;&lt;number&gt;4&lt;/number&gt;&lt;keywords&gt;&lt;keyword&gt;Adult&lt;/keyword&gt;&lt;keyword&gt;Clinical Competence&lt;/keyword&gt;&lt;keyword&gt;Computer Simulation&lt;/keyword&gt;&lt;keyword&gt;Human Engineering&lt;/keyword&gt;&lt;keyword&gt;Humans&lt;/keyword&gt;&lt;keyword&gt;Male&lt;/keyword&gt;&lt;keyword&gt;Natural Orifice Endoscopic Surgery/*psychology&lt;/keyword&gt;&lt;keyword&gt;Prefrontal Cortex/*blood supply&lt;/keyword&gt;&lt;keyword&gt;*Psychomotor Performance&lt;/keyword&gt;&lt;keyword&gt;Regional Blood Flow&lt;/keyword&gt;&lt;keyword&gt;Stress, Physiological&lt;/keyword&gt;&lt;keyword&gt;*Stress, Psychological&lt;/keyword&gt;&lt;/keywords&gt;&lt;dates&gt;&lt;year&gt;2011&lt;/year&gt;&lt;pub-dates&gt;&lt;date&gt;Apr&lt;/date&gt;&lt;/pub-dates&gt;&lt;/dates&gt;&lt;isbn&gt;1532-7361 (Electronic)&amp;#xD;0039-6060 (Linking)&lt;/isbn&gt;&lt;accession-num&gt;21295807&lt;/accession-num&gt;&lt;urls&gt;&lt;related-urls&gt;&lt;url&gt;http://www.ncbi.nlm.nih.gov/pubmed/21295807&lt;/url&gt;&lt;/related-urls&gt;&lt;/urls&gt;&lt;electronic-resource-num&gt;10.1016/j.surg.2010.11.019&lt;/electronic-resource-num&gt;&lt;/record&gt;&lt;/Cite&gt;&lt;/EndNote&gt;</w:instrText>
            </w:r>
            <w:r w:rsidRPr="009D100E">
              <w:rPr>
                <w:rFonts w:ascii="Cambria" w:hAnsi="Cambria" w:cs="Arial"/>
                <w:sz w:val="20"/>
                <w:szCs w:val="20"/>
              </w:rPr>
              <w:fldChar w:fldCharType="separate"/>
            </w:r>
            <w:r w:rsidRPr="009D100E">
              <w:rPr>
                <w:rFonts w:ascii="Cambria" w:hAnsi="Cambria" w:cs="Arial"/>
                <w:noProof/>
                <w:sz w:val="20"/>
                <w:szCs w:val="20"/>
                <w:vertAlign w:val="superscript"/>
              </w:rPr>
              <w:t>8</w:t>
            </w:r>
            <w:r w:rsidRPr="009D100E">
              <w:rPr>
                <w:rFonts w:ascii="Cambria" w:hAnsi="Cambria" w:cs="Arial"/>
                <w:sz w:val="20"/>
                <w:szCs w:val="20"/>
              </w:rPr>
              <w:fldChar w:fldCharType="end"/>
            </w:r>
          </w:p>
        </w:tc>
        <w:tc>
          <w:tcPr>
            <w:tcW w:w="0" w:type="auto"/>
          </w:tcPr>
          <w:p w14:paraId="325DE8FD"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fNIRS</w:t>
            </w:r>
          </w:p>
        </w:tc>
        <w:tc>
          <w:tcPr>
            <w:tcW w:w="1749" w:type="dxa"/>
          </w:tcPr>
          <w:p w14:paraId="57C00FF2" w14:textId="47E57586" w:rsidR="008F3814" w:rsidRPr="009D100E" w:rsidRDefault="009D100E"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Technical skills</w:t>
            </w:r>
          </w:p>
        </w:tc>
        <w:tc>
          <w:tcPr>
            <w:tcW w:w="2060" w:type="dxa"/>
          </w:tcPr>
          <w:p w14:paraId="7E308F2D"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Navigational task</w:t>
            </w:r>
          </w:p>
        </w:tc>
        <w:tc>
          <w:tcPr>
            <w:tcW w:w="1041" w:type="dxa"/>
          </w:tcPr>
          <w:p w14:paraId="27F1B081"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29</w:t>
            </w:r>
          </w:p>
        </w:tc>
        <w:tc>
          <w:tcPr>
            <w:tcW w:w="0" w:type="auto"/>
          </w:tcPr>
          <w:p w14:paraId="7E0D01C7"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 xml:space="preserve">Expert </w:t>
            </w:r>
            <w:proofErr w:type="spellStart"/>
            <w:r w:rsidRPr="009D100E">
              <w:rPr>
                <w:rFonts w:ascii="Cambria" w:hAnsi="Cambria" w:cs="Arial"/>
                <w:sz w:val="20"/>
                <w:szCs w:val="20"/>
              </w:rPr>
              <w:t>endoscopists</w:t>
            </w:r>
            <w:proofErr w:type="spellEnd"/>
            <w:r w:rsidRPr="009D100E">
              <w:rPr>
                <w:rFonts w:ascii="Cambria" w:hAnsi="Cambria" w:cs="Arial"/>
                <w:sz w:val="20"/>
                <w:szCs w:val="20"/>
              </w:rPr>
              <w:t xml:space="preserve"> (n=11), novices (n=18)</w:t>
            </w:r>
          </w:p>
        </w:tc>
        <w:tc>
          <w:tcPr>
            <w:tcW w:w="2881" w:type="dxa"/>
          </w:tcPr>
          <w:p w14:paraId="540A22FB"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Lateral PFC activated in both groups, but greater number of channels activated in the expert group</w:t>
            </w:r>
          </w:p>
          <w:p w14:paraId="23ECE268"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tc>
        <w:tc>
          <w:tcPr>
            <w:tcW w:w="2126" w:type="dxa"/>
          </w:tcPr>
          <w:p w14:paraId="51B686D9"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E&gt;N</w:t>
            </w:r>
          </w:p>
        </w:tc>
        <w:tc>
          <w:tcPr>
            <w:tcW w:w="1701" w:type="dxa"/>
          </w:tcPr>
          <w:p w14:paraId="62600F38"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 xml:space="preserve">No significant fluctuations in HRV or salivary cortisol in either group </w:t>
            </w:r>
          </w:p>
        </w:tc>
      </w:tr>
      <w:tr w:rsidR="0029604E" w:rsidRPr="0029604E" w14:paraId="7A6AC7F7" w14:textId="77777777" w:rsidTr="00DB4F7F">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0" w:type="auto"/>
          </w:tcPr>
          <w:p w14:paraId="45D9243F" w14:textId="77777777" w:rsidR="008F3814" w:rsidRPr="0029604E" w:rsidRDefault="008F3814" w:rsidP="003722A3">
            <w:pPr>
              <w:rPr>
                <w:rFonts w:ascii="Cambria" w:hAnsi="Cambria" w:cs="Arial"/>
                <w:b w:val="0"/>
                <w:sz w:val="20"/>
                <w:szCs w:val="20"/>
              </w:rPr>
            </w:pPr>
            <w:r w:rsidRPr="0029604E">
              <w:rPr>
                <w:rFonts w:ascii="Cambria" w:hAnsi="Cambria" w:cs="Arial"/>
                <w:b w:val="0"/>
                <w:sz w:val="20"/>
                <w:szCs w:val="20"/>
              </w:rPr>
              <w:t>Zhu et al (2011)</w:t>
            </w:r>
            <w:r w:rsidRPr="0029604E">
              <w:rPr>
                <w:rFonts w:ascii="Cambria" w:hAnsi="Cambria" w:cs="Arial"/>
                <w:sz w:val="20"/>
                <w:szCs w:val="20"/>
              </w:rPr>
              <w:fldChar w:fldCharType="begin">
                <w:fldData xml:space="preserve">PEVuZE5vdGU+PENpdGU+PEF1dGhvcj5aaHU8L0F1dGhvcj48WWVhcj4yMDExPC9ZZWFyPjxSZWNO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</w:fldData>
              </w:fldChar>
            </w:r>
            <w:r w:rsidRPr="0029604E">
              <w:rPr>
                <w:rFonts w:ascii="Cambria" w:hAnsi="Cambria" w:cs="Arial"/>
                <w:sz w:val="20"/>
                <w:szCs w:val="20"/>
              </w:rPr>
              <w:instrText xml:space="preserve"> ADDIN EN.CITE </w:instrText>
            </w:r>
            <w:r w:rsidRPr="0029604E">
              <w:rPr>
                <w:rFonts w:ascii="Cambria" w:hAnsi="Cambria" w:cs="Arial"/>
                <w:sz w:val="20"/>
                <w:szCs w:val="20"/>
              </w:rPr>
              <w:fldChar w:fldCharType="begin">
                <w:fldData xml:space="preserve">PEVuZE5vdGU+PENpdGU+PEF1dGhvcj5aaHU8L0F1dGhvcj48WWVhcj4yMDExPC9ZZWFyPjxSZWNO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</w:fldData>
              </w:fldChar>
            </w:r>
            <w:r w:rsidRPr="0029604E">
              <w:rPr>
                <w:rFonts w:ascii="Cambria" w:hAnsi="Cambria" w:cs="Arial"/>
                <w:sz w:val="20"/>
                <w:szCs w:val="20"/>
              </w:rPr>
              <w:instrText xml:space="preserve"> ADDIN EN.CITE.DATA </w:instrText>
            </w:r>
            <w:r w:rsidRPr="0029604E">
              <w:rPr>
                <w:rFonts w:ascii="Cambria" w:hAnsi="Cambria" w:cs="Arial"/>
                <w:sz w:val="20"/>
                <w:szCs w:val="20"/>
              </w:rPr>
            </w:r>
            <w:r w:rsidRPr="0029604E">
              <w:rPr>
                <w:rFonts w:ascii="Cambria" w:hAnsi="Cambria" w:cs="Arial"/>
                <w:sz w:val="20"/>
                <w:szCs w:val="20"/>
              </w:rPr>
              <w:fldChar w:fldCharType="end"/>
            </w:r>
            <w:r w:rsidRPr="0029604E">
              <w:rPr>
                <w:rFonts w:ascii="Cambria" w:hAnsi="Cambria" w:cs="Arial"/>
                <w:sz w:val="20"/>
                <w:szCs w:val="20"/>
              </w:rPr>
            </w:r>
            <w:r w:rsidRPr="0029604E">
              <w:rPr>
                <w:rFonts w:ascii="Cambria" w:hAnsi="Cambria" w:cs="Arial"/>
                <w:sz w:val="20"/>
                <w:szCs w:val="20"/>
              </w:rPr>
              <w:fldChar w:fldCharType="separate"/>
            </w:r>
            <w:r w:rsidRPr="0029604E">
              <w:rPr>
                <w:rFonts w:ascii="Cambria" w:hAnsi="Cambria" w:cs="Arial"/>
                <w:noProof/>
                <w:sz w:val="20"/>
                <w:szCs w:val="20"/>
                <w:vertAlign w:val="superscript"/>
              </w:rPr>
              <w:t>45</w:t>
            </w:r>
            <w:r w:rsidRPr="0029604E">
              <w:rPr>
                <w:rFonts w:ascii="Cambria" w:hAnsi="Cambria" w:cs="Arial"/>
                <w:sz w:val="20"/>
                <w:szCs w:val="20"/>
              </w:rPr>
              <w:fldChar w:fldCharType="end"/>
            </w:r>
          </w:p>
        </w:tc>
        <w:tc>
          <w:tcPr>
            <w:tcW w:w="0" w:type="auto"/>
          </w:tcPr>
          <w:p w14:paraId="365059EE"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EEG</w:t>
            </w:r>
          </w:p>
        </w:tc>
        <w:tc>
          <w:tcPr>
            <w:tcW w:w="1749" w:type="dxa"/>
          </w:tcPr>
          <w:p w14:paraId="4396DF85" w14:textId="734375F0" w:rsidR="008F3814" w:rsidRPr="0029604E" w:rsidRDefault="0029604E"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Surgical teaching</w:t>
            </w:r>
          </w:p>
        </w:tc>
        <w:tc>
          <w:tcPr>
            <w:tcW w:w="2060" w:type="dxa"/>
          </w:tcPr>
          <w:p w14:paraId="0E09C5EA"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Laparoscopic tracking task: implicit vs explicit motor learning</w:t>
            </w:r>
          </w:p>
        </w:tc>
        <w:tc>
          <w:tcPr>
            <w:tcW w:w="1041" w:type="dxa"/>
          </w:tcPr>
          <w:p w14:paraId="27FA5842"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18</w:t>
            </w:r>
          </w:p>
        </w:tc>
        <w:tc>
          <w:tcPr>
            <w:tcW w:w="0" w:type="auto"/>
          </w:tcPr>
          <w:p w14:paraId="4A18A2EF"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Novices</w:t>
            </w:r>
          </w:p>
        </w:tc>
        <w:tc>
          <w:tcPr>
            <w:tcW w:w="2881" w:type="dxa"/>
          </w:tcPr>
          <w:p w14:paraId="2E2F8530"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Implicit learners show less coactivation of verbal analytic and motor planning areas than explicit learners</w:t>
            </w:r>
          </w:p>
          <w:p w14:paraId="70155E86"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p>
          <w:p w14:paraId="7ED81D95"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No difference between implicit and explicit learners in co-activation of visuospatial and motor planning areas</w:t>
            </w:r>
          </w:p>
        </w:tc>
        <w:tc>
          <w:tcPr>
            <w:tcW w:w="2126" w:type="dxa"/>
          </w:tcPr>
          <w:p w14:paraId="43F3D457"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No difference between implicit and explicit learners in tracking accuracy at retention test</w:t>
            </w:r>
          </w:p>
          <w:p w14:paraId="7C25E724"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p>
        </w:tc>
        <w:tc>
          <w:tcPr>
            <w:tcW w:w="1701" w:type="dxa"/>
          </w:tcPr>
          <w:p w14:paraId="5521529A"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p>
        </w:tc>
      </w:tr>
      <w:tr w:rsidR="009D100E" w:rsidRPr="009D100E" w14:paraId="58FA6B1A" w14:textId="77777777" w:rsidTr="00DB4F7F">
        <w:trPr>
          <w:trHeight w:val="307"/>
        </w:trPr>
        <w:tc>
          <w:tcPr>
            <w:cnfStyle w:val="001000000000" w:firstRow="0" w:lastRow="0" w:firstColumn="1" w:lastColumn="0" w:oddVBand="0" w:evenVBand="0" w:oddHBand="0" w:evenHBand="0" w:firstRowFirstColumn="0" w:firstRowLastColumn="0" w:lastRowFirstColumn="0" w:lastRowLastColumn="0"/>
            <w:tcW w:w="0" w:type="auto"/>
          </w:tcPr>
          <w:p w14:paraId="6D864FC1" w14:textId="77777777" w:rsidR="008F3814" w:rsidRPr="009D100E" w:rsidRDefault="008F3814" w:rsidP="003722A3">
            <w:pPr>
              <w:rPr>
                <w:rFonts w:ascii="Cambria" w:hAnsi="Cambria" w:cs="Arial"/>
                <w:b w:val="0"/>
                <w:sz w:val="20"/>
                <w:szCs w:val="20"/>
              </w:rPr>
            </w:pPr>
            <w:r w:rsidRPr="009D100E">
              <w:rPr>
                <w:rFonts w:ascii="Cambria" w:hAnsi="Cambria" w:cs="Arial"/>
                <w:b w:val="0"/>
                <w:sz w:val="20"/>
                <w:szCs w:val="20"/>
              </w:rPr>
              <w:lastRenderedPageBreak/>
              <w:t>Duty et al (2012)</w:t>
            </w:r>
            <w:r w:rsidRPr="009D100E">
              <w:rPr>
                <w:rFonts w:ascii="Cambria" w:hAnsi="Cambria" w:cs="Arial"/>
                <w:sz w:val="20"/>
                <w:szCs w:val="20"/>
              </w:rPr>
              <w:fldChar w:fldCharType="begin"/>
            </w:r>
            <w:r w:rsidRPr="009D100E">
              <w:rPr>
                <w:rFonts w:ascii="Cambria" w:hAnsi="Cambria" w:cs="Arial"/>
                <w:sz w:val="20"/>
                <w:szCs w:val="20"/>
              </w:rPr>
              <w:instrText xml:space="preserve"> ADDIN EN.CITE &lt;EndNote&gt;&lt;Cite&gt;&lt;Author&gt;Duty&lt;/Author&gt;&lt;Year&gt;2012&lt;/Year&gt;&lt;RecNum&gt;43&lt;/RecNum&gt;&lt;DisplayText&gt;&lt;style face="superscript"&gt;15&lt;/style&gt;&lt;/DisplayText&gt;&lt;record&gt;&lt;rec-number&gt;43&lt;/rec-number&gt;&lt;foreign-keys&gt;&lt;key app="EN" db-id="watr9xf93e5pfyesd9av9r02eetzvwsss0vd" timestamp="1476989287"&gt;43&lt;/key&gt;&lt;/foreign-keys&gt;&lt;ref-type name="Journal Article"&gt;17&lt;/ref-type&gt;&lt;contributors&gt;&lt;authors&gt;&lt;author&gt;Duty, Brian M. D.&lt;/author&gt;&lt;author&gt;Andonian, Sero M. D.&lt;/author&gt;&lt;author&gt;Ma, Yilong PhD&lt;/author&gt;&lt;author&gt;Peng, Shichun PhD&lt;/author&gt;&lt;author&gt;Shapiro, Edan M. D.&lt;/author&gt;&lt;author&gt;Dhawan, Vijay PhD&lt;/author&gt;&lt;author&gt;Richstone, Lee M. D.&lt;/author&gt;&lt;author&gt;Eidelberg, David M. D.&lt;/author&gt;&lt;author&gt;Kavoussi, Louis R. M. D.&lt;/author&gt;&lt;/authors&gt;&lt;/contributors&gt;&lt;titles&gt;&lt;title&gt;Correlation of Laparoscopic Experience With Differential Functional Brain Activation: A Positron Emission Tomography Study With Oxygen 15-Labeled Water&lt;/title&gt;&lt;secondary-title&gt;Archives of Surgery&lt;/secondary-title&gt;&lt;/titles&gt;&lt;periodical&gt;&lt;full-title&gt;Archives of Surgery&lt;/full-title&gt;&lt;/periodical&gt;&lt;pages&gt;627-632&lt;/pages&gt;&lt;volume&gt;147&lt;/volume&gt;&lt;number&gt;7&lt;/number&gt;&lt;keywords&gt;&lt;keyword&gt;Original Article.&lt;/keyword&gt;&lt;/keywords&gt;&lt;dates&gt;&lt;year&gt;2012&lt;/year&gt;&lt;/dates&gt;&lt;urls&gt;&lt;related-urls&gt;&lt;url&gt;http://ovidsp.ovid.com/ovidweb.cgi?T=JS&amp;amp;CSC=Y&amp;amp;NEWS=N&amp;amp;PAGE=fulltext&amp;amp;D=ovftn&amp;amp;AN=00000853-201207000-00013&lt;/url&gt;&lt;url&gt;http://imp-primo.hosted.exlibrisgroup.com/openurl/44IMP/44IMP_services_page?sid=OVID&amp;amp;isbn=&amp;amp;issn=0004-0010&amp;amp;volume=147&amp;amp;issue=7&amp;amp;date=2012&amp;amp;title=Archives+of+Surgery&amp;amp;atitle=Correlation+of+Laparoscopic+Experience+With+Differential+Functional+Brain+Activation%3A+A+Positron+Emission+Tomography+Study+With+Oxygen+15-Labeled+Water.&amp;amp;aulast=Duty%2C+Brian&amp;amp;spage=627&lt;/url&gt;&lt;/related-urls&gt;&lt;/urls&gt;&lt;remote-database-name&gt;Journals@&lt;/remote-database-name&gt;&lt;remote-database-provider&gt;Ovid Technologies&lt;/remote-database-provider&gt;&lt;/record&gt;&lt;/Cite&gt;&lt;/EndNote&gt;</w:instrText>
            </w:r>
            <w:r w:rsidRPr="009D100E">
              <w:rPr>
                <w:rFonts w:ascii="Cambria" w:hAnsi="Cambria" w:cs="Arial"/>
                <w:sz w:val="20"/>
                <w:szCs w:val="20"/>
              </w:rPr>
              <w:fldChar w:fldCharType="separate"/>
            </w:r>
            <w:r w:rsidRPr="009D100E">
              <w:rPr>
                <w:rFonts w:ascii="Cambria" w:hAnsi="Cambria" w:cs="Arial"/>
                <w:noProof/>
                <w:sz w:val="20"/>
                <w:szCs w:val="20"/>
                <w:vertAlign w:val="superscript"/>
              </w:rPr>
              <w:t>15</w:t>
            </w:r>
            <w:r w:rsidRPr="009D100E">
              <w:rPr>
                <w:rFonts w:ascii="Cambria" w:hAnsi="Cambria" w:cs="Arial"/>
                <w:sz w:val="20"/>
                <w:szCs w:val="20"/>
              </w:rPr>
              <w:fldChar w:fldCharType="end"/>
            </w:r>
          </w:p>
        </w:tc>
        <w:tc>
          <w:tcPr>
            <w:tcW w:w="0" w:type="auto"/>
          </w:tcPr>
          <w:p w14:paraId="54AE9739"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PET</w:t>
            </w:r>
          </w:p>
        </w:tc>
        <w:tc>
          <w:tcPr>
            <w:tcW w:w="1749" w:type="dxa"/>
          </w:tcPr>
          <w:p w14:paraId="48EC4624" w14:textId="08F3B0B8" w:rsidR="008F3814" w:rsidRPr="009D100E" w:rsidRDefault="009D100E"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Technical skills</w:t>
            </w:r>
          </w:p>
        </w:tc>
        <w:tc>
          <w:tcPr>
            <w:tcW w:w="2060" w:type="dxa"/>
          </w:tcPr>
          <w:p w14:paraId="2B4BA427" w14:textId="77777777" w:rsidR="008F3814" w:rsidRPr="009D100E" w:rsidRDefault="008F3814" w:rsidP="003722A3">
            <w:pPr>
              <w:pStyle w:val="ListParagraph"/>
              <w:ind w:left="0"/>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Laparoscopic peg transfer task &amp; observation of laparoscopic tasks</w:t>
            </w:r>
          </w:p>
        </w:tc>
        <w:tc>
          <w:tcPr>
            <w:tcW w:w="1041" w:type="dxa"/>
          </w:tcPr>
          <w:p w14:paraId="0FE5342D"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10</w:t>
            </w:r>
          </w:p>
        </w:tc>
        <w:tc>
          <w:tcPr>
            <w:tcW w:w="0" w:type="auto"/>
          </w:tcPr>
          <w:p w14:paraId="670F6B2D"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Experts (n=5), novices (n=5)</w:t>
            </w:r>
          </w:p>
        </w:tc>
        <w:tc>
          <w:tcPr>
            <w:tcW w:w="2881" w:type="dxa"/>
          </w:tcPr>
          <w:p w14:paraId="558F8C77"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 xml:space="preserve">Peg transfer task: </w:t>
            </w:r>
            <w:r w:rsidRPr="009D100E">
              <w:rPr>
                <w:rFonts w:ascii="Cambria" w:hAnsi="Cambria" w:cs="Arial"/>
                <w:i/>
                <w:sz w:val="20"/>
                <w:szCs w:val="20"/>
              </w:rPr>
              <w:t xml:space="preserve">Novices: </w:t>
            </w:r>
            <w:r w:rsidRPr="009D100E">
              <w:rPr>
                <w:rFonts w:ascii="Cambria" w:hAnsi="Cambria" w:cs="Arial"/>
                <w:sz w:val="20"/>
                <w:szCs w:val="20"/>
              </w:rPr>
              <w:t xml:space="preserve">activation in L precentral gyrus, L insula, R </w:t>
            </w:r>
            <w:proofErr w:type="spellStart"/>
            <w:r w:rsidRPr="009D100E">
              <w:rPr>
                <w:rFonts w:ascii="Cambria" w:hAnsi="Cambria" w:cs="Arial"/>
                <w:sz w:val="20"/>
                <w:szCs w:val="20"/>
              </w:rPr>
              <w:t>precuneus</w:t>
            </w:r>
            <w:proofErr w:type="spellEnd"/>
            <w:r w:rsidRPr="009D100E">
              <w:rPr>
                <w:rFonts w:ascii="Cambria" w:hAnsi="Cambria" w:cs="Arial"/>
                <w:sz w:val="20"/>
                <w:szCs w:val="20"/>
              </w:rPr>
              <w:t xml:space="preserve"> gyrus and R inferior occipital gyrus. </w:t>
            </w:r>
            <w:r w:rsidRPr="009D100E">
              <w:rPr>
                <w:rFonts w:ascii="Cambria" w:hAnsi="Cambria" w:cs="Arial"/>
                <w:i/>
                <w:sz w:val="20"/>
                <w:szCs w:val="20"/>
              </w:rPr>
              <w:t xml:space="preserve">Experts: </w:t>
            </w:r>
            <w:r w:rsidRPr="009D100E">
              <w:rPr>
                <w:rFonts w:ascii="Cambria" w:hAnsi="Cambria" w:cs="Arial"/>
                <w:sz w:val="20"/>
                <w:szCs w:val="20"/>
              </w:rPr>
              <w:t>deactivation in all four of these regions</w:t>
            </w:r>
          </w:p>
          <w:p w14:paraId="7F0C9961"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p w14:paraId="21650A83"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 xml:space="preserve">Task observation: </w:t>
            </w:r>
            <w:r w:rsidRPr="009D100E">
              <w:rPr>
                <w:rFonts w:ascii="Cambria" w:hAnsi="Cambria" w:cs="Arial"/>
                <w:i/>
                <w:sz w:val="20"/>
                <w:szCs w:val="20"/>
              </w:rPr>
              <w:t>Novices:</w:t>
            </w:r>
            <w:r w:rsidRPr="009D100E">
              <w:rPr>
                <w:rFonts w:ascii="Cambria" w:hAnsi="Cambria" w:cs="Arial"/>
                <w:sz w:val="20"/>
                <w:szCs w:val="20"/>
              </w:rPr>
              <w:t xml:space="preserve"> activation in R </w:t>
            </w:r>
            <w:proofErr w:type="spellStart"/>
            <w:r w:rsidRPr="009D100E">
              <w:rPr>
                <w:rFonts w:ascii="Cambria" w:hAnsi="Cambria" w:cs="Arial"/>
                <w:sz w:val="20"/>
                <w:szCs w:val="20"/>
              </w:rPr>
              <w:t>precuneus</w:t>
            </w:r>
            <w:proofErr w:type="spellEnd"/>
            <w:r w:rsidRPr="009D100E">
              <w:rPr>
                <w:rFonts w:ascii="Cambria" w:hAnsi="Cambria" w:cs="Arial"/>
                <w:sz w:val="20"/>
                <w:szCs w:val="20"/>
              </w:rPr>
              <w:t xml:space="preserve"> gyrus and R cuneus; deactivation in bilateral posterior cerebellum.</w:t>
            </w:r>
            <w:r w:rsidRPr="009D100E">
              <w:rPr>
                <w:rFonts w:ascii="Cambria" w:hAnsi="Cambria" w:cs="Arial"/>
                <w:i/>
                <w:sz w:val="20"/>
                <w:szCs w:val="20"/>
              </w:rPr>
              <w:t xml:space="preserve"> Experts:</w:t>
            </w:r>
            <w:r w:rsidRPr="009D100E">
              <w:rPr>
                <w:rFonts w:ascii="Cambria" w:hAnsi="Cambria" w:cs="Arial"/>
                <w:sz w:val="20"/>
                <w:szCs w:val="20"/>
              </w:rPr>
              <w:t xml:space="preserve"> deactivation in R </w:t>
            </w:r>
            <w:proofErr w:type="spellStart"/>
            <w:r w:rsidRPr="009D100E">
              <w:rPr>
                <w:rFonts w:ascii="Cambria" w:hAnsi="Cambria" w:cs="Arial"/>
                <w:sz w:val="20"/>
                <w:szCs w:val="20"/>
              </w:rPr>
              <w:t>precuneus</w:t>
            </w:r>
            <w:proofErr w:type="spellEnd"/>
            <w:r w:rsidRPr="009D100E">
              <w:rPr>
                <w:rFonts w:ascii="Cambria" w:hAnsi="Cambria" w:cs="Arial"/>
                <w:sz w:val="20"/>
                <w:szCs w:val="20"/>
              </w:rPr>
              <w:t xml:space="preserve"> gyrus and R cuneus; activation in posterior cerebellum</w:t>
            </w:r>
          </w:p>
        </w:tc>
        <w:tc>
          <w:tcPr>
            <w:tcW w:w="2126" w:type="dxa"/>
          </w:tcPr>
          <w:p w14:paraId="3C510933"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Overall experts performed better than novices</w:t>
            </w:r>
          </w:p>
          <w:p w14:paraId="0BDAB98E"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p w14:paraId="610D2FC3"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Novice performance improved from 1</w:t>
            </w:r>
            <w:r w:rsidRPr="009D100E">
              <w:rPr>
                <w:rFonts w:ascii="Cambria" w:hAnsi="Cambria" w:cs="Arial"/>
                <w:sz w:val="20"/>
                <w:szCs w:val="20"/>
                <w:vertAlign w:val="superscript"/>
              </w:rPr>
              <w:t>st</w:t>
            </w:r>
            <w:r w:rsidRPr="009D100E">
              <w:rPr>
                <w:rFonts w:ascii="Cambria" w:hAnsi="Cambria" w:cs="Arial"/>
                <w:sz w:val="20"/>
                <w:szCs w:val="20"/>
              </w:rPr>
              <w:t xml:space="preserve"> to 2</w:t>
            </w:r>
            <w:r w:rsidRPr="009D100E">
              <w:rPr>
                <w:rFonts w:ascii="Cambria" w:hAnsi="Cambria" w:cs="Arial"/>
                <w:sz w:val="20"/>
                <w:szCs w:val="20"/>
                <w:vertAlign w:val="superscript"/>
              </w:rPr>
              <w:t>nd</w:t>
            </w:r>
            <w:r w:rsidRPr="009D100E">
              <w:rPr>
                <w:rFonts w:ascii="Cambria" w:hAnsi="Cambria" w:cs="Arial"/>
                <w:sz w:val="20"/>
                <w:szCs w:val="20"/>
              </w:rPr>
              <w:t xml:space="preserve"> peg transfer tasks</w:t>
            </w:r>
          </w:p>
          <w:p w14:paraId="51EE2800"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tc>
        <w:tc>
          <w:tcPr>
            <w:tcW w:w="1701" w:type="dxa"/>
          </w:tcPr>
          <w:p w14:paraId="388171E0"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tc>
      </w:tr>
      <w:tr w:rsidR="0029604E" w:rsidRPr="0029604E" w14:paraId="2186CF1C" w14:textId="77777777" w:rsidTr="00DB4F7F">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0" w:type="auto"/>
          </w:tcPr>
          <w:p w14:paraId="19EB9E49" w14:textId="77777777" w:rsidR="008F3814" w:rsidRPr="0029604E" w:rsidRDefault="008F3814" w:rsidP="003722A3">
            <w:pPr>
              <w:rPr>
                <w:rFonts w:ascii="Cambria" w:hAnsi="Cambria" w:cs="Arial"/>
                <w:b w:val="0"/>
                <w:sz w:val="20"/>
                <w:szCs w:val="20"/>
              </w:rPr>
            </w:pPr>
            <w:proofErr w:type="spellStart"/>
            <w:r w:rsidRPr="0029604E">
              <w:rPr>
                <w:rFonts w:ascii="Cambria" w:hAnsi="Cambria" w:cs="Arial"/>
                <w:b w:val="0"/>
                <w:sz w:val="20"/>
                <w:szCs w:val="20"/>
              </w:rPr>
              <w:t>Mylonas</w:t>
            </w:r>
            <w:proofErr w:type="spellEnd"/>
            <w:r w:rsidRPr="0029604E">
              <w:rPr>
                <w:rFonts w:ascii="Cambria" w:hAnsi="Cambria" w:cs="Arial"/>
                <w:b w:val="0"/>
                <w:sz w:val="20"/>
                <w:szCs w:val="20"/>
              </w:rPr>
              <w:t xml:space="preserve"> et al (2012)</w:t>
            </w:r>
            <w:r w:rsidRPr="0029604E">
              <w:rPr>
                <w:rFonts w:ascii="Cambria" w:hAnsi="Cambria" w:cs="Arial"/>
                <w:sz w:val="20"/>
                <w:szCs w:val="20"/>
              </w:rPr>
              <w:fldChar w:fldCharType="begin">
                <w:fldData xml:space="preserve">PEVuZE5vdGU+PENpdGU+PEF1dGhvcj5NeWxvbmFzPC9BdXRob3I+PFllYXI+MjAxMjwvWWVhcj48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</w:fldData>
              </w:fldChar>
            </w:r>
            <w:r w:rsidRPr="0029604E">
              <w:rPr>
                <w:rFonts w:ascii="Cambria" w:hAnsi="Cambria" w:cs="Arial"/>
                <w:sz w:val="20"/>
                <w:szCs w:val="20"/>
              </w:rPr>
              <w:instrText xml:space="preserve"> ADDIN EN.CITE </w:instrText>
            </w:r>
            <w:r w:rsidRPr="0029604E">
              <w:rPr>
                <w:rFonts w:ascii="Cambria" w:hAnsi="Cambria" w:cs="Arial"/>
                <w:sz w:val="20"/>
                <w:szCs w:val="20"/>
              </w:rPr>
              <w:fldChar w:fldCharType="begin">
                <w:fldData xml:space="preserve">PEVuZE5vdGU+PENpdGU+PEF1dGhvcj5NeWxvbmFzPC9BdXRob3I+PFllYXI+MjAxMjwvWWVhcj48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</w:fldData>
              </w:fldChar>
            </w:r>
            <w:r w:rsidRPr="0029604E">
              <w:rPr>
                <w:rFonts w:ascii="Cambria" w:hAnsi="Cambria" w:cs="Arial"/>
                <w:sz w:val="20"/>
                <w:szCs w:val="20"/>
              </w:rPr>
              <w:instrText xml:space="preserve"> ADDIN EN.CITE.DATA </w:instrText>
            </w:r>
            <w:r w:rsidRPr="0029604E">
              <w:rPr>
                <w:rFonts w:ascii="Cambria" w:hAnsi="Cambria" w:cs="Arial"/>
                <w:sz w:val="20"/>
                <w:szCs w:val="20"/>
              </w:rPr>
            </w:r>
            <w:r w:rsidRPr="0029604E">
              <w:rPr>
                <w:rFonts w:ascii="Cambria" w:hAnsi="Cambria" w:cs="Arial"/>
                <w:sz w:val="20"/>
                <w:szCs w:val="20"/>
              </w:rPr>
              <w:fldChar w:fldCharType="end"/>
            </w:r>
            <w:r w:rsidRPr="0029604E">
              <w:rPr>
                <w:rFonts w:ascii="Cambria" w:hAnsi="Cambria" w:cs="Arial"/>
                <w:sz w:val="20"/>
                <w:szCs w:val="20"/>
              </w:rPr>
            </w:r>
            <w:r w:rsidRPr="0029604E">
              <w:rPr>
                <w:rFonts w:ascii="Cambria" w:hAnsi="Cambria" w:cs="Arial"/>
                <w:sz w:val="20"/>
                <w:szCs w:val="20"/>
              </w:rPr>
              <w:fldChar w:fldCharType="separate"/>
            </w:r>
            <w:r w:rsidRPr="0029604E">
              <w:rPr>
                <w:rFonts w:ascii="Cambria" w:hAnsi="Cambria" w:cs="Arial"/>
                <w:noProof/>
                <w:sz w:val="20"/>
                <w:szCs w:val="20"/>
                <w:vertAlign w:val="superscript"/>
              </w:rPr>
              <w:t>36</w:t>
            </w:r>
            <w:r w:rsidRPr="0029604E">
              <w:rPr>
                <w:rFonts w:ascii="Cambria" w:hAnsi="Cambria" w:cs="Arial"/>
                <w:sz w:val="20"/>
                <w:szCs w:val="20"/>
              </w:rPr>
              <w:fldChar w:fldCharType="end"/>
            </w:r>
          </w:p>
        </w:tc>
        <w:tc>
          <w:tcPr>
            <w:tcW w:w="0" w:type="auto"/>
          </w:tcPr>
          <w:p w14:paraId="7F242830"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fNIRS</w:t>
            </w:r>
          </w:p>
        </w:tc>
        <w:tc>
          <w:tcPr>
            <w:tcW w:w="1749" w:type="dxa"/>
          </w:tcPr>
          <w:p w14:paraId="2926B931" w14:textId="2CC8DE23" w:rsidR="008F3814" w:rsidRPr="0029604E" w:rsidRDefault="0029604E"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Robot-assisted technology</w:t>
            </w:r>
          </w:p>
        </w:tc>
        <w:tc>
          <w:tcPr>
            <w:tcW w:w="2060" w:type="dxa"/>
          </w:tcPr>
          <w:p w14:paraId="4D9B5B1A"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Tracking deforming tissue (free hand motor control or GCMC)</w:t>
            </w:r>
          </w:p>
        </w:tc>
        <w:tc>
          <w:tcPr>
            <w:tcW w:w="1041" w:type="dxa"/>
          </w:tcPr>
          <w:p w14:paraId="5C02C72A"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21</w:t>
            </w:r>
          </w:p>
        </w:tc>
        <w:tc>
          <w:tcPr>
            <w:tcW w:w="0" w:type="auto"/>
          </w:tcPr>
          <w:p w14:paraId="719F847A"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 xml:space="preserve">Novices </w:t>
            </w:r>
          </w:p>
        </w:tc>
        <w:tc>
          <w:tcPr>
            <w:tcW w:w="2881" w:type="dxa"/>
          </w:tcPr>
          <w:p w14:paraId="0FAA1D95"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Greater PFC activation with GCMC than with free hand control</w:t>
            </w:r>
          </w:p>
        </w:tc>
        <w:tc>
          <w:tcPr>
            <w:tcW w:w="2126" w:type="dxa"/>
          </w:tcPr>
          <w:p w14:paraId="0C3D87EB"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 xml:space="preserve">Better performance observed in the GCMC group </w:t>
            </w:r>
          </w:p>
          <w:p w14:paraId="2F93EAFC"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p>
        </w:tc>
        <w:tc>
          <w:tcPr>
            <w:tcW w:w="1701" w:type="dxa"/>
          </w:tcPr>
          <w:p w14:paraId="58AA8A41"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p>
        </w:tc>
      </w:tr>
      <w:tr w:rsidR="0029604E" w:rsidRPr="0029604E" w14:paraId="797EF979" w14:textId="77777777" w:rsidTr="00DB4F7F">
        <w:trPr>
          <w:trHeight w:val="307"/>
        </w:trPr>
        <w:tc>
          <w:tcPr>
            <w:cnfStyle w:val="001000000000" w:firstRow="0" w:lastRow="0" w:firstColumn="1" w:lastColumn="0" w:oddVBand="0" w:evenVBand="0" w:oddHBand="0" w:evenHBand="0" w:firstRowFirstColumn="0" w:firstRowLastColumn="0" w:lastRowFirstColumn="0" w:lastRowLastColumn="0"/>
            <w:tcW w:w="0" w:type="auto"/>
          </w:tcPr>
          <w:p w14:paraId="4BC42370" w14:textId="77777777" w:rsidR="008F3814" w:rsidRPr="0029604E" w:rsidRDefault="008F3814" w:rsidP="003722A3">
            <w:pPr>
              <w:rPr>
                <w:rFonts w:ascii="Cambria" w:hAnsi="Cambria" w:cs="Arial"/>
                <w:b w:val="0"/>
                <w:sz w:val="20"/>
                <w:szCs w:val="20"/>
              </w:rPr>
            </w:pPr>
            <w:r w:rsidRPr="0029604E">
              <w:rPr>
                <w:rFonts w:ascii="Cambria" w:hAnsi="Cambria" w:cs="Arial"/>
                <w:b w:val="0"/>
                <w:sz w:val="20"/>
                <w:szCs w:val="20"/>
              </w:rPr>
              <w:t>James et al (2013)</w:t>
            </w:r>
            <w:r w:rsidRPr="0029604E">
              <w:rPr>
                <w:rFonts w:ascii="Cambria" w:hAnsi="Cambria" w:cs="Arial"/>
                <w:sz w:val="20"/>
                <w:szCs w:val="20"/>
              </w:rPr>
              <w:fldChar w:fldCharType="begin"/>
            </w:r>
            <w:r w:rsidRPr="0029604E">
              <w:rPr>
                <w:rFonts w:ascii="Cambria" w:hAnsi="Cambria" w:cs="Arial"/>
                <w:sz w:val="20"/>
                <w:szCs w:val="20"/>
              </w:rPr>
              <w:instrText xml:space="preserve"> ADDIN EN.CITE &lt;EndNote&gt;&lt;Cite&gt;&lt;Author&gt;James&lt;/Author&gt;&lt;Year&gt;2013&lt;/Year&gt;&lt;RecNum&gt;56&lt;/RecNum&gt;&lt;DisplayText&gt;&lt;style face="superscript"&gt;35&lt;/style&gt;&lt;/DisplayText&gt;&lt;record&gt;&lt;rec-number&gt;56&lt;/rec-number&gt;&lt;foreign-keys&gt;&lt;key app="EN" db-id="watr9xf93e5pfyesd9av9r02eetzvwsss0vd" timestamp="1476989289"&gt;56&lt;/key&gt;&lt;/foreign-keys&gt;&lt;ref-type name="Journal Article"&gt;17&lt;/ref-type&gt;&lt;contributors&gt;&lt;authors&gt;&lt;author&gt;James, D. R.&lt;/author&gt;&lt;author&gt;Leff, D. R.&lt;/author&gt;&lt;author&gt;Orihuela-Espina, F.&lt;/author&gt;&lt;author&gt;Kwok, K. W.&lt;/author&gt;&lt;author&gt;Mylonas, G. P.&lt;/author&gt;&lt;author&gt;Athanasiou, T.&lt;/author&gt;&lt;author&gt;Darzi, A. W.&lt;/author&gt;&lt;author&gt;Yang, G. Z.&lt;/author&gt;&lt;/authors&gt;&lt;/contributors&gt;&lt;auth-address&gt;Hamlyn Centre for Robotic Surgery, Imperial College London, UK.&lt;/auth-address&gt;&lt;titles&gt;&lt;title&gt;Enhanced frontoparietal network architectures following &amp;quot;gaze-contingent&amp;quot; versus &amp;quot;free-hand&amp;quot; motor learning&lt;/title&gt;&lt;secondary-title&gt;Neuroimage&lt;/secondary-title&gt;&lt;alt-title&gt;NeuroImage&lt;/alt-title&gt;&lt;/titles&gt;&lt;periodical&gt;&lt;full-title&gt;Neuroimage&lt;/full-title&gt;&lt;abbr-1&gt;NeuroImage&lt;/abbr-1&gt;&lt;/periodical&gt;&lt;alt-periodical&gt;&lt;full-title&gt;Neuroimage&lt;/full-title&gt;&lt;abbr-1&gt;NeuroImage&lt;/abbr-1&gt;&lt;/alt-periodical&gt;&lt;pages&gt;267-76&lt;/pages&gt;&lt;volume&gt;64&lt;/volume&gt;&lt;keywords&gt;&lt;keyword&gt;Adult&lt;/keyword&gt;&lt;keyword&gt;Attention/*physiology&lt;/keyword&gt;&lt;keyword&gt;Female&lt;/keyword&gt;&lt;keyword&gt;Fixation, Ocular/*physiology&lt;/keyword&gt;&lt;keyword&gt;Frontal Lobe/*physiology&lt;/keyword&gt;&lt;keyword&gt;Humans&lt;/keyword&gt;&lt;keyword&gt;Learning/*physiology&lt;/keyword&gt;&lt;keyword&gt;Male&lt;/keyword&gt;&lt;keyword&gt;Motor Skills/*physiology&lt;/keyword&gt;&lt;keyword&gt;Nerve Net/*physiology&lt;/keyword&gt;&lt;keyword&gt;Neural Pathways/physiology&lt;/keyword&gt;&lt;keyword&gt;Parietal Lobe/*physiology&lt;/keyword&gt;&lt;keyword&gt;Volition/physiology&lt;/keyword&gt;&lt;/keywords&gt;&lt;dates&gt;&lt;year&gt;2013&lt;/year&gt;&lt;pub-dates&gt;&lt;date&gt;Jan 1&lt;/date&gt;&lt;/pub-dates&gt;&lt;/dates&gt;&lt;isbn&gt;1095-9572 (Electronic)&amp;#xD;1053-8119 (Linking)&lt;/isbn&gt;&lt;accession-num&gt;22960153&lt;/accession-num&gt;&lt;urls&gt;&lt;related-urls&gt;&lt;url&gt;http://www.ncbi.nlm.nih.gov/pubmed/22960153&lt;/url&gt;&lt;/related-urls&gt;&lt;/urls&gt;&lt;electronic-resource-num&gt;10.1016/j.neuroimage.2012.08.056&lt;/electronic-resource-num&gt;&lt;/record&gt;&lt;/Cite&gt;&lt;/EndNote&gt;</w:instrText>
            </w:r>
            <w:r w:rsidRPr="0029604E">
              <w:rPr>
                <w:rFonts w:ascii="Cambria" w:hAnsi="Cambria" w:cs="Arial"/>
                <w:sz w:val="20"/>
                <w:szCs w:val="20"/>
              </w:rPr>
              <w:fldChar w:fldCharType="separate"/>
            </w:r>
            <w:r w:rsidRPr="0029604E">
              <w:rPr>
                <w:rFonts w:ascii="Cambria" w:hAnsi="Cambria" w:cs="Arial"/>
                <w:noProof/>
                <w:sz w:val="20"/>
                <w:szCs w:val="20"/>
                <w:vertAlign w:val="superscript"/>
              </w:rPr>
              <w:t>35</w:t>
            </w:r>
            <w:r w:rsidRPr="0029604E">
              <w:rPr>
                <w:rFonts w:ascii="Cambria" w:hAnsi="Cambria" w:cs="Arial"/>
                <w:sz w:val="20"/>
                <w:szCs w:val="20"/>
              </w:rPr>
              <w:fldChar w:fldCharType="end"/>
            </w:r>
          </w:p>
        </w:tc>
        <w:tc>
          <w:tcPr>
            <w:tcW w:w="0" w:type="auto"/>
          </w:tcPr>
          <w:p w14:paraId="3E90575B" w14:textId="77777777" w:rsidR="008F3814" w:rsidRPr="0029604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fNIRS</w:t>
            </w:r>
          </w:p>
        </w:tc>
        <w:tc>
          <w:tcPr>
            <w:tcW w:w="1749" w:type="dxa"/>
          </w:tcPr>
          <w:p w14:paraId="42740577" w14:textId="47E2C26B" w:rsidR="008F3814" w:rsidRPr="0029604E" w:rsidRDefault="0029604E"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Robot-assisted technology</w:t>
            </w:r>
          </w:p>
        </w:tc>
        <w:tc>
          <w:tcPr>
            <w:tcW w:w="2060" w:type="dxa"/>
          </w:tcPr>
          <w:p w14:paraId="7802840A" w14:textId="77777777" w:rsidR="008F3814" w:rsidRPr="0029604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roofErr w:type="spellStart"/>
            <w:r w:rsidRPr="0029604E">
              <w:rPr>
                <w:rFonts w:ascii="Cambria" w:hAnsi="Cambria" w:cs="Arial"/>
                <w:sz w:val="20"/>
                <w:szCs w:val="20"/>
              </w:rPr>
              <w:t>Visuo</w:t>
            </w:r>
            <w:proofErr w:type="spellEnd"/>
            <w:r w:rsidRPr="0029604E">
              <w:rPr>
                <w:rFonts w:ascii="Cambria" w:hAnsi="Cambria" w:cs="Arial"/>
                <w:sz w:val="20"/>
                <w:szCs w:val="20"/>
              </w:rPr>
              <w:t>-motor tracking task (free hand motor control or GCMC)</w:t>
            </w:r>
          </w:p>
        </w:tc>
        <w:tc>
          <w:tcPr>
            <w:tcW w:w="1041" w:type="dxa"/>
          </w:tcPr>
          <w:p w14:paraId="13905D5C" w14:textId="77777777" w:rsidR="008F3814" w:rsidRPr="0029604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21</w:t>
            </w:r>
          </w:p>
        </w:tc>
        <w:tc>
          <w:tcPr>
            <w:tcW w:w="0" w:type="auto"/>
          </w:tcPr>
          <w:p w14:paraId="245A514A" w14:textId="77777777" w:rsidR="008F3814" w:rsidRPr="0029604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Novices</w:t>
            </w:r>
          </w:p>
        </w:tc>
        <w:tc>
          <w:tcPr>
            <w:tcW w:w="2881" w:type="dxa"/>
          </w:tcPr>
          <w:p w14:paraId="37ED4692" w14:textId="77777777" w:rsidR="008F3814" w:rsidRPr="0029604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The GCMC group had more rapid attenuation in PFC activity and more rapid focusing of PPC activity</w:t>
            </w:r>
          </w:p>
          <w:p w14:paraId="24B91BD8" w14:textId="77777777" w:rsidR="008F3814" w:rsidRPr="0029604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p w14:paraId="6C6DE7E9" w14:textId="77777777" w:rsidR="008F3814" w:rsidRPr="0029604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FP networks in the GCMC group were more economic, efficient and small worldly</w:t>
            </w:r>
          </w:p>
        </w:tc>
        <w:tc>
          <w:tcPr>
            <w:tcW w:w="2126" w:type="dxa"/>
          </w:tcPr>
          <w:p w14:paraId="4F66C98F" w14:textId="77777777" w:rsidR="008F3814" w:rsidRPr="0029604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 xml:space="preserve">Better performance observed in the GCMC group </w:t>
            </w:r>
          </w:p>
          <w:p w14:paraId="354F4CCA" w14:textId="77777777" w:rsidR="008F3814" w:rsidRPr="0029604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tc>
        <w:tc>
          <w:tcPr>
            <w:tcW w:w="1701" w:type="dxa"/>
          </w:tcPr>
          <w:p w14:paraId="3E41B30E" w14:textId="77777777" w:rsidR="008F3814" w:rsidRPr="0029604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tc>
      </w:tr>
      <w:tr w:rsidR="0029604E" w:rsidRPr="0029604E" w14:paraId="3DF0296F" w14:textId="77777777" w:rsidTr="00DB4F7F">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0" w:type="auto"/>
          </w:tcPr>
          <w:p w14:paraId="17358B8C" w14:textId="77777777" w:rsidR="008F3814" w:rsidRPr="0029604E" w:rsidRDefault="008F3814" w:rsidP="003722A3">
            <w:pPr>
              <w:rPr>
                <w:rFonts w:ascii="Cambria" w:hAnsi="Cambria" w:cs="Arial"/>
                <w:b w:val="0"/>
                <w:sz w:val="20"/>
                <w:szCs w:val="20"/>
              </w:rPr>
            </w:pPr>
            <w:proofErr w:type="spellStart"/>
            <w:r w:rsidRPr="0029604E">
              <w:rPr>
                <w:rFonts w:ascii="Cambria" w:hAnsi="Cambria" w:cs="Arial"/>
                <w:b w:val="0"/>
                <w:sz w:val="20"/>
                <w:szCs w:val="20"/>
              </w:rPr>
              <w:t>Bocci</w:t>
            </w:r>
            <w:proofErr w:type="spellEnd"/>
            <w:r w:rsidRPr="0029604E">
              <w:rPr>
                <w:rFonts w:ascii="Cambria" w:hAnsi="Cambria" w:cs="Arial"/>
                <w:b w:val="0"/>
                <w:sz w:val="20"/>
                <w:szCs w:val="20"/>
              </w:rPr>
              <w:t xml:space="preserve"> et al (2013)</w:t>
            </w:r>
            <w:r w:rsidRPr="0029604E">
              <w:rPr>
                <w:rFonts w:ascii="Cambria" w:hAnsi="Cambria" w:cs="Arial"/>
                <w:sz w:val="20"/>
                <w:szCs w:val="20"/>
              </w:rPr>
              <w:fldChar w:fldCharType="begin">
                <w:fldData xml:space="preserve">PEVuZE5vdGU+PENpdGU+PEF1dGhvcj5Cb2NjaTwvQXV0aG9yPjxZZWFyPjIwMTM8L1llYXI+PFJl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</w:fldData>
              </w:fldChar>
            </w:r>
            <w:r w:rsidRPr="0029604E">
              <w:rPr>
                <w:rFonts w:ascii="Cambria" w:hAnsi="Cambria" w:cs="Arial"/>
                <w:sz w:val="20"/>
                <w:szCs w:val="20"/>
              </w:rPr>
              <w:instrText xml:space="preserve"> ADDIN EN.CITE </w:instrText>
            </w:r>
            <w:r w:rsidRPr="0029604E">
              <w:rPr>
                <w:rFonts w:ascii="Cambria" w:hAnsi="Cambria" w:cs="Arial"/>
                <w:sz w:val="20"/>
                <w:szCs w:val="20"/>
              </w:rPr>
              <w:fldChar w:fldCharType="begin">
                <w:fldData xml:space="preserve">PEVuZE5vdGU+PENpdGU+PEF1dGhvcj5Cb2NjaTwvQXV0aG9yPjxZZWFyPjIwMTM8L1llYXI+PFJl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</w:fldData>
              </w:fldChar>
            </w:r>
            <w:r w:rsidRPr="0029604E">
              <w:rPr>
                <w:rFonts w:ascii="Cambria" w:hAnsi="Cambria" w:cs="Arial"/>
                <w:sz w:val="20"/>
                <w:szCs w:val="20"/>
              </w:rPr>
              <w:instrText xml:space="preserve"> ADDIN EN.CITE.DATA </w:instrText>
            </w:r>
            <w:r w:rsidRPr="0029604E">
              <w:rPr>
                <w:rFonts w:ascii="Cambria" w:hAnsi="Cambria" w:cs="Arial"/>
                <w:sz w:val="20"/>
                <w:szCs w:val="20"/>
              </w:rPr>
            </w:r>
            <w:r w:rsidRPr="0029604E">
              <w:rPr>
                <w:rFonts w:ascii="Cambria" w:hAnsi="Cambria" w:cs="Arial"/>
                <w:sz w:val="20"/>
                <w:szCs w:val="20"/>
              </w:rPr>
              <w:fldChar w:fldCharType="end"/>
            </w:r>
            <w:r w:rsidRPr="0029604E">
              <w:rPr>
                <w:rFonts w:ascii="Cambria" w:hAnsi="Cambria" w:cs="Arial"/>
                <w:sz w:val="20"/>
                <w:szCs w:val="20"/>
              </w:rPr>
            </w:r>
            <w:r w:rsidRPr="0029604E">
              <w:rPr>
                <w:rFonts w:ascii="Cambria" w:hAnsi="Cambria" w:cs="Arial"/>
                <w:sz w:val="20"/>
                <w:szCs w:val="20"/>
              </w:rPr>
              <w:fldChar w:fldCharType="separate"/>
            </w:r>
            <w:r w:rsidRPr="0029604E">
              <w:rPr>
                <w:rFonts w:ascii="Cambria" w:hAnsi="Cambria" w:cs="Arial"/>
                <w:noProof/>
                <w:sz w:val="20"/>
                <w:szCs w:val="20"/>
                <w:vertAlign w:val="superscript"/>
              </w:rPr>
              <w:t>33</w:t>
            </w:r>
            <w:r w:rsidRPr="0029604E">
              <w:rPr>
                <w:rFonts w:ascii="Cambria" w:hAnsi="Cambria" w:cs="Arial"/>
                <w:sz w:val="20"/>
                <w:szCs w:val="20"/>
              </w:rPr>
              <w:fldChar w:fldCharType="end"/>
            </w:r>
          </w:p>
        </w:tc>
        <w:tc>
          <w:tcPr>
            <w:tcW w:w="0" w:type="auto"/>
          </w:tcPr>
          <w:p w14:paraId="7C37459C"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EEG</w:t>
            </w:r>
          </w:p>
        </w:tc>
        <w:tc>
          <w:tcPr>
            <w:tcW w:w="1749" w:type="dxa"/>
          </w:tcPr>
          <w:p w14:paraId="6F766403" w14:textId="45A9C0BA" w:rsidR="008F3814" w:rsidRPr="0029604E" w:rsidRDefault="0029604E"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Robot-assisted technology</w:t>
            </w:r>
          </w:p>
        </w:tc>
        <w:tc>
          <w:tcPr>
            <w:tcW w:w="2060" w:type="dxa"/>
          </w:tcPr>
          <w:p w14:paraId="2BE7A820" w14:textId="0CC10525"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 xml:space="preserve">Laparoscopic </w:t>
            </w:r>
            <w:r w:rsidR="009D100E" w:rsidRPr="0029604E">
              <w:rPr>
                <w:rFonts w:ascii="Cambria" w:hAnsi="Cambria" w:cs="Arial"/>
                <w:sz w:val="20"/>
                <w:szCs w:val="20"/>
              </w:rPr>
              <w:t>&amp; robotic</w:t>
            </w:r>
            <w:r w:rsidRPr="0029604E">
              <w:rPr>
                <w:rFonts w:ascii="Cambria" w:hAnsi="Cambria" w:cs="Arial"/>
                <w:sz w:val="20"/>
                <w:szCs w:val="20"/>
              </w:rPr>
              <w:t xml:space="preserve"> suturing</w:t>
            </w:r>
          </w:p>
        </w:tc>
        <w:tc>
          <w:tcPr>
            <w:tcW w:w="1041" w:type="dxa"/>
          </w:tcPr>
          <w:p w14:paraId="71298FCA"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16</w:t>
            </w:r>
          </w:p>
        </w:tc>
        <w:tc>
          <w:tcPr>
            <w:tcW w:w="0" w:type="auto"/>
          </w:tcPr>
          <w:p w14:paraId="627E331D"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Trained surgeons</w:t>
            </w:r>
          </w:p>
        </w:tc>
        <w:tc>
          <w:tcPr>
            <w:tcW w:w="2881" w:type="dxa"/>
          </w:tcPr>
          <w:p w14:paraId="1E7BCDC2"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Increased intra-hemispheric coherence in laparoscopic suturing in theta and lower alpha bands</w:t>
            </w:r>
          </w:p>
          <w:p w14:paraId="0E914660"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p>
          <w:p w14:paraId="76457B82"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Increased inter-hemispheric coherence in robotic suturing in upper alpha and beta bands</w:t>
            </w:r>
          </w:p>
        </w:tc>
        <w:tc>
          <w:tcPr>
            <w:tcW w:w="2126" w:type="dxa"/>
          </w:tcPr>
          <w:p w14:paraId="62A011A0"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p>
        </w:tc>
        <w:tc>
          <w:tcPr>
            <w:tcW w:w="1701" w:type="dxa"/>
          </w:tcPr>
          <w:p w14:paraId="31D11A71"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p>
        </w:tc>
      </w:tr>
      <w:tr w:rsidR="009D100E" w:rsidRPr="009D100E" w14:paraId="475282AC" w14:textId="77777777" w:rsidTr="00DB4F7F">
        <w:trPr>
          <w:trHeight w:val="324"/>
        </w:trPr>
        <w:tc>
          <w:tcPr>
            <w:cnfStyle w:val="001000000000" w:firstRow="0" w:lastRow="0" w:firstColumn="1" w:lastColumn="0" w:oddVBand="0" w:evenVBand="0" w:oddHBand="0" w:evenHBand="0" w:firstRowFirstColumn="0" w:firstRowLastColumn="0" w:lastRowFirstColumn="0" w:lastRowLastColumn="0"/>
            <w:tcW w:w="0" w:type="auto"/>
          </w:tcPr>
          <w:p w14:paraId="41724CA2" w14:textId="77777777" w:rsidR="008F3814" w:rsidRPr="009D100E" w:rsidRDefault="008F3814" w:rsidP="003722A3">
            <w:pPr>
              <w:rPr>
                <w:rFonts w:ascii="Cambria" w:hAnsi="Cambria" w:cs="Arial"/>
                <w:b w:val="0"/>
                <w:sz w:val="20"/>
                <w:szCs w:val="20"/>
              </w:rPr>
            </w:pPr>
            <w:proofErr w:type="spellStart"/>
            <w:r w:rsidRPr="009D100E">
              <w:rPr>
                <w:rFonts w:ascii="Cambria" w:hAnsi="Cambria" w:cs="Arial"/>
                <w:b w:val="0"/>
                <w:sz w:val="20"/>
                <w:szCs w:val="20"/>
              </w:rPr>
              <w:t>Bahrami</w:t>
            </w:r>
            <w:proofErr w:type="spellEnd"/>
            <w:r w:rsidRPr="009D100E">
              <w:rPr>
                <w:rFonts w:ascii="Cambria" w:hAnsi="Cambria" w:cs="Arial"/>
                <w:b w:val="0"/>
                <w:sz w:val="20"/>
                <w:szCs w:val="20"/>
              </w:rPr>
              <w:t xml:space="preserve"> et al (2014)</w:t>
            </w:r>
            <w:r w:rsidRPr="009D100E">
              <w:rPr>
                <w:rFonts w:ascii="Cambria" w:hAnsi="Cambria" w:cs="Arial"/>
                <w:sz w:val="20"/>
                <w:szCs w:val="20"/>
              </w:rPr>
              <w:fldChar w:fldCharType="begin"/>
            </w:r>
            <w:r w:rsidRPr="009D100E">
              <w:rPr>
                <w:rFonts w:ascii="Cambria" w:hAnsi="Cambria" w:cs="Arial"/>
                <w:sz w:val="20"/>
                <w:szCs w:val="20"/>
              </w:rPr>
              <w:instrText xml:space="preserve"> ADDIN EN.CITE &lt;EndNote&gt;&lt;Cite&gt;&lt;Author&gt;Bahrami&lt;/Author&gt;&lt;Year&gt;2014&lt;/Year&gt;&lt;RecNum&gt;12&lt;/RecNum&gt;&lt;DisplayText&gt;&lt;style face="superscript"&gt;21&lt;/style&gt;&lt;/DisplayText&gt;&lt;record&gt;&lt;rec-number&gt;12&lt;/rec-number&gt;&lt;foreign-keys&gt;&lt;key app="EN" db-id="watr9xf93e5pfyesd9av9r02eetzvwsss0vd" timestamp="1476989286"&gt;12&lt;/key&gt;&lt;/foreign-keys&gt;&lt;ref-type name="Journal Article"&gt;17&lt;/ref-type&gt;&lt;contributors&gt;&lt;authors&gt;&lt;author&gt;Bahrami, P.&lt;/author&gt;&lt;author&gt;Graham, S. J.&lt;/author&gt;&lt;author&gt;Grantcharov, T. P.&lt;/author&gt;&lt;author&gt;Cusimano, M. D.&lt;/author&gt;&lt;author&gt;Rotstein, O. D.&lt;/author&gt;&lt;author&gt;Mansur, A.&lt;/author&gt;&lt;author&gt;Schweizer, T. A.&lt;/author&gt;&lt;/authors&gt;&lt;/contributors&gt;&lt;auth-address&gt;Institute of Biomaterials and Biomedical Engineering, University of Toronto, Toronto, ON, Canada.&lt;/auth-address&gt;&lt;titles&gt;&lt;title&gt;Neuroanatomical correlates of laparoscopic surgery training&lt;/title&gt;&lt;secondary-title&gt;Surg Endosc&lt;/secondary-title&gt;&lt;alt-title&gt;Surgical endoscopy&lt;/alt-title&gt;&lt;/titles&gt;&lt;periodical&gt;&lt;full-title&gt;Surg Endosc&lt;/full-title&gt;&lt;abbr-1&gt;Surgical endoscopy&lt;/abbr-1&gt;&lt;/periodical&gt;&lt;alt-periodical&gt;&lt;full-title&gt;Surg Endosc&lt;/full-title&gt;&lt;abbr-1&gt;Surgical endoscopy&lt;/abbr-1&gt;&lt;/alt-periodical&gt;&lt;pages&gt;2189-98&lt;/pages&gt;&lt;volume&gt;28&lt;/volume&gt;&lt;number&gt;7&lt;/number&gt;&lt;keywords&gt;&lt;keyword&gt;Brain/*physiology&lt;/keyword&gt;&lt;keyword&gt;*Brain Mapping&lt;/keyword&gt;&lt;keyword&gt;Female&lt;/keyword&gt;&lt;keyword&gt;Functional Laterality&lt;/keyword&gt;&lt;keyword&gt;Humans&lt;/keyword&gt;&lt;keyword&gt;Laparoscopy/*education&lt;/keyword&gt;&lt;keyword&gt;*Magnetic Resonance Imaging&lt;/keyword&gt;&lt;keyword&gt;Male&lt;/keyword&gt;&lt;keyword&gt;Video Recording&lt;/keyword&gt;&lt;keyword&gt;Young Adult&lt;/keyword&gt;&lt;/keywords&gt;&lt;dates&gt;&lt;year&gt;2014&lt;/year&gt;&lt;pub-dates&gt;&lt;date&gt;Jul&lt;/date&gt;&lt;/pub-dates&gt;&lt;/dates&gt;&lt;isbn&gt;1432-2218 (Electronic)&amp;#xD;0930-2794 (Linking)&lt;/isbn&gt;&lt;accession-num&gt;24570013&lt;/accession-num&gt;&lt;urls&gt;&lt;related-urls&gt;&lt;url&gt;http://www.ncbi.nlm.nih.gov/pubmed/24570013&lt;/url&gt;&lt;/related-urls&gt;&lt;/urls&gt;&lt;electronic-resource-num&gt;10.1007/s00464-014-3452-7&lt;/electronic-resource-num&gt;&lt;/record&gt;&lt;/Cite&gt;&lt;/EndNote&gt;</w:instrText>
            </w:r>
            <w:r w:rsidRPr="009D100E">
              <w:rPr>
                <w:rFonts w:ascii="Cambria" w:hAnsi="Cambria" w:cs="Arial"/>
                <w:sz w:val="20"/>
                <w:szCs w:val="20"/>
              </w:rPr>
              <w:fldChar w:fldCharType="separate"/>
            </w:r>
            <w:r w:rsidRPr="009D100E">
              <w:rPr>
                <w:rFonts w:ascii="Cambria" w:hAnsi="Cambria" w:cs="Arial"/>
                <w:noProof/>
                <w:sz w:val="20"/>
                <w:szCs w:val="20"/>
                <w:vertAlign w:val="superscript"/>
              </w:rPr>
              <w:t>21</w:t>
            </w:r>
            <w:r w:rsidRPr="009D100E">
              <w:rPr>
                <w:rFonts w:ascii="Cambria" w:hAnsi="Cambria" w:cs="Arial"/>
                <w:sz w:val="20"/>
                <w:szCs w:val="20"/>
              </w:rPr>
              <w:fldChar w:fldCharType="end"/>
            </w:r>
          </w:p>
        </w:tc>
        <w:tc>
          <w:tcPr>
            <w:tcW w:w="0" w:type="auto"/>
          </w:tcPr>
          <w:p w14:paraId="58F2BD5D"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fMRI</w:t>
            </w:r>
          </w:p>
        </w:tc>
        <w:tc>
          <w:tcPr>
            <w:tcW w:w="1749" w:type="dxa"/>
          </w:tcPr>
          <w:p w14:paraId="735782CE" w14:textId="4EF16568" w:rsidR="008F3814" w:rsidRPr="009D100E" w:rsidRDefault="009D100E"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Pr>
                <w:rFonts w:ascii="Cambria" w:hAnsi="Cambria" w:cs="Arial"/>
                <w:sz w:val="20"/>
                <w:szCs w:val="20"/>
              </w:rPr>
              <w:t>Feasibility study</w:t>
            </w:r>
          </w:p>
        </w:tc>
        <w:tc>
          <w:tcPr>
            <w:tcW w:w="2060" w:type="dxa"/>
          </w:tcPr>
          <w:p w14:paraId="7F4219DC"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FLS tasks</w:t>
            </w:r>
          </w:p>
        </w:tc>
        <w:tc>
          <w:tcPr>
            <w:tcW w:w="1041" w:type="dxa"/>
          </w:tcPr>
          <w:p w14:paraId="25E70509"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9</w:t>
            </w:r>
          </w:p>
          <w:p w14:paraId="2AB8E457"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tc>
        <w:tc>
          <w:tcPr>
            <w:tcW w:w="0" w:type="auto"/>
          </w:tcPr>
          <w:p w14:paraId="121CAEAE"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Novices</w:t>
            </w:r>
          </w:p>
        </w:tc>
        <w:tc>
          <w:tcPr>
            <w:tcW w:w="2881" w:type="dxa"/>
          </w:tcPr>
          <w:p w14:paraId="71661137"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 xml:space="preserve">Increasing task complexity resulted in activation of motor and sensory areas, and </w:t>
            </w:r>
            <w:r w:rsidRPr="009D100E">
              <w:rPr>
                <w:rFonts w:ascii="Cambria" w:hAnsi="Cambria" w:cs="Arial"/>
                <w:sz w:val="20"/>
                <w:szCs w:val="20"/>
              </w:rPr>
              <w:lastRenderedPageBreak/>
              <w:t>recruitment of the parietal lobe and medial frontal gyrus</w:t>
            </w:r>
          </w:p>
        </w:tc>
        <w:tc>
          <w:tcPr>
            <w:tcW w:w="2126" w:type="dxa"/>
          </w:tcPr>
          <w:p w14:paraId="73AF5A2C"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lastRenderedPageBreak/>
              <w:t>Performance worsened as task complexity increased</w:t>
            </w:r>
          </w:p>
        </w:tc>
        <w:tc>
          <w:tcPr>
            <w:tcW w:w="1701" w:type="dxa"/>
          </w:tcPr>
          <w:p w14:paraId="2923391B"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tc>
      </w:tr>
      <w:tr w:rsidR="009D100E" w:rsidRPr="009D100E" w14:paraId="067F5DA2" w14:textId="77777777" w:rsidTr="00DB4F7F">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0" w:type="auto"/>
          </w:tcPr>
          <w:p w14:paraId="436BCD5C" w14:textId="77777777" w:rsidR="008F3814" w:rsidRPr="009D100E" w:rsidRDefault="008F3814" w:rsidP="003722A3">
            <w:pPr>
              <w:rPr>
                <w:rFonts w:ascii="Cambria" w:hAnsi="Cambria" w:cs="Arial"/>
                <w:b w:val="0"/>
                <w:sz w:val="20"/>
                <w:szCs w:val="20"/>
              </w:rPr>
            </w:pPr>
            <w:r w:rsidRPr="009D100E">
              <w:rPr>
                <w:rFonts w:ascii="Cambria" w:hAnsi="Cambria" w:cs="Arial"/>
                <w:b w:val="0"/>
                <w:sz w:val="20"/>
                <w:szCs w:val="20"/>
              </w:rPr>
              <w:t>Morris et al (2014)</w:t>
            </w:r>
            <w:r w:rsidRPr="009D100E">
              <w:rPr>
                <w:rFonts w:ascii="Cambria" w:hAnsi="Cambria" w:cs="Arial"/>
                <w:sz w:val="20"/>
                <w:szCs w:val="20"/>
              </w:rPr>
              <w:fldChar w:fldCharType="begin"/>
            </w:r>
            <w:r w:rsidRPr="009D100E">
              <w:rPr>
                <w:rFonts w:ascii="Cambria" w:hAnsi="Cambria" w:cs="Arial"/>
                <w:sz w:val="20"/>
                <w:szCs w:val="20"/>
              </w:rPr>
              <w:instrText xml:space="preserve"> ADDIN EN.CITE &lt;EndNote&gt;&lt;Cite&gt;&lt;Author&gt;Morris&lt;/Author&gt;&lt;Year&gt;2015&lt;/Year&gt;&lt;RecNum&gt;42&lt;/RecNum&gt;&lt;DisplayText&gt;&lt;style face="superscript"&gt;16&lt;/style&gt;&lt;/DisplayText&gt;&lt;record&gt;&lt;rec-number&gt;42&lt;/rec-number&gt;&lt;foreign-keys&gt;&lt;key app="EN" db-id="watr9xf93e5pfyesd9av9r02eetzvwsss0vd" timestamp="1476989287"&gt;42&lt;/key&gt;&lt;/foreign-keys&gt;&lt;ref-type name="Journal Article"&gt;17&lt;/ref-type&gt;&lt;contributors&gt;&lt;authors&gt;&lt;author&gt;Morris, M. C.&lt;/author&gt;&lt;author&gt;Frodl, T.&lt;/author&gt;&lt;author&gt;D&amp;apos;Souza, A.&lt;/author&gt;&lt;author&gt;Fagan, A. J.&lt;/author&gt;&lt;author&gt;Ridgway, P. F.&lt;/author&gt;&lt;/authors&gt;&lt;/contributors&gt;&lt;auth-address&gt;Education Division and Department of Surgery, School of Medicine, Trinity College, Tallaght, Dublin, Ireland. Electronic address: morrism4@tcd.ie.&amp;#xD;Integrated Neuroimaging, Department of Psychiatry, Trinity College, Dublin, Ireland.&amp;#xD;Centre for Advanced Magnetic Imaging (CAMI), St James&amp;apos;s Hospital, School of Medicine, Trinity College, Dublin, Ireland.&amp;#xD;Education Division and Department of Surgery, School of Medicine, Trinity College, Tallaght, Dublin, Ireland.&lt;/auth-address&gt;&lt;titles&gt;&lt;title&gt;Assessment of competence in surgical skills using functional magnetic resonance imaging: a feasibility study&lt;/title&gt;&lt;secondary-title&gt;J Surg Educ&lt;/secondary-title&gt;&lt;alt-title&gt;Journal of surgical education&lt;/alt-title&gt;&lt;/titles&gt;&lt;periodical&gt;&lt;full-title&gt;J Surg Educ&lt;/full-title&gt;&lt;abbr-1&gt;Journal of surgical education&lt;/abbr-1&gt;&lt;/periodical&gt;&lt;alt-periodical&gt;&lt;full-title&gt;J Surg Educ&lt;/full-title&gt;&lt;abbr-1&gt;Journal of surgical education&lt;/abbr-1&gt;&lt;/alt-periodical&gt;&lt;pages&gt;198-204&lt;/pages&gt;&lt;volume&gt;72&lt;/volume&gt;&lt;number&gt;2&lt;/number&gt;&lt;dates&gt;&lt;year&gt;2015&lt;/year&gt;&lt;pub-dates&gt;&lt;date&gt;Mar-Apr&lt;/date&gt;&lt;/pub-dates&gt;&lt;/dates&gt;&lt;isbn&gt;1878-7452 (Electronic)&amp;#xD;1878-7452 (Linking)&lt;/isbn&gt;&lt;accession-num&gt;25439177&lt;/accession-num&gt;&lt;urls&gt;&lt;related-urls&gt;&lt;url&gt;http://www.ncbi.nlm.nih.gov/pubmed/25439177&lt;/url&gt;&lt;/related-urls&gt;&lt;/urls&gt;&lt;electronic-resource-num&gt;10.1016/j.jsurg.2014.09.007&lt;/electronic-resource-num&gt;&lt;/record&gt;&lt;/Cite&gt;&lt;/EndNote&gt;</w:instrText>
            </w:r>
            <w:r w:rsidRPr="009D100E">
              <w:rPr>
                <w:rFonts w:ascii="Cambria" w:hAnsi="Cambria" w:cs="Arial"/>
                <w:sz w:val="20"/>
                <w:szCs w:val="20"/>
              </w:rPr>
              <w:fldChar w:fldCharType="separate"/>
            </w:r>
            <w:r w:rsidRPr="009D100E">
              <w:rPr>
                <w:rFonts w:ascii="Cambria" w:hAnsi="Cambria" w:cs="Arial"/>
                <w:noProof/>
                <w:sz w:val="20"/>
                <w:szCs w:val="20"/>
                <w:vertAlign w:val="superscript"/>
              </w:rPr>
              <w:t>16</w:t>
            </w:r>
            <w:r w:rsidRPr="009D100E">
              <w:rPr>
                <w:rFonts w:ascii="Cambria" w:hAnsi="Cambria" w:cs="Arial"/>
                <w:sz w:val="20"/>
                <w:szCs w:val="20"/>
              </w:rPr>
              <w:fldChar w:fldCharType="end"/>
            </w:r>
          </w:p>
        </w:tc>
        <w:tc>
          <w:tcPr>
            <w:tcW w:w="0" w:type="auto"/>
          </w:tcPr>
          <w:p w14:paraId="19B22A33"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fMRI</w:t>
            </w:r>
          </w:p>
        </w:tc>
        <w:tc>
          <w:tcPr>
            <w:tcW w:w="1749" w:type="dxa"/>
          </w:tcPr>
          <w:p w14:paraId="6309AFF5" w14:textId="4BAAE67D" w:rsidR="008F3814" w:rsidRPr="009D100E" w:rsidRDefault="009D100E"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Technical skills</w:t>
            </w:r>
          </w:p>
        </w:tc>
        <w:tc>
          <w:tcPr>
            <w:tcW w:w="2060" w:type="dxa"/>
          </w:tcPr>
          <w:p w14:paraId="05B02426"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Open knot tying &amp; imagining open knot tying</w:t>
            </w:r>
          </w:p>
          <w:p w14:paraId="5167669F"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p>
        </w:tc>
        <w:tc>
          <w:tcPr>
            <w:tcW w:w="1041" w:type="dxa"/>
          </w:tcPr>
          <w:p w14:paraId="06D8D109"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9</w:t>
            </w:r>
          </w:p>
        </w:tc>
        <w:tc>
          <w:tcPr>
            <w:tcW w:w="0" w:type="auto"/>
          </w:tcPr>
          <w:p w14:paraId="46D7EFA1"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Experts (n=3), trainees (n=3), novices (n=3)</w:t>
            </w:r>
          </w:p>
        </w:tc>
        <w:tc>
          <w:tcPr>
            <w:tcW w:w="2881" w:type="dxa"/>
          </w:tcPr>
          <w:p w14:paraId="6510D784"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Activation during knot tying: N&gt;E in M1</w:t>
            </w:r>
          </w:p>
          <w:p w14:paraId="5228CF99"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p>
          <w:p w14:paraId="02B108F6"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 xml:space="preserve">Activation during imagining knot tying: E&gt;N in V1, TPJ, posterior STS, L </w:t>
            </w:r>
            <w:proofErr w:type="spellStart"/>
            <w:r w:rsidRPr="009D100E">
              <w:rPr>
                <w:rFonts w:ascii="Cambria" w:hAnsi="Cambria" w:cs="Arial"/>
                <w:sz w:val="20"/>
                <w:szCs w:val="20"/>
              </w:rPr>
              <w:t>supramarginal</w:t>
            </w:r>
            <w:proofErr w:type="spellEnd"/>
            <w:r w:rsidRPr="009D100E">
              <w:rPr>
                <w:rFonts w:ascii="Cambria" w:hAnsi="Cambria" w:cs="Arial"/>
                <w:sz w:val="20"/>
                <w:szCs w:val="20"/>
              </w:rPr>
              <w:t xml:space="preserve"> area, L </w:t>
            </w:r>
            <w:proofErr w:type="spellStart"/>
            <w:r w:rsidRPr="009D100E">
              <w:rPr>
                <w:rFonts w:ascii="Cambria" w:hAnsi="Cambria" w:cs="Arial"/>
                <w:sz w:val="20"/>
                <w:szCs w:val="20"/>
              </w:rPr>
              <w:t>rolandic</w:t>
            </w:r>
            <w:proofErr w:type="spellEnd"/>
            <w:r w:rsidRPr="009D100E">
              <w:rPr>
                <w:rFonts w:ascii="Cambria" w:hAnsi="Cambria" w:cs="Arial"/>
                <w:sz w:val="20"/>
                <w:szCs w:val="20"/>
              </w:rPr>
              <w:t xml:space="preserve"> operculum, L postcentral gyrus</w:t>
            </w:r>
          </w:p>
        </w:tc>
        <w:tc>
          <w:tcPr>
            <w:tcW w:w="2126" w:type="dxa"/>
          </w:tcPr>
          <w:p w14:paraId="5CB179D1"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Knot quantity:</w:t>
            </w:r>
          </w:p>
          <w:p w14:paraId="1F9B2677"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E&gt;T, T&gt;N</w:t>
            </w:r>
          </w:p>
          <w:p w14:paraId="1E1F5E0D"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p>
          <w:p w14:paraId="3467E2C1"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Knot quality:</w:t>
            </w:r>
          </w:p>
          <w:p w14:paraId="1072CB46"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E=T, T&gt;N</w:t>
            </w:r>
          </w:p>
        </w:tc>
        <w:tc>
          <w:tcPr>
            <w:tcW w:w="1701" w:type="dxa"/>
          </w:tcPr>
          <w:p w14:paraId="1EED0902"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p>
        </w:tc>
      </w:tr>
      <w:tr w:rsidR="009D100E" w:rsidRPr="009D100E" w14:paraId="79F3E179" w14:textId="77777777" w:rsidTr="00DB4F7F">
        <w:trPr>
          <w:trHeight w:val="307"/>
        </w:trPr>
        <w:tc>
          <w:tcPr>
            <w:cnfStyle w:val="001000000000" w:firstRow="0" w:lastRow="0" w:firstColumn="1" w:lastColumn="0" w:oddVBand="0" w:evenVBand="0" w:oddHBand="0" w:evenHBand="0" w:firstRowFirstColumn="0" w:firstRowLastColumn="0" w:lastRowFirstColumn="0" w:lastRowLastColumn="0"/>
            <w:tcW w:w="0" w:type="auto"/>
          </w:tcPr>
          <w:p w14:paraId="5F37C367" w14:textId="77777777" w:rsidR="008F3814" w:rsidRPr="009D100E" w:rsidRDefault="008F3814" w:rsidP="003722A3">
            <w:pPr>
              <w:rPr>
                <w:rFonts w:ascii="Cambria" w:hAnsi="Cambria" w:cs="Arial"/>
                <w:b w:val="0"/>
                <w:sz w:val="20"/>
                <w:szCs w:val="20"/>
              </w:rPr>
            </w:pPr>
            <w:r w:rsidRPr="009D100E">
              <w:rPr>
                <w:rFonts w:ascii="Cambria" w:hAnsi="Cambria" w:cs="Arial"/>
                <w:b w:val="0"/>
                <w:sz w:val="20"/>
                <w:szCs w:val="20"/>
              </w:rPr>
              <w:t>Guru et al (2015)</w:t>
            </w:r>
            <w:r w:rsidRPr="009D100E">
              <w:rPr>
                <w:rFonts w:ascii="Cambria" w:hAnsi="Cambria" w:cs="Arial"/>
                <w:sz w:val="20"/>
                <w:szCs w:val="20"/>
              </w:rPr>
              <w:fldChar w:fldCharType="begin"/>
            </w:r>
            <w:r w:rsidRPr="009D100E">
              <w:rPr>
                <w:rFonts w:ascii="Cambria" w:hAnsi="Cambria" w:cs="Arial"/>
                <w:sz w:val="20"/>
                <w:szCs w:val="20"/>
              </w:rPr>
              <w:instrText xml:space="preserve"> ADDIN EN.CITE &lt;EndNote&gt;&lt;Cite&gt;&lt;Author&gt;Guru&lt;/Author&gt;&lt;Year&gt;2015&lt;/Year&gt;&lt;RecNum&gt;46&lt;/RecNum&gt;&lt;DisplayText&gt;&lt;style face="superscript"&gt;11&lt;/style&gt;&lt;/DisplayText&gt;&lt;record&gt;&lt;rec-number&gt;46&lt;/rec-number&gt;&lt;foreign-keys&gt;&lt;key app="EN" db-id="watr9xf93e5pfyesd9av9r02eetzvwsss0vd" timestamp="1476989288"&gt;46&lt;/key&gt;&lt;/foreign-keys&gt;&lt;ref-type name="Journal Article"&gt;17&lt;/ref-type&gt;&lt;contributors&gt;&lt;authors&gt;&lt;author&gt;Guru, K. A.&lt;/author&gt;&lt;author&gt;Esfahani, E. T.&lt;/author&gt;&lt;author&gt;Raza, S. J.&lt;/author&gt;&lt;author&gt;Bhat, R.&lt;/author&gt;&lt;author&gt;Wang, K.&lt;/author&gt;&lt;author&gt;Hammond, Y.&lt;/author&gt;&lt;author&gt;Wilding, G.&lt;/author&gt;&lt;author&gt;Peabody, J. O.&lt;/author&gt;&lt;author&gt;Chowriappa, A. J.&lt;/author&gt;&lt;/authors&gt;&lt;/contributors&gt;&lt;auth-address&gt;Department of Urology, Roswell Park Cancer Institute, Buffalo, NY, USA.&lt;/auth-address&gt;&lt;titles&gt;&lt;title&gt;Cognitive skills assessment during robot-assisted surgery: separating the wheat from the chaff&lt;/title&gt;&lt;secondary-title&gt;BJU Int&lt;/secondary-title&gt;&lt;alt-title&gt;BJU international&lt;/alt-title&gt;&lt;/titles&gt;&lt;periodical&gt;&lt;full-title&gt;BJU Int&lt;/full-title&gt;&lt;abbr-1&gt;BJU international&lt;/abbr-1&gt;&lt;/periodical&gt;&lt;alt-periodical&gt;&lt;full-title&gt;BJU Int&lt;/full-title&gt;&lt;abbr-1&gt;BJU international&lt;/abbr-1&gt;&lt;/alt-periodical&gt;&lt;pages&gt;166-174&lt;/pages&gt;&lt;volume&gt;115&lt;/volume&gt;&lt;number&gt;1&lt;/number&gt;&lt;keywords&gt;&lt;keyword&gt;Adult&lt;/keyword&gt;&lt;keyword&gt;Clinical Competence&lt;/keyword&gt;&lt;keyword&gt;Cognition/*physiology&lt;/keyword&gt;&lt;keyword&gt;Educational Measurement/methods&lt;/keyword&gt;&lt;keyword&gt;Electroencephalography&lt;/keyword&gt;&lt;keyword&gt;Humans&lt;/keyword&gt;&lt;keyword&gt;Middle Aged&lt;/keyword&gt;&lt;keyword&gt;Robotic Surgical Procedures/*education/methods&lt;/keyword&gt;&lt;keyword&gt;Surgeons/*education/*standards&lt;/keyword&gt;&lt;keyword&gt;Task Performance and Analysis&lt;/keyword&gt;&lt;/keywords&gt;&lt;dates&gt;&lt;year&gt;2015&lt;/year&gt;&lt;pub-dates&gt;&lt;date&gt;Jan&lt;/date&gt;&lt;/pub-dates&gt;&lt;/dates&gt;&lt;isbn&gt;1464-410X (Electronic)&amp;#xD;1464-4096 (Linking)&lt;/isbn&gt;&lt;accession-num&gt;24467726&lt;/accession-num&gt;&lt;urls&gt;&lt;related-urls&gt;&lt;url&gt;http://www.ncbi.nlm.nih.gov/pubmed/24467726&lt;/url&gt;&lt;/related-urls&gt;&lt;/urls&gt;&lt;electronic-resource-num&gt;10.1111/bju.12657&lt;/electronic-resource-num&gt;&lt;/record&gt;&lt;/Cite&gt;&lt;/EndNote&gt;</w:instrText>
            </w:r>
            <w:r w:rsidRPr="009D100E">
              <w:rPr>
                <w:rFonts w:ascii="Cambria" w:hAnsi="Cambria" w:cs="Arial"/>
                <w:sz w:val="20"/>
                <w:szCs w:val="20"/>
              </w:rPr>
              <w:fldChar w:fldCharType="separate"/>
            </w:r>
            <w:r w:rsidRPr="009D100E">
              <w:rPr>
                <w:rFonts w:ascii="Cambria" w:hAnsi="Cambria" w:cs="Arial"/>
                <w:noProof/>
                <w:sz w:val="20"/>
                <w:szCs w:val="20"/>
                <w:vertAlign w:val="superscript"/>
              </w:rPr>
              <w:t>11</w:t>
            </w:r>
            <w:r w:rsidRPr="009D100E">
              <w:rPr>
                <w:rFonts w:ascii="Cambria" w:hAnsi="Cambria" w:cs="Arial"/>
                <w:sz w:val="20"/>
                <w:szCs w:val="20"/>
              </w:rPr>
              <w:fldChar w:fldCharType="end"/>
            </w:r>
          </w:p>
        </w:tc>
        <w:tc>
          <w:tcPr>
            <w:tcW w:w="0" w:type="auto"/>
          </w:tcPr>
          <w:p w14:paraId="79501F0E"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EEG</w:t>
            </w:r>
          </w:p>
        </w:tc>
        <w:tc>
          <w:tcPr>
            <w:tcW w:w="1749" w:type="dxa"/>
          </w:tcPr>
          <w:p w14:paraId="11C457B9" w14:textId="222FE849" w:rsidR="008F3814" w:rsidRPr="009D100E" w:rsidRDefault="009D100E"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Technical skills</w:t>
            </w:r>
          </w:p>
        </w:tc>
        <w:tc>
          <w:tcPr>
            <w:tcW w:w="2060" w:type="dxa"/>
          </w:tcPr>
          <w:p w14:paraId="3465FC98"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Basic, intermediate &amp; advanced robotic tasks</w:t>
            </w:r>
          </w:p>
        </w:tc>
        <w:tc>
          <w:tcPr>
            <w:tcW w:w="1041" w:type="dxa"/>
          </w:tcPr>
          <w:p w14:paraId="47982963"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10</w:t>
            </w:r>
          </w:p>
        </w:tc>
        <w:tc>
          <w:tcPr>
            <w:tcW w:w="0" w:type="auto"/>
          </w:tcPr>
          <w:p w14:paraId="33789076"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Experts (n=3), trainees (n=5), novices (n=2)</w:t>
            </w:r>
          </w:p>
        </w:tc>
        <w:tc>
          <w:tcPr>
            <w:tcW w:w="2881" w:type="dxa"/>
          </w:tcPr>
          <w:p w14:paraId="334ABC03"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Cognitive engagement and mental workload in all tasks: N&gt;T, T&gt;E</w:t>
            </w:r>
          </w:p>
        </w:tc>
        <w:tc>
          <w:tcPr>
            <w:tcW w:w="2126" w:type="dxa"/>
          </w:tcPr>
          <w:p w14:paraId="551B7AF5"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Technical performance in all tasks: E=T, T&gt;N</w:t>
            </w:r>
          </w:p>
        </w:tc>
        <w:tc>
          <w:tcPr>
            <w:tcW w:w="1701" w:type="dxa"/>
          </w:tcPr>
          <w:p w14:paraId="1A48E7DE" w14:textId="77777777" w:rsidR="008F3814" w:rsidRPr="009D100E" w:rsidRDefault="008F3814" w:rsidP="003722A3">
            <w:pPr>
              <w:keepNext/>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tc>
      </w:tr>
      <w:tr w:rsidR="009D100E" w:rsidRPr="009D100E" w14:paraId="0C7D374B" w14:textId="77777777" w:rsidTr="00DB4F7F">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0" w:type="auto"/>
          </w:tcPr>
          <w:p w14:paraId="2F4257CE" w14:textId="77777777" w:rsidR="008F3814" w:rsidRPr="009D100E" w:rsidRDefault="008F3814" w:rsidP="003722A3">
            <w:pPr>
              <w:rPr>
                <w:rFonts w:ascii="Cambria" w:hAnsi="Cambria" w:cs="Arial"/>
                <w:b w:val="0"/>
                <w:sz w:val="20"/>
                <w:szCs w:val="20"/>
              </w:rPr>
            </w:pPr>
            <w:proofErr w:type="spellStart"/>
            <w:r w:rsidRPr="009D100E">
              <w:rPr>
                <w:rFonts w:ascii="Cambria" w:hAnsi="Cambria"/>
                <w:b w:val="0"/>
                <w:sz w:val="20"/>
                <w:szCs w:val="20"/>
              </w:rPr>
              <w:t>Nemani</w:t>
            </w:r>
            <w:proofErr w:type="spellEnd"/>
            <w:r w:rsidRPr="009D100E">
              <w:rPr>
                <w:rFonts w:ascii="Cambria" w:hAnsi="Cambria"/>
                <w:b w:val="0"/>
                <w:sz w:val="20"/>
                <w:szCs w:val="20"/>
              </w:rPr>
              <w:t xml:space="preserve"> et al (2015)</w:t>
            </w:r>
            <w:r w:rsidRPr="009D100E">
              <w:rPr>
                <w:rFonts w:ascii="Cambria" w:hAnsi="Cambria"/>
                <w:sz w:val="20"/>
                <w:szCs w:val="20"/>
              </w:rPr>
              <w:fldChar w:fldCharType="begin"/>
            </w:r>
            <w:r w:rsidRPr="009D100E">
              <w:rPr>
                <w:rFonts w:ascii="Cambria" w:hAnsi="Cambria"/>
                <w:sz w:val="20"/>
                <w:szCs w:val="20"/>
              </w:rPr>
              <w:instrText xml:space="preserve"> ADDIN EN.CITE &lt;EndNote&gt;&lt;Cite&gt;&lt;Author&gt;Nemani&lt;/Author&gt;&lt;Year&gt;2015&lt;/Year&gt;&lt;RecNum&gt;40&lt;/RecNum&gt;&lt;DisplayText&gt;&lt;style face="superscript"&gt;17&lt;/style&gt;&lt;/DisplayText&gt;&lt;record&gt;&lt;rec-number&gt;40&lt;/rec-number&gt;&lt;foreign-keys&gt;&lt;key app="EN" db-id="watr9xf93e5pfyesd9av9r02eetzvwsss0vd" timestamp="1476989287"&gt;40&lt;/key&gt;&lt;/foreign-keys&gt;&lt;ref-type name="Conference Proceedings"&gt;10&lt;/ref-type&gt;&lt;contributors&gt;&lt;authors&gt;&lt;author&gt;Nemani, A.&lt;/author&gt;&lt;author&gt;Intes, X.&lt;/author&gt;&lt;author&gt;De, S.&lt;/author&gt;&lt;/authors&gt;&lt;/contributors&gt;&lt;titles&gt;&lt;title&gt;Surgical motor skill differentiation via functional near infrared spectroscopy&lt;/title&gt;&lt;secondary-title&gt;Biomedical Engineering Conference (NEBEC), 2015 41st Annual Northeast&lt;/secondary-title&gt;&lt;alt-title&gt;Biomedical Engineering Conference (NEBEC), 2015 41st Annual Northeast&lt;/alt-title&gt;&lt;/titles&gt;&lt;pages&gt;1-2&lt;/pages&gt;&lt;keywords&gt;&lt;keyword&gt;biomedical measurement&lt;/keyword&gt;&lt;keyword&gt;brain&lt;/keyword&gt;&lt;keyword&gt;infrared spectroscopy&lt;/keyword&gt;&lt;keyword&gt;neurophysiology&lt;/keyword&gt;&lt;keyword&gt;surgery&lt;/keyword&gt;&lt;keyword&gt;M1&lt;/keyword&gt;&lt;keyword&gt;SMA&lt;/keyword&gt;&lt;keyword&gt;brain activation&lt;/keyword&gt;&lt;keyword&gt;fNIRS&lt;/keyword&gt;&lt;keyword&gt;functional activation&lt;/keyword&gt;&lt;keyword&gt;functional near infrared spectroscopy&lt;/keyword&gt;&lt;keyword&gt;physical trainer bimanual task&lt;/keyword&gt;&lt;keyword&gt;prefrontal cortex&lt;/keyword&gt;&lt;keyword&gt;primary motor cortex&lt;/keyword&gt;&lt;keyword&gt;supplementary motor area&lt;/keyword&gt;&lt;keyword&gt;surgical motor skill differentiation&lt;/keyword&gt;&lt;keyword&gt;surgical novices&lt;/keyword&gt;&lt;keyword&gt;virtual trainer bimanual surgical task&lt;/keyword&gt;&lt;keyword&gt;Imaging&lt;/keyword&gt;&lt;keyword&gt;Laparoscopes&lt;/keyword&gt;&lt;keyword&gt;Probes&lt;/keyword&gt;&lt;keyword&gt;Scalp&lt;/keyword&gt;&lt;keyword&gt;Visualization&lt;/keyword&gt;&lt;/keywords&gt;&lt;dates&gt;&lt;year&gt;2015&lt;/year&gt;&lt;pub-dates&gt;&lt;date&gt;17-19 April 2015&lt;/date&gt;&lt;/pub-dates&gt;&lt;/dates&gt;&lt;urls&gt;&lt;/urls&gt;&lt;electronic-resource-num&gt;10.1109/NEBEC.2015.7117212&lt;/electronic-resource-num&gt;&lt;/record&gt;&lt;/Cite&gt;&lt;/EndNote&gt;</w:instrText>
            </w:r>
            <w:r w:rsidRPr="009D100E">
              <w:rPr>
                <w:rFonts w:ascii="Cambria" w:hAnsi="Cambria"/>
                <w:sz w:val="20"/>
                <w:szCs w:val="20"/>
              </w:rPr>
              <w:fldChar w:fldCharType="separate"/>
            </w:r>
            <w:r w:rsidRPr="009D100E">
              <w:rPr>
                <w:rFonts w:ascii="Cambria" w:hAnsi="Cambria"/>
                <w:noProof/>
                <w:sz w:val="20"/>
                <w:szCs w:val="20"/>
                <w:vertAlign w:val="superscript"/>
              </w:rPr>
              <w:t>17</w:t>
            </w:r>
            <w:r w:rsidRPr="009D100E">
              <w:rPr>
                <w:rFonts w:ascii="Cambria" w:hAnsi="Cambria"/>
                <w:sz w:val="20"/>
                <w:szCs w:val="20"/>
              </w:rPr>
              <w:fldChar w:fldCharType="end"/>
            </w:r>
          </w:p>
        </w:tc>
        <w:tc>
          <w:tcPr>
            <w:tcW w:w="0" w:type="auto"/>
          </w:tcPr>
          <w:p w14:paraId="1F2F34E2"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fNIRS</w:t>
            </w:r>
          </w:p>
        </w:tc>
        <w:tc>
          <w:tcPr>
            <w:tcW w:w="1749" w:type="dxa"/>
          </w:tcPr>
          <w:p w14:paraId="710C7AAB" w14:textId="4D959BEC" w:rsidR="008F3814" w:rsidRPr="009D100E" w:rsidRDefault="009D100E"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Technical skills</w:t>
            </w:r>
          </w:p>
        </w:tc>
        <w:tc>
          <w:tcPr>
            <w:tcW w:w="2060" w:type="dxa"/>
          </w:tcPr>
          <w:p w14:paraId="06CAF7A6"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Laparoscopic pattern cutting in physical box trainer and VR simulator</w:t>
            </w:r>
          </w:p>
        </w:tc>
        <w:tc>
          <w:tcPr>
            <w:tcW w:w="1041" w:type="dxa"/>
          </w:tcPr>
          <w:p w14:paraId="338B42CB"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9</w:t>
            </w:r>
          </w:p>
        </w:tc>
        <w:tc>
          <w:tcPr>
            <w:tcW w:w="0" w:type="auto"/>
          </w:tcPr>
          <w:p w14:paraId="008E3506"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Experts (n=2), novices (n=7)</w:t>
            </w:r>
          </w:p>
        </w:tc>
        <w:tc>
          <w:tcPr>
            <w:tcW w:w="2881" w:type="dxa"/>
          </w:tcPr>
          <w:p w14:paraId="6A94E166"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9D100E">
              <w:rPr>
                <w:rFonts w:ascii="Cambria" w:hAnsi="Cambria"/>
                <w:sz w:val="20"/>
                <w:szCs w:val="20"/>
              </w:rPr>
              <w:t>Activation in PFC, M1 &amp; SMA: E&lt;N in box trainer</w:t>
            </w:r>
          </w:p>
          <w:p w14:paraId="6C97E510"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p w14:paraId="1A3B8868"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i/>
                <w:sz w:val="20"/>
                <w:szCs w:val="20"/>
              </w:rPr>
            </w:pPr>
            <w:r w:rsidRPr="009D100E">
              <w:rPr>
                <w:rFonts w:ascii="Cambria" w:hAnsi="Cambria"/>
                <w:sz w:val="20"/>
                <w:szCs w:val="20"/>
              </w:rPr>
              <w:t>Activation in PFC &amp; SMA: E&gt;N in VR simulator</w:t>
            </w:r>
          </w:p>
        </w:tc>
        <w:tc>
          <w:tcPr>
            <w:tcW w:w="2126" w:type="dxa"/>
          </w:tcPr>
          <w:p w14:paraId="78ECBF57"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i/>
                <w:sz w:val="20"/>
                <w:szCs w:val="20"/>
              </w:rPr>
            </w:pPr>
          </w:p>
        </w:tc>
        <w:tc>
          <w:tcPr>
            <w:tcW w:w="1701" w:type="dxa"/>
          </w:tcPr>
          <w:p w14:paraId="2D756A56" w14:textId="77777777" w:rsidR="008F3814" w:rsidRPr="009D100E" w:rsidRDefault="008F3814" w:rsidP="003722A3">
            <w:pPr>
              <w:keepNext/>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p>
        </w:tc>
      </w:tr>
      <w:tr w:rsidR="009D100E" w:rsidRPr="009D100E" w14:paraId="6981D0AE" w14:textId="77777777" w:rsidTr="00DB4F7F">
        <w:trPr>
          <w:trHeight w:val="307"/>
        </w:trPr>
        <w:tc>
          <w:tcPr>
            <w:cnfStyle w:val="001000000000" w:firstRow="0" w:lastRow="0" w:firstColumn="1" w:lastColumn="0" w:oddVBand="0" w:evenVBand="0" w:oddHBand="0" w:evenHBand="0" w:firstRowFirstColumn="0" w:firstRowLastColumn="0" w:lastRowFirstColumn="0" w:lastRowLastColumn="0"/>
            <w:tcW w:w="0" w:type="auto"/>
          </w:tcPr>
          <w:p w14:paraId="3ABEE7C0" w14:textId="77777777" w:rsidR="008F3814" w:rsidRPr="009D100E" w:rsidRDefault="008F3814" w:rsidP="003722A3">
            <w:pPr>
              <w:rPr>
                <w:rFonts w:ascii="Cambria" w:hAnsi="Cambria" w:cs="Arial"/>
                <w:b w:val="0"/>
                <w:sz w:val="20"/>
                <w:szCs w:val="20"/>
              </w:rPr>
            </w:pPr>
            <w:r w:rsidRPr="009D100E">
              <w:rPr>
                <w:rFonts w:ascii="Cambria" w:hAnsi="Cambria" w:cs="Arial"/>
                <w:b w:val="0"/>
                <w:sz w:val="20"/>
                <w:szCs w:val="20"/>
              </w:rPr>
              <w:t>Guru et al (2015)</w:t>
            </w:r>
            <w:r w:rsidRPr="009D100E">
              <w:rPr>
                <w:rFonts w:ascii="Cambria" w:hAnsi="Cambria" w:cs="Arial"/>
                <w:sz w:val="20"/>
                <w:szCs w:val="20"/>
              </w:rPr>
              <w:fldChar w:fldCharType="begin">
                <w:fldData xml:space="preserve">PEVuZE5vdGU+PENpdGU+PEF1dGhvcj5HdXJ1PC9BdXRob3I+PFllYXI+MjAxNTwvWWVhcj48UmVj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</w:fldData>
              </w:fldChar>
            </w:r>
            <w:r w:rsidRPr="009D100E">
              <w:rPr>
                <w:rFonts w:ascii="Cambria" w:hAnsi="Cambria" w:cs="Arial"/>
                <w:sz w:val="20"/>
                <w:szCs w:val="20"/>
              </w:rPr>
              <w:instrText xml:space="preserve"> ADDIN EN.CITE </w:instrText>
            </w:r>
            <w:r w:rsidRPr="009D100E">
              <w:rPr>
                <w:rFonts w:ascii="Cambria" w:hAnsi="Cambria" w:cs="Arial"/>
                <w:sz w:val="20"/>
                <w:szCs w:val="20"/>
              </w:rPr>
              <w:fldChar w:fldCharType="begin">
                <w:fldData xml:space="preserve">PEVuZE5vdGU+PENpdGU+PEF1dGhvcj5HdXJ1PC9BdXRob3I+PFllYXI+MjAxNTwvWWVhcj48UmVj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</w:fldData>
              </w:fldChar>
            </w:r>
            <w:r w:rsidRPr="009D100E">
              <w:rPr>
                <w:rFonts w:ascii="Cambria" w:hAnsi="Cambria" w:cs="Arial"/>
                <w:sz w:val="20"/>
                <w:szCs w:val="20"/>
              </w:rPr>
              <w:instrText xml:space="preserve"> ADDIN EN.CITE.DATA </w:instrText>
            </w:r>
            <w:r w:rsidRPr="009D100E">
              <w:rPr>
                <w:rFonts w:ascii="Cambria" w:hAnsi="Cambria" w:cs="Arial"/>
                <w:sz w:val="20"/>
                <w:szCs w:val="20"/>
              </w:rPr>
            </w:r>
            <w:r w:rsidRPr="009D100E">
              <w:rPr>
                <w:rFonts w:ascii="Cambria" w:hAnsi="Cambria" w:cs="Arial"/>
                <w:sz w:val="20"/>
                <w:szCs w:val="20"/>
              </w:rPr>
              <w:fldChar w:fldCharType="end"/>
            </w:r>
            <w:r w:rsidRPr="009D100E">
              <w:rPr>
                <w:rFonts w:ascii="Cambria" w:hAnsi="Cambria" w:cs="Arial"/>
                <w:sz w:val="20"/>
                <w:szCs w:val="20"/>
              </w:rPr>
            </w:r>
            <w:r w:rsidRPr="009D100E">
              <w:rPr>
                <w:rFonts w:ascii="Cambria" w:hAnsi="Cambria" w:cs="Arial"/>
                <w:sz w:val="20"/>
                <w:szCs w:val="20"/>
              </w:rPr>
              <w:fldChar w:fldCharType="separate"/>
            </w:r>
            <w:r w:rsidRPr="009D100E">
              <w:rPr>
                <w:rFonts w:ascii="Cambria" w:hAnsi="Cambria" w:cs="Arial"/>
                <w:noProof/>
                <w:sz w:val="20"/>
                <w:szCs w:val="20"/>
                <w:vertAlign w:val="superscript"/>
              </w:rPr>
              <w:t>12</w:t>
            </w:r>
            <w:r w:rsidRPr="009D100E">
              <w:rPr>
                <w:rFonts w:ascii="Cambria" w:hAnsi="Cambria" w:cs="Arial"/>
                <w:sz w:val="20"/>
                <w:szCs w:val="20"/>
              </w:rPr>
              <w:fldChar w:fldCharType="end"/>
            </w:r>
          </w:p>
        </w:tc>
        <w:tc>
          <w:tcPr>
            <w:tcW w:w="0" w:type="auto"/>
          </w:tcPr>
          <w:p w14:paraId="48CD90BC"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EEG</w:t>
            </w:r>
          </w:p>
        </w:tc>
        <w:tc>
          <w:tcPr>
            <w:tcW w:w="1749" w:type="dxa"/>
          </w:tcPr>
          <w:p w14:paraId="113649ED" w14:textId="3A93365C" w:rsidR="008F3814" w:rsidRPr="009D100E" w:rsidRDefault="009D100E"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Technical skills</w:t>
            </w:r>
          </w:p>
        </w:tc>
        <w:tc>
          <w:tcPr>
            <w:tcW w:w="2060" w:type="dxa"/>
          </w:tcPr>
          <w:p w14:paraId="6ABEC377" w14:textId="77777777" w:rsidR="008F3814" w:rsidRPr="009D100E" w:rsidRDefault="008F3814" w:rsidP="003722A3">
            <w:pPr>
              <w:jc w:val="both"/>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 xml:space="preserve">Robotic tasks: LOA, LND, UVA </w:t>
            </w:r>
          </w:p>
        </w:tc>
        <w:tc>
          <w:tcPr>
            <w:tcW w:w="1041" w:type="dxa"/>
          </w:tcPr>
          <w:p w14:paraId="335D992D"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1</w:t>
            </w:r>
          </w:p>
        </w:tc>
        <w:tc>
          <w:tcPr>
            <w:tcW w:w="0" w:type="auto"/>
          </w:tcPr>
          <w:p w14:paraId="28CA313C"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Experts (n=1)</w:t>
            </w:r>
          </w:p>
        </w:tc>
        <w:tc>
          <w:tcPr>
            <w:tcW w:w="2881" w:type="dxa"/>
          </w:tcPr>
          <w:p w14:paraId="6FCF9520"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 xml:space="preserve">Different tasks utilised different cognitive resources </w:t>
            </w:r>
          </w:p>
        </w:tc>
        <w:tc>
          <w:tcPr>
            <w:tcW w:w="2126" w:type="dxa"/>
          </w:tcPr>
          <w:p w14:paraId="0998CDA9"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tc>
        <w:tc>
          <w:tcPr>
            <w:tcW w:w="1701" w:type="dxa"/>
          </w:tcPr>
          <w:p w14:paraId="46168890" w14:textId="77777777" w:rsidR="008F3814" w:rsidRPr="009D100E" w:rsidRDefault="008F3814" w:rsidP="003722A3">
            <w:pPr>
              <w:keepNext/>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tc>
      </w:tr>
      <w:tr w:rsidR="0029604E" w:rsidRPr="0029604E" w14:paraId="3220F14C" w14:textId="77777777" w:rsidTr="00DB4F7F">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0" w:type="auto"/>
          </w:tcPr>
          <w:p w14:paraId="342F9148" w14:textId="77777777" w:rsidR="008F3814" w:rsidRPr="0029604E" w:rsidRDefault="008F3814" w:rsidP="003722A3">
            <w:pPr>
              <w:rPr>
                <w:rFonts w:ascii="Cambria" w:hAnsi="Cambria" w:cs="Arial"/>
                <w:b w:val="0"/>
                <w:sz w:val="20"/>
                <w:szCs w:val="20"/>
              </w:rPr>
            </w:pPr>
            <w:proofErr w:type="spellStart"/>
            <w:r w:rsidRPr="0029604E">
              <w:rPr>
                <w:rFonts w:ascii="Cambria" w:hAnsi="Cambria" w:cs="Arial"/>
                <w:b w:val="0"/>
                <w:sz w:val="20"/>
                <w:szCs w:val="20"/>
              </w:rPr>
              <w:t>Leff</w:t>
            </w:r>
            <w:proofErr w:type="spellEnd"/>
            <w:r w:rsidRPr="0029604E">
              <w:rPr>
                <w:rFonts w:ascii="Cambria" w:hAnsi="Cambria" w:cs="Arial"/>
                <w:b w:val="0"/>
                <w:sz w:val="20"/>
                <w:szCs w:val="20"/>
              </w:rPr>
              <w:t xml:space="preserve"> et al (2015)</w:t>
            </w:r>
            <w:r w:rsidRPr="0029604E">
              <w:rPr>
                <w:rFonts w:ascii="Cambria" w:hAnsi="Cambria" w:cs="Arial"/>
                <w:sz w:val="20"/>
                <w:szCs w:val="20"/>
              </w:rPr>
              <w:fldChar w:fldCharType="begin">
                <w:fldData xml:space="preserve">PEVuZE5vdGU+PENpdGU+PEF1dGhvcj5MZWZmPC9BdXRob3I+PFllYXI+MjAxNTwvWWVhcj48UmVj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</w:fldData>
              </w:fldChar>
            </w:r>
            <w:r w:rsidRPr="0029604E">
              <w:rPr>
                <w:rFonts w:ascii="Cambria" w:hAnsi="Cambria" w:cs="Arial"/>
                <w:sz w:val="20"/>
                <w:szCs w:val="20"/>
              </w:rPr>
              <w:instrText xml:space="preserve"> ADDIN EN.CITE </w:instrText>
            </w:r>
            <w:r w:rsidRPr="0029604E">
              <w:rPr>
                <w:rFonts w:ascii="Cambria" w:hAnsi="Cambria" w:cs="Arial"/>
                <w:sz w:val="20"/>
                <w:szCs w:val="20"/>
              </w:rPr>
              <w:fldChar w:fldCharType="begin">
                <w:fldData xml:space="preserve">PEVuZE5vdGU+PENpdGU+PEF1dGhvcj5MZWZmPC9BdXRob3I+PFllYXI+MjAxNTwvWWVhcj48UmVj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</w:fldData>
              </w:fldChar>
            </w:r>
            <w:r w:rsidRPr="0029604E">
              <w:rPr>
                <w:rFonts w:ascii="Cambria" w:hAnsi="Cambria" w:cs="Arial"/>
                <w:sz w:val="20"/>
                <w:szCs w:val="20"/>
              </w:rPr>
              <w:instrText xml:space="preserve"> ADDIN EN.CITE.DATA </w:instrText>
            </w:r>
            <w:r w:rsidRPr="0029604E">
              <w:rPr>
                <w:rFonts w:ascii="Cambria" w:hAnsi="Cambria" w:cs="Arial"/>
                <w:sz w:val="20"/>
                <w:szCs w:val="20"/>
              </w:rPr>
            </w:r>
            <w:r w:rsidRPr="0029604E">
              <w:rPr>
                <w:rFonts w:ascii="Cambria" w:hAnsi="Cambria" w:cs="Arial"/>
                <w:sz w:val="20"/>
                <w:szCs w:val="20"/>
              </w:rPr>
              <w:fldChar w:fldCharType="end"/>
            </w:r>
            <w:r w:rsidRPr="0029604E">
              <w:rPr>
                <w:rFonts w:ascii="Cambria" w:hAnsi="Cambria" w:cs="Arial"/>
                <w:sz w:val="20"/>
                <w:szCs w:val="20"/>
              </w:rPr>
            </w:r>
            <w:r w:rsidRPr="0029604E">
              <w:rPr>
                <w:rFonts w:ascii="Cambria" w:hAnsi="Cambria" w:cs="Arial"/>
                <w:sz w:val="20"/>
                <w:szCs w:val="20"/>
              </w:rPr>
              <w:fldChar w:fldCharType="separate"/>
            </w:r>
            <w:r w:rsidRPr="0029604E">
              <w:rPr>
                <w:rFonts w:ascii="Cambria" w:hAnsi="Cambria" w:cs="Arial"/>
                <w:noProof/>
                <w:sz w:val="20"/>
                <w:szCs w:val="20"/>
                <w:vertAlign w:val="superscript"/>
              </w:rPr>
              <w:t>43</w:t>
            </w:r>
            <w:r w:rsidRPr="0029604E">
              <w:rPr>
                <w:rFonts w:ascii="Cambria" w:hAnsi="Cambria" w:cs="Arial"/>
                <w:sz w:val="20"/>
                <w:szCs w:val="20"/>
              </w:rPr>
              <w:fldChar w:fldCharType="end"/>
            </w:r>
          </w:p>
        </w:tc>
        <w:tc>
          <w:tcPr>
            <w:tcW w:w="0" w:type="auto"/>
          </w:tcPr>
          <w:p w14:paraId="1FE54A7B"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fNIRS</w:t>
            </w:r>
          </w:p>
        </w:tc>
        <w:tc>
          <w:tcPr>
            <w:tcW w:w="1749" w:type="dxa"/>
          </w:tcPr>
          <w:p w14:paraId="3A670390" w14:textId="4742C5B2" w:rsidR="008F3814" w:rsidRPr="0029604E" w:rsidRDefault="0029604E"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Surgical teaching</w:t>
            </w:r>
          </w:p>
        </w:tc>
        <w:tc>
          <w:tcPr>
            <w:tcW w:w="2060" w:type="dxa"/>
          </w:tcPr>
          <w:p w14:paraId="1D006B9A"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Simulated robotic biopsy with and without gaze-assistance from expert</w:t>
            </w:r>
          </w:p>
        </w:tc>
        <w:tc>
          <w:tcPr>
            <w:tcW w:w="1041" w:type="dxa"/>
          </w:tcPr>
          <w:p w14:paraId="342CC6F1"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20</w:t>
            </w:r>
          </w:p>
        </w:tc>
        <w:tc>
          <w:tcPr>
            <w:tcW w:w="0" w:type="auto"/>
          </w:tcPr>
          <w:p w14:paraId="34D8D6C8"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Novices</w:t>
            </w:r>
          </w:p>
        </w:tc>
        <w:tc>
          <w:tcPr>
            <w:tcW w:w="2881" w:type="dxa"/>
          </w:tcPr>
          <w:p w14:paraId="7DB47837" w14:textId="77777777" w:rsidR="008F3814" w:rsidRPr="0029604E" w:rsidRDefault="008F3814" w:rsidP="003722A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 xml:space="preserve">Less </w:t>
            </w:r>
            <w:proofErr w:type="spellStart"/>
            <w:r w:rsidRPr="0029604E">
              <w:rPr>
                <w:rFonts w:ascii="Cambria" w:hAnsi="Cambria" w:cs="Arial"/>
                <w:sz w:val="20"/>
                <w:szCs w:val="20"/>
              </w:rPr>
              <w:t>occipito</w:t>
            </w:r>
            <w:proofErr w:type="spellEnd"/>
            <w:r w:rsidRPr="0029604E">
              <w:rPr>
                <w:rFonts w:ascii="Cambria" w:hAnsi="Cambria" w:cs="Arial"/>
                <w:sz w:val="20"/>
                <w:szCs w:val="20"/>
              </w:rPr>
              <w:t>-parietal activation with gaze-assistance</w:t>
            </w:r>
          </w:p>
          <w:p w14:paraId="0F74D3B7" w14:textId="77777777" w:rsidR="008F3814" w:rsidRPr="0029604E" w:rsidRDefault="008F3814" w:rsidP="003722A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p>
          <w:p w14:paraId="0FEABF2B" w14:textId="77777777" w:rsidR="008F3814" w:rsidRPr="0029604E" w:rsidRDefault="008F3814" w:rsidP="003722A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 xml:space="preserve">No difference in global neural efficiency </w:t>
            </w:r>
          </w:p>
        </w:tc>
        <w:tc>
          <w:tcPr>
            <w:tcW w:w="2126" w:type="dxa"/>
          </w:tcPr>
          <w:p w14:paraId="3BB48420"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Gaze-assistance led to  superior performance and more efficient visual search strategy</w:t>
            </w:r>
          </w:p>
        </w:tc>
        <w:tc>
          <w:tcPr>
            <w:tcW w:w="1701" w:type="dxa"/>
          </w:tcPr>
          <w:p w14:paraId="173D9F9C" w14:textId="77777777" w:rsidR="008F3814" w:rsidRPr="0029604E" w:rsidRDefault="008F3814" w:rsidP="003722A3">
            <w:pPr>
              <w:keepNext/>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No difference in HR or HRV between gaze-assistance and control conditions</w:t>
            </w:r>
          </w:p>
        </w:tc>
      </w:tr>
      <w:tr w:rsidR="0029604E" w:rsidRPr="0029604E" w14:paraId="787D92F8" w14:textId="77777777" w:rsidTr="00DB4F7F">
        <w:trPr>
          <w:trHeight w:val="307"/>
        </w:trPr>
        <w:tc>
          <w:tcPr>
            <w:cnfStyle w:val="001000000000" w:firstRow="0" w:lastRow="0" w:firstColumn="1" w:lastColumn="0" w:oddVBand="0" w:evenVBand="0" w:oddHBand="0" w:evenHBand="0" w:firstRowFirstColumn="0" w:firstRowLastColumn="0" w:lastRowFirstColumn="0" w:lastRowLastColumn="0"/>
            <w:tcW w:w="0" w:type="auto"/>
          </w:tcPr>
          <w:p w14:paraId="34D5D158" w14:textId="77777777" w:rsidR="008F3814" w:rsidRPr="0029604E" w:rsidRDefault="008F3814" w:rsidP="003722A3">
            <w:pPr>
              <w:rPr>
                <w:rFonts w:ascii="Cambria" w:hAnsi="Cambria" w:cs="Arial"/>
                <w:b w:val="0"/>
                <w:sz w:val="20"/>
                <w:szCs w:val="20"/>
              </w:rPr>
            </w:pPr>
            <w:proofErr w:type="spellStart"/>
            <w:r w:rsidRPr="0029604E">
              <w:rPr>
                <w:rFonts w:ascii="Cambria" w:hAnsi="Cambria" w:cs="Arial"/>
                <w:b w:val="0"/>
                <w:sz w:val="20"/>
                <w:szCs w:val="20"/>
              </w:rPr>
              <w:t>Shewokis</w:t>
            </w:r>
            <w:proofErr w:type="spellEnd"/>
            <w:r w:rsidRPr="0029604E">
              <w:rPr>
                <w:rFonts w:ascii="Cambria" w:hAnsi="Cambria" w:cs="Arial"/>
                <w:b w:val="0"/>
                <w:sz w:val="20"/>
                <w:szCs w:val="20"/>
              </w:rPr>
              <w:t xml:space="preserve"> et al (2015)</w:t>
            </w:r>
            <w:r w:rsidRPr="0029604E">
              <w:rPr>
                <w:rFonts w:ascii="Cambria" w:hAnsi="Cambria" w:cs="Arial"/>
                <w:sz w:val="20"/>
                <w:szCs w:val="20"/>
              </w:rPr>
              <w:fldChar w:fldCharType="begin"/>
            </w:r>
            <w:r w:rsidRPr="0029604E">
              <w:rPr>
                <w:rFonts w:ascii="Cambria" w:hAnsi="Cambria" w:cs="Arial"/>
                <w:sz w:val="20"/>
                <w:szCs w:val="20"/>
              </w:rPr>
              <w:instrText xml:space="preserve"> ADDIN EN.CITE &lt;EndNote&gt;&lt;Cite&gt;&lt;Author&gt;Shewokis&lt;/Author&gt;&lt;Year&gt;2015&lt;/Year&gt;&lt;RecNum&gt;69&lt;/RecNum&gt;&lt;DisplayText&gt;&lt;style face="superscript"&gt;44&lt;/style&gt;&lt;/DisplayText&gt;&lt;record&gt;&lt;rec-number&gt;69&lt;/rec-number&gt;&lt;foreign-keys&gt;&lt;key app="EN" db-id="watr9xf93e5pfyesd9av9r02eetzvwsss0vd" timestamp="1476989290"&gt;69&lt;/key&gt;&lt;/foreign-keys&gt;&lt;ref-type name="Book Section"&gt;5&lt;/ref-type&gt;&lt;contributors&gt;&lt;authors&gt;&lt;author&gt;Shewokis, Patricia A.&lt;/author&gt;&lt;author&gt;Ayaz, Hasan&lt;/author&gt;&lt;author&gt;Panait, Lucian&lt;/author&gt;&lt;author&gt;Liu, Yichuan&lt;/author&gt;&lt;author&gt;Syed, Mashaal&lt;/author&gt;&lt;author&gt;Greenawald, Lawrence&lt;/author&gt;&lt;author&gt;Shariff, Faiz U.&lt;/author&gt;&lt;author&gt;Castellanos, Andres&lt;/author&gt;&lt;author&gt;Scott Lind, D.&lt;/author&gt;&lt;/authors&gt;&lt;secondary-authors&gt;&lt;author&gt;Schmorrow, D. Dylan&lt;/author&gt;&lt;author&gt;Fidopiastis, M. Cali&lt;/author&gt;&lt;/secondary-authors&gt;&lt;/contributors&gt;&lt;titles&gt;&lt;title&gt;Brain-in-the-Loop Learning Using fNIR and Simulated Virtual Reality Surgical Tasks: Hemodynamic and Behavioral Effects&lt;/title&gt;&lt;secondary-title&gt;Foundations of Augmented Cognition: 9th International Conference, AC 2015, Held as Part of HCI International 2015, Los Angeles, CA, USA, August 2-7, 2015, Proceedings&lt;/secondary-title&gt;&lt;/titles&gt;&lt;pages&gt;324-335&lt;/pages&gt;&lt;dates&gt;&lt;year&gt;2015&lt;/year&gt;&lt;/dates&gt;&lt;pub-location&gt;Cham&lt;/pub-location&gt;&lt;publisher&gt;Springer International Publishing&lt;/publisher&gt;&lt;isbn&gt;978-3-319-20816-9&lt;/isbn&gt;&lt;label&gt;Shewokis2015&lt;/label&gt;&lt;urls&gt;&lt;related-urls&gt;&lt;url&gt;http://dx.doi.org/10.1007/978-3-319-20816-9_31&lt;/url&gt;&lt;/related-urls&gt;&lt;/urls&gt;&lt;electronic-resource-num&gt;10.1007/978-3-319-20816-9_31&lt;/electronic-resource-num&gt;&lt;/record&gt;&lt;/Cite&gt;&lt;/EndNote&gt;</w:instrText>
            </w:r>
            <w:r w:rsidRPr="0029604E">
              <w:rPr>
                <w:rFonts w:ascii="Cambria" w:hAnsi="Cambria" w:cs="Arial"/>
                <w:sz w:val="20"/>
                <w:szCs w:val="20"/>
              </w:rPr>
              <w:fldChar w:fldCharType="separate"/>
            </w:r>
            <w:r w:rsidRPr="0029604E">
              <w:rPr>
                <w:rFonts w:ascii="Cambria" w:hAnsi="Cambria" w:cs="Arial"/>
                <w:noProof/>
                <w:sz w:val="20"/>
                <w:szCs w:val="20"/>
                <w:vertAlign w:val="superscript"/>
              </w:rPr>
              <w:t>44</w:t>
            </w:r>
            <w:r w:rsidRPr="0029604E">
              <w:rPr>
                <w:rFonts w:ascii="Cambria" w:hAnsi="Cambria" w:cs="Arial"/>
                <w:sz w:val="20"/>
                <w:szCs w:val="20"/>
              </w:rPr>
              <w:fldChar w:fldCharType="end"/>
            </w:r>
          </w:p>
        </w:tc>
        <w:tc>
          <w:tcPr>
            <w:tcW w:w="0" w:type="auto"/>
          </w:tcPr>
          <w:p w14:paraId="09CCE38E" w14:textId="77777777" w:rsidR="008F3814" w:rsidRPr="0029604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fNIRS</w:t>
            </w:r>
          </w:p>
        </w:tc>
        <w:tc>
          <w:tcPr>
            <w:tcW w:w="1749" w:type="dxa"/>
          </w:tcPr>
          <w:p w14:paraId="1442761C" w14:textId="1BE23683" w:rsidR="008F3814" w:rsidRPr="0029604E" w:rsidRDefault="0029604E"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Surgical teaching</w:t>
            </w:r>
          </w:p>
        </w:tc>
        <w:tc>
          <w:tcPr>
            <w:tcW w:w="2060" w:type="dxa"/>
          </w:tcPr>
          <w:p w14:paraId="54B9DA80" w14:textId="77777777" w:rsidR="008F3814" w:rsidRPr="0029604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VR laparoscopic cholecystectomy and coordination tasks (blocked vs random practice schedules)</w:t>
            </w:r>
          </w:p>
        </w:tc>
        <w:tc>
          <w:tcPr>
            <w:tcW w:w="1041" w:type="dxa"/>
          </w:tcPr>
          <w:p w14:paraId="79004187" w14:textId="77777777" w:rsidR="008F3814" w:rsidRPr="0029604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11</w:t>
            </w:r>
          </w:p>
        </w:tc>
        <w:tc>
          <w:tcPr>
            <w:tcW w:w="0" w:type="auto"/>
          </w:tcPr>
          <w:p w14:paraId="19DEE0DD" w14:textId="77777777" w:rsidR="008F3814" w:rsidRPr="0029604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Medical students</w:t>
            </w:r>
          </w:p>
        </w:tc>
        <w:tc>
          <w:tcPr>
            <w:tcW w:w="2881" w:type="dxa"/>
          </w:tcPr>
          <w:p w14:paraId="16654BD7" w14:textId="77777777" w:rsidR="008F3814" w:rsidRPr="0029604E" w:rsidRDefault="008F3814" w:rsidP="003722A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Less activation and greater neural efficiency in PFC with random practice schedule</w:t>
            </w:r>
          </w:p>
        </w:tc>
        <w:tc>
          <w:tcPr>
            <w:tcW w:w="2126" w:type="dxa"/>
          </w:tcPr>
          <w:p w14:paraId="471B2A82" w14:textId="77777777" w:rsidR="008F3814" w:rsidRPr="0029604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Better performance in coordination task with random practice schedule</w:t>
            </w:r>
          </w:p>
        </w:tc>
        <w:tc>
          <w:tcPr>
            <w:tcW w:w="1701" w:type="dxa"/>
          </w:tcPr>
          <w:p w14:paraId="783A87ED" w14:textId="77777777" w:rsidR="008F3814" w:rsidRPr="0029604E" w:rsidRDefault="008F3814" w:rsidP="003722A3">
            <w:pPr>
              <w:keepNext/>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tc>
      </w:tr>
      <w:tr w:rsidR="0029604E" w:rsidRPr="0029604E" w14:paraId="345E67CC" w14:textId="77777777" w:rsidTr="00DB4F7F">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0" w:type="auto"/>
          </w:tcPr>
          <w:p w14:paraId="047C2850" w14:textId="77777777" w:rsidR="008F3814" w:rsidRPr="0029604E" w:rsidRDefault="008F3814" w:rsidP="003722A3">
            <w:pPr>
              <w:rPr>
                <w:rFonts w:ascii="Cambria" w:hAnsi="Cambria" w:cs="Arial"/>
                <w:b w:val="0"/>
                <w:sz w:val="20"/>
                <w:szCs w:val="20"/>
              </w:rPr>
            </w:pPr>
            <w:r w:rsidRPr="0029604E">
              <w:rPr>
                <w:rFonts w:ascii="Cambria" w:hAnsi="Cambria" w:cs="Arial"/>
                <w:b w:val="0"/>
                <w:sz w:val="20"/>
                <w:szCs w:val="20"/>
              </w:rPr>
              <w:t>Miura et al (2015)</w:t>
            </w:r>
            <w:r w:rsidRPr="0029604E">
              <w:rPr>
                <w:rFonts w:ascii="Cambria" w:hAnsi="Cambria" w:cs="Arial"/>
                <w:sz w:val="20"/>
                <w:szCs w:val="20"/>
              </w:rPr>
              <w:fldChar w:fldCharType="begin">
                <w:fldData xml:space="preserve">PEVuZE5vdGU+PENpdGU+PEF1dGhvcj5NaXVyYTwvQXV0aG9yPjxZZWFyPjIwMTU8L1llYXI+PFJl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</w:fldData>
              </w:fldChar>
            </w:r>
            <w:r w:rsidRPr="0029604E">
              <w:rPr>
                <w:rFonts w:ascii="Cambria" w:hAnsi="Cambria" w:cs="Arial"/>
                <w:sz w:val="20"/>
                <w:szCs w:val="20"/>
              </w:rPr>
              <w:instrText xml:space="preserve"> ADDIN EN.CITE </w:instrText>
            </w:r>
            <w:r w:rsidRPr="0029604E">
              <w:rPr>
                <w:rFonts w:ascii="Cambria" w:hAnsi="Cambria" w:cs="Arial"/>
                <w:sz w:val="20"/>
                <w:szCs w:val="20"/>
              </w:rPr>
              <w:fldChar w:fldCharType="begin">
                <w:fldData xml:space="preserve">PEVuZE5vdGU+PENpdGU+PEF1dGhvcj5NaXVyYTwvQXV0aG9yPjxZZWFyPjIwMTU8L1llYXI+PFJl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</w:fldData>
              </w:fldChar>
            </w:r>
            <w:r w:rsidRPr="0029604E">
              <w:rPr>
                <w:rFonts w:ascii="Cambria" w:hAnsi="Cambria" w:cs="Arial"/>
                <w:sz w:val="20"/>
                <w:szCs w:val="20"/>
              </w:rPr>
              <w:instrText xml:space="preserve"> ADDIN EN.CITE.DATA </w:instrText>
            </w:r>
            <w:r w:rsidRPr="0029604E">
              <w:rPr>
                <w:rFonts w:ascii="Cambria" w:hAnsi="Cambria" w:cs="Arial"/>
                <w:sz w:val="20"/>
                <w:szCs w:val="20"/>
              </w:rPr>
            </w:r>
            <w:r w:rsidRPr="0029604E">
              <w:rPr>
                <w:rFonts w:ascii="Cambria" w:hAnsi="Cambria" w:cs="Arial"/>
                <w:sz w:val="20"/>
                <w:szCs w:val="20"/>
              </w:rPr>
              <w:fldChar w:fldCharType="end"/>
            </w:r>
            <w:r w:rsidRPr="0029604E">
              <w:rPr>
                <w:rFonts w:ascii="Cambria" w:hAnsi="Cambria" w:cs="Arial"/>
                <w:sz w:val="20"/>
                <w:szCs w:val="20"/>
              </w:rPr>
            </w:r>
            <w:r w:rsidRPr="0029604E">
              <w:rPr>
                <w:rFonts w:ascii="Cambria" w:hAnsi="Cambria" w:cs="Arial"/>
                <w:sz w:val="20"/>
                <w:szCs w:val="20"/>
              </w:rPr>
              <w:fldChar w:fldCharType="separate"/>
            </w:r>
            <w:r w:rsidRPr="0029604E">
              <w:rPr>
                <w:rFonts w:ascii="Cambria" w:hAnsi="Cambria" w:cs="Arial"/>
                <w:noProof/>
                <w:sz w:val="20"/>
                <w:szCs w:val="20"/>
                <w:vertAlign w:val="superscript"/>
              </w:rPr>
              <w:t>32</w:t>
            </w:r>
            <w:r w:rsidRPr="0029604E">
              <w:rPr>
                <w:rFonts w:ascii="Cambria" w:hAnsi="Cambria" w:cs="Arial"/>
                <w:sz w:val="20"/>
                <w:szCs w:val="20"/>
              </w:rPr>
              <w:fldChar w:fldCharType="end"/>
            </w:r>
          </w:p>
        </w:tc>
        <w:tc>
          <w:tcPr>
            <w:tcW w:w="0" w:type="auto"/>
          </w:tcPr>
          <w:p w14:paraId="2A232E0D"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fNIRS</w:t>
            </w:r>
          </w:p>
        </w:tc>
        <w:tc>
          <w:tcPr>
            <w:tcW w:w="1749" w:type="dxa"/>
          </w:tcPr>
          <w:p w14:paraId="22AA69EA" w14:textId="10DE705B" w:rsidR="008F3814" w:rsidRPr="0029604E" w:rsidRDefault="0029604E"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Robot-assisted technology</w:t>
            </w:r>
          </w:p>
        </w:tc>
        <w:tc>
          <w:tcPr>
            <w:tcW w:w="2060" w:type="dxa"/>
          </w:tcPr>
          <w:p w14:paraId="7EADEA87"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VR robotic needle insertion with varying camera angles</w:t>
            </w:r>
          </w:p>
        </w:tc>
        <w:tc>
          <w:tcPr>
            <w:tcW w:w="1041" w:type="dxa"/>
          </w:tcPr>
          <w:p w14:paraId="710B49E8"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5</w:t>
            </w:r>
          </w:p>
        </w:tc>
        <w:tc>
          <w:tcPr>
            <w:tcW w:w="0" w:type="auto"/>
          </w:tcPr>
          <w:p w14:paraId="591F35B4"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Novices</w:t>
            </w:r>
          </w:p>
        </w:tc>
        <w:tc>
          <w:tcPr>
            <w:tcW w:w="2881" w:type="dxa"/>
          </w:tcPr>
          <w:p w14:paraId="1D5C0DF0" w14:textId="77777777" w:rsidR="008F3814" w:rsidRPr="0029604E" w:rsidRDefault="008F3814" w:rsidP="003722A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29604E">
              <w:rPr>
                <w:rFonts w:ascii="Cambria" w:hAnsi="Cambria" w:cs="Arial"/>
                <w:sz w:val="20"/>
                <w:szCs w:val="20"/>
              </w:rPr>
              <w:t>Peak IPS activation at 75° camera angle</w:t>
            </w:r>
          </w:p>
        </w:tc>
        <w:tc>
          <w:tcPr>
            <w:tcW w:w="2126" w:type="dxa"/>
          </w:tcPr>
          <w:p w14:paraId="6F8F77F7" w14:textId="77777777" w:rsidR="008F3814" w:rsidRPr="0029604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p>
        </w:tc>
        <w:tc>
          <w:tcPr>
            <w:tcW w:w="1701" w:type="dxa"/>
          </w:tcPr>
          <w:p w14:paraId="6DFA3F61" w14:textId="77777777" w:rsidR="008F3814" w:rsidRPr="0029604E" w:rsidRDefault="008F3814" w:rsidP="003722A3">
            <w:pPr>
              <w:keepNext/>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p>
        </w:tc>
      </w:tr>
      <w:tr w:rsidR="009D100E" w:rsidRPr="009D100E" w14:paraId="25DF1FE3" w14:textId="77777777" w:rsidTr="00DB4F7F">
        <w:trPr>
          <w:trHeight w:val="307"/>
        </w:trPr>
        <w:tc>
          <w:tcPr>
            <w:cnfStyle w:val="001000000000" w:firstRow="0" w:lastRow="0" w:firstColumn="1" w:lastColumn="0" w:oddVBand="0" w:evenVBand="0" w:oddHBand="0" w:evenHBand="0" w:firstRowFirstColumn="0" w:firstRowLastColumn="0" w:lastRowFirstColumn="0" w:lastRowLastColumn="0"/>
            <w:tcW w:w="0" w:type="auto"/>
          </w:tcPr>
          <w:p w14:paraId="24C0C4D1" w14:textId="77777777" w:rsidR="008F3814" w:rsidRPr="009D100E" w:rsidRDefault="008F3814" w:rsidP="003722A3">
            <w:pPr>
              <w:rPr>
                <w:rFonts w:ascii="Cambria" w:hAnsi="Cambria" w:cs="Arial"/>
                <w:b w:val="0"/>
                <w:sz w:val="20"/>
                <w:szCs w:val="20"/>
              </w:rPr>
            </w:pPr>
            <w:r w:rsidRPr="009D100E">
              <w:rPr>
                <w:rFonts w:ascii="Cambria" w:hAnsi="Cambria" w:cs="Arial"/>
                <w:b w:val="0"/>
                <w:sz w:val="20"/>
                <w:szCs w:val="20"/>
              </w:rPr>
              <w:t>Shetty et al (2016)</w:t>
            </w:r>
            <w:r w:rsidRPr="009D100E">
              <w:rPr>
                <w:rFonts w:ascii="Cambria" w:hAnsi="Cambria" w:cs="Arial"/>
                <w:sz w:val="20"/>
                <w:szCs w:val="20"/>
              </w:rPr>
              <w:fldChar w:fldCharType="begin"/>
            </w:r>
            <w:r w:rsidRPr="009D100E">
              <w:rPr>
                <w:rFonts w:ascii="Cambria" w:hAnsi="Cambria" w:cs="Arial"/>
                <w:sz w:val="20"/>
                <w:szCs w:val="20"/>
              </w:rPr>
              <w:instrText xml:space="preserve"> ADDIN EN.CITE &lt;EndNote&gt;&lt;Cite&gt;&lt;Author&gt;Shetty&lt;/Author&gt;&lt;Year&gt;2016&lt;/Year&gt;&lt;RecNum&gt;138130&lt;/RecNum&gt;&lt;DisplayText&gt;&lt;style face="superscript"&gt;9&lt;/style&gt;&lt;/DisplayText&gt;&lt;record&gt;&lt;rec-number&gt;138130&lt;/rec-number&gt;&lt;foreign-keys&gt;&lt;key app="EN" db-id="tep9eszs9tpzzmefrfkvdw0ndzv0xedptdtv" timestamp="1461003322"&gt;138130&lt;/key&gt;&lt;/foreign-keys&gt;&lt;ref-type name="Journal Article"&gt;17&lt;/ref-type&gt;&lt;contributors&gt;&lt;authors&gt;&lt;author&gt;Shetty, K.&lt;/author&gt;&lt;author&gt;Leff, D.&lt;/author&gt;&lt;author&gt;Orihuela-Espina, F.&lt;/author&gt;&lt;author&gt;Yang, G.&lt;/author&gt;&lt;author&gt;Darzi, A.&lt;/author&gt;&lt;/authors&gt;&lt;/contributors&gt;&lt;titles&gt;&lt;title&gt;Persistent prefrontal engagement despite improvements in laparoscopic technical skill&lt;/title&gt;&lt;secondary-title&gt;JAMA Surgery&lt;/secondary-title&gt;&lt;/titles&gt;&lt;periodical&gt;&lt;full-title&gt;JAMA Surgery&lt;/full-title&gt;&lt;/periodical&gt;&lt;dates&gt;&lt;year&gt;2016&lt;/year&gt;&lt;/dates&gt;&lt;isbn&gt;2168-6254&lt;/isbn&gt;&lt;urls&gt;&lt;related-urls&gt;&lt;url&gt;http://dx.doi.org/10.1001/jamasurg.2016.0050&lt;/url&gt;&lt;/related-urls&gt;&lt;/urls&gt;&lt;electronic-resource-num&gt;10.1001/jamasurg.2016.0050&lt;/electronic-resource-num&gt;&lt;/record&gt;&lt;/Cite&gt;&lt;/EndNote&gt;</w:instrText>
            </w:r>
            <w:r w:rsidRPr="009D100E">
              <w:rPr>
                <w:rFonts w:ascii="Cambria" w:hAnsi="Cambria" w:cs="Arial"/>
                <w:sz w:val="20"/>
                <w:szCs w:val="20"/>
              </w:rPr>
              <w:fldChar w:fldCharType="separate"/>
            </w:r>
            <w:r w:rsidRPr="009D100E">
              <w:rPr>
                <w:rFonts w:ascii="Cambria" w:hAnsi="Cambria" w:cs="Arial"/>
                <w:noProof/>
                <w:sz w:val="20"/>
                <w:szCs w:val="20"/>
                <w:vertAlign w:val="superscript"/>
              </w:rPr>
              <w:t>9</w:t>
            </w:r>
            <w:r w:rsidRPr="009D100E">
              <w:rPr>
                <w:rFonts w:ascii="Cambria" w:hAnsi="Cambria" w:cs="Arial"/>
                <w:sz w:val="20"/>
                <w:szCs w:val="20"/>
              </w:rPr>
              <w:fldChar w:fldCharType="end"/>
            </w:r>
          </w:p>
        </w:tc>
        <w:tc>
          <w:tcPr>
            <w:tcW w:w="0" w:type="auto"/>
          </w:tcPr>
          <w:p w14:paraId="124B5940"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fNIRS</w:t>
            </w:r>
          </w:p>
        </w:tc>
        <w:tc>
          <w:tcPr>
            <w:tcW w:w="1749" w:type="dxa"/>
          </w:tcPr>
          <w:p w14:paraId="6FAB9F20" w14:textId="2815E2F1" w:rsidR="008F3814" w:rsidRPr="009D100E" w:rsidRDefault="009D100E"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Technical skills</w:t>
            </w:r>
          </w:p>
        </w:tc>
        <w:tc>
          <w:tcPr>
            <w:tcW w:w="2060" w:type="dxa"/>
          </w:tcPr>
          <w:p w14:paraId="26047547"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Laparoscopic knot tying</w:t>
            </w:r>
          </w:p>
        </w:tc>
        <w:tc>
          <w:tcPr>
            <w:tcW w:w="1041" w:type="dxa"/>
          </w:tcPr>
          <w:p w14:paraId="1413F8F1"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i/>
                <w:sz w:val="20"/>
                <w:szCs w:val="20"/>
              </w:rPr>
              <w:t>Cohort 1: 35</w:t>
            </w:r>
          </w:p>
          <w:p w14:paraId="5D41E85A"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p w14:paraId="447BA461"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p w14:paraId="565DF55A"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i/>
                <w:sz w:val="20"/>
                <w:szCs w:val="20"/>
              </w:rPr>
              <w:t>Cohort 2:</w:t>
            </w:r>
            <w:r w:rsidRPr="009D100E">
              <w:rPr>
                <w:rFonts w:ascii="Cambria" w:hAnsi="Cambria" w:cs="Arial"/>
                <w:sz w:val="20"/>
                <w:szCs w:val="20"/>
              </w:rPr>
              <w:t xml:space="preserve"> 13</w:t>
            </w:r>
          </w:p>
          <w:p w14:paraId="6D9A6EE9"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tc>
        <w:tc>
          <w:tcPr>
            <w:tcW w:w="0" w:type="auto"/>
          </w:tcPr>
          <w:p w14:paraId="589DCC17"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i/>
                <w:sz w:val="20"/>
                <w:szCs w:val="20"/>
              </w:rPr>
              <w:lastRenderedPageBreak/>
              <w:t xml:space="preserve">Cohort 1: </w:t>
            </w:r>
            <w:r w:rsidRPr="009D100E">
              <w:rPr>
                <w:rFonts w:ascii="Cambria" w:hAnsi="Cambria" w:cs="Arial"/>
                <w:sz w:val="20"/>
                <w:szCs w:val="20"/>
              </w:rPr>
              <w:t xml:space="preserve">Experts (n=11), trainees </w:t>
            </w:r>
            <w:r w:rsidRPr="009D100E">
              <w:rPr>
                <w:rFonts w:ascii="Cambria" w:hAnsi="Cambria" w:cs="Arial"/>
                <w:sz w:val="20"/>
                <w:szCs w:val="20"/>
              </w:rPr>
              <w:lastRenderedPageBreak/>
              <w:t>(n=12) novices (n=12)</w:t>
            </w:r>
          </w:p>
          <w:p w14:paraId="38AB7A7A"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p w14:paraId="25867848"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i/>
                <w:sz w:val="20"/>
                <w:szCs w:val="20"/>
              </w:rPr>
              <w:t xml:space="preserve">Cohort 2: </w:t>
            </w:r>
            <w:r w:rsidRPr="009D100E">
              <w:rPr>
                <w:rFonts w:ascii="Cambria" w:hAnsi="Cambria" w:cs="Arial"/>
                <w:sz w:val="20"/>
                <w:szCs w:val="20"/>
              </w:rPr>
              <w:t>Novices</w:t>
            </w:r>
          </w:p>
        </w:tc>
        <w:tc>
          <w:tcPr>
            <w:tcW w:w="2881" w:type="dxa"/>
          </w:tcPr>
          <w:p w14:paraId="32C13374"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i/>
                <w:sz w:val="20"/>
                <w:szCs w:val="20"/>
              </w:rPr>
              <w:lastRenderedPageBreak/>
              <w:t xml:space="preserve">Cohort 1: </w:t>
            </w:r>
            <w:r w:rsidRPr="009D100E">
              <w:rPr>
                <w:rFonts w:ascii="Cambria" w:hAnsi="Cambria" w:cs="Arial"/>
                <w:sz w:val="20"/>
                <w:szCs w:val="20"/>
              </w:rPr>
              <w:t>PFC activation: N&gt;E</w:t>
            </w:r>
          </w:p>
          <w:p w14:paraId="38DFC60D"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p w14:paraId="7BBDC38D"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i/>
                <w:sz w:val="20"/>
                <w:szCs w:val="20"/>
              </w:rPr>
            </w:pPr>
          </w:p>
          <w:p w14:paraId="3A03E877"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i/>
                <w:sz w:val="20"/>
                <w:szCs w:val="20"/>
              </w:rPr>
            </w:pPr>
          </w:p>
          <w:p w14:paraId="42F9FAF7"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i/>
                <w:sz w:val="20"/>
                <w:szCs w:val="20"/>
              </w:rPr>
            </w:pPr>
            <w:r w:rsidRPr="009D100E">
              <w:rPr>
                <w:rFonts w:ascii="Cambria" w:hAnsi="Cambria" w:cs="Arial"/>
                <w:i/>
                <w:sz w:val="20"/>
                <w:szCs w:val="20"/>
              </w:rPr>
              <w:t xml:space="preserve">Cohort 2: </w:t>
            </w:r>
            <w:r w:rsidRPr="009D100E">
              <w:rPr>
                <w:rFonts w:ascii="Cambria" w:hAnsi="Cambria" w:cs="Arial"/>
                <w:sz w:val="20"/>
                <w:szCs w:val="20"/>
              </w:rPr>
              <w:t>No attenuation in PFC activity in novices after 8 hours training</w:t>
            </w:r>
          </w:p>
        </w:tc>
        <w:tc>
          <w:tcPr>
            <w:tcW w:w="2126" w:type="dxa"/>
          </w:tcPr>
          <w:p w14:paraId="0B1DB87D"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i/>
                <w:sz w:val="20"/>
                <w:szCs w:val="20"/>
              </w:rPr>
            </w:pPr>
            <w:r w:rsidRPr="009D100E">
              <w:rPr>
                <w:rFonts w:ascii="Cambria" w:hAnsi="Cambria" w:cs="Arial"/>
                <w:i/>
                <w:sz w:val="20"/>
                <w:szCs w:val="20"/>
              </w:rPr>
              <w:lastRenderedPageBreak/>
              <w:t xml:space="preserve">Cohort 1: </w:t>
            </w:r>
            <w:r w:rsidRPr="009D100E">
              <w:rPr>
                <w:rFonts w:ascii="Cambria" w:hAnsi="Cambria" w:cs="Arial"/>
                <w:sz w:val="20"/>
                <w:szCs w:val="20"/>
              </w:rPr>
              <w:t>E&gt;T&gt;N</w:t>
            </w:r>
          </w:p>
          <w:p w14:paraId="0E3B5653"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p w14:paraId="156B6980"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i/>
                <w:sz w:val="20"/>
                <w:szCs w:val="20"/>
              </w:rPr>
            </w:pPr>
          </w:p>
          <w:p w14:paraId="54BB0194"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i/>
                <w:sz w:val="20"/>
                <w:szCs w:val="20"/>
              </w:rPr>
            </w:pPr>
          </w:p>
          <w:p w14:paraId="25387FCE"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i/>
                <w:sz w:val="20"/>
                <w:szCs w:val="20"/>
              </w:rPr>
            </w:pPr>
            <w:r w:rsidRPr="009D100E">
              <w:rPr>
                <w:rFonts w:ascii="Cambria" w:hAnsi="Cambria" w:cs="Arial"/>
                <w:i/>
                <w:sz w:val="20"/>
                <w:szCs w:val="20"/>
              </w:rPr>
              <w:t xml:space="preserve">Cohort 2: </w:t>
            </w:r>
            <w:r w:rsidRPr="009D100E">
              <w:rPr>
                <w:rFonts w:ascii="Cambria" w:hAnsi="Cambria" w:cs="Arial"/>
                <w:sz w:val="20"/>
                <w:szCs w:val="20"/>
              </w:rPr>
              <w:t>N (post-training)=E</w:t>
            </w:r>
          </w:p>
        </w:tc>
        <w:tc>
          <w:tcPr>
            <w:tcW w:w="1701" w:type="dxa"/>
          </w:tcPr>
          <w:p w14:paraId="038BD10A" w14:textId="77777777" w:rsidR="008F3814" w:rsidRPr="009D100E" w:rsidRDefault="008F3814" w:rsidP="003722A3">
            <w:pPr>
              <w:keepNext/>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tc>
      </w:tr>
      <w:tr w:rsidR="009D100E" w:rsidRPr="009D100E" w14:paraId="3869956D" w14:textId="77777777" w:rsidTr="00DB4F7F">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0" w:type="auto"/>
          </w:tcPr>
          <w:p w14:paraId="7BD7043A" w14:textId="77777777" w:rsidR="008F3814" w:rsidRPr="009D100E" w:rsidRDefault="008F3814" w:rsidP="003722A3">
            <w:pPr>
              <w:rPr>
                <w:rFonts w:ascii="Cambria" w:hAnsi="Cambria" w:cs="Arial"/>
                <w:b w:val="0"/>
                <w:sz w:val="20"/>
                <w:szCs w:val="20"/>
              </w:rPr>
            </w:pPr>
            <w:r w:rsidRPr="009D100E">
              <w:rPr>
                <w:rFonts w:ascii="Cambria" w:hAnsi="Cambria" w:cs="Arial"/>
                <w:b w:val="0"/>
                <w:sz w:val="20"/>
                <w:szCs w:val="20"/>
              </w:rPr>
              <w:t>Andreu-Perez et al (2016)</w:t>
            </w:r>
            <w:r w:rsidRPr="009D100E">
              <w:rPr>
                <w:rFonts w:ascii="Cambria" w:hAnsi="Cambria" w:cs="Arial"/>
                <w:sz w:val="20"/>
                <w:szCs w:val="20"/>
              </w:rPr>
              <w:fldChar w:fldCharType="begin">
                <w:fldData xml:space="preserve">PEVuZE5vdGU+PENpdGU+PEF1dGhvcj5BbmRyZXUtUGVyZXo8L0F1dGhvcj48WWVhcj4yMDE2PC9Z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</w:fldData>
              </w:fldChar>
            </w:r>
            <w:r w:rsidRPr="009D100E">
              <w:rPr>
                <w:rFonts w:ascii="Cambria" w:hAnsi="Cambria" w:cs="Arial"/>
                <w:sz w:val="20"/>
                <w:szCs w:val="20"/>
              </w:rPr>
              <w:instrText xml:space="preserve"> ADDIN EN.CITE </w:instrText>
            </w:r>
            <w:r w:rsidRPr="009D100E">
              <w:rPr>
                <w:rFonts w:ascii="Cambria" w:hAnsi="Cambria" w:cs="Arial"/>
                <w:sz w:val="20"/>
                <w:szCs w:val="20"/>
              </w:rPr>
              <w:fldChar w:fldCharType="begin">
                <w:fldData xml:space="preserve">PEVuZE5vdGU+PENpdGU+PEF1dGhvcj5BbmRyZXUtUGVyZXo8L0F1dGhvcj48WWVhcj4yMDE2PC9Z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</w:fldData>
              </w:fldChar>
            </w:r>
            <w:r w:rsidRPr="009D100E">
              <w:rPr>
                <w:rFonts w:ascii="Cambria" w:hAnsi="Cambria" w:cs="Arial"/>
                <w:sz w:val="20"/>
                <w:szCs w:val="20"/>
              </w:rPr>
              <w:instrText xml:space="preserve"> ADDIN EN.CITE.DATA </w:instrText>
            </w:r>
            <w:r w:rsidRPr="009D100E">
              <w:rPr>
                <w:rFonts w:ascii="Cambria" w:hAnsi="Cambria" w:cs="Arial"/>
                <w:sz w:val="20"/>
                <w:szCs w:val="20"/>
              </w:rPr>
            </w:r>
            <w:r w:rsidRPr="009D100E">
              <w:rPr>
                <w:rFonts w:ascii="Cambria" w:hAnsi="Cambria" w:cs="Arial"/>
                <w:sz w:val="20"/>
                <w:szCs w:val="20"/>
              </w:rPr>
              <w:fldChar w:fldCharType="end"/>
            </w:r>
            <w:r w:rsidRPr="009D100E">
              <w:rPr>
                <w:rFonts w:ascii="Cambria" w:hAnsi="Cambria" w:cs="Arial"/>
                <w:sz w:val="20"/>
                <w:szCs w:val="20"/>
              </w:rPr>
            </w:r>
            <w:r w:rsidRPr="009D100E">
              <w:rPr>
                <w:rFonts w:ascii="Cambria" w:hAnsi="Cambria" w:cs="Arial"/>
                <w:sz w:val="20"/>
                <w:szCs w:val="20"/>
              </w:rPr>
              <w:fldChar w:fldCharType="separate"/>
            </w:r>
            <w:r w:rsidRPr="009D100E">
              <w:rPr>
                <w:rFonts w:ascii="Cambria" w:hAnsi="Cambria" w:cs="Arial"/>
                <w:noProof/>
                <w:sz w:val="20"/>
                <w:szCs w:val="20"/>
                <w:vertAlign w:val="superscript"/>
              </w:rPr>
              <w:t>10</w:t>
            </w:r>
            <w:r w:rsidRPr="009D100E">
              <w:rPr>
                <w:rFonts w:ascii="Cambria" w:hAnsi="Cambria" w:cs="Arial"/>
                <w:sz w:val="20"/>
                <w:szCs w:val="20"/>
              </w:rPr>
              <w:fldChar w:fldCharType="end"/>
            </w:r>
          </w:p>
        </w:tc>
        <w:tc>
          <w:tcPr>
            <w:tcW w:w="0" w:type="auto"/>
          </w:tcPr>
          <w:p w14:paraId="02CA3131"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fNIRS</w:t>
            </w:r>
          </w:p>
        </w:tc>
        <w:tc>
          <w:tcPr>
            <w:tcW w:w="1749" w:type="dxa"/>
          </w:tcPr>
          <w:p w14:paraId="21CDCBB1" w14:textId="0AB5036D" w:rsidR="008F3814" w:rsidRPr="009D100E" w:rsidRDefault="009D100E"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Technical skills</w:t>
            </w:r>
          </w:p>
        </w:tc>
        <w:tc>
          <w:tcPr>
            <w:tcW w:w="2060" w:type="dxa"/>
          </w:tcPr>
          <w:p w14:paraId="6F0C0331"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Laparoscopic knot tying</w:t>
            </w:r>
          </w:p>
        </w:tc>
        <w:tc>
          <w:tcPr>
            <w:tcW w:w="1041" w:type="dxa"/>
          </w:tcPr>
          <w:p w14:paraId="3AE360FE"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32</w:t>
            </w:r>
          </w:p>
        </w:tc>
        <w:tc>
          <w:tcPr>
            <w:tcW w:w="0" w:type="auto"/>
          </w:tcPr>
          <w:p w14:paraId="400CC338"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Experts (n=9), trainees (n=11), novices (n=12)</w:t>
            </w:r>
          </w:p>
        </w:tc>
        <w:tc>
          <w:tcPr>
            <w:tcW w:w="2881" w:type="dxa"/>
          </w:tcPr>
          <w:p w14:paraId="44AA181B"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Stronger prefrontal and premotor connectivity among novices</w:t>
            </w:r>
          </w:p>
        </w:tc>
        <w:tc>
          <w:tcPr>
            <w:tcW w:w="2126" w:type="dxa"/>
          </w:tcPr>
          <w:p w14:paraId="4C6B98B4" w14:textId="77777777" w:rsidR="008F3814" w:rsidRPr="009D100E" w:rsidRDefault="008F3814" w:rsidP="003722A3">
            <w:pPr>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E&gt;T&gt;N</w:t>
            </w:r>
          </w:p>
        </w:tc>
        <w:tc>
          <w:tcPr>
            <w:tcW w:w="1701" w:type="dxa"/>
          </w:tcPr>
          <w:p w14:paraId="56CE0383" w14:textId="77777777" w:rsidR="008F3814" w:rsidRPr="009D100E" w:rsidRDefault="008F3814" w:rsidP="003722A3">
            <w:pPr>
              <w:keepNext/>
              <w:cnfStyle w:val="000000100000" w:firstRow="0" w:lastRow="0" w:firstColumn="0" w:lastColumn="0" w:oddVBand="0" w:evenVBand="0" w:oddHBand="1"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No significant differences in HR or HRV between groups</w:t>
            </w:r>
          </w:p>
        </w:tc>
      </w:tr>
      <w:tr w:rsidR="009D100E" w:rsidRPr="009D100E" w14:paraId="5DE958CD" w14:textId="77777777" w:rsidTr="00DB4F7F">
        <w:trPr>
          <w:trHeight w:val="307"/>
        </w:trPr>
        <w:tc>
          <w:tcPr>
            <w:cnfStyle w:val="001000000000" w:firstRow="0" w:lastRow="0" w:firstColumn="1" w:lastColumn="0" w:oddVBand="0" w:evenVBand="0" w:oddHBand="0" w:evenHBand="0" w:firstRowFirstColumn="0" w:firstRowLastColumn="0" w:lastRowFirstColumn="0" w:lastRowLastColumn="0"/>
            <w:tcW w:w="0" w:type="auto"/>
          </w:tcPr>
          <w:p w14:paraId="0A8EFBF2" w14:textId="77777777" w:rsidR="008F3814" w:rsidRPr="009D100E" w:rsidRDefault="008F3814" w:rsidP="003722A3">
            <w:pPr>
              <w:rPr>
                <w:rFonts w:ascii="Cambria" w:hAnsi="Cambria" w:cs="Arial"/>
                <w:b w:val="0"/>
                <w:sz w:val="20"/>
                <w:szCs w:val="20"/>
              </w:rPr>
            </w:pPr>
            <w:proofErr w:type="spellStart"/>
            <w:r w:rsidRPr="009D100E">
              <w:rPr>
                <w:rFonts w:ascii="Cambria" w:hAnsi="Cambria" w:cs="Arial"/>
                <w:b w:val="0"/>
                <w:sz w:val="20"/>
                <w:szCs w:val="20"/>
              </w:rPr>
              <w:t>Leff</w:t>
            </w:r>
            <w:proofErr w:type="spellEnd"/>
            <w:r w:rsidRPr="009D100E">
              <w:rPr>
                <w:rFonts w:ascii="Cambria" w:hAnsi="Cambria" w:cs="Arial"/>
                <w:b w:val="0"/>
                <w:sz w:val="20"/>
                <w:szCs w:val="20"/>
              </w:rPr>
              <w:t xml:space="preserve"> et al (2016)</w:t>
            </w:r>
            <w:r w:rsidRPr="009D100E">
              <w:rPr>
                <w:rFonts w:ascii="Cambria" w:hAnsi="Cambria" w:cs="Arial"/>
                <w:sz w:val="20"/>
                <w:szCs w:val="20"/>
              </w:rPr>
              <w:fldChar w:fldCharType="begin"/>
            </w:r>
            <w:r w:rsidRPr="009D100E">
              <w:rPr>
                <w:rFonts w:ascii="Cambria" w:hAnsi="Cambria" w:cs="Arial"/>
                <w:sz w:val="20"/>
                <w:szCs w:val="20"/>
              </w:rPr>
              <w:instrText xml:space="preserve"> ADDIN EN.CITE &lt;EndNote&gt;&lt;Cite&gt;&lt;Author&gt;Leff&lt;/Author&gt;&lt;Year&gt;2016&lt;/Year&gt;&lt;RecNum&gt;137968&lt;/RecNum&gt;&lt;DisplayText&gt;&lt;style face="superscript"&gt;42&lt;/style&gt;&lt;/DisplayText&gt;&lt;record&gt;&lt;rec-number&gt;137968&lt;/rec-number&gt;&lt;foreign-keys&gt;&lt;key app="EN" db-id="tep9eszs9tpzzmefrfkvdw0ndzv0xedptdtv" timestamp="1459338592"&gt;137968&lt;/key&gt;&lt;/foreign-keys&gt;&lt;ref-type name="Journal Article"&gt;17&lt;/ref-type&gt;&lt;contributors&gt;&lt;authors&gt;&lt;author&gt;Leff, D. R.&lt;/author&gt;&lt;author&gt;Yongue, G.&lt;/author&gt;&lt;author&gt;Vlaev, I.&lt;/author&gt;&lt;author&gt;Orihuela-Espina, F.&lt;/author&gt;&lt;author&gt;James, D.&lt;/author&gt;&lt;author&gt;Taylor, M. J.&lt;/author&gt;&lt;author&gt;Athanasiou, T.&lt;/author&gt;&lt;author&gt;Dolan, R.&lt;/author&gt;&lt;author&gt;Yang, G. Z.&lt;/author&gt;&lt;author&gt;Darzi, A.&lt;/author&gt;&lt;/authors&gt;&lt;/contributors&gt;&lt;auth-address&gt;*Hamlyn Centre for Robotic Surgery, Imperial College London, London, UK daggerDepartment of BioSurgery and Surgical Technology, Imperial College London, London, UK double daggerWelcome Trust Centre for NeuroImaging, University College London, London, UK section signInstituto Nacional de Astrofisica, Optica y Electronica (INAOE), Puebla, Mexico.&lt;/auth-address&gt;&lt;titles&gt;&lt;title&gt;&amp;quot;Contemplating the Next Maneuver&amp;quot;: Functional Neuroimaging Reveals Intraoperative Decision-making Strategies&lt;/title&gt;&lt;secondary-title&gt;Ann Surg&lt;/secondary-title&gt;&lt;alt-title&gt;Annals of surgery&lt;/alt-title&gt;&lt;/titles&gt;&lt;periodical&gt;&lt;full-title&gt;Ann Surg&lt;/full-title&gt;&lt;abbr-1&gt;Annals of surgery&lt;/abbr-1&gt;&lt;/periodical&gt;&lt;alt-periodical&gt;&lt;full-title&gt;Ann Surg&lt;/full-title&gt;&lt;abbr-1&gt;Annals of surgery&lt;/abbr-1&gt;&lt;/alt-periodical&gt;&lt;edition&gt;2016/02/04&lt;/edition&gt;&lt;dates&gt;&lt;year&gt;2016&lt;/year&gt;&lt;pub-dates&gt;&lt;date&gt;Feb 1&lt;/date&gt;&lt;/pub-dates&gt;&lt;/dates&gt;&lt;isbn&gt;0003-4932&lt;/isbn&gt;&lt;accession-num&gt;26840925&lt;/accession-num&gt;&lt;urls&gt;&lt;/urls&gt;&lt;electronic-resource-num&gt;10.1097/sla.0000000000001651&lt;/electronic-resource-num&gt;&lt;remote-database-provider&gt;NLM&lt;/remote-database-provider&gt;&lt;language&gt;Eng&lt;/language&gt;&lt;/record&gt;&lt;/Cite&gt;&lt;/EndNote&gt;</w:instrText>
            </w:r>
            <w:r w:rsidRPr="009D100E">
              <w:rPr>
                <w:rFonts w:ascii="Cambria" w:hAnsi="Cambria" w:cs="Arial"/>
                <w:sz w:val="20"/>
                <w:szCs w:val="20"/>
              </w:rPr>
              <w:fldChar w:fldCharType="separate"/>
            </w:r>
            <w:r w:rsidRPr="009D100E">
              <w:rPr>
                <w:rFonts w:ascii="Cambria" w:hAnsi="Cambria" w:cs="Arial"/>
                <w:noProof/>
                <w:sz w:val="20"/>
                <w:szCs w:val="20"/>
                <w:vertAlign w:val="superscript"/>
              </w:rPr>
              <w:t>42</w:t>
            </w:r>
            <w:r w:rsidRPr="009D100E">
              <w:rPr>
                <w:rFonts w:ascii="Cambria" w:hAnsi="Cambria" w:cs="Arial"/>
                <w:sz w:val="20"/>
                <w:szCs w:val="20"/>
              </w:rPr>
              <w:fldChar w:fldCharType="end"/>
            </w:r>
          </w:p>
        </w:tc>
        <w:tc>
          <w:tcPr>
            <w:tcW w:w="0" w:type="auto"/>
          </w:tcPr>
          <w:p w14:paraId="2A64171B"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fNIRS</w:t>
            </w:r>
          </w:p>
        </w:tc>
        <w:tc>
          <w:tcPr>
            <w:tcW w:w="1749" w:type="dxa"/>
          </w:tcPr>
          <w:p w14:paraId="5CD73662"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Intraoperative decision-making</w:t>
            </w:r>
          </w:p>
        </w:tc>
        <w:tc>
          <w:tcPr>
            <w:tcW w:w="2060" w:type="dxa"/>
          </w:tcPr>
          <w:p w14:paraId="474E23B2"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Observation of simulated laparoscopic cholecystectomy with (primed) and without (</w:t>
            </w:r>
            <w:proofErr w:type="spellStart"/>
            <w:r w:rsidRPr="009D100E">
              <w:rPr>
                <w:rFonts w:ascii="Cambria" w:hAnsi="Cambria" w:cs="Arial"/>
                <w:sz w:val="20"/>
                <w:szCs w:val="20"/>
              </w:rPr>
              <w:t>unprimed</w:t>
            </w:r>
            <w:proofErr w:type="spellEnd"/>
            <w:r w:rsidRPr="009D100E">
              <w:rPr>
                <w:rFonts w:ascii="Cambria" w:hAnsi="Cambria" w:cs="Arial"/>
                <w:sz w:val="20"/>
                <w:szCs w:val="20"/>
              </w:rPr>
              <w:t>) operative cues</w:t>
            </w:r>
          </w:p>
        </w:tc>
        <w:tc>
          <w:tcPr>
            <w:tcW w:w="1041" w:type="dxa"/>
          </w:tcPr>
          <w:p w14:paraId="1BBC3231"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22</w:t>
            </w:r>
          </w:p>
        </w:tc>
        <w:tc>
          <w:tcPr>
            <w:tcW w:w="0" w:type="auto"/>
          </w:tcPr>
          <w:p w14:paraId="1DDE4311"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Experts (n=5), trainees (n=7), novices (n=10)</w:t>
            </w:r>
          </w:p>
        </w:tc>
        <w:tc>
          <w:tcPr>
            <w:tcW w:w="2881" w:type="dxa"/>
          </w:tcPr>
          <w:p w14:paraId="72BF9EAB" w14:textId="77777777" w:rsidR="008F3814" w:rsidRPr="009D100E" w:rsidRDefault="008F3814" w:rsidP="003722A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 xml:space="preserve">N: significant activation in dorsolateral, ventrolateral and medial PFC in </w:t>
            </w:r>
            <w:proofErr w:type="spellStart"/>
            <w:r w:rsidRPr="009D100E">
              <w:rPr>
                <w:rFonts w:ascii="Cambria" w:hAnsi="Cambria" w:cs="Arial"/>
                <w:sz w:val="20"/>
                <w:szCs w:val="20"/>
              </w:rPr>
              <w:t>unprimed</w:t>
            </w:r>
            <w:proofErr w:type="spellEnd"/>
            <w:r w:rsidRPr="009D100E">
              <w:rPr>
                <w:rFonts w:ascii="Cambria" w:hAnsi="Cambria" w:cs="Arial"/>
                <w:sz w:val="20"/>
                <w:szCs w:val="20"/>
              </w:rPr>
              <w:t xml:space="preserve"> scenarios; no significant activation in primed scenarios</w:t>
            </w:r>
          </w:p>
          <w:p w14:paraId="3C36E881" w14:textId="77777777" w:rsidR="008F3814" w:rsidRPr="009D100E" w:rsidRDefault="008F3814" w:rsidP="003722A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p w14:paraId="2182635F" w14:textId="77777777" w:rsidR="008F3814" w:rsidRPr="009D100E" w:rsidRDefault="008F3814" w:rsidP="003722A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 xml:space="preserve">T &amp; E: no significant activation in either </w:t>
            </w:r>
            <w:proofErr w:type="spellStart"/>
            <w:r w:rsidRPr="009D100E">
              <w:rPr>
                <w:rFonts w:ascii="Cambria" w:hAnsi="Cambria" w:cs="Arial"/>
                <w:sz w:val="20"/>
                <w:szCs w:val="20"/>
              </w:rPr>
              <w:t>unprimed</w:t>
            </w:r>
            <w:proofErr w:type="spellEnd"/>
            <w:r w:rsidRPr="009D100E">
              <w:rPr>
                <w:rFonts w:ascii="Cambria" w:hAnsi="Cambria" w:cs="Arial"/>
                <w:sz w:val="20"/>
                <w:szCs w:val="20"/>
              </w:rPr>
              <w:t xml:space="preserve"> or primed scenarios</w:t>
            </w:r>
          </w:p>
        </w:tc>
        <w:tc>
          <w:tcPr>
            <w:tcW w:w="2126" w:type="dxa"/>
          </w:tcPr>
          <w:p w14:paraId="222B0A6E" w14:textId="77777777" w:rsidR="008F3814" w:rsidRPr="009D100E" w:rsidRDefault="008F3814" w:rsidP="003722A3">
            <w:pPr>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p>
        </w:tc>
        <w:tc>
          <w:tcPr>
            <w:tcW w:w="1701" w:type="dxa"/>
          </w:tcPr>
          <w:p w14:paraId="683BEC69" w14:textId="77777777" w:rsidR="008F3814" w:rsidRPr="009D100E" w:rsidRDefault="008F3814" w:rsidP="003722A3">
            <w:pPr>
              <w:keepNext/>
              <w:cnfStyle w:val="000000000000" w:firstRow="0" w:lastRow="0" w:firstColumn="0" w:lastColumn="0" w:oddVBand="0" w:evenVBand="0" w:oddHBand="0" w:evenHBand="0" w:firstRowFirstColumn="0" w:firstRowLastColumn="0" w:lastRowFirstColumn="0" w:lastRowLastColumn="0"/>
              <w:rPr>
                <w:rFonts w:ascii="Cambria" w:hAnsi="Cambria" w:cs="Arial"/>
                <w:sz w:val="20"/>
                <w:szCs w:val="20"/>
              </w:rPr>
            </w:pPr>
            <w:r w:rsidRPr="009D100E">
              <w:rPr>
                <w:rFonts w:ascii="Cambria" w:hAnsi="Cambria" w:cs="Arial"/>
                <w:sz w:val="20"/>
                <w:szCs w:val="20"/>
              </w:rPr>
              <w:t>No significant difference in STAI scores between groups</w:t>
            </w:r>
          </w:p>
        </w:tc>
      </w:tr>
      <w:tr w:rsidR="008F3814" w:rsidRPr="00DF5A9E" w14:paraId="36E625BB" w14:textId="77777777" w:rsidTr="00DB4F7F">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15710" w:type="dxa"/>
            <w:gridSpan w:val="9"/>
          </w:tcPr>
          <w:p w14:paraId="0CC684ED" w14:textId="77777777" w:rsidR="008F3814" w:rsidRPr="00DF5A9E" w:rsidRDefault="008F3814" w:rsidP="003722A3">
            <w:pPr>
              <w:pStyle w:val="Caption"/>
              <w:rPr>
                <w:rFonts w:ascii="Cambria" w:hAnsi="Cambria" w:cs="Arial"/>
                <w:b w:val="0"/>
                <w:i w:val="0"/>
                <w:sz w:val="20"/>
                <w:szCs w:val="20"/>
              </w:rPr>
            </w:pPr>
            <w:r w:rsidRPr="00DF5A9E">
              <w:rPr>
                <w:rFonts w:ascii="Cambria" w:hAnsi="Cambria" w:cs="Arial"/>
                <w:b w:val="0"/>
                <w:i w:val="0"/>
                <w:color w:val="auto"/>
                <w:sz w:val="20"/>
                <w:szCs w:val="20"/>
              </w:rPr>
              <w:t xml:space="preserve">PFC: prefrontal cortex; PPC: posterior parietal cortex; SPL: superior parietal lobe; TPJ: temporo-parietal junction; STS: superior temporal sulcus; M1: primary motor cortex; SMA: supplementary motor area; V1: primary visual cortex; IPS: intraparietal sulcus; RHD: right hand dominant; PGY: post graduate year; GCMC: gaze-contingent motor control; E: experts; T: trainees; N: novices; HR: heart rate; HRV: heart rate variability; R: right; L: left; ERCP: </w:t>
            </w:r>
            <w:r w:rsidRPr="00DF5A9E">
              <w:rPr>
                <w:rFonts w:ascii="Cambria" w:hAnsi="Cambria" w:cs="Arial"/>
                <w:b w:val="0"/>
                <w:i w:val="0"/>
                <w:color w:val="222222"/>
                <w:sz w:val="20"/>
                <w:szCs w:val="20"/>
                <w:shd w:val="clear" w:color="auto" w:fill="FFFFFF"/>
              </w:rPr>
              <w:t xml:space="preserve">endoscopic retrograde cholangiopancreatography; MRT: mental rotation task; SMR-T: sensorimotor rhythm-Theta; AT: alpha/theta; STAI: State Trait Anxiety Inventory; FLS: Fundamentals of Laparoscopic Surgery; FP: </w:t>
            </w:r>
            <w:proofErr w:type="spellStart"/>
            <w:r w:rsidRPr="00DF5A9E">
              <w:rPr>
                <w:rFonts w:ascii="Cambria" w:hAnsi="Cambria" w:cs="Arial"/>
                <w:b w:val="0"/>
                <w:i w:val="0"/>
                <w:color w:val="222222"/>
                <w:sz w:val="20"/>
                <w:szCs w:val="20"/>
                <w:shd w:val="clear" w:color="auto" w:fill="FFFFFF"/>
              </w:rPr>
              <w:t>fronto</w:t>
            </w:r>
            <w:proofErr w:type="spellEnd"/>
            <w:r w:rsidRPr="00DF5A9E">
              <w:rPr>
                <w:rFonts w:ascii="Cambria" w:hAnsi="Cambria" w:cs="Arial"/>
                <w:b w:val="0"/>
                <w:i w:val="0"/>
                <w:color w:val="222222"/>
                <w:sz w:val="20"/>
                <w:szCs w:val="20"/>
                <w:shd w:val="clear" w:color="auto" w:fill="FFFFFF"/>
              </w:rPr>
              <w:t xml:space="preserve">-parietal; VR: virtual reality; LOA: lysis of adhesions; LND: lymph node dissection; UVA: </w:t>
            </w:r>
            <w:proofErr w:type="spellStart"/>
            <w:r w:rsidRPr="00DF5A9E">
              <w:rPr>
                <w:rFonts w:ascii="Cambria" w:hAnsi="Cambria" w:cs="Arial"/>
                <w:b w:val="0"/>
                <w:i w:val="0"/>
                <w:color w:val="222222"/>
                <w:sz w:val="20"/>
                <w:szCs w:val="20"/>
                <w:shd w:val="clear" w:color="auto" w:fill="FFFFFF"/>
              </w:rPr>
              <w:t>urethrovesical</w:t>
            </w:r>
            <w:proofErr w:type="spellEnd"/>
            <w:r w:rsidRPr="00DF5A9E">
              <w:rPr>
                <w:rFonts w:ascii="Cambria" w:hAnsi="Cambria" w:cs="Arial"/>
                <w:b w:val="0"/>
                <w:i w:val="0"/>
                <w:color w:val="222222"/>
                <w:sz w:val="20"/>
                <w:szCs w:val="20"/>
                <w:shd w:val="clear" w:color="auto" w:fill="FFFFFF"/>
              </w:rPr>
              <w:t xml:space="preserve"> anastomosis</w:t>
            </w:r>
          </w:p>
        </w:tc>
      </w:tr>
    </w:tbl>
    <w:p w14:paraId="6305888D" w14:textId="77777777" w:rsidR="008F3814" w:rsidRPr="007D4E90" w:rsidRDefault="008F3814" w:rsidP="007D4E90">
      <w:pPr>
        <w:rPr>
          <w:b/>
          <w:u w:val="single"/>
        </w:rPr>
      </w:pPr>
    </w:p>
    <w:sectPr w:rsidR="008F3814" w:rsidRPr="007D4E90" w:rsidSect="008F381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90"/>
    <w:rsid w:val="00034471"/>
    <w:rsid w:val="00036FE0"/>
    <w:rsid w:val="00054DAE"/>
    <w:rsid w:val="000E146A"/>
    <w:rsid w:val="001325AA"/>
    <w:rsid w:val="0029604E"/>
    <w:rsid w:val="003722A3"/>
    <w:rsid w:val="005426D8"/>
    <w:rsid w:val="00700A1A"/>
    <w:rsid w:val="007D4E90"/>
    <w:rsid w:val="008D14FA"/>
    <w:rsid w:val="008F3814"/>
    <w:rsid w:val="00966DFC"/>
    <w:rsid w:val="009D100E"/>
    <w:rsid w:val="00DB4F7F"/>
    <w:rsid w:val="00DF7866"/>
    <w:rsid w:val="00FD3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AE04"/>
  <w15:chartTrackingRefBased/>
  <w15:docId w15:val="{0B5D159C-B68D-4CA9-8B89-A4063B18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4E90"/>
    <w:rPr>
      <w:sz w:val="16"/>
      <w:szCs w:val="16"/>
    </w:rPr>
  </w:style>
  <w:style w:type="paragraph" w:styleId="CommentText">
    <w:name w:val="annotation text"/>
    <w:basedOn w:val="Normal"/>
    <w:link w:val="CommentTextChar"/>
    <w:uiPriority w:val="99"/>
    <w:unhideWhenUsed/>
    <w:rsid w:val="007D4E90"/>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rsid w:val="007D4E90"/>
    <w:rPr>
      <w:rFonts w:ascii="Arial" w:hAnsi="Arial"/>
      <w:sz w:val="20"/>
      <w:szCs w:val="20"/>
    </w:rPr>
  </w:style>
  <w:style w:type="paragraph" w:styleId="BalloonText">
    <w:name w:val="Balloon Text"/>
    <w:basedOn w:val="Normal"/>
    <w:link w:val="BalloonTextChar"/>
    <w:uiPriority w:val="99"/>
    <w:semiHidden/>
    <w:unhideWhenUsed/>
    <w:rsid w:val="007D4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E90"/>
    <w:rPr>
      <w:rFonts w:ascii="Segoe UI" w:hAnsi="Segoe UI" w:cs="Segoe UI"/>
      <w:sz w:val="18"/>
      <w:szCs w:val="18"/>
    </w:rPr>
  </w:style>
  <w:style w:type="paragraph" w:styleId="ListParagraph">
    <w:name w:val="List Paragraph"/>
    <w:basedOn w:val="Normal"/>
    <w:uiPriority w:val="34"/>
    <w:qFormat/>
    <w:rsid w:val="008F3814"/>
    <w:pPr>
      <w:ind w:left="720"/>
      <w:contextualSpacing/>
    </w:pPr>
    <w:rPr>
      <w:rFonts w:ascii="Arial" w:hAnsi="Arial"/>
      <w:sz w:val="24"/>
    </w:rPr>
  </w:style>
  <w:style w:type="paragraph" w:styleId="Caption">
    <w:name w:val="caption"/>
    <w:basedOn w:val="Normal"/>
    <w:next w:val="Normal"/>
    <w:link w:val="CaptionChar"/>
    <w:uiPriority w:val="35"/>
    <w:unhideWhenUsed/>
    <w:qFormat/>
    <w:rsid w:val="008F3814"/>
    <w:pPr>
      <w:spacing w:after="200" w:line="240" w:lineRule="auto"/>
    </w:pPr>
    <w:rPr>
      <w:rFonts w:ascii="Arial" w:hAnsi="Arial"/>
      <w:i/>
      <w:iCs/>
      <w:color w:val="44546A" w:themeColor="text2"/>
      <w:sz w:val="18"/>
      <w:szCs w:val="18"/>
    </w:rPr>
  </w:style>
  <w:style w:type="table" w:customStyle="1" w:styleId="PlainTable22">
    <w:name w:val="Plain Table 22"/>
    <w:basedOn w:val="TableNormal"/>
    <w:uiPriority w:val="99"/>
    <w:rsid w:val="008F3814"/>
    <w:pPr>
      <w:spacing w:after="0" w:line="240" w:lineRule="auto"/>
    </w:pPr>
    <w:rPr>
      <w:rFonts w:ascii="Arial" w:hAnsi="Arial"/>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aptionChar">
    <w:name w:val="Caption Char"/>
    <w:basedOn w:val="DefaultParagraphFont"/>
    <w:link w:val="Caption"/>
    <w:uiPriority w:val="35"/>
    <w:rsid w:val="008F3814"/>
    <w:rPr>
      <w:rFonts w:ascii="Arial" w:hAnsi="Arial"/>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4744</Words>
  <Characters>27043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Hemel Modi</dc:creator>
  <cp:keywords/>
  <dc:description/>
  <cp:lastModifiedBy>Hemel Modi</cp:lastModifiedBy>
  <cp:revision>10</cp:revision>
  <dcterms:created xsi:type="dcterms:W3CDTF">2017-04-18T14:39:00Z</dcterms:created>
  <dcterms:modified xsi:type="dcterms:W3CDTF">2017-05-19T16:12:00Z</dcterms:modified>
</cp:coreProperties>
</file>